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A47A5" w14:textId="77777777" w:rsidR="004326E9" w:rsidRPr="00EA633E" w:rsidRDefault="004326E9" w:rsidP="004326E9">
      <w:pPr>
        <w:pStyle w:val="Galvene"/>
        <w:pBdr>
          <w:bottom w:val="single" w:sz="4" w:space="0" w:color="000000"/>
        </w:pBdr>
        <w:jc w:val="center"/>
        <w:rPr>
          <w:rFonts w:ascii="Arial" w:hAnsi="Arial" w:cs="Arial"/>
          <w:i/>
          <w:iCs/>
          <w:sz w:val="20"/>
          <w:szCs w:val="20"/>
          <w:lang w:val="lv-LV"/>
        </w:rPr>
      </w:pPr>
      <w:r>
        <w:rPr>
          <w:rFonts w:ascii="Arial" w:hAnsi="Arial" w:cs="Arial"/>
          <w:i/>
          <w:iCs/>
          <w:sz w:val="20"/>
          <w:szCs w:val="20"/>
          <w:lang w:val="lv-LV"/>
        </w:rPr>
        <w:t>S</w:t>
      </w:r>
      <w:r w:rsidRPr="00EA633E">
        <w:rPr>
          <w:rFonts w:ascii="Arial" w:hAnsi="Arial" w:cs="Arial"/>
          <w:i/>
          <w:iCs/>
          <w:sz w:val="20"/>
          <w:szCs w:val="20"/>
          <w:lang w:val="lv-LV"/>
        </w:rPr>
        <w:t>arunu procedūras ar publikāciju “</w:t>
      </w:r>
      <w:r w:rsidRPr="008B7542">
        <w:rPr>
          <w:rFonts w:ascii="Arial" w:hAnsi="Arial" w:cs="Arial"/>
          <w:i/>
          <w:iCs/>
          <w:sz w:val="20"/>
          <w:szCs w:val="20"/>
          <w:lang w:val="lv-LV"/>
        </w:rPr>
        <w:t>Darba apģērbu mazgāšana, tīrīšana un labošana</w:t>
      </w:r>
      <w:r w:rsidRPr="00EA633E">
        <w:rPr>
          <w:rFonts w:ascii="Arial" w:hAnsi="Arial" w:cs="Arial"/>
          <w:i/>
          <w:iCs/>
          <w:sz w:val="20"/>
          <w:szCs w:val="20"/>
          <w:lang w:val="lv-LV"/>
        </w:rPr>
        <w:t>” nolikums</w:t>
      </w:r>
    </w:p>
    <w:p w14:paraId="785B381D" w14:textId="4F9FBFAF" w:rsidR="004326E9" w:rsidRPr="00EA633E" w:rsidRDefault="004326E9" w:rsidP="004326E9">
      <w:pPr>
        <w:pStyle w:val="Galvene"/>
        <w:ind w:left="-540"/>
        <w:jc w:val="center"/>
        <w:rPr>
          <w:rFonts w:ascii="Arial" w:hAnsi="Arial" w:cs="Arial"/>
          <w:sz w:val="20"/>
          <w:szCs w:val="20"/>
          <w:lang w:val="lv-LV"/>
        </w:rPr>
      </w:pPr>
      <w:r w:rsidRPr="00EA633E">
        <w:rPr>
          <w:rFonts w:ascii="Arial" w:hAnsi="Arial" w:cs="Arial"/>
          <w:i/>
          <w:iCs/>
          <w:sz w:val="20"/>
          <w:szCs w:val="20"/>
          <w:lang w:val="lv-LV"/>
        </w:rPr>
        <w:t>(apstiprināts ar iepirkuma komisijas 202</w:t>
      </w:r>
      <w:r>
        <w:rPr>
          <w:rFonts w:ascii="Arial" w:hAnsi="Arial" w:cs="Arial"/>
          <w:i/>
          <w:iCs/>
          <w:sz w:val="20"/>
          <w:szCs w:val="20"/>
          <w:lang w:val="lv-LV"/>
        </w:rPr>
        <w:t>4</w:t>
      </w:r>
      <w:r w:rsidRPr="00EA633E">
        <w:rPr>
          <w:rFonts w:ascii="Arial" w:hAnsi="Arial" w:cs="Arial"/>
          <w:i/>
          <w:iCs/>
          <w:sz w:val="20"/>
          <w:szCs w:val="20"/>
          <w:lang w:val="lv-LV"/>
        </w:rPr>
        <w:t>.</w:t>
      </w:r>
      <w:r>
        <w:rPr>
          <w:rFonts w:ascii="Arial" w:hAnsi="Arial" w:cs="Arial"/>
          <w:i/>
          <w:iCs/>
          <w:sz w:val="20"/>
          <w:szCs w:val="20"/>
          <w:lang w:val="lv-LV"/>
        </w:rPr>
        <w:t xml:space="preserve"> </w:t>
      </w:r>
      <w:r w:rsidRPr="00895E6F">
        <w:rPr>
          <w:rFonts w:ascii="Arial" w:hAnsi="Arial" w:cs="Arial"/>
          <w:i/>
          <w:iCs/>
          <w:sz w:val="20"/>
          <w:szCs w:val="20"/>
          <w:lang w:val="lv-LV"/>
        </w:rPr>
        <w:t xml:space="preserve">gada </w:t>
      </w:r>
      <w:r w:rsidR="00ED1D39" w:rsidRPr="00F6039F">
        <w:rPr>
          <w:rFonts w:ascii="Arial" w:hAnsi="Arial" w:cs="Arial"/>
          <w:i/>
          <w:iCs/>
          <w:sz w:val="20"/>
          <w:szCs w:val="20"/>
          <w:lang w:val="lv-LV"/>
        </w:rPr>
        <w:t>27</w:t>
      </w:r>
      <w:r w:rsidRPr="00F6039F">
        <w:rPr>
          <w:rFonts w:ascii="Arial" w:hAnsi="Arial" w:cs="Arial"/>
          <w:i/>
          <w:iCs/>
          <w:sz w:val="20"/>
          <w:szCs w:val="20"/>
          <w:lang w:val="lv-LV"/>
        </w:rPr>
        <w:t>.jūnija 1</w:t>
      </w:r>
      <w:r w:rsidRPr="00EA633E">
        <w:rPr>
          <w:rFonts w:ascii="Arial" w:hAnsi="Arial" w:cs="Arial"/>
          <w:i/>
          <w:iCs/>
          <w:sz w:val="20"/>
          <w:szCs w:val="20"/>
          <w:lang w:val="lv-LV"/>
        </w:rPr>
        <w:t>.</w:t>
      </w:r>
      <w:r>
        <w:rPr>
          <w:rFonts w:ascii="Arial" w:hAnsi="Arial" w:cs="Arial"/>
          <w:i/>
          <w:iCs/>
          <w:sz w:val="20"/>
          <w:szCs w:val="20"/>
          <w:lang w:val="lv-LV"/>
        </w:rPr>
        <w:t xml:space="preserve"> </w:t>
      </w:r>
      <w:r w:rsidRPr="00EA633E">
        <w:rPr>
          <w:rFonts w:ascii="Arial" w:hAnsi="Arial" w:cs="Arial"/>
          <w:i/>
          <w:iCs/>
          <w:sz w:val="20"/>
          <w:szCs w:val="20"/>
          <w:lang w:val="lv-LV"/>
        </w:rPr>
        <w:t>sēdes protokolu</w:t>
      </w:r>
      <w:r w:rsidRPr="00EA633E">
        <w:rPr>
          <w:rFonts w:ascii="Arial" w:hAnsi="Arial" w:cs="Arial"/>
          <w:i/>
          <w:sz w:val="20"/>
          <w:szCs w:val="20"/>
          <w:lang w:val="lv-LV"/>
        </w:rPr>
        <w:t>)</w:t>
      </w:r>
    </w:p>
    <w:p w14:paraId="5E84B30F" w14:textId="77777777" w:rsidR="004326E9" w:rsidRPr="00EA633E" w:rsidRDefault="004326E9" w:rsidP="004326E9">
      <w:pPr>
        <w:rPr>
          <w:rFonts w:ascii="Arial" w:hAnsi="Arial" w:cs="Arial"/>
          <w:sz w:val="22"/>
          <w:szCs w:val="22"/>
          <w:lang w:val="lv-LV"/>
        </w:rPr>
      </w:pPr>
    </w:p>
    <w:p w14:paraId="23D6307A" w14:textId="77777777" w:rsidR="004326E9" w:rsidRPr="00EA633E" w:rsidRDefault="004326E9" w:rsidP="004326E9">
      <w:pPr>
        <w:rPr>
          <w:rFonts w:ascii="Arial" w:hAnsi="Arial" w:cs="Arial"/>
          <w:sz w:val="22"/>
          <w:szCs w:val="22"/>
          <w:lang w:val="lv-LV"/>
        </w:rPr>
      </w:pPr>
    </w:p>
    <w:p w14:paraId="6B0E6C9E" w14:textId="77777777" w:rsidR="004326E9" w:rsidRPr="00EA633E" w:rsidRDefault="004326E9" w:rsidP="004326E9">
      <w:pPr>
        <w:rPr>
          <w:rFonts w:ascii="Arial" w:hAnsi="Arial" w:cs="Arial"/>
          <w:sz w:val="22"/>
          <w:szCs w:val="22"/>
          <w:lang w:val="lv-LV"/>
        </w:rPr>
      </w:pPr>
    </w:p>
    <w:p w14:paraId="2369E15C" w14:textId="77777777" w:rsidR="004326E9" w:rsidRPr="00EA633E" w:rsidRDefault="004326E9" w:rsidP="004326E9">
      <w:pPr>
        <w:pStyle w:val="Nos2"/>
        <w:rPr>
          <w:rFonts w:ascii="Arial" w:hAnsi="Arial" w:cs="Arial"/>
          <w:b/>
          <w:sz w:val="22"/>
          <w:szCs w:val="22"/>
        </w:rPr>
      </w:pPr>
    </w:p>
    <w:p w14:paraId="2FF758EB" w14:textId="77777777" w:rsidR="004326E9" w:rsidRPr="00EA633E" w:rsidRDefault="004326E9" w:rsidP="004326E9">
      <w:pPr>
        <w:pStyle w:val="Nos2"/>
        <w:rPr>
          <w:rFonts w:ascii="Arial" w:hAnsi="Arial" w:cs="Arial"/>
          <w:b/>
          <w:sz w:val="22"/>
          <w:szCs w:val="22"/>
        </w:rPr>
      </w:pPr>
    </w:p>
    <w:p w14:paraId="3F1B08B0" w14:textId="77777777" w:rsidR="004326E9" w:rsidRPr="00EA633E" w:rsidRDefault="004326E9" w:rsidP="004326E9">
      <w:pPr>
        <w:pStyle w:val="Nos2"/>
        <w:rPr>
          <w:rFonts w:ascii="Arial" w:hAnsi="Arial" w:cs="Arial"/>
          <w:b/>
          <w:sz w:val="22"/>
          <w:szCs w:val="22"/>
        </w:rPr>
      </w:pPr>
    </w:p>
    <w:p w14:paraId="0B290F33" w14:textId="77777777" w:rsidR="004326E9" w:rsidRPr="00EA633E" w:rsidRDefault="004326E9" w:rsidP="004326E9">
      <w:pPr>
        <w:pStyle w:val="Nos2"/>
        <w:rPr>
          <w:rFonts w:ascii="Arial" w:hAnsi="Arial" w:cs="Arial"/>
          <w:b/>
          <w:sz w:val="22"/>
          <w:szCs w:val="22"/>
        </w:rPr>
      </w:pPr>
    </w:p>
    <w:p w14:paraId="4138C10A" w14:textId="77777777" w:rsidR="004326E9" w:rsidRPr="00EA633E" w:rsidRDefault="004326E9" w:rsidP="004326E9">
      <w:pPr>
        <w:pStyle w:val="Nos2"/>
        <w:rPr>
          <w:rFonts w:ascii="Arial" w:hAnsi="Arial" w:cs="Arial"/>
          <w:b/>
          <w:sz w:val="22"/>
          <w:szCs w:val="22"/>
        </w:rPr>
      </w:pPr>
    </w:p>
    <w:p w14:paraId="3952683C" w14:textId="77777777" w:rsidR="004326E9" w:rsidRPr="00EA633E" w:rsidRDefault="004326E9" w:rsidP="004326E9">
      <w:pPr>
        <w:pStyle w:val="Nos2"/>
        <w:rPr>
          <w:rFonts w:ascii="Arial" w:hAnsi="Arial" w:cs="Arial"/>
          <w:b/>
          <w:bCs w:val="0"/>
          <w:sz w:val="22"/>
          <w:szCs w:val="22"/>
        </w:rPr>
      </w:pPr>
    </w:p>
    <w:p w14:paraId="2975AA34" w14:textId="77777777" w:rsidR="004326E9" w:rsidRPr="00EA633E" w:rsidRDefault="004326E9" w:rsidP="004326E9">
      <w:pPr>
        <w:pStyle w:val="Nos2"/>
        <w:rPr>
          <w:rFonts w:ascii="Arial" w:hAnsi="Arial" w:cs="Arial"/>
          <w:b/>
          <w:bCs w:val="0"/>
          <w:sz w:val="22"/>
          <w:szCs w:val="22"/>
        </w:rPr>
      </w:pPr>
      <w:r w:rsidRPr="00EA633E">
        <w:rPr>
          <w:rFonts w:ascii="Arial" w:hAnsi="Arial" w:cs="Arial"/>
          <w:b/>
          <w:bCs w:val="0"/>
          <w:sz w:val="22"/>
          <w:szCs w:val="22"/>
        </w:rPr>
        <w:t>SARUNU PROCEDŪRAS AR PUBLIKĀCIJU</w:t>
      </w:r>
    </w:p>
    <w:p w14:paraId="220F4FA7" w14:textId="77777777" w:rsidR="004326E9" w:rsidRPr="00EA633E" w:rsidRDefault="004326E9" w:rsidP="004326E9">
      <w:pPr>
        <w:pStyle w:val="Nos2"/>
        <w:rPr>
          <w:rFonts w:ascii="Arial" w:hAnsi="Arial" w:cs="Arial"/>
          <w:b/>
          <w:sz w:val="22"/>
          <w:szCs w:val="22"/>
        </w:rPr>
      </w:pPr>
    </w:p>
    <w:p w14:paraId="406F8D70" w14:textId="77777777" w:rsidR="004326E9" w:rsidRPr="0088481B" w:rsidRDefault="004326E9" w:rsidP="004326E9">
      <w:pPr>
        <w:pStyle w:val="Nos2"/>
        <w:rPr>
          <w:rFonts w:ascii="Arial" w:hAnsi="Arial" w:cs="Arial"/>
          <w:b/>
          <w:sz w:val="24"/>
          <w:szCs w:val="24"/>
        </w:rPr>
      </w:pPr>
      <w:r w:rsidRPr="0088481B">
        <w:rPr>
          <w:rFonts w:ascii="Arial" w:hAnsi="Arial" w:cs="Arial"/>
          <w:b/>
          <w:sz w:val="24"/>
          <w:szCs w:val="24"/>
        </w:rPr>
        <w:t>“</w:t>
      </w:r>
      <w:bookmarkStart w:id="0" w:name="_Hlk96078127"/>
      <w:r w:rsidRPr="008B7542">
        <w:rPr>
          <w:rFonts w:ascii="Arial" w:hAnsi="Arial" w:cs="Arial"/>
          <w:b/>
          <w:sz w:val="24"/>
          <w:szCs w:val="24"/>
        </w:rPr>
        <w:t>Darba apģērbu mazgāšana, tīrīšana un labošana</w:t>
      </w:r>
      <w:bookmarkEnd w:id="0"/>
      <w:r w:rsidRPr="0088481B">
        <w:rPr>
          <w:rFonts w:ascii="Arial" w:hAnsi="Arial" w:cs="Arial"/>
          <w:b/>
          <w:sz w:val="24"/>
          <w:szCs w:val="24"/>
        </w:rPr>
        <w:t>”</w:t>
      </w:r>
    </w:p>
    <w:p w14:paraId="1291DE60" w14:textId="77777777" w:rsidR="004326E9" w:rsidRPr="00EA633E" w:rsidRDefault="004326E9" w:rsidP="004326E9">
      <w:pPr>
        <w:spacing w:before="120" w:after="120"/>
        <w:rPr>
          <w:rFonts w:ascii="Arial" w:hAnsi="Arial" w:cs="Arial"/>
          <w:bCs/>
          <w:sz w:val="22"/>
          <w:szCs w:val="22"/>
          <w:lang w:val="lv-LV" w:eastAsia="ar-SA"/>
        </w:rPr>
      </w:pPr>
    </w:p>
    <w:p w14:paraId="010CD6CE" w14:textId="7D276A30" w:rsidR="004326E9" w:rsidRPr="00EA633E" w:rsidRDefault="004326E9" w:rsidP="004326E9">
      <w:pPr>
        <w:spacing w:before="120" w:after="120"/>
        <w:jc w:val="center"/>
        <w:rPr>
          <w:rFonts w:ascii="Arial" w:hAnsi="Arial" w:cs="Arial"/>
          <w:b/>
          <w:sz w:val="22"/>
          <w:szCs w:val="22"/>
          <w:lang w:val="lv-LV" w:eastAsia="ar-SA"/>
        </w:rPr>
      </w:pPr>
      <w:bookmarkStart w:id="1" w:name="_Hlk96079621"/>
      <w:bookmarkStart w:id="2" w:name="_Hlk96078219"/>
      <w:r>
        <w:rPr>
          <w:rFonts w:ascii="Arial" w:hAnsi="Arial" w:cs="Arial"/>
          <w:b/>
          <w:sz w:val="22"/>
          <w:szCs w:val="22"/>
          <w:lang w:val="lv-LV" w:eastAsia="ar-SA"/>
        </w:rPr>
        <w:t>(</w:t>
      </w:r>
      <w:r w:rsidRPr="00EA633E">
        <w:rPr>
          <w:rFonts w:ascii="Arial" w:hAnsi="Arial" w:cs="Arial"/>
          <w:b/>
          <w:sz w:val="22"/>
          <w:szCs w:val="22"/>
          <w:lang w:val="lv-LV" w:eastAsia="ar-SA"/>
        </w:rPr>
        <w:t>iepirkuma identifikācijas Nr.</w:t>
      </w:r>
      <w:r w:rsidRPr="00EA633E">
        <w:rPr>
          <w:rFonts w:ascii="Arial" w:hAnsi="Arial" w:cs="Arial"/>
          <w:b/>
          <w:sz w:val="22"/>
          <w:szCs w:val="22"/>
          <w:lang w:val="lv-LV"/>
        </w:rPr>
        <w:t xml:space="preserve"> </w:t>
      </w:r>
      <w:r w:rsidRPr="004326E9">
        <w:rPr>
          <w:rFonts w:ascii="Arial" w:hAnsi="Arial" w:cs="Arial"/>
          <w:b/>
          <w:sz w:val="22"/>
          <w:szCs w:val="22"/>
          <w:lang w:val="lv-LV"/>
        </w:rPr>
        <w:t>LDZ 2024/93-SPA</w:t>
      </w:r>
      <w:r w:rsidR="003F4F7F">
        <w:rPr>
          <w:rFonts w:ascii="Arial" w:hAnsi="Arial" w:cs="Arial"/>
          <w:b/>
          <w:sz w:val="22"/>
          <w:szCs w:val="22"/>
          <w:lang w:val="lv-LV"/>
        </w:rPr>
        <w:t>V</w:t>
      </w:r>
      <w:r>
        <w:rPr>
          <w:rFonts w:ascii="Arial" w:hAnsi="Arial" w:cs="Arial"/>
          <w:b/>
          <w:sz w:val="22"/>
          <w:szCs w:val="22"/>
          <w:lang w:val="lv-LV"/>
        </w:rPr>
        <w:t>)</w:t>
      </w:r>
      <w:bookmarkEnd w:id="1"/>
    </w:p>
    <w:bookmarkEnd w:id="2"/>
    <w:p w14:paraId="64994CB7" w14:textId="77777777" w:rsidR="004326E9" w:rsidRDefault="004326E9" w:rsidP="004326E9">
      <w:pPr>
        <w:pStyle w:val="Nos3"/>
        <w:rPr>
          <w:rFonts w:ascii="Arial" w:hAnsi="Arial" w:cs="Arial"/>
          <w:sz w:val="22"/>
          <w:szCs w:val="22"/>
        </w:rPr>
      </w:pPr>
    </w:p>
    <w:p w14:paraId="6820E4F1" w14:textId="77777777" w:rsidR="004326E9" w:rsidRDefault="004326E9" w:rsidP="004326E9">
      <w:pPr>
        <w:pStyle w:val="Nos3"/>
        <w:rPr>
          <w:rFonts w:ascii="Arial" w:hAnsi="Arial" w:cs="Arial"/>
          <w:sz w:val="22"/>
          <w:szCs w:val="22"/>
        </w:rPr>
      </w:pPr>
    </w:p>
    <w:p w14:paraId="50FBDC66" w14:textId="77777777" w:rsidR="004326E9" w:rsidRPr="00EA633E" w:rsidRDefault="004326E9" w:rsidP="004326E9">
      <w:pPr>
        <w:pStyle w:val="Nos3"/>
        <w:rPr>
          <w:rFonts w:ascii="Arial" w:hAnsi="Arial" w:cs="Arial"/>
          <w:sz w:val="22"/>
          <w:szCs w:val="22"/>
        </w:rPr>
      </w:pPr>
      <w:r w:rsidRPr="00EA633E">
        <w:rPr>
          <w:rFonts w:ascii="Arial" w:hAnsi="Arial" w:cs="Arial"/>
          <w:sz w:val="22"/>
          <w:szCs w:val="22"/>
        </w:rPr>
        <w:t>NOLIKUMS</w:t>
      </w:r>
    </w:p>
    <w:p w14:paraId="69430FA4" w14:textId="77777777" w:rsidR="004326E9" w:rsidRPr="00EA633E" w:rsidRDefault="004326E9" w:rsidP="004326E9">
      <w:pPr>
        <w:rPr>
          <w:rFonts w:ascii="Arial" w:hAnsi="Arial" w:cs="Arial"/>
          <w:sz w:val="22"/>
          <w:szCs w:val="22"/>
          <w:lang w:val="lv-LV"/>
        </w:rPr>
      </w:pPr>
    </w:p>
    <w:p w14:paraId="4CBBF792" w14:textId="77777777" w:rsidR="004326E9" w:rsidRPr="00EA633E" w:rsidRDefault="004326E9" w:rsidP="004326E9">
      <w:pPr>
        <w:rPr>
          <w:rFonts w:ascii="Arial" w:hAnsi="Arial" w:cs="Arial"/>
          <w:sz w:val="22"/>
          <w:szCs w:val="22"/>
          <w:lang w:val="lv-LV"/>
        </w:rPr>
      </w:pPr>
    </w:p>
    <w:p w14:paraId="62157294" w14:textId="77777777" w:rsidR="004326E9" w:rsidRPr="00EA633E" w:rsidRDefault="004326E9" w:rsidP="004326E9">
      <w:pPr>
        <w:jc w:val="center"/>
        <w:rPr>
          <w:rFonts w:ascii="Arial" w:hAnsi="Arial" w:cs="Arial"/>
          <w:b/>
          <w:sz w:val="22"/>
          <w:szCs w:val="22"/>
          <w:lang w:val="lv-LV"/>
        </w:rPr>
      </w:pPr>
    </w:p>
    <w:p w14:paraId="6BD99019" w14:textId="77777777" w:rsidR="004326E9" w:rsidRPr="00EA633E" w:rsidRDefault="004326E9" w:rsidP="004326E9">
      <w:pPr>
        <w:jc w:val="center"/>
        <w:rPr>
          <w:rFonts w:ascii="Arial" w:hAnsi="Arial" w:cs="Arial"/>
          <w:b/>
          <w:sz w:val="22"/>
          <w:szCs w:val="22"/>
          <w:lang w:val="lv-LV"/>
        </w:rPr>
      </w:pPr>
    </w:p>
    <w:p w14:paraId="147A0459" w14:textId="77777777" w:rsidR="004326E9" w:rsidRPr="00EA633E" w:rsidRDefault="004326E9" w:rsidP="004326E9">
      <w:pPr>
        <w:jc w:val="center"/>
        <w:rPr>
          <w:rFonts w:ascii="Arial" w:hAnsi="Arial" w:cs="Arial"/>
          <w:b/>
          <w:sz w:val="22"/>
          <w:szCs w:val="22"/>
          <w:lang w:val="lv-LV"/>
        </w:rPr>
      </w:pPr>
    </w:p>
    <w:p w14:paraId="28058826" w14:textId="77777777" w:rsidR="004326E9" w:rsidRPr="00EA633E" w:rsidRDefault="004326E9" w:rsidP="004326E9">
      <w:pPr>
        <w:jc w:val="center"/>
        <w:rPr>
          <w:rFonts w:ascii="Arial" w:hAnsi="Arial" w:cs="Arial"/>
          <w:b/>
          <w:sz w:val="22"/>
          <w:szCs w:val="22"/>
          <w:lang w:val="lv-LV"/>
        </w:rPr>
      </w:pPr>
    </w:p>
    <w:p w14:paraId="7744EE05" w14:textId="77777777" w:rsidR="004326E9" w:rsidRPr="00EA633E" w:rsidRDefault="004326E9" w:rsidP="004326E9">
      <w:pPr>
        <w:jc w:val="center"/>
        <w:rPr>
          <w:rFonts w:ascii="Arial" w:hAnsi="Arial" w:cs="Arial"/>
          <w:b/>
          <w:sz w:val="22"/>
          <w:szCs w:val="22"/>
          <w:lang w:val="lv-LV"/>
        </w:rPr>
      </w:pPr>
    </w:p>
    <w:p w14:paraId="2A6C3C50" w14:textId="77777777" w:rsidR="004326E9" w:rsidRPr="00EA633E" w:rsidRDefault="004326E9" w:rsidP="004326E9">
      <w:pPr>
        <w:jc w:val="center"/>
        <w:rPr>
          <w:rFonts w:ascii="Arial" w:hAnsi="Arial" w:cs="Arial"/>
          <w:b/>
          <w:sz w:val="22"/>
          <w:szCs w:val="22"/>
          <w:lang w:val="lv-LV"/>
        </w:rPr>
      </w:pPr>
    </w:p>
    <w:p w14:paraId="1552A4B4" w14:textId="77777777" w:rsidR="004326E9" w:rsidRPr="00EA633E" w:rsidRDefault="004326E9" w:rsidP="004326E9">
      <w:pPr>
        <w:jc w:val="center"/>
        <w:rPr>
          <w:rFonts w:ascii="Arial" w:hAnsi="Arial" w:cs="Arial"/>
          <w:b/>
          <w:sz w:val="22"/>
          <w:szCs w:val="22"/>
          <w:lang w:val="lv-LV"/>
        </w:rPr>
      </w:pPr>
    </w:p>
    <w:p w14:paraId="1E85467D" w14:textId="77777777" w:rsidR="004326E9" w:rsidRPr="00EA633E" w:rsidRDefault="004326E9" w:rsidP="004326E9">
      <w:pPr>
        <w:jc w:val="center"/>
        <w:rPr>
          <w:rFonts w:ascii="Arial" w:hAnsi="Arial" w:cs="Arial"/>
          <w:b/>
          <w:sz w:val="22"/>
          <w:szCs w:val="22"/>
          <w:lang w:val="lv-LV"/>
        </w:rPr>
      </w:pPr>
    </w:p>
    <w:p w14:paraId="79EDEC9E" w14:textId="77777777" w:rsidR="004326E9" w:rsidRPr="00EA633E" w:rsidRDefault="004326E9" w:rsidP="004326E9">
      <w:pPr>
        <w:jc w:val="center"/>
        <w:rPr>
          <w:rFonts w:ascii="Arial" w:hAnsi="Arial" w:cs="Arial"/>
          <w:b/>
          <w:sz w:val="22"/>
          <w:szCs w:val="22"/>
          <w:lang w:val="lv-LV"/>
        </w:rPr>
      </w:pPr>
    </w:p>
    <w:p w14:paraId="379B66FB" w14:textId="77777777" w:rsidR="004326E9" w:rsidRPr="00EA633E" w:rsidRDefault="004326E9" w:rsidP="004326E9">
      <w:pPr>
        <w:jc w:val="center"/>
        <w:rPr>
          <w:rFonts w:ascii="Arial" w:hAnsi="Arial" w:cs="Arial"/>
          <w:b/>
          <w:sz w:val="22"/>
          <w:szCs w:val="22"/>
          <w:lang w:val="lv-LV"/>
        </w:rPr>
      </w:pPr>
    </w:p>
    <w:p w14:paraId="5FCA6F24" w14:textId="77777777" w:rsidR="004326E9" w:rsidRPr="00EA633E" w:rsidRDefault="004326E9" w:rsidP="004326E9">
      <w:pPr>
        <w:jc w:val="center"/>
        <w:rPr>
          <w:rFonts w:ascii="Arial" w:hAnsi="Arial" w:cs="Arial"/>
          <w:b/>
          <w:sz w:val="22"/>
          <w:szCs w:val="22"/>
          <w:lang w:val="lv-LV"/>
        </w:rPr>
      </w:pPr>
    </w:p>
    <w:p w14:paraId="7416AE9D" w14:textId="77777777" w:rsidR="004326E9" w:rsidRPr="00EA633E" w:rsidRDefault="004326E9" w:rsidP="004326E9">
      <w:pPr>
        <w:jc w:val="center"/>
        <w:rPr>
          <w:rFonts w:ascii="Arial" w:hAnsi="Arial" w:cs="Arial"/>
          <w:b/>
          <w:sz w:val="22"/>
          <w:szCs w:val="22"/>
          <w:lang w:val="lv-LV"/>
        </w:rPr>
      </w:pPr>
    </w:p>
    <w:p w14:paraId="2535A483" w14:textId="77777777" w:rsidR="004326E9" w:rsidRPr="00EA633E" w:rsidRDefault="004326E9" w:rsidP="004326E9">
      <w:pPr>
        <w:jc w:val="center"/>
        <w:rPr>
          <w:rFonts w:ascii="Arial" w:hAnsi="Arial" w:cs="Arial"/>
          <w:b/>
          <w:sz w:val="22"/>
          <w:szCs w:val="22"/>
          <w:lang w:val="lv-LV"/>
        </w:rPr>
      </w:pPr>
    </w:p>
    <w:p w14:paraId="15F50996" w14:textId="77777777" w:rsidR="004326E9" w:rsidRPr="00EA633E" w:rsidRDefault="004326E9" w:rsidP="004326E9">
      <w:pPr>
        <w:jc w:val="center"/>
        <w:rPr>
          <w:rFonts w:ascii="Arial" w:hAnsi="Arial" w:cs="Arial"/>
          <w:b/>
          <w:sz w:val="22"/>
          <w:szCs w:val="22"/>
          <w:lang w:val="lv-LV"/>
        </w:rPr>
      </w:pPr>
    </w:p>
    <w:p w14:paraId="747D8AB8" w14:textId="77777777" w:rsidR="004326E9" w:rsidRPr="00EA633E" w:rsidRDefault="004326E9" w:rsidP="004326E9">
      <w:pPr>
        <w:jc w:val="center"/>
        <w:rPr>
          <w:rFonts w:ascii="Arial" w:hAnsi="Arial" w:cs="Arial"/>
          <w:b/>
          <w:sz w:val="22"/>
          <w:szCs w:val="22"/>
          <w:lang w:val="lv-LV"/>
        </w:rPr>
      </w:pPr>
    </w:p>
    <w:p w14:paraId="0F3F9CC6" w14:textId="77777777" w:rsidR="004326E9" w:rsidRPr="00EA633E" w:rsidRDefault="004326E9" w:rsidP="004326E9">
      <w:pPr>
        <w:jc w:val="center"/>
        <w:rPr>
          <w:rFonts w:ascii="Arial" w:hAnsi="Arial" w:cs="Arial"/>
          <w:b/>
          <w:sz w:val="22"/>
          <w:szCs w:val="22"/>
          <w:lang w:val="lv-LV"/>
        </w:rPr>
      </w:pPr>
    </w:p>
    <w:p w14:paraId="166E0903" w14:textId="77777777" w:rsidR="004326E9" w:rsidRPr="00EA633E" w:rsidRDefault="004326E9" w:rsidP="004326E9">
      <w:pPr>
        <w:jc w:val="center"/>
        <w:rPr>
          <w:rFonts w:ascii="Arial" w:hAnsi="Arial" w:cs="Arial"/>
          <w:b/>
          <w:sz w:val="22"/>
          <w:szCs w:val="22"/>
          <w:lang w:val="lv-LV"/>
        </w:rPr>
      </w:pPr>
    </w:p>
    <w:p w14:paraId="165C6A98" w14:textId="77777777" w:rsidR="004326E9" w:rsidRPr="00EA633E" w:rsidRDefault="004326E9" w:rsidP="004326E9">
      <w:pPr>
        <w:jc w:val="center"/>
        <w:rPr>
          <w:rFonts w:ascii="Arial" w:hAnsi="Arial" w:cs="Arial"/>
          <w:b/>
          <w:sz w:val="22"/>
          <w:szCs w:val="22"/>
          <w:lang w:val="lv-LV"/>
        </w:rPr>
      </w:pPr>
    </w:p>
    <w:p w14:paraId="72720D07" w14:textId="77777777" w:rsidR="004326E9" w:rsidRPr="00EA633E" w:rsidRDefault="004326E9" w:rsidP="004326E9">
      <w:pPr>
        <w:jc w:val="center"/>
        <w:rPr>
          <w:rFonts w:ascii="Arial" w:hAnsi="Arial" w:cs="Arial"/>
          <w:b/>
          <w:sz w:val="22"/>
          <w:szCs w:val="22"/>
          <w:lang w:val="lv-LV"/>
        </w:rPr>
      </w:pPr>
    </w:p>
    <w:p w14:paraId="1C6AAE25" w14:textId="6C04131E" w:rsidR="004326E9" w:rsidRPr="004326E9" w:rsidRDefault="004326E9" w:rsidP="004326E9">
      <w:pPr>
        <w:jc w:val="center"/>
        <w:rPr>
          <w:rFonts w:ascii="Arial" w:hAnsi="Arial" w:cs="Arial"/>
          <w:sz w:val="21"/>
          <w:szCs w:val="21"/>
          <w:lang w:val="lv-LV"/>
        </w:rPr>
      </w:pPr>
      <w:r w:rsidRPr="004326E9">
        <w:rPr>
          <w:rFonts w:ascii="Arial" w:hAnsi="Arial" w:cs="Arial"/>
          <w:sz w:val="21"/>
          <w:szCs w:val="21"/>
          <w:lang w:val="lv-LV"/>
        </w:rPr>
        <w:t>Rīga, 2024</w:t>
      </w:r>
    </w:p>
    <w:p w14:paraId="43A78ACC" w14:textId="77777777" w:rsidR="004326E9" w:rsidRPr="00EA633E" w:rsidRDefault="004326E9" w:rsidP="004326E9">
      <w:pPr>
        <w:rPr>
          <w:rFonts w:ascii="Arial" w:hAnsi="Arial" w:cs="Arial"/>
          <w:sz w:val="22"/>
          <w:szCs w:val="22"/>
          <w:lang w:val="lv-LV"/>
        </w:rPr>
      </w:pPr>
      <w:r w:rsidRPr="00EA633E">
        <w:rPr>
          <w:rFonts w:ascii="Arial" w:hAnsi="Arial" w:cs="Arial"/>
          <w:sz w:val="22"/>
          <w:szCs w:val="22"/>
          <w:lang w:val="lv-LV"/>
        </w:rPr>
        <w:br w:type="page"/>
      </w:r>
    </w:p>
    <w:p w14:paraId="0D848748" w14:textId="77777777" w:rsidR="004326E9" w:rsidRPr="00EA633E" w:rsidRDefault="004326E9" w:rsidP="004326E9">
      <w:pPr>
        <w:numPr>
          <w:ilvl w:val="0"/>
          <w:numId w:val="2"/>
        </w:numPr>
        <w:tabs>
          <w:tab w:val="clear" w:pos="720"/>
          <w:tab w:val="num" w:pos="360"/>
        </w:tabs>
        <w:ind w:hanging="720"/>
        <w:jc w:val="center"/>
        <w:rPr>
          <w:rFonts w:ascii="Arial" w:hAnsi="Arial" w:cs="Arial"/>
          <w:b/>
          <w:caps/>
          <w:sz w:val="22"/>
          <w:szCs w:val="22"/>
          <w:lang w:val="lv-LV"/>
        </w:rPr>
      </w:pPr>
      <w:r w:rsidRPr="00EA633E">
        <w:rPr>
          <w:rFonts w:ascii="Arial" w:hAnsi="Arial" w:cs="Arial"/>
          <w:b/>
          <w:caps/>
          <w:sz w:val="22"/>
          <w:szCs w:val="22"/>
          <w:lang w:val="lv-LV"/>
        </w:rPr>
        <w:lastRenderedPageBreak/>
        <w:t>vispārīgĀ informācijA</w:t>
      </w:r>
    </w:p>
    <w:p w14:paraId="3046A076" w14:textId="77777777" w:rsidR="004326E9" w:rsidRPr="00EA633E" w:rsidRDefault="004326E9" w:rsidP="004326E9">
      <w:pPr>
        <w:rPr>
          <w:rFonts w:ascii="Arial" w:hAnsi="Arial" w:cs="Arial"/>
          <w:b/>
          <w:sz w:val="22"/>
          <w:szCs w:val="22"/>
          <w:lang w:val="lv-LV"/>
        </w:rPr>
      </w:pPr>
    </w:p>
    <w:p w14:paraId="20869766" w14:textId="77777777" w:rsidR="004326E9" w:rsidRPr="004326E9" w:rsidRDefault="004326E9" w:rsidP="004326E9">
      <w:pPr>
        <w:pStyle w:val="Sarakstarindkopa"/>
        <w:numPr>
          <w:ilvl w:val="1"/>
          <w:numId w:val="8"/>
        </w:numPr>
        <w:rPr>
          <w:rFonts w:ascii="Arial" w:hAnsi="Arial" w:cs="Arial"/>
          <w:b/>
          <w:sz w:val="20"/>
          <w:szCs w:val="20"/>
          <w:lang w:val="lv-LV"/>
        </w:rPr>
      </w:pPr>
      <w:r w:rsidRPr="004326E9">
        <w:rPr>
          <w:rFonts w:ascii="Arial" w:hAnsi="Arial" w:cs="Arial"/>
          <w:b/>
          <w:sz w:val="20"/>
          <w:szCs w:val="20"/>
          <w:lang w:val="lv-LV"/>
        </w:rPr>
        <w:t>Sarunu procedūras nolikumā ir lietoti šādi termini:</w:t>
      </w:r>
    </w:p>
    <w:p w14:paraId="666AF74C" w14:textId="68DCCB09" w:rsidR="004326E9" w:rsidRPr="0047012E" w:rsidRDefault="004326E9" w:rsidP="004326E9">
      <w:pPr>
        <w:pStyle w:val="Sarakstarindkopa"/>
        <w:numPr>
          <w:ilvl w:val="2"/>
          <w:numId w:val="8"/>
        </w:numPr>
        <w:jc w:val="both"/>
        <w:rPr>
          <w:rFonts w:ascii="Arial" w:hAnsi="Arial" w:cs="Arial"/>
          <w:b/>
          <w:sz w:val="20"/>
          <w:szCs w:val="20"/>
          <w:lang w:val="lv-LV"/>
        </w:rPr>
      </w:pPr>
      <w:r w:rsidRPr="004326E9">
        <w:rPr>
          <w:rFonts w:ascii="Arial" w:hAnsi="Arial" w:cs="Arial"/>
          <w:b/>
          <w:bCs/>
          <w:sz w:val="20"/>
          <w:szCs w:val="20"/>
          <w:lang w:val="lv-LV"/>
        </w:rPr>
        <w:t>sarunu procedūra</w:t>
      </w:r>
      <w:r w:rsidRPr="004326E9">
        <w:rPr>
          <w:rFonts w:ascii="Arial" w:hAnsi="Arial" w:cs="Arial"/>
          <w:sz w:val="20"/>
          <w:szCs w:val="20"/>
          <w:lang w:val="lv-LV"/>
        </w:rPr>
        <w:t xml:space="preserve"> (turpmāk var tikt saukts arī kā “iepirkums”, “iepirkuma procedūra”) - sarunu procedūra ar publikāciju “Darba </w:t>
      </w:r>
      <w:bookmarkStart w:id="3" w:name="_Hlk96079175"/>
      <w:r w:rsidRPr="004326E9">
        <w:rPr>
          <w:rFonts w:ascii="Arial" w:hAnsi="Arial" w:cs="Arial"/>
          <w:sz w:val="20"/>
          <w:szCs w:val="20"/>
          <w:lang w:val="lv-LV"/>
        </w:rPr>
        <w:t>apģērbu mazgāšana, tīrīšana un labošana</w:t>
      </w:r>
      <w:bookmarkEnd w:id="3"/>
      <w:r w:rsidRPr="004326E9">
        <w:rPr>
          <w:rFonts w:ascii="Arial" w:hAnsi="Arial" w:cs="Arial"/>
          <w:sz w:val="20"/>
          <w:szCs w:val="20"/>
          <w:lang w:val="lv-LV"/>
        </w:rPr>
        <w:t>” (iepirkuma identifikācijas Nr. LDZ 2024/93-SPA</w:t>
      </w:r>
      <w:r w:rsidR="00B1047E">
        <w:rPr>
          <w:rFonts w:ascii="Arial" w:hAnsi="Arial" w:cs="Arial"/>
          <w:sz w:val="20"/>
          <w:szCs w:val="20"/>
          <w:lang w:val="lv-LV"/>
        </w:rPr>
        <w:t>V</w:t>
      </w:r>
      <w:r w:rsidRPr="004326E9">
        <w:rPr>
          <w:rFonts w:ascii="Arial" w:hAnsi="Arial" w:cs="Arial"/>
          <w:sz w:val="20"/>
          <w:szCs w:val="20"/>
          <w:lang w:val="lv-LV"/>
        </w:rPr>
        <w:t xml:space="preserve">), </w:t>
      </w:r>
      <w:r w:rsidR="003F4F7F" w:rsidRPr="003F4F7F">
        <w:rPr>
          <w:rFonts w:ascii="Arial" w:hAnsi="Arial" w:cs="Arial"/>
          <w:sz w:val="20"/>
          <w:szCs w:val="20"/>
          <w:shd w:val="clear" w:color="auto" w:fill="FFFFFF"/>
          <w:lang w:val="lv-LV"/>
        </w:rPr>
        <w:t>ka</w:t>
      </w:r>
      <w:r w:rsidR="008566FD">
        <w:rPr>
          <w:rFonts w:ascii="Arial" w:hAnsi="Arial" w:cs="Arial"/>
          <w:sz w:val="20"/>
          <w:szCs w:val="20"/>
          <w:shd w:val="clear" w:color="auto" w:fill="FFFFFF"/>
          <w:lang w:val="lv-LV"/>
        </w:rPr>
        <w:t>s</w:t>
      </w:r>
      <w:r w:rsidR="003F4F7F" w:rsidRPr="003F4F7F">
        <w:rPr>
          <w:rFonts w:ascii="Arial" w:hAnsi="Arial" w:cs="Arial"/>
          <w:sz w:val="20"/>
          <w:szCs w:val="20"/>
          <w:shd w:val="clear" w:color="auto" w:fill="FFFFFF"/>
          <w:lang w:val="lv-LV"/>
        </w:rPr>
        <w:t xml:space="preserve"> tiek organizēta saskaņā ar </w:t>
      </w:r>
      <w:r w:rsidR="003F4F7F" w:rsidRPr="003F4F7F">
        <w:rPr>
          <w:rFonts w:ascii="Arial" w:hAnsi="Arial" w:cs="Arial"/>
          <w:i/>
          <w:iCs/>
          <w:sz w:val="20"/>
          <w:szCs w:val="20"/>
          <w:shd w:val="clear" w:color="auto" w:fill="FFFFFF"/>
          <w:lang w:val="lv-LV"/>
        </w:rPr>
        <w:t xml:space="preserve">Iepirkumu uzraudzības biroja </w:t>
      </w:r>
      <w:r w:rsidR="003F4F7F" w:rsidRPr="003F4F7F">
        <w:rPr>
          <w:rFonts w:ascii="Arial" w:hAnsi="Arial" w:cs="Arial"/>
          <w:i/>
          <w:iCs/>
          <w:sz w:val="20"/>
          <w:szCs w:val="20"/>
          <w:lang w:val="lv-LV"/>
        </w:rPr>
        <w:t>I</w:t>
      </w:r>
      <w:r w:rsidR="003F4F7F" w:rsidRPr="003F4F7F">
        <w:rPr>
          <w:rFonts w:ascii="Arial" w:hAnsi="Arial" w:cs="Arial"/>
          <w:i/>
          <w:iCs/>
          <w:color w:val="000000" w:themeColor="text1"/>
          <w:sz w:val="20"/>
          <w:szCs w:val="20"/>
          <w:lang w:val="lv-LV"/>
        </w:rPr>
        <w:t>epirkumu vadlīnijām sabiedrisko pakalpojumu sniedzējiem</w:t>
      </w:r>
      <w:r w:rsidR="003F4F7F" w:rsidRPr="003F4F7F">
        <w:rPr>
          <w:rFonts w:ascii="Arial" w:hAnsi="Arial" w:cs="Arial"/>
          <w:color w:val="000000" w:themeColor="text1"/>
          <w:sz w:val="20"/>
          <w:szCs w:val="20"/>
          <w:lang w:val="lv-LV"/>
        </w:rPr>
        <w:t xml:space="preserve"> un </w:t>
      </w:r>
      <w:r w:rsidR="003F4F7F" w:rsidRPr="003F4F7F">
        <w:rPr>
          <w:rFonts w:ascii="Arial" w:hAnsi="Arial" w:cs="Arial"/>
          <w:i/>
          <w:iCs/>
          <w:color w:val="000000" w:themeColor="text1"/>
          <w:sz w:val="20"/>
          <w:szCs w:val="20"/>
          <w:shd w:val="clear" w:color="auto" w:fill="FFFFFF"/>
          <w:lang w:val="lv-LV"/>
        </w:rPr>
        <w:t>VAS “Latvijas dzelzceļš” iekšējos normatīvajos aktos noteikto kārtību</w:t>
      </w:r>
      <w:r w:rsidRPr="0047012E">
        <w:rPr>
          <w:rFonts w:ascii="Arial" w:hAnsi="Arial" w:cs="Arial"/>
          <w:sz w:val="20"/>
          <w:szCs w:val="20"/>
          <w:lang w:val="lv-LV"/>
        </w:rPr>
        <w:t>;</w:t>
      </w:r>
    </w:p>
    <w:p w14:paraId="309E173F" w14:textId="77777777" w:rsidR="004326E9" w:rsidRPr="004326E9" w:rsidRDefault="004326E9" w:rsidP="004326E9">
      <w:pPr>
        <w:pStyle w:val="Sarakstarindkopa"/>
        <w:numPr>
          <w:ilvl w:val="2"/>
          <w:numId w:val="8"/>
        </w:numPr>
        <w:jc w:val="both"/>
        <w:rPr>
          <w:rFonts w:ascii="Arial" w:hAnsi="Arial" w:cs="Arial"/>
          <w:b/>
          <w:sz w:val="20"/>
          <w:szCs w:val="20"/>
          <w:lang w:val="lv-LV"/>
        </w:rPr>
      </w:pPr>
      <w:r w:rsidRPr="0047012E">
        <w:rPr>
          <w:rFonts w:ascii="Arial" w:hAnsi="Arial" w:cs="Arial"/>
          <w:b/>
          <w:bCs/>
          <w:sz w:val="20"/>
          <w:szCs w:val="20"/>
          <w:lang w:val="lv-LV"/>
        </w:rPr>
        <w:t>komisija</w:t>
      </w:r>
      <w:r w:rsidRPr="0047012E">
        <w:rPr>
          <w:rFonts w:ascii="Arial" w:hAnsi="Arial" w:cs="Arial"/>
          <w:sz w:val="20"/>
          <w:szCs w:val="20"/>
          <w:lang w:val="lv-LV"/>
        </w:rPr>
        <w:t xml:space="preserve"> – VAS “Latvijas dzelzceļš” iepirkuma komisija, kas pilnvarota organizēt sarunu procedūru</w:t>
      </w:r>
      <w:r w:rsidRPr="004326E9">
        <w:rPr>
          <w:rFonts w:ascii="Arial" w:hAnsi="Arial" w:cs="Arial"/>
          <w:sz w:val="20"/>
          <w:szCs w:val="20"/>
          <w:lang w:val="lv-LV"/>
        </w:rPr>
        <w:t xml:space="preserve"> ar publikāciju;</w:t>
      </w:r>
    </w:p>
    <w:p w14:paraId="3BEE904C" w14:textId="77777777" w:rsidR="004326E9" w:rsidRPr="004326E9" w:rsidRDefault="004326E9" w:rsidP="004326E9">
      <w:pPr>
        <w:pStyle w:val="Sarakstarindkopa"/>
        <w:numPr>
          <w:ilvl w:val="2"/>
          <w:numId w:val="8"/>
        </w:numPr>
        <w:jc w:val="both"/>
        <w:rPr>
          <w:rFonts w:ascii="Arial" w:hAnsi="Arial" w:cs="Arial"/>
          <w:b/>
          <w:sz w:val="20"/>
          <w:szCs w:val="20"/>
          <w:lang w:val="lv-LV"/>
        </w:rPr>
      </w:pPr>
      <w:r w:rsidRPr="004326E9">
        <w:rPr>
          <w:rFonts w:ascii="Arial" w:hAnsi="Arial" w:cs="Arial"/>
          <w:b/>
          <w:bCs/>
          <w:sz w:val="20"/>
          <w:szCs w:val="20"/>
          <w:lang w:val="lv-LV"/>
        </w:rPr>
        <w:t>nolikums</w:t>
      </w:r>
      <w:r w:rsidRPr="004326E9">
        <w:rPr>
          <w:rFonts w:ascii="Arial" w:hAnsi="Arial" w:cs="Arial"/>
          <w:sz w:val="20"/>
          <w:szCs w:val="20"/>
          <w:lang w:val="lv-LV"/>
        </w:rPr>
        <w:t xml:space="preserve"> (turpmāk var tikt saukts arī kā “sarunu procedūras nolikums” vai “sarunu procedūras dokumenti”) – sarunu procedūras nolikums ar pielikumiem un jebkuri sarunu procedūras nolikuma precizējumi, skaidrojumi, izmaiņas vai grozījumi, kas var rasties iepirkuma procedūras gaitā; </w:t>
      </w:r>
    </w:p>
    <w:p w14:paraId="4A22873B" w14:textId="77777777" w:rsidR="004326E9" w:rsidRPr="004326E9" w:rsidRDefault="004326E9" w:rsidP="004326E9">
      <w:pPr>
        <w:pStyle w:val="Sarakstarindkopa"/>
        <w:numPr>
          <w:ilvl w:val="2"/>
          <w:numId w:val="8"/>
        </w:numPr>
        <w:jc w:val="both"/>
        <w:rPr>
          <w:rFonts w:ascii="Arial" w:hAnsi="Arial" w:cs="Arial"/>
          <w:b/>
          <w:sz w:val="20"/>
          <w:szCs w:val="20"/>
          <w:lang w:val="lv-LV"/>
        </w:rPr>
      </w:pPr>
      <w:r w:rsidRPr="004326E9">
        <w:rPr>
          <w:rFonts w:ascii="Arial" w:hAnsi="Arial" w:cs="Arial"/>
          <w:b/>
          <w:bCs/>
          <w:sz w:val="20"/>
          <w:szCs w:val="20"/>
          <w:lang w:val="lv-LV"/>
        </w:rPr>
        <w:t>ieinteresētais piegādātājs</w:t>
      </w:r>
      <w:r w:rsidRPr="004326E9">
        <w:rPr>
          <w:rFonts w:ascii="Arial" w:hAnsi="Arial" w:cs="Arial"/>
          <w:sz w:val="20"/>
          <w:szCs w:val="20"/>
          <w:lang w:val="lv-LV"/>
        </w:rPr>
        <w:t xml:space="preserve"> – piegādātājs, kas izteicis vēlmi piedalīties sarunu procedūrā;</w:t>
      </w:r>
    </w:p>
    <w:p w14:paraId="29AAB12F" w14:textId="77777777" w:rsidR="004326E9" w:rsidRPr="004326E9" w:rsidRDefault="004326E9" w:rsidP="004326E9">
      <w:pPr>
        <w:pStyle w:val="Sarakstarindkopa"/>
        <w:numPr>
          <w:ilvl w:val="2"/>
          <w:numId w:val="8"/>
        </w:numPr>
        <w:jc w:val="both"/>
        <w:rPr>
          <w:rFonts w:ascii="Arial" w:hAnsi="Arial" w:cs="Arial"/>
          <w:b/>
          <w:sz w:val="20"/>
          <w:szCs w:val="20"/>
          <w:lang w:val="lv-LV"/>
        </w:rPr>
      </w:pPr>
      <w:r w:rsidRPr="004326E9">
        <w:rPr>
          <w:rFonts w:ascii="Arial" w:hAnsi="Arial" w:cs="Arial"/>
          <w:b/>
          <w:bCs/>
          <w:sz w:val="20"/>
          <w:szCs w:val="20"/>
          <w:lang w:val="lv-LV"/>
        </w:rPr>
        <w:t>pasūtītājs</w:t>
      </w:r>
      <w:r w:rsidRPr="004326E9">
        <w:rPr>
          <w:rFonts w:ascii="Arial" w:hAnsi="Arial" w:cs="Arial"/>
          <w:sz w:val="20"/>
          <w:szCs w:val="20"/>
          <w:lang w:val="lv-LV"/>
        </w:rPr>
        <w:t xml:space="preserve"> – VAS “Latvijas dzelzceļš” (nolikuma tekstā var tikt saukts arī kā “LDZ”, kas saskaņā ar tā iekšējos normatīvajos aktos un “Latvijas dzelzceļš” koncerna iekšējos normatīvajos aktos noteikto kārtību organizē sarunu procedūru “Latvijas dzelzceļš” koncerna vajadzībām;</w:t>
      </w:r>
    </w:p>
    <w:p w14:paraId="145C2E3F" w14:textId="77777777" w:rsidR="004326E9" w:rsidRPr="004326E9" w:rsidRDefault="004326E9" w:rsidP="004326E9">
      <w:pPr>
        <w:pStyle w:val="Sarakstarindkopa"/>
        <w:numPr>
          <w:ilvl w:val="2"/>
          <w:numId w:val="8"/>
        </w:numPr>
        <w:jc w:val="both"/>
        <w:rPr>
          <w:rFonts w:ascii="Arial" w:hAnsi="Arial" w:cs="Arial"/>
          <w:b/>
          <w:sz w:val="20"/>
          <w:szCs w:val="20"/>
          <w:lang w:val="lv-LV"/>
        </w:rPr>
      </w:pPr>
      <w:r w:rsidRPr="004326E9">
        <w:rPr>
          <w:rFonts w:ascii="Arial" w:hAnsi="Arial" w:cs="Arial"/>
          <w:b/>
          <w:bCs/>
          <w:sz w:val="20"/>
          <w:szCs w:val="20"/>
          <w:lang w:val="lv-LV"/>
        </w:rPr>
        <w:t>pircējs</w:t>
      </w:r>
      <w:r w:rsidRPr="004326E9">
        <w:rPr>
          <w:rFonts w:ascii="Arial" w:hAnsi="Arial" w:cs="Arial"/>
          <w:sz w:val="20"/>
          <w:szCs w:val="20"/>
          <w:lang w:val="lv-LV"/>
        </w:rPr>
        <w:t xml:space="preserve"> (turpmāk var tikt saukts arī kā “maksātājs” un “līguma slēdzējs”) – “Latvijas dzelzceļš” koncerna valdošais uzņēmums VAS “Latvijas dzelzceļš” un tā atkarīgās sabiedrības;</w:t>
      </w:r>
    </w:p>
    <w:p w14:paraId="2F66D605" w14:textId="77777777" w:rsidR="004326E9" w:rsidRPr="004326E9" w:rsidRDefault="004326E9" w:rsidP="004326E9">
      <w:pPr>
        <w:pStyle w:val="Sarakstarindkopa"/>
        <w:numPr>
          <w:ilvl w:val="2"/>
          <w:numId w:val="8"/>
        </w:numPr>
        <w:jc w:val="both"/>
        <w:rPr>
          <w:rFonts w:ascii="Arial" w:hAnsi="Arial" w:cs="Arial"/>
          <w:b/>
          <w:sz w:val="20"/>
          <w:szCs w:val="20"/>
          <w:lang w:val="lv-LV"/>
        </w:rPr>
      </w:pPr>
      <w:r w:rsidRPr="004326E9">
        <w:rPr>
          <w:rFonts w:ascii="Arial" w:hAnsi="Arial" w:cs="Arial"/>
          <w:b/>
          <w:bCs/>
          <w:sz w:val="20"/>
          <w:szCs w:val="20"/>
          <w:lang w:val="lv-LV"/>
        </w:rPr>
        <w:t>pretendents</w:t>
      </w:r>
      <w:r w:rsidRPr="004326E9">
        <w:rPr>
          <w:rFonts w:ascii="Arial" w:hAnsi="Arial" w:cs="Arial"/>
          <w:sz w:val="20"/>
          <w:szCs w:val="20"/>
          <w:lang w:val="lv-LV"/>
        </w:rPr>
        <w:t xml:space="preserve"> – piegādātājs, kas ir iesniedzis piedāvājumu sarunu procedūrai;</w:t>
      </w:r>
    </w:p>
    <w:p w14:paraId="172D3AF6" w14:textId="1C34D94B" w:rsidR="004326E9" w:rsidRPr="004326E9" w:rsidRDefault="004326E9" w:rsidP="004326E9">
      <w:pPr>
        <w:pStyle w:val="Sarakstarindkopa"/>
        <w:numPr>
          <w:ilvl w:val="2"/>
          <w:numId w:val="8"/>
        </w:numPr>
        <w:jc w:val="both"/>
        <w:rPr>
          <w:rFonts w:ascii="Arial" w:hAnsi="Arial" w:cs="Arial"/>
          <w:b/>
          <w:sz w:val="20"/>
          <w:szCs w:val="20"/>
          <w:lang w:val="lv-LV"/>
        </w:rPr>
      </w:pPr>
      <w:r w:rsidRPr="004326E9">
        <w:rPr>
          <w:rFonts w:ascii="Arial" w:hAnsi="Arial" w:cs="Arial"/>
          <w:b/>
          <w:bCs/>
          <w:sz w:val="20"/>
          <w:szCs w:val="20"/>
          <w:lang w:val="lv-LV"/>
        </w:rPr>
        <w:t>pakalpojums</w:t>
      </w:r>
      <w:r w:rsidRPr="004326E9">
        <w:rPr>
          <w:rFonts w:ascii="Arial" w:hAnsi="Arial" w:cs="Arial"/>
          <w:sz w:val="20"/>
          <w:szCs w:val="20"/>
          <w:lang w:val="lv-LV"/>
        </w:rPr>
        <w:t xml:space="preserve"> – darba apģērbu </w:t>
      </w:r>
      <w:r w:rsidR="00940F82">
        <w:rPr>
          <w:rFonts w:ascii="Arial" w:hAnsi="Arial" w:cs="Arial"/>
          <w:sz w:val="20"/>
          <w:szCs w:val="20"/>
          <w:lang w:val="lv-LV"/>
        </w:rPr>
        <w:t xml:space="preserve">un </w:t>
      </w:r>
      <w:r w:rsidR="00940F82" w:rsidRPr="00940F82">
        <w:rPr>
          <w:rFonts w:ascii="Arial" w:hAnsi="Arial" w:cs="Arial"/>
          <w:sz w:val="20"/>
          <w:szCs w:val="20"/>
          <w:lang w:val="lv-LV"/>
        </w:rPr>
        <w:t xml:space="preserve">tekstilizstrādājumu </w:t>
      </w:r>
      <w:r w:rsidRPr="00940F82">
        <w:rPr>
          <w:rFonts w:ascii="Arial" w:hAnsi="Arial" w:cs="Arial"/>
          <w:sz w:val="20"/>
          <w:szCs w:val="20"/>
          <w:lang w:val="lv-LV"/>
        </w:rPr>
        <w:t>m</w:t>
      </w:r>
      <w:r w:rsidRPr="004326E9">
        <w:rPr>
          <w:rFonts w:ascii="Arial" w:hAnsi="Arial" w:cs="Arial"/>
          <w:sz w:val="20"/>
          <w:szCs w:val="20"/>
          <w:lang w:val="lv-LV"/>
        </w:rPr>
        <w:t>azgāšana, tīrīšana un labošana saskaņā ar nolikuma 2.1. punktu (var tikt saukts arī kā “sarunu procedūras priekšmets” vai “iepirkuma priekšmets”).</w:t>
      </w:r>
    </w:p>
    <w:p w14:paraId="3D3BAB3C" w14:textId="77777777" w:rsidR="004326E9" w:rsidRPr="004326E9" w:rsidRDefault="004326E9" w:rsidP="004326E9">
      <w:pPr>
        <w:jc w:val="both"/>
        <w:rPr>
          <w:rFonts w:ascii="Arial" w:hAnsi="Arial" w:cs="Arial"/>
          <w:b/>
          <w:sz w:val="20"/>
          <w:szCs w:val="20"/>
          <w:lang w:val="lv-LV"/>
        </w:rPr>
      </w:pPr>
    </w:p>
    <w:p w14:paraId="3524FBA8" w14:textId="77777777" w:rsidR="004326E9" w:rsidRPr="004326E9" w:rsidRDefault="004326E9" w:rsidP="004326E9">
      <w:pPr>
        <w:pStyle w:val="Sarakstarindkopa"/>
        <w:numPr>
          <w:ilvl w:val="1"/>
          <w:numId w:val="8"/>
        </w:numPr>
        <w:rPr>
          <w:rFonts w:ascii="Arial" w:hAnsi="Arial" w:cs="Arial"/>
          <w:b/>
          <w:sz w:val="20"/>
          <w:szCs w:val="20"/>
          <w:lang w:val="lv-LV"/>
        </w:rPr>
      </w:pPr>
      <w:r w:rsidRPr="004326E9">
        <w:rPr>
          <w:rFonts w:ascii="Arial" w:hAnsi="Arial" w:cs="Arial"/>
          <w:b/>
          <w:sz w:val="20"/>
          <w:szCs w:val="20"/>
          <w:lang w:val="lv-LV"/>
        </w:rPr>
        <w:t>Pasūtītāja (-u) / Līgumslēdzēja (-u) rekvizīti:</w:t>
      </w:r>
    </w:p>
    <w:p w14:paraId="66D73438" w14:textId="77777777" w:rsidR="004326E9" w:rsidRPr="004326E9" w:rsidRDefault="004326E9" w:rsidP="004326E9">
      <w:pPr>
        <w:jc w:val="both"/>
        <w:rPr>
          <w:rFonts w:ascii="Arial" w:hAnsi="Arial" w:cs="Arial"/>
          <w:sz w:val="20"/>
          <w:szCs w:val="20"/>
          <w:lang w:val="lv-LV"/>
        </w:rPr>
      </w:pPr>
      <w:r w:rsidRPr="004326E9">
        <w:rPr>
          <w:rFonts w:ascii="Arial" w:hAnsi="Arial" w:cs="Arial"/>
          <w:sz w:val="20"/>
          <w:szCs w:val="20"/>
          <w:lang w:val="lv-LV"/>
        </w:rPr>
        <w:t>Iepirkums tiek veikts “Latvijas dzelzceļš” koncerna valdošā uzņēmuma LDZ un tā atkarīgo sabiedrību vajadzībām.</w:t>
      </w:r>
    </w:p>
    <w:p w14:paraId="68FB4087" w14:textId="5408F49C" w:rsidR="004326E9" w:rsidRPr="004326E9" w:rsidRDefault="004326E9" w:rsidP="004326E9">
      <w:pPr>
        <w:pStyle w:val="Sarakstarindkopa"/>
        <w:numPr>
          <w:ilvl w:val="2"/>
          <w:numId w:val="8"/>
        </w:numPr>
        <w:jc w:val="both"/>
        <w:rPr>
          <w:rFonts w:ascii="Arial" w:hAnsi="Arial" w:cs="Arial"/>
          <w:b/>
          <w:sz w:val="20"/>
          <w:szCs w:val="20"/>
          <w:lang w:val="lv-LV"/>
        </w:rPr>
      </w:pPr>
      <w:r w:rsidRPr="004326E9">
        <w:rPr>
          <w:rFonts w:ascii="Arial" w:hAnsi="Arial" w:cs="Arial"/>
          <w:sz w:val="20"/>
          <w:szCs w:val="20"/>
          <w:lang w:val="lv-LV"/>
        </w:rPr>
        <w:t xml:space="preserve">LDZ: VAS “Latvijas dzelzceļš” (vienotais reģistrācijas Nr. 40003032065, juridiskā adrese: </w:t>
      </w:r>
      <w:r w:rsidR="000C0C82">
        <w:rPr>
          <w:rFonts w:ascii="Arial" w:hAnsi="Arial" w:cs="Arial"/>
          <w:sz w:val="20"/>
          <w:szCs w:val="20"/>
          <w:lang w:val="lv-LV"/>
        </w:rPr>
        <w:t>Emīlijas Benjamiņas</w:t>
      </w:r>
      <w:r w:rsidRPr="004326E9">
        <w:rPr>
          <w:rFonts w:ascii="Arial" w:hAnsi="Arial" w:cs="Arial"/>
          <w:sz w:val="20"/>
          <w:szCs w:val="20"/>
          <w:lang w:val="lv-LV"/>
        </w:rPr>
        <w:t xml:space="preserve"> iela 3, Rīga, LV-1547, Latvija. Banka: </w:t>
      </w:r>
      <w:proofErr w:type="spellStart"/>
      <w:r w:rsidRPr="004326E9">
        <w:rPr>
          <w:rFonts w:ascii="Arial" w:hAnsi="Arial" w:cs="Arial"/>
          <w:sz w:val="20"/>
          <w:szCs w:val="20"/>
          <w:lang w:val="lv-LV"/>
        </w:rPr>
        <w:t>Luminor</w:t>
      </w:r>
      <w:proofErr w:type="spellEnd"/>
      <w:r w:rsidRPr="004326E9">
        <w:rPr>
          <w:rFonts w:ascii="Arial" w:hAnsi="Arial" w:cs="Arial"/>
          <w:sz w:val="20"/>
          <w:szCs w:val="20"/>
          <w:lang w:val="lv-LV"/>
        </w:rPr>
        <w:t xml:space="preserve"> </w:t>
      </w:r>
      <w:proofErr w:type="spellStart"/>
      <w:r w:rsidRPr="004326E9">
        <w:rPr>
          <w:rFonts w:ascii="Arial" w:hAnsi="Arial" w:cs="Arial"/>
          <w:sz w:val="20"/>
          <w:szCs w:val="20"/>
          <w:lang w:val="lv-LV"/>
        </w:rPr>
        <w:t>Bank</w:t>
      </w:r>
      <w:proofErr w:type="spellEnd"/>
      <w:r w:rsidRPr="004326E9">
        <w:rPr>
          <w:rFonts w:ascii="Arial" w:hAnsi="Arial" w:cs="Arial"/>
          <w:sz w:val="20"/>
          <w:szCs w:val="20"/>
          <w:lang w:val="lv-LV"/>
        </w:rPr>
        <w:t xml:space="preserve"> AS Latvijas filiāle</w:t>
      </w:r>
      <w:r w:rsidRPr="004326E9">
        <w:rPr>
          <w:rFonts w:ascii="Arial" w:hAnsi="Arial" w:cs="Arial"/>
          <w:b/>
          <w:sz w:val="20"/>
          <w:szCs w:val="20"/>
          <w:lang w:val="lv-LV"/>
        </w:rPr>
        <w:t xml:space="preserve">, </w:t>
      </w:r>
      <w:r w:rsidRPr="004326E9">
        <w:rPr>
          <w:rFonts w:ascii="Arial" w:hAnsi="Arial" w:cs="Arial"/>
          <w:sz w:val="20"/>
          <w:szCs w:val="20"/>
          <w:lang w:val="lv-LV"/>
        </w:rPr>
        <w:t>konta Nr. LV17RIKO0000080249645,</w:t>
      </w:r>
      <w:r w:rsidRPr="004326E9">
        <w:rPr>
          <w:rFonts w:ascii="Arial" w:hAnsi="Arial" w:cs="Arial"/>
          <w:b/>
          <w:sz w:val="20"/>
          <w:szCs w:val="20"/>
          <w:lang w:val="lv-LV"/>
        </w:rPr>
        <w:t xml:space="preserve"> </w:t>
      </w:r>
      <w:r w:rsidRPr="004326E9">
        <w:rPr>
          <w:rFonts w:ascii="Arial" w:hAnsi="Arial" w:cs="Arial"/>
          <w:sz w:val="20"/>
          <w:szCs w:val="20"/>
          <w:lang w:val="lv-LV"/>
        </w:rPr>
        <w:t xml:space="preserve">bankas kods: </w:t>
      </w:r>
      <w:r w:rsidRPr="004326E9">
        <w:rPr>
          <w:rFonts w:ascii="Arial" w:hAnsi="Arial" w:cs="Arial"/>
          <w:sz w:val="20"/>
          <w:szCs w:val="20"/>
        </w:rPr>
        <w:t>RIKOLV2X</w:t>
      </w:r>
      <w:r w:rsidRPr="004326E9">
        <w:rPr>
          <w:rFonts w:ascii="Arial" w:hAnsi="Arial" w:cs="Arial"/>
          <w:sz w:val="20"/>
          <w:szCs w:val="20"/>
          <w:lang w:val="lv-LV"/>
        </w:rPr>
        <w:t>).</w:t>
      </w:r>
    </w:p>
    <w:p w14:paraId="09E7625F" w14:textId="77777777" w:rsidR="004326E9" w:rsidRPr="00A810C7" w:rsidRDefault="004326E9" w:rsidP="004326E9">
      <w:pPr>
        <w:pStyle w:val="Sarakstarindkopa"/>
        <w:jc w:val="both"/>
        <w:rPr>
          <w:rFonts w:ascii="Arial" w:hAnsi="Arial" w:cs="Arial"/>
          <w:b/>
          <w:sz w:val="20"/>
          <w:szCs w:val="20"/>
          <w:lang w:val="lv-LV"/>
        </w:rPr>
      </w:pPr>
      <w:r w:rsidRPr="00A810C7">
        <w:rPr>
          <w:rFonts w:ascii="Arial" w:hAnsi="Arial" w:cs="Arial"/>
          <w:bCs/>
          <w:sz w:val="20"/>
          <w:szCs w:val="20"/>
          <w:lang w:val="lv-LV"/>
        </w:rPr>
        <w:t>LDZ struktūrvienības:</w:t>
      </w:r>
    </w:p>
    <w:p w14:paraId="0CB59C80" w14:textId="190F86B3" w:rsidR="004326E9" w:rsidRPr="00A810C7" w:rsidRDefault="004326E9" w:rsidP="004326E9">
      <w:pPr>
        <w:pStyle w:val="Sarakstarindkopa"/>
        <w:numPr>
          <w:ilvl w:val="3"/>
          <w:numId w:val="8"/>
        </w:numPr>
        <w:ind w:left="1560" w:hanging="851"/>
        <w:jc w:val="both"/>
        <w:rPr>
          <w:rFonts w:ascii="Arial" w:hAnsi="Arial" w:cs="Arial"/>
          <w:b/>
          <w:sz w:val="20"/>
          <w:szCs w:val="20"/>
          <w:lang w:val="lv-LV"/>
        </w:rPr>
      </w:pPr>
      <w:r w:rsidRPr="00A810C7">
        <w:rPr>
          <w:rFonts w:ascii="Arial" w:hAnsi="Arial" w:cs="Arial"/>
          <w:bCs/>
          <w:sz w:val="20"/>
          <w:szCs w:val="20"/>
          <w:lang w:val="lv-LV"/>
        </w:rPr>
        <w:t>VAS “Latvijas dzelzceļš” Sliežu ceļu pārvalde (SCP*). J</w:t>
      </w:r>
      <w:r w:rsidRPr="00A810C7">
        <w:rPr>
          <w:rFonts w:ascii="Arial" w:hAnsi="Arial" w:cs="Arial"/>
          <w:sz w:val="20"/>
          <w:szCs w:val="20"/>
          <w:lang w:val="lv-LV"/>
        </w:rPr>
        <w:t xml:space="preserve">uridiskā adrese: </w:t>
      </w:r>
      <w:r w:rsidR="000C0C82" w:rsidRPr="00A810C7">
        <w:rPr>
          <w:rFonts w:ascii="Arial" w:hAnsi="Arial" w:cs="Arial"/>
          <w:sz w:val="20"/>
          <w:szCs w:val="20"/>
          <w:lang w:val="lv-LV"/>
        </w:rPr>
        <w:t>Emīlijas Benjamiņas</w:t>
      </w:r>
      <w:r w:rsidRPr="00A810C7">
        <w:rPr>
          <w:rFonts w:ascii="Arial" w:hAnsi="Arial" w:cs="Arial"/>
          <w:sz w:val="20"/>
          <w:szCs w:val="20"/>
          <w:lang w:val="lv-LV"/>
        </w:rPr>
        <w:t xml:space="preserve"> iela 3, Rīga, LV-1547. Faktiskā adrese: Torņakalna iela, 16, Rīga, LV-1004;</w:t>
      </w:r>
    </w:p>
    <w:p w14:paraId="2E4180A4" w14:textId="4E148504" w:rsidR="004326E9" w:rsidRPr="00A810C7" w:rsidRDefault="004326E9" w:rsidP="004326E9">
      <w:pPr>
        <w:pStyle w:val="Sarakstarindkopa"/>
        <w:numPr>
          <w:ilvl w:val="3"/>
          <w:numId w:val="8"/>
        </w:numPr>
        <w:ind w:left="1560" w:hanging="851"/>
        <w:jc w:val="both"/>
        <w:rPr>
          <w:rFonts w:ascii="Arial" w:hAnsi="Arial" w:cs="Arial"/>
          <w:b/>
          <w:sz w:val="20"/>
          <w:szCs w:val="20"/>
          <w:lang w:val="lv-LV"/>
        </w:rPr>
      </w:pPr>
      <w:r w:rsidRPr="00A810C7">
        <w:rPr>
          <w:rFonts w:ascii="Arial" w:hAnsi="Arial" w:cs="Arial"/>
          <w:bCs/>
          <w:sz w:val="20"/>
          <w:szCs w:val="20"/>
          <w:lang w:val="lv-LV"/>
        </w:rPr>
        <w:t>VAS “Latvijas dzelzceļš” Vilcienu kustības pārvalde (VKP*). J</w:t>
      </w:r>
      <w:r w:rsidRPr="00A810C7">
        <w:rPr>
          <w:rFonts w:ascii="Arial" w:hAnsi="Arial" w:cs="Arial"/>
          <w:sz w:val="20"/>
          <w:szCs w:val="20"/>
          <w:lang w:val="lv-LV"/>
        </w:rPr>
        <w:t xml:space="preserve">uridiskā adrese: </w:t>
      </w:r>
      <w:r w:rsidR="000C0C82" w:rsidRPr="00A810C7">
        <w:rPr>
          <w:rFonts w:ascii="Arial" w:hAnsi="Arial" w:cs="Arial"/>
          <w:sz w:val="20"/>
          <w:szCs w:val="20"/>
          <w:lang w:val="lv-LV"/>
        </w:rPr>
        <w:t>Emīlijas Benjamiņas</w:t>
      </w:r>
      <w:r w:rsidRPr="00A810C7">
        <w:rPr>
          <w:rFonts w:ascii="Arial" w:hAnsi="Arial" w:cs="Arial"/>
          <w:sz w:val="20"/>
          <w:szCs w:val="20"/>
          <w:lang w:val="lv-LV"/>
        </w:rPr>
        <w:t xml:space="preserve"> iela 3, Rīga, LV-1547. Faktiskā adrese: </w:t>
      </w:r>
      <w:r w:rsidR="000C0C82" w:rsidRPr="00A810C7">
        <w:rPr>
          <w:rFonts w:ascii="Arial" w:hAnsi="Arial" w:cs="Arial"/>
          <w:sz w:val="20"/>
          <w:szCs w:val="20"/>
          <w:lang w:val="lv-LV"/>
        </w:rPr>
        <w:t>Vilhelma Purvīša</w:t>
      </w:r>
      <w:r w:rsidRPr="00A810C7">
        <w:rPr>
          <w:rFonts w:ascii="Arial" w:hAnsi="Arial" w:cs="Arial"/>
          <w:sz w:val="20"/>
          <w:szCs w:val="20"/>
          <w:lang w:val="lv-LV"/>
        </w:rPr>
        <w:t xml:space="preserve"> iela 14, Rīga, LV-1050;</w:t>
      </w:r>
    </w:p>
    <w:p w14:paraId="21F0D884" w14:textId="3D10099F" w:rsidR="004326E9" w:rsidRPr="00A810C7" w:rsidRDefault="004326E9" w:rsidP="004326E9">
      <w:pPr>
        <w:pStyle w:val="Sarakstarindkopa"/>
        <w:numPr>
          <w:ilvl w:val="3"/>
          <w:numId w:val="8"/>
        </w:numPr>
        <w:ind w:left="1560" w:hanging="851"/>
        <w:jc w:val="both"/>
        <w:rPr>
          <w:rFonts w:ascii="Arial" w:hAnsi="Arial" w:cs="Arial"/>
          <w:b/>
          <w:sz w:val="20"/>
          <w:szCs w:val="20"/>
          <w:lang w:val="lv-LV"/>
        </w:rPr>
      </w:pPr>
      <w:r w:rsidRPr="00A810C7">
        <w:rPr>
          <w:rFonts w:ascii="Arial" w:hAnsi="Arial" w:cs="Arial"/>
          <w:sz w:val="20"/>
          <w:szCs w:val="20"/>
          <w:lang w:val="lv-LV"/>
        </w:rPr>
        <w:t>VAS “Latvijas dzelzceļš” Elektrotehniskā pārvalde (EP*). J</w:t>
      </w:r>
      <w:r w:rsidRPr="00A810C7">
        <w:rPr>
          <w:rFonts w:ascii="Arial" w:hAnsi="Arial" w:cs="Arial"/>
          <w:iCs/>
          <w:sz w:val="20"/>
          <w:szCs w:val="20"/>
          <w:lang w:val="lv-LV"/>
        </w:rPr>
        <w:t>uridiskā adrese</w:t>
      </w:r>
      <w:r w:rsidR="000C0C82" w:rsidRPr="00A810C7">
        <w:rPr>
          <w:rFonts w:ascii="Arial" w:hAnsi="Arial" w:cs="Arial"/>
          <w:sz w:val="20"/>
          <w:szCs w:val="20"/>
          <w:lang w:val="lv-LV"/>
        </w:rPr>
        <w:t xml:space="preserve"> Emīlijas Benjamiņas</w:t>
      </w:r>
      <w:r w:rsidR="000C0C82" w:rsidRPr="00A810C7">
        <w:rPr>
          <w:rFonts w:ascii="Arial" w:hAnsi="Arial" w:cs="Arial"/>
          <w:iCs/>
          <w:sz w:val="20"/>
          <w:szCs w:val="20"/>
          <w:lang w:val="lv-LV"/>
        </w:rPr>
        <w:t xml:space="preserve"> </w:t>
      </w:r>
      <w:r w:rsidRPr="00A810C7">
        <w:rPr>
          <w:rFonts w:ascii="Arial" w:hAnsi="Arial" w:cs="Arial"/>
          <w:iCs/>
          <w:sz w:val="20"/>
          <w:szCs w:val="20"/>
          <w:lang w:val="lv-LV"/>
        </w:rPr>
        <w:t xml:space="preserve">iela 3, Rīga, LV-1547. Faktiskā adrese: </w:t>
      </w:r>
      <w:r w:rsidR="000C0C82" w:rsidRPr="00A810C7">
        <w:rPr>
          <w:rFonts w:ascii="Arial" w:hAnsi="Arial" w:cs="Arial"/>
          <w:sz w:val="20"/>
          <w:szCs w:val="20"/>
          <w:lang w:val="lv-LV"/>
        </w:rPr>
        <w:t>Emīlijas Benjamiņas</w:t>
      </w:r>
      <w:r w:rsidRPr="00A810C7">
        <w:rPr>
          <w:rFonts w:ascii="Arial" w:hAnsi="Arial" w:cs="Arial"/>
          <w:iCs/>
          <w:sz w:val="20"/>
          <w:szCs w:val="20"/>
          <w:lang w:val="lv-LV"/>
        </w:rPr>
        <w:t xml:space="preserve"> iela 3, Rīga, LV-1547.</w:t>
      </w:r>
    </w:p>
    <w:p w14:paraId="2FAEF7A0" w14:textId="3A8E099E" w:rsidR="004326E9" w:rsidRPr="00A810C7" w:rsidRDefault="004326E9" w:rsidP="004326E9">
      <w:pPr>
        <w:pStyle w:val="Sarakstarindkopa"/>
        <w:numPr>
          <w:ilvl w:val="2"/>
          <w:numId w:val="8"/>
        </w:numPr>
        <w:jc w:val="both"/>
        <w:rPr>
          <w:rFonts w:ascii="Arial" w:hAnsi="Arial" w:cs="Arial"/>
          <w:b/>
          <w:sz w:val="20"/>
          <w:szCs w:val="20"/>
          <w:lang w:val="lv-LV"/>
        </w:rPr>
      </w:pPr>
      <w:r w:rsidRPr="00A810C7">
        <w:rPr>
          <w:rFonts w:ascii="Arial" w:hAnsi="Arial" w:cs="Arial"/>
          <w:bCs/>
          <w:sz w:val="20"/>
          <w:szCs w:val="20"/>
          <w:lang w:val="lv-LV"/>
        </w:rPr>
        <w:t>Atkarīgā sabiedrība</w:t>
      </w:r>
      <w:r w:rsidR="00940F82">
        <w:rPr>
          <w:rFonts w:ascii="Arial" w:hAnsi="Arial" w:cs="Arial"/>
          <w:bCs/>
          <w:sz w:val="20"/>
          <w:szCs w:val="20"/>
          <w:lang w:val="lv-LV"/>
        </w:rPr>
        <w:t>:</w:t>
      </w:r>
    </w:p>
    <w:p w14:paraId="665E8D63" w14:textId="17079389" w:rsidR="004326E9" w:rsidRPr="00A810C7" w:rsidRDefault="004326E9" w:rsidP="00940F82">
      <w:pPr>
        <w:pStyle w:val="Sarakstarindkopa"/>
        <w:ind w:left="1560"/>
        <w:jc w:val="both"/>
        <w:rPr>
          <w:rStyle w:val="st1"/>
          <w:rFonts w:ascii="Arial" w:hAnsi="Arial" w:cs="Arial"/>
          <w:b/>
          <w:sz w:val="20"/>
          <w:szCs w:val="20"/>
          <w:lang w:val="lv-LV"/>
        </w:rPr>
      </w:pPr>
      <w:r w:rsidRPr="00A810C7">
        <w:rPr>
          <w:rFonts w:ascii="Arial" w:hAnsi="Arial" w:cs="Arial"/>
          <w:bCs/>
          <w:sz w:val="20"/>
          <w:szCs w:val="20"/>
          <w:lang w:val="lv-LV"/>
        </w:rPr>
        <w:t>SIA</w:t>
      </w:r>
      <w:r w:rsidRPr="00A810C7">
        <w:rPr>
          <w:rFonts w:ascii="Arial" w:hAnsi="Arial" w:cs="Arial"/>
          <w:sz w:val="20"/>
          <w:szCs w:val="20"/>
          <w:lang w:val="lv-LV"/>
        </w:rPr>
        <w:t xml:space="preserve"> “LDZ </w:t>
      </w:r>
      <w:r w:rsidR="00A810C7" w:rsidRPr="00A810C7">
        <w:rPr>
          <w:rFonts w:ascii="Arial" w:hAnsi="Arial" w:cs="Arial"/>
          <w:sz w:val="20"/>
          <w:szCs w:val="20"/>
          <w:lang w:val="lv-LV"/>
        </w:rPr>
        <w:t>CARGO</w:t>
      </w:r>
      <w:r w:rsidRPr="00A810C7">
        <w:rPr>
          <w:rFonts w:ascii="Arial" w:hAnsi="Arial" w:cs="Arial"/>
          <w:sz w:val="20"/>
          <w:szCs w:val="20"/>
          <w:lang w:val="lv-LV"/>
        </w:rPr>
        <w:t xml:space="preserve">” </w:t>
      </w:r>
      <w:r w:rsidRPr="00A810C7">
        <w:rPr>
          <w:rFonts w:ascii="Arial" w:hAnsi="Arial" w:cs="Arial"/>
          <w:bCs/>
          <w:sz w:val="20"/>
          <w:szCs w:val="20"/>
          <w:lang w:val="lv-LV"/>
        </w:rPr>
        <w:t>(</w:t>
      </w:r>
      <w:r w:rsidR="005625C2">
        <w:rPr>
          <w:rFonts w:ascii="Arial" w:hAnsi="Arial" w:cs="Arial"/>
          <w:bCs/>
          <w:sz w:val="20"/>
          <w:szCs w:val="20"/>
          <w:lang w:val="lv-LV"/>
        </w:rPr>
        <w:t>K</w:t>
      </w:r>
      <w:r w:rsidRPr="00A810C7">
        <w:rPr>
          <w:rFonts w:ascii="Arial" w:hAnsi="Arial" w:cs="Arial"/>
          <w:bCs/>
          <w:sz w:val="20"/>
          <w:szCs w:val="20"/>
          <w:lang w:val="lv-LV"/>
        </w:rPr>
        <w:t>*)</w:t>
      </w:r>
      <w:r w:rsidRPr="00A810C7">
        <w:rPr>
          <w:rFonts w:ascii="Arial" w:hAnsi="Arial" w:cs="Arial"/>
          <w:sz w:val="20"/>
          <w:szCs w:val="20"/>
          <w:lang w:val="lv-LV"/>
        </w:rPr>
        <w:t>, vienotais reģistrācijas Nr.</w:t>
      </w:r>
      <w:r w:rsidR="00A810C7" w:rsidRPr="00A810C7">
        <w:rPr>
          <w:rFonts w:ascii="Arial" w:hAnsi="Arial" w:cs="Arial"/>
          <w:color w:val="333333"/>
          <w:sz w:val="20"/>
          <w:szCs w:val="20"/>
          <w:shd w:val="clear" w:color="auto" w:fill="FFFFFF"/>
          <w:lang w:val="lv-LV"/>
        </w:rPr>
        <w:t xml:space="preserve"> 40003788421</w:t>
      </w:r>
      <w:r w:rsidRPr="00A810C7">
        <w:rPr>
          <w:rFonts w:ascii="Arial" w:hAnsi="Arial" w:cs="Arial"/>
          <w:sz w:val="20"/>
          <w:szCs w:val="20"/>
          <w:lang w:val="lv-LV"/>
        </w:rPr>
        <w:t xml:space="preserve">, juridiskā adrese: </w:t>
      </w:r>
      <w:r w:rsidR="00A810C7" w:rsidRPr="00A810C7">
        <w:rPr>
          <w:rFonts w:ascii="Arial" w:hAnsi="Arial" w:cs="Arial"/>
          <w:color w:val="333333"/>
          <w:sz w:val="20"/>
          <w:szCs w:val="20"/>
          <w:shd w:val="clear" w:color="auto" w:fill="FFFFFF"/>
          <w:lang w:val="lv-LV"/>
        </w:rPr>
        <w:t>Dzirnavu iela 147 k-1</w:t>
      </w:r>
      <w:r w:rsidRPr="00A810C7">
        <w:rPr>
          <w:rFonts w:ascii="Arial" w:hAnsi="Arial" w:cs="Arial"/>
          <w:sz w:val="20"/>
          <w:szCs w:val="20"/>
          <w:lang w:val="lv-LV"/>
        </w:rPr>
        <w:t xml:space="preserve">, Rīga, LV-1050, Latvija, </w:t>
      </w:r>
      <w:r w:rsidR="005625C2">
        <w:rPr>
          <w:rFonts w:ascii="Arial" w:hAnsi="Arial" w:cs="Arial"/>
          <w:sz w:val="20"/>
          <w:szCs w:val="20"/>
          <w:lang w:val="lv-LV"/>
        </w:rPr>
        <w:t xml:space="preserve">Banka: </w:t>
      </w:r>
      <w:proofErr w:type="spellStart"/>
      <w:r w:rsidR="005625C2" w:rsidRPr="00A810C7">
        <w:rPr>
          <w:rFonts w:ascii="Arial" w:hAnsi="Arial" w:cs="Arial"/>
          <w:sz w:val="20"/>
          <w:szCs w:val="20"/>
          <w:lang w:val="lv-LV" w:eastAsia="lv-LV"/>
        </w:rPr>
        <w:t>Luminor</w:t>
      </w:r>
      <w:proofErr w:type="spellEnd"/>
      <w:r w:rsidR="005625C2" w:rsidRPr="00A810C7">
        <w:rPr>
          <w:rFonts w:ascii="Arial" w:hAnsi="Arial" w:cs="Arial"/>
          <w:sz w:val="20"/>
          <w:szCs w:val="20"/>
          <w:lang w:val="lv-LV" w:eastAsia="lv-LV"/>
        </w:rPr>
        <w:t xml:space="preserve"> </w:t>
      </w:r>
      <w:proofErr w:type="spellStart"/>
      <w:r w:rsidR="005625C2" w:rsidRPr="00A810C7">
        <w:rPr>
          <w:rFonts w:ascii="Arial" w:hAnsi="Arial" w:cs="Arial"/>
          <w:sz w:val="20"/>
          <w:szCs w:val="20"/>
          <w:lang w:val="lv-LV" w:eastAsia="lv-LV"/>
        </w:rPr>
        <w:t>Bank</w:t>
      </w:r>
      <w:proofErr w:type="spellEnd"/>
      <w:r w:rsidR="005625C2" w:rsidRPr="00A810C7">
        <w:rPr>
          <w:rFonts w:ascii="Arial" w:hAnsi="Arial" w:cs="Arial"/>
          <w:sz w:val="20"/>
          <w:szCs w:val="20"/>
          <w:lang w:val="lv-LV" w:eastAsia="lv-LV"/>
        </w:rPr>
        <w:t xml:space="preserve"> AS Latvijas filiāle</w:t>
      </w:r>
      <w:r w:rsidR="005625C2">
        <w:rPr>
          <w:rFonts w:ascii="Arial" w:hAnsi="Arial" w:cs="Arial"/>
          <w:sz w:val="20"/>
          <w:szCs w:val="20"/>
          <w:lang w:val="lv-LV" w:eastAsia="lv-LV"/>
        </w:rPr>
        <w:t>,</w:t>
      </w:r>
      <w:r w:rsidR="005625C2" w:rsidRPr="00A810C7">
        <w:rPr>
          <w:rFonts w:ascii="Arial" w:hAnsi="Arial" w:cs="Arial"/>
          <w:sz w:val="20"/>
          <w:szCs w:val="20"/>
          <w:lang w:val="lv-LV"/>
        </w:rPr>
        <w:t xml:space="preserve"> </w:t>
      </w:r>
      <w:r w:rsidRPr="00A810C7">
        <w:rPr>
          <w:rFonts w:ascii="Arial" w:hAnsi="Arial" w:cs="Arial"/>
          <w:sz w:val="20"/>
          <w:szCs w:val="20"/>
          <w:lang w:val="lv-LV"/>
        </w:rPr>
        <w:t xml:space="preserve"> kont</w:t>
      </w:r>
      <w:r w:rsidR="005625C2">
        <w:rPr>
          <w:rFonts w:ascii="Arial" w:hAnsi="Arial" w:cs="Arial"/>
          <w:sz w:val="20"/>
          <w:szCs w:val="20"/>
          <w:lang w:val="lv-LV"/>
        </w:rPr>
        <w:t>a Nr.</w:t>
      </w:r>
      <w:r w:rsidRPr="00A810C7">
        <w:rPr>
          <w:rFonts w:ascii="Arial" w:hAnsi="Arial" w:cs="Arial"/>
          <w:sz w:val="20"/>
          <w:szCs w:val="20"/>
          <w:lang w:val="lv-LV"/>
        </w:rPr>
        <w:t xml:space="preserve"> </w:t>
      </w:r>
      <w:r w:rsidR="00A810C7" w:rsidRPr="00A810C7">
        <w:rPr>
          <w:rFonts w:ascii="Arial" w:hAnsi="Arial" w:cs="Arial"/>
          <w:color w:val="333333"/>
          <w:sz w:val="20"/>
          <w:szCs w:val="20"/>
          <w:shd w:val="clear" w:color="auto" w:fill="FFFFFF"/>
          <w:lang w:val="lv-LV"/>
        </w:rPr>
        <w:t>LV08RIKO0000082999854</w:t>
      </w:r>
      <w:r w:rsidRPr="00A810C7">
        <w:rPr>
          <w:rFonts w:ascii="Arial" w:hAnsi="Arial" w:cs="Arial"/>
          <w:sz w:val="20"/>
          <w:szCs w:val="20"/>
          <w:lang w:val="lv-LV"/>
        </w:rPr>
        <w:t xml:space="preserve">, </w:t>
      </w:r>
      <w:r w:rsidRPr="00A810C7">
        <w:rPr>
          <w:rFonts w:ascii="Arial" w:hAnsi="Arial" w:cs="Arial"/>
          <w:sz w:val="20"/>
          <w:szCs w:val="20"/>
          <w:lang w:val="lv-LV" w:eastAsia="lv-LV"/>
        </w:rPr>
        <w:t xml:space="preserve"> </w:t>
      </w:r>
      <w:r w:rsidR="005625C2" w:rsidRPr="004326E9">
        <w:rPr>
          <w:rFonts w:ascii="Arial" w:hAnsi="Arial" w:cs="Arial"/>
          <w:sz w:val="20"/>
          <w:szCs w:val="20"/>
          <w:lang w:val="lv-LV"/>
        </w:rPr>
        <w:t>bankas kods:</w:t>
      </w:r>
      <w:r w:rsidRPr="00A810C7">
        <w:rPr>
          <w:rFonts w:ascii="Arial" w:hAnsi="Arial" w:cs="Arial"/>
          <w:sz w:val="20"/>
          <w:szCs w:val="20"/>
          <w:lang w:val="lv-LV" w:eastAsia="lv-LV"/>
        </w:rPr>
        <w:t xml:space="preserve"> </w:t>
      </w:r>
      <w:r w:rsidRPr="00A810C7">
        <w:rPr>
          <w:rStyle w:val="st1"/>
          <w:rFonts w:ascii="Arial" w:hAnsi="Arial" w:cs="Arial"/>
          <w:sz w:val="20"/>
          <w:szCs w:val="20"/>
          <w:lang w:val="lv-LV"/>
        </w:rPr>
        <w:t>RIKOLV2X</w:t>
      </w:r>
      <w:r w:rsidR="00A810C7" w:rsidRPr="00A810C7">
        <w:rPr>
          <w:rStyle w:val="st1"/>
          <w:rFonts w:ascii="Arial" w:hAnsi="Arial" w:cs="Arial"/>
          <w:sz w:val="20"/>
          <w:szCs w:val="20"/>
          <w:lang w:val="lv-LV"/>
        </w:rPr>
        <w:t>.</w:t>
      </w:r>
      <w:r w:rsidR="009A485E" w:rsidRPr="00A810C7">
        <w:rPr>
          <w:rStyle w:val="st1"/>
          <w:rFonts w:ascii="Arial" w:hAnsi="Arial" w:cs="Arial"/>
          <w:sz w:val="20"/>
          <w:szCs w:val="20"/>
          <w:lang w:val="lv-LV"/>
        </w:rPr>
        <w:t xml:space="preserve"> </w:t>
      </w:r>
    </w:p>
    <w:p w14:paraId="7721781A" w14:textId="77777777" w:rsidR="004326E9" w:rsidRPr="00A810C7" w:rsidRDefault="004326E9" w:rsidP="004326E9">
      <w:pPr>
        <w:pStyle w:val="Sarakstarindkopa"/>
        <w:ind w:left="1560"/>
        <w:jc w:val="both"/>
        <w:rPr>
          <w:rFonts w:ascii="Arial" w:hAnsi="Arial" w:cs="Arial"/>
          <w:b/>
          <w:sz w:val="20"/>
          <w:szCs w:val="20"/>
          <w:lang w:val="lv-LV"/>
        </w:rPr>
      </w:pPr>
    </w:p>
    <w:p w14:paraId="5A096A2A" w14:textId="77777777" w:rsidR="004326E9" w:rsidRPr="00A810C7" w:rsidRDefault="004326E9" w:rsidP="004326E9">
      <w:pPr>
        <w:ind w:left="-426"/>
        <w:jc w:val="both"/>
        <w:rPr>
          <w:rFonts w:ascii="Arial" w:hAnsi="Arial" w:cs="Arial"/>
          <w:sz w:val="20"/>
          <w:szCs w:val="20"/>
          <w:lang w:val="lv-LV"/>
        </w:rPr>
      </w:pPr>
      <w:r w:rsidRPr="00A810C7">
        <w:rPr>
          <w:rStyle w:val="st1"/>
          <w:rFonts w:ascii="Arial" w:hAnsi="Arial" w:cs="Arial"/>
          <w:b/>
          <w:sz w:val="20"/>
          <w:szCs w:val="20"/>
          <w:lang w:val="lv-LV"/>
        </w:rPr>
        <w:t>*</w:t>
      </w:r>
      <w:r w:rsidRPr="00A810C7">
        <w:rPr>
          <w:rStyle w:val="st1"/>
          <w:rFonts w:ascii="Arial" w:hAnsi="Arial" w:cs="Arial"/>
          <w:bCs/>
          <w:sz w:val="20"/>
          <w:szCs w:val="20"/>
          <w:lang w:val="lv-LV"/>
        </w:rPr>
        <w:t>P</w:t>
      </w:r>
      <w:r w:rsidRPr="00A810C7">
        <w:rPr>
          <w:rFonts w:ascii="Arial" w:hAnsi="Arial" w:cs="Arial"/>
          <w:sz w:val="20"/>
          <w:szCs w:val="20"/>
          <w:lang w:val="lv-LV"/>
        </w:rPr>
        <w:t>asūtītāja iekšējos normatīvajos aktos noteiktajā kārtībā definēti struktūru un atkarīgo sabiedrību saīsinātie apzīmējumi, kas var tikt lietoti turpmāk sarunu procedūras dokumentos.</w:t>
      </w:r>
    </w:p>
    <w:p w14:paraId="363ABCAD" w14:textId="77777777" w:rsidR="004326E9" w:rsidRPr="00A810C7" w:rsidRDefault="004326E9" w:rsidP="004326E9">
      <w:pPr>
        <w:ind w:left="142" w:hanging="142"/>
        <w:jc w:val="both"/>
        <w:rPr>
          <w:rFonts w:ascii="Arial" w:hAnsi="Arial" w:cs="Arial"/>
          <w:sz w:val="20"/>
          <w:szCs w:val="20"/>
          <w:lang w:val="lv-LV"/>
        </w:rPr>
      </w:pPr>
    </w:p>
    <w:p w14:paraId="06651683" w14:textId="40A302B2" w:rsidR="004326E9" w:rsidRPr="004326E9" w:rsidRDefault="004326E9" w:rsidP="004326E9">
      <w:pPr>
        <w:pStyle w:val="Sarakstarindkopa"/>
        <w:numPr>
          <w:ilvl w:val="2"/>
          <w:numId w:val="8"/>
        </w:numPr>
        <w:jc w:val="both"/>
        <w:rPr>
          <w:rFonts w:ascii="Arial" w:hAnsi="Arial" w:cs="Arial"/>
          <w:b/>
          <w:sz w:val="20"/>
          <w:szCs w:val="20"/>
          <w:lang w:val="lv-LV"/>
        </w:rPr>
      </w:pPr>
      <w:r w:rsidRPr="004326E9">
        <w:rPr>
          <w:rFonts w:ascii="Arial" w:hAnsi="Arial" w:cs="Arial"/>
          <w:sz w:val="20"/>
          <w:szCs w:val="20"/>
          <w:lang w:val="lv-LV"/>
        </w:rPr>
        <w:t xml:space="preserve">Iepirkuma līgumi tiks slēgti starp sarunu procedūras uzvarētāju un LDZ, kā arī starp </w:t>
      </w:r>
      <w:r w:rsidR="005625C2">
        <w:rPr>
          <w:rFonts w:ascii="Arial" w:hAnsi="Arial" w:cs="Arial"/>
          <w:sz w:val="20"/>
          <w:szCs w:val="20"/>
          <w:lang w:val="lv-LV"/>
        </w:rPr>
        <w:t>K</w:t>
      </w:r>
      <w:r w:rsidRPr="00A810C7">
        <w:rPr>
          <w:rFonts w:ascii="Arial" w:hAnsi="Arial" w:cs="Arial"/>
          <w:sz w:val="20"/>
          <w:szCs w:val="20"/>
          <w:lang w:val="lv-LV"/>
        </w:rPr>
        <w:t>.</w:t>
      </w:r>
    </w:p>
    <w:p w14:paraId="6F1D5503" w14:textId="600BEC68" w:rsidR="004326E9" w:rsidRPr="004326E9" w:rsidRDefault="004326E9" w:rsidP="004326E9">
      <w:pPr>
        <w:pStyle w:val="Sarakstarindkopa"/>
        <w:numPr>
          <w:ilvl w:val="1"/>
          <w:numId w:val="8"/>
        </w:numPr>
        <w:jc w:val="both"/>
        <w:rPr>
          <w:rFonts w:ascii="Arial" w:hAnsi="Arial" w:cs="Arial"/>
          <w:b/>
          <w:sz w:val="20"/>
          <w:szCs w:val="20"/>
          <w:lang w:val="lv-LV"/>
        </w:rPr>
      </w:pPr>
      <w:r w:rsidRPr="004326E9">
        <w:rPr>
          <w:rFonts w:ascii="Arial" w:hAnsi="Arial" w:cs="Arial"/>
          <w:b/>
          <w:sz w:val="20"/>
          <w:szCs w:val="20"/>
          <w:lang w:val="lv-LV"/>
        </w:rPr>
        <w:t xml:space="preserve">Pasūtītāja kontaktpersona: </w:t>
      </w:r>
      <w:r w:rsidRPr="004326E9">
        <w:rPr>
          <w:rFonts w:ascii="Arial" w:hAnsi="Arial" w:cs="Arial"/>
          <w:sz w:val="20"/>
          <w:szCs w:val="20"/>
          <w:lang w:val="lv-LV"/>
        </w:rPr>
        <w:t xml:space="preserve">organizatoriska rakstura jautājumos un jautājumos par sarunu procedūras nolikumu: komisijas sekretāre – VAS “Latvijas dzelzceļš” Iepirkumu biroja iepirkumu speciāliste </w:t>
      </w:r>
      <w:r w:rsidR="000C0C82">
        <w:rPr>
          <w:rFonts w:ascii="Arial" w:hAnsi="Arial" w:cs="Arial"/>
          <w:sz w:val="20"/>
          <w:szCs w:val="20"/>
          <w:lang w:val="lv-LV"/>
        </w:rPr>
        <w:t>Dace Kārkle</w:t>
      </w:r>
      <w:r w:rsidRPr="004326E9">
        <w:rPr>
          <w:rFonts w:ascii="Arial" w:hAnsi="Arial" w:cs="Arial"/>
          <w:sz w:val="20"/>
          <w:szCs w:val="20"/>
          <w:lang w:val="lv-LV"/>
        </w:rPr>
        <w:t xml:space="preserve">, tālruņa numurs: +371 </w:t>
      </w:r>
      <w:r w:rsidR="000C0C82">
        <w:rPr>
          <w:rFonts w:ascii="Arial" w:hAnsi="Arial" w:cs="Arial"/>
          <w:sz w:val="20"/>
          <w:szCs w:val="20"/>
          <w:lang w:val="lv-LV"/>
        </w:rPr>
        <w:t>25685472</w:t>
      </w:r>
      <w:r w:rsidRPr="004326E9">
        <w:rPr>
          <w:rFonts w:ascii="Arial" w:hAnsi="Arial" w:cs="Arial"/>
          <w:sz w:val="20"/>
          <w:szCs w:val="20"/>
          <w:lang w:val="lv-LV"/>
        </w:rPr>
        <w:t xml:space="preserve">; e-pasta adrese: </w:t>
      </w:r>
      <w:r w:rsidR="00940F82">
        <w:rPr>
          <w:rFonts w:ascii="Arial" w:hAnsi="Arial" w:cs="Arial"/>
          <w:sz w:val="20"/>
          <w:szCs w:val="20"/>
          <w:lang w:val="lv-LV"/>
        </w:rPr>
        <w:t>dace.karkle@ldz.lv</w:t>
      </w:r>
      <w:r w:rsidRPr="004326E9">
        <w:rPr>
          <w:rFonts w:ascii="Arial" w:hAnsi="Arial" w:cs="Arial"/>
          <w:sz w:val="20"/>
          <w:szCs w:val="20"/>
          <w:lang w:val="lv-LV"/>
        </w:rPr>
        <w:t>.</w:t>
      </w:r>
    </w:p>
    <w:p w14:paraId="5353417C" w14:textId="77777777" w:rsidR="004326E9" w:rsidRPr="008D20BC" w:rsidRDefault="004326E9" w:rsidP="004326E9">
      <w:pPr>
        <w:rPr>
          <w:rStyle w:val="Hipersaite"/>
          <w:rFonts w:ascii="Arial" w:hAnsi="Arial" w:cs="Arial"/>
          <w:b/>
          <w:color w:val="auto"/>
          <w:sz w:val="20"/>
          <w:szCs w:val="20"/>
          <w:lang w:val="lv-LV"/>
        </w:rPr>
      </w:pPr>
    </w:p>
    <w:p w14:paraId="56CF4D17" w14:textId="77777777" w:rsidR="002D3BD0" w:rsidRPr="00216D6D" w:rsidRDefault="002D3BD0" w:rsidP="002D3BD0">
      <w:pPr>
        <w:pStyle w:val="Sarakstarindkopa"/>
        <w:numPr>
          <w:ilvl w:val="1"/>
          <w:numId w:val="8"/>
        </w:numPr>
        <w:tabs>
          <w:tab w:val="left" w:pos="567"/>
        </w:tabs>
        <w:jc w:val="both"/>
        <w:rPr>
          <w:rFonts w:ascii="Arial" w:hAnsi="Arial" w:cs="Arial"/>
          <w:b/>
          <w:sz w:val="20"/>
          <w:szCs w:val="20"/>
          <w:lang w:val="lv-LV"/>
        </w:rPr>
      </w:pPr>
      <w:r w:rsidRPr="00216D6D">
        <w:rPr>
          <w:rFonts w:ascii="Arial" w:hAnsi="Arial" w:cs="Arial"/>
          <w:b/>
          <w:sz w:val="20"/>
          <w:szCs w:val="20"/>
          <w:lang w:val="lv-LV"/>
        </w:rPr>
        <w:t>Piedāvājuma iesniegšana un atvēršana:</w:t>
      </w:r>
    </w:p>
    <w:p w14:paraId="69CD4B30" w14:textId="68C59769" w:rsidR="002D3BD0" w:rsidRPr="00A810C7" w:rsidRDefault="002D3BD0" w:rsidP="002D3BD0">
      <w:pPr>
        <w:numPr>
          <w:ilvl w:val="2"/>
          <w:numId w:val="8"/>
        </w:numPr>
        <w:contextualSpacing/>
        <w:jc w:val="both"/>
        <w:rPr>
          <w:rFonts w:ascii="Arial" w:hAnsi="Arial" w:cs="Arial"/>
          <w:bCs/>
          <w:sz w:val="20"/>
          <w:szCs w:val="20"/>
          <w:lang w:val="lv-LV"/>
        </w:rPr>
      </w:pPr>
      <w:r w:rsidRPr="00216D6D">
        <w:rPr>
          <w:rFonts w:ascii="Arial" w:hAnsi="Arial" w:cs="Arial"/>
          <w:bCs/>
          <w:sz w:val="20"/>
          <w:szCs w:val="20"/>
          <w:lang w:val="lv-LV"/>
        </w:rPr>
        <w:t xml:space="preserve">piedāvājumu sarunu procedūrā iesniedz elektroniski līdz </w:t>
      </w:r>
      <w:r w:rsidRPr="00216D6D">
        <w:rPr>
          <w:rFonts w:ascii="Arial" w:hAnsi="Arial" w:cs="Arial"/>
          <w:b/>
          <w:sz w:val="20"/>
          <w:szCs w:val="20"/>
          <w:lang w:val="lv-LV"/>
        </w:rPr>
        <w:t xml:space="preserve">2024.gada </w:t>
      </w:r>
      <w:r w:rsidR="00F6039F">
        <w:rPr>
          <w:rFonts w:ascii="Arial" w:hAnsi="Arial" w:cs="Arial"/>
          <w:b/>
          <w:sz w:val="20"/>
          <w:szCs w:val="20"/>
          <w:lang w:val="lv-LV"/>
        </w:rPr>
        <w:t>18.jūlijam</w:t>
      </w:r>
      <w:r w:rsidRPr="00216D6D">
        <w:rPr>
          <w:rFonts w:ascii="Arial" w:hAnsi="Arial" w:cs="Arial"/>
          <w:bCs/>
          <w:sz w:val="20"/>
          <w:szCs w:val="20"/>
          <w:lang w:val="lv-LV"/>
        </w:rPr>
        <w:t xml:space="preserve">, </w:t>
      </w:r>
      <w:r w:rsidRPr="00216D6D">
        <w:rPr>
          <w:rFonts w:ascii="Arial" w:hAnsi="Arial" w:cs="Arial"/>
          <w:b/>
          <w:sz w:val="20"/>
          <w:szCs w:val="20"/>
          <w:lang w:val="lv-LV"/>
        </w:rPr>
        <w:t xml:space="preserve">plkst. </w:t>
      </w:r>
      <w:r>
        <w:rPr>
          <w:rFonts w:ascii="Arial" w:hAnsi="Arial" w:cs="Arial"/>
          <w:b/>
          <w:sz w:val="20"/>
          <w:szCs w:val="20"/>
          <w:lang w:val="lv-LV"/>
        </w:rPr>
        <w:t>9,30</w:t>
      </w:r>
      <w:r w:rsidRPr="00216D6D">
        <w:rPr>
          <w:rFonts w:ascii="Arial" w:hAnsi="Arial" w:cs="Arial"/>
          <w:bCs/>
          <w:sz w:val="20"/>
          <w:szCs w:val="20"/>
          <w:lang w:val="lv-LV"/>
        </w:rPr>
        <w:t xml:space="preserve">, nosūtot to </w:t>
      </w:r>
      <w:r w:rsidRPr="00A810C7">
        <w:rPr>
          <w:rFonts w:ascii="Arial" w:hAnsi="Arial" w:cs="Arial"/>
          <w:bCs/>
          <w:sz w:val="20"/>
          <w:szCs w:val="20"/>
          <w:lang w:val="lv-LV"/>
        </w:rPr>
        <w:t xml:space="preserve">nolikuma 1.3.punktā norādītajai pasūtītāja kontaktpersonai uz e-pasta adresi; </w:t>
      </w:r>
    </w:p>
    <w:p w14:paraId="03CA567E" w14:textId="5748F14A" w:rsidR="002D3BD0" w:rsidRPr="00A810C7" w:rsidRDefault="002D3BD0" w:rsidP="002D3BD0">
      <w:pPr>
        <w:numPr>
          <w:ilvl w:val="2"/>
          <w:numId w:val="8"/>
        </w:numPr>
        <w:tabs>
          <w:tab w:val="left" w:pos="1134"/>
        </w:tabs>
        <w:contextualSpacing/>
        <w:jc w:val="both"/>
        <w:rPr>
          <w:rFonts w:ascii="Arial" w:hAnsi="Arial" w:cs="Arial"/>
          <w:bCs/>
          <w:sz w:val="20"/>
          <w:szCs w:val="20"/>
          <w:lang w:val="lv-LV"/>
        </w:rPr>
      </w:pPr>
      <w:r w:rsidRPr="00A810C7">
        <w:rPr>
          <w:rFonts w:ascii="Arial" w:hAnsi="Arial" w:cs="Arial"/>
          <w:bCs/>
          <w:sz w:val="20"/>
          <w:szCs w:val="20"/>
          <w:lang w:val="lv-LV"/>
        </w:rPr>
        <w:t xml:space="preserve">piedāvājumu sarunu procedūrā atver </w:t>
      </w:r>
      <w:r w:rsidRPr="00A810C7">
        <w:rPr>
          <w:rFonts w:ascii="Arial" w:hAnsi="Arial" w:cs="Arial"/>
          <w:b/>
          <w:sz w:val="20"/>
          <w:szCs w:val="20"/>
          <w:lang w:val="lv-LV"/>
        </w:rPr>
        <w:t xml:space="preserve">2024.gada </w:t>
      </w:r>
      <w:r w:rsidR="00F6039F">
        <w:rPr>
          <w:rFonts w:ascii="Arial" w:hAnsi="Arial" w:cs="Arial"/>
          <w:b/>
          <w:sz w:val="20"/>
          <w:szCs w:val="20"/>
          <w:lang w:val="lv-LV"/>
        </w:rPr>
        <w:t>18.jūlijam</w:t>
      </w:r>
      <w:r w:rsidRPr="00A810C7">
        <w:rPr>
          <w:rFonts w:ascii="Arial" w:hAnsi="Arial" w:cs="Arial"/>
          <w:b/>
          <w:sz w:val="20"/>
          <w:szCs w:val="20"/>
          <w:lang w:val="lv-LV"/>
        </w:rPr>
        <w:t>, plkst. 10.</w:t>
      </w:r>
      <w:bookmarkStart w:id="4" w:name="_Hlk67051685"/>
      <w:r w:rsidRPr="00A810C7">
        <w:rPr>
          <w:rFonts w:ascii="Arial" w:hAnsi="Arial" w:cs="Arial"/>
          <w:b/>
          <w:sz w:val="20"/>
          <w:szCs w:val="20"/>
          <w:lang w:val="lv-LV"/>
        </w:rPr>
        <w:t>00</w:t>
      </w:r>
      <w:r w:rsidRPr="00A810C7">
        <w:rPr>
          <w:rFonts w:ascii="Arial" w:hAnsi="Arial" w:cs="Arial"/>
          <w:bCs/>
          <w:sz w:val="20"/>
          <w:szCs w:val="20"/>
          <w:lang w:val="lv-LV"/>
        </w:rPr>
        <w:t>;</w:t>
      </w:r>
      <w:bookmarkEnd w:id="4"/>
    </w:p>
    <w:p w14:paraId="0464E263" w14:textId="77777777" w:rsidR="002D3BD0" w:rsidRPr="00216D6D" w:rsidRDefault="002D3BD0" w:rsidP="002D3BD0">
      <w:pPr>
        <w:numPr>
          <w:ilvl w:val="2"/>
          <w:numId w:val="8"/>
        </w:numPr>
        <w:tabs>
          <w:tab w:val="left" w:pos="1134"/>
        </w:tabs>
        <w:contextualSpacing/>
        <w:jc w:val="both"/>
        <w:rPr>
          <w:rFonts w:ascii="Arial" w:hAnsi="Arial" w:cs="Arial"/>
          <w:bCs/>
          <w:sz w:val="20"/>
          <w:szCs w:val="20"/>
          <w:lang w:val="lv-LV"/>
        </w:rPr>
      </w:pPr>
      <w:r w:rsidRPr="00A810C7">
        <w:rPr>
          <w:rFonts w:ascii="Arial" w:hAnsi="Arial" w:cs="Arial"/>
          <w:bCs/>
          <w:sz w:val="20"/>
          <w:szCs w:val="20"/>
          <w:lang w:val="lv-LV"/>
        </w:rPr>
        <w:t>piedāvājumu, kas iesniegts komisijai pēc 1.4.1.punktā noteiktā termiņa, pasūtītājs</w:t>
      </w:r>
      <w:r w:rsidRPr="00216D6D">
        <w:rPr>
          <w:rFonts w:ascii="Arial" w:hAnsi="Arial" w:cs="Arial"/>
          <w:bCs/>
          <w:sz w:val="20"/>
          <w:szCs w:val="20"/>
          <w:lang w:val="lv-LV"/>
        </w:rPr>
        <w:t xml:space="preserve"> nosūta atpakaļ ieinteresētajam piegādātājam bez izskatīšanas;</w:t>
      </w:r>
    </w:p>
    <w:p w14:paraId="2D4DB5CD" w14:textId="77777777" w:rsidR="002D3BD0" w:rsidRPr="00216D6D" w:rsidRDefault="002D3BD0" w:rsidP="002D3BD0">
      <w:pPr>
        <w:pStyle w:val="Sarakstarindkopa"/>
        <w:numPr>
          <w:ilvl w:val="2"/>
          <w:numId w:val="8"/>
        </w:numPr>
        <w:jc w:val="both"/>
        <w:rPr>
          <w:rFonts w:ascii="Arial" w:hAnsi="Arial" w:cs="Arial"/>
          <w:sz w:val="20"/>
          <w:szCs w:val="20"/>
          <w:lang w:val="lv-LV"/>
        </w:rPr>
      </w:pPr>
      <w:r w:rsidRPr="00216D6D">
        <w:rPr>
          <w:rFonts w:ascii="Arial" w:hAnsi="Arial" w:cs="Arial"/>
          <w:bCs/>
          <w:sz w:val="20"/>
          <w:szCs w:val="20"/>
          <w:lang w:val="lv-LV"/>
        </w:rPr>
        <w:t xml:space="preserve">sarunu procedūrā </w:t>
      </w:r>
      <w:r w:rsidRPr="00216D6D">
        <w:rPr>
          <w:rFonts w:ascii="Arial" w:hAnsi="Arial" w:cs="Arial"/>
          <w:sz w:val="20"/>
          <w:szCs w:val="20"/>
          <w:u w:val="single"/>
          <w:lang w:val="lv-LV"/>
        </w:rPr>
        <w:t>nav atļauts iesniegt piedāvājuma variantus</w:t>
      </w:r>
      <w:r w:rsidRPr="00216D6D">
        <w:rPr>
          <w:rFonts w:ascii="Arial" w:hAnsi="Arial" w:cs="Arial"/>
          <w:sz w:val="20"/>
          <w:szCs w:val="20"/>
          <w:lang w:val="lv-LV"/>
        </w:rPr>
        <w:t>;</w:t>
      </w:r>
    </w:p>
    <w:p w14:paraId="1944380A" w14:textId="77777777" w:rsidR="002D3BD0" w:rsidRPr="00216D6D" w:rsidRDefault="002D3BD0" w:rsidP="002D3BD0">
      <w:pPr>
        <w:pStyle w:val="Sarakstarindkopa"/>
        <w:numPr>
          <w:ilvl w:val="2"/>
          <w:numId w:val="8"/>
        </w:numPr>
        <w:jc w:val="both"/>
        <w:rPr>
          <w:rFonts w:ascii="Arial" w:hAnsi="Arial" w:cs="Arial"/>
          <w:sz w:val="20"/>
          <w:szCs w:val="20"/>
          <w:lang w:val="lv-LV"/>
        </w:rPr>
      </w:pPr>
      <w:r w:rsidRPr="00216D6D">
        <w:rPr>
          <w:rFonts w:ascii="Arial" w:hAnsi="Arial" w:cs="Arial"/>
          <w:bCs/>
          <w:sz w:val="20"/>
          <w:szCs w:val="20"/>
          <w:lang w:val="lv-LV"/>
        </w:rPr>
        <w:t>pretendents var grozīt vai atsaukt savu piedāvājumu, iesniedzot komisijai par to rakstisku paziņojumu līdz 1.4.1.punktā noteiktajam termiņam. Šādā gadījumā pretendents norāda “Piedāvājuma grozījums” vai “Piedāvājuma atsaukums”. Iestājoties šādiem apstākļiem, komisija izskata un vērtē vienīgi aktuālo (jauno) piedāvājumu;</w:t>
      </w:r>
    </w:p>
    <w:p w14:paraId="6926A4CF" w14:textId="77777777" w:rsidR="002D3BD0" w:rsidRPr="00216D6D" w:rsidRDefault="002D3BD0" w:rsidP="002D3BD0">
      <w:pPr>
        <w:pStyle w:val="Sarakstarindkopa"/>
        <w:numPr>
          <w:ilvl w:val="2"/>
          <w:numId w:val="8"/>
        </w:numPr>
        <w:jc w:val="both"/>
        <w:rPr>
          <w:rFonts w:ascii="Arial" w:hAnsi="Arial" w:cs="Arial"/>
          <w:sz w:val="20"/>
          <w:szCs w:val="20"/>
          <w:lang w:val="lv-LV"/>
        </w:rPr>
      </w:pPr>
      <w:r w:rsidRPr="00216D6D">
        <w:rPr>
          <w:rFonts w:ascii="Arial" w:hAnsi="Arial" w:cs="Arial"/>
          <w:bCs/>
          <w:sz w:val="20"/>
          <w:szCs w:val="20"/>
          <w:lang w:val="lv-LV"/>
        </w:rPr>
        <w:lastRenderedPageBreak/>
        <w:t>ja komisija saņem pretendenta piedāvājuma atsaukumu vai grozījumu, to atver pirms piedāvājuma;</w:t>
      </w:r>
    </w:p>
    <w:p w14:paraId="3756F7E3" w14:textId="77777777" w:rsidR="002D3BD0" w:rsidRPr="008D20BC" w:rsidRDefault="002D3BD0" w:rsidP="002D3BD0">
      <w:pPr>
        <w:pStyle w:val="Sarakstarindkopa"/>
        <w:numPr>
          <w:ilvl w:val="2"/>
          <w:numId w:val="8"/>
        </w:numPr>
        <w:jc w:val="both"/>
        <w:rPr>
          <w:rFonts w:ascii="Arial" w:hAnsi="Arial" w:cs="Arial"/>
          <w:b/>
          <w:sz w:val="20"/>
          <w:szCs w:val="20"/>
          <w:lang w:val="lv-LV"/>
        </w:rPr>
      </w:pPr>
      <w:r w:rsidRPr="00216D6D">
        <w:rPr>
          <w:rFonts w:ascii="Arial" w:hAnsi="Arial" w:cs="Arial"/>
          <w:sz w:val="20"/>
          <w:szCs w:val="20"/>
          <w:lang w:val="lv-LV"/>
        </w:rPr>
        <w:t xml:space="preserve">komisija piedāvājumus atver to iesniegšanas secībā, </w:t>
      </w:r>
      <w:r w:rsidRPr="00216D6D">
        <w:rPr>
          <w:rFonts w:ascii="Arial" w:hAnsi="Arial" w:cs="Arial"/>
          <w:sz w:val="20"/>
          <w:szCs w:val="20"/>
          <w:lang w:val="lv-LV" w:eastAsia="lv-LV"/>
        </w:rPr>
        <w:t>nolasot pretendenta nosaukumu, daļu, kurā iesniegts piedāvājums un piedāvāto cenu, kā arī paziņojot, vai ir iesniegts piedāvājuma nodrošinājums.</w:t>
      </w:r>
    </w:p>
    <w:p w14:paraId="3738586C" w14:textId="07A4F4CA" w:rsidR="008D20BC" w:rsidRPr="002D3BD0" w:rsidRDefault="008D20BC" w:rsidP="008D20BC">
      <w:pPr>
        <w:pStyle w:val="Sarakstarindkopa"/>
        <w:numPr>
          <w:ilvl w:val="1"/>
          <w:numId w:val="8"/>
        </w:numPr>
        <w:jc w:val="both"/>
        <w:rPr>
          <w:rFonts w:ascii="Arial" w:hAnsi="Arial" w:cs="Arial"/>
          <w:b/>
          <w:sz w:val="20"/>
          <w:szCs w:val="20"/>
          <w:lang w:val="lv-LV"/>
        </w:rPr>
      </w:pPr>
      <w:r w:rsidRPr="004326E9">
        <w:rPr>
          <w:rFonts w:ascii="Arial" w:hAnsi="Arial" w:cs="Arial"/>
          <w:b/>
          <w:sz w:val="20"/>
          <w:szCs w:val="20"/>
          <w:lang w:val="lv-LV"/>
        </w:rPr>
        <w:t xml:space="preserve">Piedāvājuma derīguma termiņš: </w:t>
      </w:r>
      <w:r w:rsidRPr="004326E9">
        <w:rPr>
          <w:rFonts w:ascii="Arial" w:hAnsi="Arial" w:cs="Arial"/>
          <w:sz w:val="20"/>
          <w:szCs w:val="20"/>
          <w:lang w:val="lv-LV"/>
        </w:rPr>
        <w:t>100 (viens simts) dienas no piedāvājuma atvēršanas dienas.</w:t>
      </w:r>
    </w:p>
    <w:p w14:paraId="1476A054" w14:textId="77777777" w:rsidR="004326E9" w:rsidRDefault="004326E9" w:rsidP="004326E9">
      <w:pPr>
        <w:jc w:val="both"/>
        <w:rPr>
          <w:rStyle w:val="Hipersaite"/>
          <w:rFonts w:ascii="Arial" w:hAnsi="Arial" w:cs="Arial"/>
          <w:b/>
          <w:sz w:val="20"/>
          <w:szCs w:val="20"/>
          <w:lang w:val="lv-LV"/>
        </w:rPr>
      </w:pPr>
    </w:p>
    <w:p w14:paraId="0E629FED" w14:textId="19ECD016" w:rsidR="0041709D" w:rsidRPr="0041709D" w:rsidRDefault="0041709D" w:rsidP="0041709D">
      <w:pPr>
        <w:pStyle w:val="Sarakstarindkopa"/>
        <w:numPr>
          <w:ilvl w:val="1"/>
          <w:numId w:val="8"/>
        </w:numPr>
        <w:jc w:val="both"/>
        <w:rPr>
          <w:rFonts w:ascii="Arial" w:hAnsi="Arial" w:cs="Arial"/>
          <w:b/>
          <w:sz w:val="20"/>
          <w:szCs w:val="20"/>
          <w:lang w:val="lv-LV"/>
        </w:rPr>
      </w:pPr>
      <w:bookmarkStart w:id="5" w:name="_Ref448915744"/>
      <w:r w:rsidRPr="0041709D">
        <w:rPr>
          <w:rFonts w:ascii="Arial" w:hAnsi="Arial" w:cs="Arial"/>
          <w:b/>
          <w:sz w:val="20"/>
          <w:szCs w:val="20"/>
          <w:lang w:val="lv-LV"/>
        </w:rPr>
        <w:t>Piedāvājuma nodrošinājums:</w:t>
      </w:r>
      <w:bookmarkEnd w:id="5"/>
      <w:r w:rsidRPr="0041709D">
        <w:rPr>
          <w:rFonts w:ascii="Arial" w:hAnsi="Arial" w:cs="Arial"/>
          <w:b/>
          <w:sz w:val="20"/>
          <w:szCs w:val="20"/>
          <w:lang w:val="lv-LV"/>
        </w:rPr>
        <w:t xml:space="preserve"> </w:t>
      </w:r>
    </w:p>
    <w:p w14:paraId="789E0C54" w14:textId="77777777" w:rsidR="0041709D" w:rsidRPr="00216D6D" w:rsidRDefault="0041709D" w:rsidP="00850960">
      <w:pPr>
        <w:pStyle w:val="Sarakstarindkopa"/>
        <w:numPr>
          <w:ilvl w:val="2"/>
          <w:numId w:val="8"/>
        </w:numPr>
        <w:ind w:left="709" w:hanging="709"/>
        <w:jc w:val="both"/>
        <w:rPr>
          <w:rFonts w:ascii="Arial" w:hAnsi="Arial" w:cs="Arial"/>
          <w:b/>
          <w:sz w:val="20"/>
          <w:szCs w:val="20"/>
          <w:lang w:val="lv-LV"/>
        </w:rPr>
      </w:pPr>
      <w:r w:rsidRPr="00216D6D">
        <w:rPr>
          <w:rFonts w:ascii="Arial" w:hAnsi="Arial" w:cs="Arial"/>
          <w:sz w:val="20"/>
          <w:szCs w:val="20"/>
          <w:lang w:val="lv-LV"/>
        </w:rPr>
        <w:t xml:space="preserve">piedāvājuma nodrošinājuma summa ir </w:t>
      </w:r>
      <w:r w:rsidRPr="00940F82">
        <w:rPr>
          <w:rFonts w:ascii="Arial" w:hAnsi="Arial" w:cs="Arial"/>
          <w:b/>
          <w:sz w:val="20"/>
          <w:szCs w:val="20"/>
          <w:lang w:val="lv-LV"/>
        </w:rPr>
        <w:t>1 000.00 EUR</w:t>
      </w:r>
      <w:r w:rsidRPr="00940F82">
        <w:rPr>
          <w:rFonts w:ascii="Arial" w:hAnsi="Arial" w:cs="Arial"/>
          <w:sz w:val="20"/>
          <w:szCs w:val="20"/>
          <w:lang w:val="lv-LV"/>
        </w:rPr>
        <w:t xml:space="preserve"> (</w:t>
      </w:r>
      <w:r w:rsidRPr="00940F82">
        <w:rPr>
          <w:rFonts w:ascii="Arial" w:hAnsi="Arial" w:cs="Arial"/>
          <w:i/>
          <w:sz w:val="20"/>
          <w:szCs w:val="20"/>
          <w:lang w:val="lv-LV"/>
        </w:rPr>
        <w:t>viens tūkstotis eiro un 0 centi</w:t>
      </w:r>
      <w:r w:rsidRPr="00940F82">
        <w:rPr>
          <w:rFonts w:ascii="Arial" w:hAnsi="Arial" w:cs="Arial"/>
          <w:sz w:val="20"/>
          <w:szCs w:val="20"/>
          <w:lang w:val="lv-LV"/>
        </w:rPr>
        <w:t>) bez</w:t>
      </w:r>
      <w:r w:rsidRPr="00216D6D">
        <w:rPr>
          <w:rFonts w:ascii="Arial" w:hAnsi="Arial" w:cs="Arial"/>
          <w:sz w:val="20"/>
          <w:szCs w:val="20"/>
          <w:lang w:val="lv-LV"/>
        </w:rPr>
        <w:t xml:space="preserve"> PVN.</w:t>
      </w:r>
    </w:p>
    <w:p w14:paraId="624BEC6C" w14:textId="6C21B7FC" w:rsidR="0041709D" w:rsidRPr="00AB6764" w:rsidRDefault="0041709D" w:rsidP="00AB6764">
      <w:pPr>
        <w:pStyle w:val="Sarakstarindkopa"/>
        <w:numPr>
          <w:ilvl w:val="2"/>
          <w:numId w:val="8"/>
        </w:numPr>
        <w:jc w:val="both"/>
        <w:rPr>
          <w:rFonts w:ascii="Arial" w:hAnsi="Arial" w:cs="Arial"/>
          <w:sz w:val="20"/>
          <w:szCs w:val="20"/>
          <w:lang w:val="lv-LV"/>
        </w:rPr>
      </w:pPr>
      <w:bookmarkStart w:id="6" w:name="_Ref448915728"/>
      <w:r w:rsidRPr="00AB6764">
        <w:rPr>
          <w:rFonts w:ascii="Arial" w:hAnsi="Arial" w:cs="Arial"/>
          <w:sz w:val="20"/>
          <w:szCs w:val="20"/>
          <w:lang w:val="lv-LV"/>
        </w:rPr>
        <w:t>piedāvājuma nodrošinājums jāiesniedz kā pretendenta naudas summas iemaksa pasūtītāja bankas kontā (konta Nr. norādīts nolikuma 1.2.punktā), maksājuma mērķī norādot: “Piedāvājuma nodrošinājums sarunu procedūrai ar publikāciju “</w:t>
      </w:r>
      <w:r w:rsidR="00AB6764" w:rsidRPr="00AB6764">
        <w:rPr>
          <w:rFonts w:ascii="Arial" w:hAnsi="Arial" w:cs="Arial"/>
          <w:sz w:val="20"/>
          <w:szCs w:val="20"/>
          <w:lang w:val="lv-LV"/>
        </w:rPr>
        <w:t>Darba apģērbu mazgāšana, tīrīšana un labošana” (ID Nr. LDZ 2024/93-SPA</w:t>
      </w:r>
      <w:r w:rsidR="003F4F7F">
        <w:rPr>
          <w:rFonts w:ascii="Arial" w:hAnsi="Arial" w:cs="Arial"/>
          <w:sz w:val="20"/>
          <w:szCs w:val="20"/>
          <w:lang w:val="lv-LV"/>
        </w:rPr>
        <w:t>V</w:t>
      </w:r>
      <w:r w:rsidR="00AB6764" w:rsidRPr="00AB6764">
        <w:rPr>
          <w:rFonts w:ascii="Arial" w:hAnsi="Arial" w:cs="Arial"/>
          <w:sz w:val="20"/>
          <w:szCs w:val="20"/>
          <w:lang w:val="lv-LV"/>
        </w:rPr>
        <w:t>)</w:t>
      </w:r>
      <w:r w:rsidRPr="00AB6764">
        <w:rPr>
          <w:rFonts w:ascii="Arial" w:hAnsi="Arial" w:cs="Arial"/>
          <w:sz w:val="20"/>
          <w:szCs w:val="20"/>
          <w:lang w:val="lv-LV"/>
        </w:rPr>
        <w:t>, saskaņā ar nolikuma prasībām. Kopā ar piedāvājuma dokumentiem jāiesniedz maksājuma uzdevums, kas pierāda, ka piedāvājuma nodrošinājuma summa ir iemaksāta pasūtītāja bankas kontā. Valūta, kādā pretendents veic piedāvājuma nodrošinājuma summas iemaksu, ir EUR;</w:t>
      </w:r>
    </w:p>
    <w:bookmarkEnd w:id="6"/>
    <w:p w14:paraId="15B9D975" w14:textId="77777777" w:rsidR="0041709D" w:rsidRPr="00216D6D" w:rsidRDefault="0041709D" w:rsidP="00850960">
      <w:pPr>
        <w:numPr>
          <w:ilvl w:val="2"/>
          <w:numId w:val="8"/>
        </w:numPr>
        <w:ind w:left="709" w:hanging="709"/>
        <w:jc w:val="both"/>
        <w:rPr>
          <w:rFonts w:ascii="Arial" w:hAnsi="Arial" w:cs="Arial"/>
          <w:sz w:val="20"/>
          <w:szCs w:val="20"/>
          <w:lang w:val="lv-LV"/>
        </w:rPr>
      </w:pPr>
      <w:r w:rsidRPr="00216D6D">
        <w:rPr>
          <w:rFonts w:ascii="Arial" w:hAnsi="Arial" w:cs="Arial"/>
          <w:sz w:val="20"/>
          <w:szCs w:val="20"/>
          <w:lang w:val="lv-LV"/>
        </w:rPr>
        <w:t xml:space="preserve">piedāvājuma nodrošinājums garantē, ka pasūtītājs ietur piedāvājuma nodrošinājuma summu, ja: </w:t>
      </w:r>
    </w:p>
    <w:p w14:paraId="15D81867" w14:textId="6265EAFE" w:rsidR="0041709D" w:rsidRPr="00216D6D" w:rsidRDefault="0041709D" w:rsidP="0041709D">
      <w:pPr>
        <w:numPr>
          <w:ilvl w:val="3"/>
          <w:numId w:val="8"/>
        </w:numPr>
        <w:ind w:left="426" w:firstLine="283"/>
        <w:jc w:val="both"/>
        <w:rPr>
          <w:rFonts w:ascii="Arial" w:hAnsi="Arial" w:cs="Arial"/>
          <w:sz w:val="20"/>
          <w:szCs w:val="20"/>
          <w:lang w:val="lv-LV"/>
        </w:rPr>
      </w:pPr>
      <w:r w:rsidRPr="00216D6D">
        <w:rPr>
          <w:rFonts w:ascii="Arial" w:hAnsi="Arial" w:cs="Arial"/>
          <w:sz w:val="20"/>
          <w:szCs w:val="20"/>
          <w:lang w:val="lv-LV"/>
        </w:rPr>
        <w:t>pretendents atsauc savu piedāvājumu, kamēr ir spēkā piedāvājuma nodrošinājums;</w:t>
      </w:r>
    </w:p>
    <w:p w14:paraId="1E2CD20E" w14:textId="7AF50EA7" w:rsidR="0041709D" w:rsidRPr="00216D6D" w:rsidRDefault="0041709D" w:rsidP="00850960">
      <w:pPr>
        <w:numPr>
          <w:ilvl w:val="3"/>
          <w:numId w:val="8"/>
        </w:numPr>
        <w:ind w:left="1418" w:hanging="709"/>
        <w:jc w:val="both"/>
        <w:rPr>
          <w:rFonts w:ascii="Arial" w:hAnsi="Arial" w:cs="Arial"/>
          <w:sz w:val="20"/>
          <w:szCs w:val="20"/>
          <w:lang w:val="lv-LV"/>
        </w:rPr>
      </w:pPr>
      <w:r w:rsidRPr="00216D6D">
        <w:rPr>
          <w:rFonts w:ascii="Arial" w:hAnsi="Arial" w:cs="Arial"/>
          <w:sz w:val="20"/>
          <w:szCs w:val="20"/>
          <w:lang w:val="lv-LV"/>
        </w:rPr>
        <w:t>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38832420" w14:textId="71C0881A" w:rsidR="0041709D" w:rsidRPr="00A810C7" w:rsidRDefault="0041709D" w:rsidP="00850960">
      <w:pPr>
        <w:numPr>
          <w:ilvl w:val="3"/>
          <w:numId w:val="8"/>
        </w:numPr>
        <w:ind w:left="1418" w:hanging="709"/>
        <w:jc w:val="both"/>
        <w:rPr>
          <w:rFonts w:ascii="Arial" w:hAnsi="Arial" w:cs="Arial"/>
          <w:sz w:val="20"/>
          <w:szCs w:val="20"/>
          <w:lang w:val="lv-LV"/>
        </w:rPr>
      </w:pPr>
      <w:r w:rsidRPr="00A810C7">
        <w:rPr>
          <w:rFonts w:ascii="Arial" w:hAnsi="Arial" w:cs="Arial"/>
          <w:sz w:val="20"/>
          <w:szCs w:val="20"/>
          <w:lang w:val="lv-LV"/>
        </w:rPr>
        <w:t>pretendents, kura piedāvājums izraudzīts saskaņā ar piedāvājumu izvēles kritēriju, neparaksta iepirkuma līgumu pasūtītāja noteiktajā termiņā;</w:t>
      </w:r>
    </w:p>
    <w:p w14:paraId="1A0DAC94" w14:textId="77777777" w:rsidR="0041709D" w:rsidRPr="00A810C7" w:rsidRDefault="0041709D" w:rsidP="00850960">
      <w:pPr>
        <w:numPr>
          <w:ilvl w:val="2"/>
          <w:numId w:val="8"/>
        </w:numPr>
        <w:tabs>
          <w:tab w:val="left" w:pos="1418"/>
        </w:tabs>
        <w:ind w:left="709" w:hanging="709"/>
        <w:jc w:val="both"/>
        <w:rPr>
          <w:rFonts w:ascii="Arial" w:hAnsi="Arial" w:cs="Arial"/>
          <w:sz w:val="20"/>
          <w:szCs w:val="20"/>
          <w:lang w:val="lv-LV"/>
        </w:rPr>
      </w:pPr>
      <w:r w:rsidRPr="00A810C7">
        <w:rPr>
          <w:rFonts w:ascii="Arial" w:hAnsi="Arial" w:cs="Arial"/>
          <w:sz w:val="20"/>
          <w:szCs w:val="20"/>
          <w:lang w:val="lv-LV"/>
        </w:rPr>
        <w:t>piedāvājuma nodrošinājumu iesniedz (iemaksā pasūtītāja bankas kontā) ar derīguma termiņu, kas nav īsāks par piedāvājuma derīguma termiņu (sk. nolikuma 1.5.punktu) un tas ir spēkā īsākajā no šādiem termiņiem:</w:t>
      </w:r>
    </w:p>
    <w:p w14:paraId="19A27226" w14:textId="77777777" w:rsidR="0041709D" w:rsidRPr="00A810C7" w:rsidRDefault="0041709D" w:rsidP="00850960">
      <w:pPr>
        <w:ind w:left="1418" w:hanging="709"/>
        <w:jc w:val="both"/>
        <w:rPr>
          <w:rFonts w:ascii="Arial" w:hAnsi="Arial" w:cs="Arial"/>
          <w:sz w:val="20"/>
          <w:szCs w:val="20"/>
          <w:lang w:val="lv-LV"/>
        </w:rPr>
      </w:pPr>
      <w:r w:rsidRPr="00A810C7">
        <w:rPr>
          <w:rFonts w:ascii="Arial" w:hAnsi="Arial" w:cs="Arial"/>
          <w:sz w:val="20"/>
          <w:szCs w:val="20"/>
          <w:lang w:val="lv-LV"/>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0801E11E" w14:textId="77777777" w:rsidR="0041709D" w:rsidRPr="00A810C7" w:rsidRDefault="0041709D" w:rsidP="00850960">
      <w:pPr>
        <w:tabs>
          <w:tab w:val="left" w:pos="1134"/>
          <w:tab w:val="left" w:pos="1276"/>
          <w:tab w:val="left" w:pos="1418"/>
          <w:tab w:val="left" w:pos="1560"/>
        </w:tabs>
        <w:ind w:left="709"/>
        <w:jc w:val="both"/>
        <w:rPr>
          <w:rFonts w:ascii="Arial" w:hAnsi="Arial" w:cs="Arial"/>
          <w:sz w:val="20"/>
          <w:szCs w:val="20"/>
          <w:lang w:val="lv-LV"/>
        </w:rPr>
      </w:pPr>
      <w:r w:rsidRPr="00A810C7">
        <w:rPr>
          <w:rFonts w:ascii="Arial" w:hAnsi="Arial" w:cs="Arial"/>
          <w:sz w:val="20"/>
          <w:szCs w:val="20"/>
          <w:lang w:val="lv-LV"/>
        </w:rPr>
        <w:t>1.6.4.2. līdz iepirkuma līguma noslēgšanai;</w:t>
      </w:r>
    </w:p>
    <w:p w14:paraId="4B25F00C" w14:textId="77777777" w:rsidR="0041709D" w:rsidRPr="00A810C7" w:rsidRDefault="0041709D" w:rsidP="00850960">
      <w:pPr>
        <w:numPr>
          <w:ilvl w:val="2"/>
          <w:numId w:val="8"/>
        </w:numPr>
        <w:tabs>
          <w:tab w:val="left" w:pos="1418"/>
        </w:tabs>
        <w:ind w:left="709" w:hanging="709"/>
        <w:jc w:val="both"/>
        <w:rPr>
          <w:rFonts w:ascii="Arial" w:hAnsi="Arial" w:cs="Arial"/>
          <w:sz w:val="20"/>
          <w:szCs w:val="20"/>
          <w:lang w:val="lv-LV"/>
        </w:rPr>
      </w:pPr>
      <w:r w:rsidRPr="00A810C7">
        <w:rPr>
          <w:rFonts w:ascii="Arial" w:hAnsi="Arial" w:cs="Arial"/>
          <w:sz w:val="20"/>
          <w:szCs w:val="20"/>
          <w:lang w:val="lv-LV"/>
        </w:rPr>
        <w:t>pasūtītājs pretendentam, kuram nav piešķirtas līguma slēgšanas tiesības, piedāvājuma nodrošinājumu izsniedz (izmaksā) atpakaļ 5 (piecu) darba dienu laikā pēc tā 1.6.4.punktā noteiktā spēkā esamības termiņa beigām.</w:t>
      </w:r>
    </w:p>
    <w:p w14:paraId="0976E663" w14:textId="77777777" w:rsidR="0041709D" w:rsidRPr="00216D6D" w:rsidRDefault="0041709D" w:rsidP="0041709D">
      <w:pPr>
        <w:tabs>
          <w:tab w:val="left" w:pos="567"/>
        </w:tabs>
        <w:jc w:val="both"/>
        <w:rPr>
          <w:rFonts w:ascii="Arial" w:hAnsi="Arial" w:cs="Arial"/>
          <w:sz w:val="20"/>
          <w:szCs w:val="20"/>
          <w:highlight w:val="yellow"/>
          <w:lang w:val="lv-LV"/>
        </w:rPr>
      </w:pPr>
    </w:p>
    <w:p w14:paraId="31711844" w14:textId="77777777" w:rsidR="0041709D" w:rsidRPr="00216D6D" w:rsidRDefault="0041709D" w:rsidP="0041709D">
      <w:pPr>
        <w:pStyle w:val="Sarakstarindkopa"/>
        <w:numPr>
          <w:ilvl w:val="1"/>
          <w:numId w:val="8"/>
        </w:numPr>
        <w:tabs>
          <w:tab w:val="left" w:pos="567"/>
        </w:tabs>
        <w:ind w:left="0" w:firstLine="0"/>
        <w:jc w:val="both"/>
        <w:rPr>
          <w:rFonts w:ascii="Arial" w:hAnsi="Arial" w:cs="Arial"/>
          <w:b/>
          <w:sz w:val="20"/>
          <w:szCs w:val="20"/>
          <w:lang w:val="lv-LV"/>
        </w:rPr>
      </w:pPr>
      <w:r w:rsidRPr="00216D6D">
        <w:rPr>
          <w:rFonts w:ascii="Arial" w:hAnsi="Arial" w:cs="Arial"/>
          <w:b/>
          <w:sz w:val="20"/>
          <w:szCs w:val="20"/>
          <w:lang w:val="lv-LV"/>
        </w:rPr>
        <w:t>Piedāvājuma noformēšana:</w:t>
      </w:r>
    </w:p>
    <w:p w14:paraId="5ABCBA4C" w14:textId="77777777" w:rsidR="0041709D" w:rsidRPr="00216D6D" w:rsidRDefault="0041709D" w:rsidP="00850960">
      <w:pPr>
        <w:pStyle w:val="pf0"/>
        <w:numPr>
          <w:ilvl w:val="2"/>
          <w:numId w:val="8"/>
        </w:numPr>
        <w:tabs>
          <w:tab w:val="left" w:pos="1134"/>
        </w:tabs>
        <w:spacing w:before="0" w:beforeAutospacing="0" w:after="0" w:afterAutospacing="0"/>
        <w:ind w:left="709" w:hanging="709"/>
        <w:rPr>
          <w:rStyle w:val="cf51"/>
          <w:rFonts w:ascii="Arial" w:hAnsi="Arial" w:cs="Arial"/>
          <w:sz w:val="20"/>
          <w:szCs w:val="20"/>
        </w:rPr>
      </w:pPr>
      <w:r w:rsidRPr="00216D6D">
        <w:rPr>
          <w:rStyle w:val="cf51"/>
          <w:rFonts w:ascii="Arial" w:hAnsi="Arial" w:cs="Arial"/>
          <w:sz w:val="20"/>
          <w:szCs w:val="20"/>
        </w:rPr>
        <w:t xml:space="preserve">Pretendents </w:t>
      </w:r>
      <w:r w:rsidRPr="00216D6D">
        <w:rPr>
          <w:rStyle w:val="cf51"/>
          <w:rFonts w:ascii="Arial" w:hAnsi="Arial" w:cs="Arial"/>
          <w:b/>
          <w:bCs/>
          <w:sz w:val="20"/>
          <w:szCs w:val="20"/>
        </w:rPr>
        <w:t>iesniedz pied</w:t>
      </w:r>
      <w:r w:rsidRPr="00216D6D">
        <w:rPr>
          <w:rStyle w:val="cf61"/>
          <w:rFonts w:ascii="Arial" w:hAnsi="Arial" w:cs="Arial"/>
          <w:b/>
          <w:sz w:val="20"/>
          <w:szCs w:val="20"/>
        </w:rPr>
        <w:t>ā</w:t>
      </w:r>
      <w:r w:rsidRPr="00216D6D">
        <w:rPr>
          <w:rStyle w:val="cf51"/>
          <w:rFonts w:ascii="Arial" w:hAnsi="Arial" w:cs="Arial"/>
          <w:b/>
          <w:bCs/>
          <w:sz w:val="20"/>
          <w:szCs w:val="20"/>
        </w:rPr>
        <w:t>v</w:t>
      </w:r>
      <w:r w:rsidRPr="00216D6D">
        <w:rPr>
          <w:rStyle w:val="cf61"/>
          <w:rFonts w:ascii="Arial" w:hAnsi="Arial" w:cs="Arial"/>
          <w:b/>
          <w:sz w:val="20"/>
          <w:szCs w:val="20"/>
        </w:rPr>
        <w:t>ā</w:t>
      </w:r>
      <w:r w:rsidRPr="00216D6D">
        <w:rPr>
          <w:rStyle w:val="cf51"/>
          <w:rFonts w:ascii="Arial" w:hAnsi="Arial" w:cs="Arial"/>
          <w:b/>
          <w:bCs/>
          <w:sz w:val="20"/>
          <w:szCs w:val="20"/>
        </w:rPr>
        <w:t>jumu (pied</w:t>
      </w:r>
      <w:r w:rsidRPr="00216D6D">
        <w:rPr>
          <w:rStyle w:val="cf61"/>
          <w:rFonts w:ascii="Arial" w:hAnsi="Arial" w:cs="Arial"/>
          <w:b/>
          <w:sz w:val="20"/>
          <w:szCs w:val="20"/>
        </w:rPr>
        <w:t>ā</w:t>
      </w:r>
      <w:r w:rsidRPr="00216D6D">
        <w:rPr>
          <w:rStyle w:val="cf51"/>
          <w:rFonts w:ascii="Arial" w:hAnsi="Arial" w:cs="Arial"/>
          <w:b/>
          <w:bCs/>
          <w:sz w:val="20"/>
          <w:szCs w:val="20"/>
        </w:rPr>
        <w:t>v</w:t>
      </w:r>
      <w:r w:rsidRPr="00216D6D">
        <w:rPr>
          <w:rStyle w:val="cf61"/>
          <w:rFonts w:ascii="Arial" w:hAnsi="Arial" w:cs="Arial"/>
          <w:b/>
          <w:sz w:val="20"/>
          <w:szCs w:val="20"/>
        </w:rPr>
        <w:t>ā</w:t>
      </w:r>
      <w:r w:rsidRPr="00216D6D">
        <w:rPr>
          <w:rStyle w:val="cf51"/>
          <w:rFonts w:ascii="Arial" w:hAnsi="Arial" w:cs="Arial"/>
          <w:b/>
          <w:bCs/>
          <w:sz w:val="20"/>
          <w:szCs w:val="20"/>
        </w:rPr>
        <w:t>juma dokumentus) parakst</w:t>
      </w:r>
      <w:r w:rsidRPr="00216D6D">
        <w:rPr>
          <w:rStyle w:val="cf61"/>
          <w:rFonts w:ascii="Arial" w:hAnsi="Arial" w:cs="Arial"/>
          <w:b/>
          <w:sz w:val="20"/>
          <w:szCs w:val="20"/>
        </w:rPr>
        <w:t>ī</w:t>
      </w:r>
      <w:r w:rsidRPr="00216D6D">
        <w:rPr>
          <w:rStyle w:val="cf51"/>
          <w:rFonts w:ascii="Arial" w:hAnsi="Arial" w:cs="Arial"/>
          <w:b/>
          <w:bCs/>
          <w:sz w:val="20"/>
          <w:szCs w:val="20"/>
        </w:rPr>
        <w:t>tu ar drošu elektronisku parakstu</w:t>
      </w:r>
      <w:r w:rsidRPr="00216D6D">
        <w:rPr>
          <w:rStyle w:val="cf51"/>
          <w:rFonts w:ascii="Arial" w:hAnsi="Arial" w:cs="Arial"/>
          <w:sz w:val="20"/>
          <w:szCs w:val="20"/>
        </w:rPr>
        <w:t>, noteiktaj</w:t>
      </w:r>
      <w:r w:rsidRPr="00216D6D">
        <w:rPr>
          <w:rStyle w:val="cf61"/>
          <w:rFonts w:ascii="Arial" w:hAnsi="Arial" w:cs="Arial"/>
          <w:sz w:val="20"/>
          <w:szCs w:val="20"/>
        </w:rPr>
        <w:t>ā</w:t>
      </w:r>
      <w:r w:rsidRPr="00216D6D">
        <w:rPr>
          <w:rStyle w:val="cf51"/>
          <w:rFonts w:ascii="Arial" w:hAnsi="Arial" w:cs="Arial"/>
          <w:sz w:val="20"/>
          <w:szCs w:val="20"/>
        </w:rPr>
        <w:t xml:space="preserve"> termi</w:t>
      </w:r>
      <w:r w:rsidRPr="00216D6D">
        <w:rPr>
          <w:rStyle w:val="cf61"/>
          <w:rFonts w:ascii="Arial" w:hAnsi="Arial" w:cs="Arial"/>
          <w:sz w:val="20"/>
          <w:szCs w:val="20"/>
        </w:rPr>
        <w:t>ņā</w:t>
      </w:r>
      <w:r w:rsidRPr="00216D6D">
        <w:rPr>
          <w:rStyle w:val="cf51"/>
          <w:rFonts w:ascii="Arial" w:hAnsi="Arial" w:cs="Arial"/>
          <w:sz w:val="20"/>
          <w:szCs w:val="20"/>
        </w:rPr>
        <w:t xml:space="preserve"> nos</w:t>
      </w:r>
      <w:r w:rsidRPr="00216D6D">
        <w:rPr>
          <w:rStyle w:val="cf61"/>
          <w:rFonts w:ascii="Arial" w:hAnsi="Arial" w:cs="Arial"/>
          <w:sz w:val="20"/>
          <w:szCs w:val="20"/>
        </w:rPr>
        <w:t>ū</w:t>
      </w:r>
      <w:r w:rsidRPr="00216D6D">
        <w:rPr>
          <w:rStyle w:val="cf51"/>
          <w:rFonts w:ascii="Arial" w:hAnsi="Arial" w:cs="Arial"/>
          <w:sz w:val="20"/>
          <w:szCs w:val="20"/>
        </w:rPr>
        <w:t xml:space="preserve">tot to </w:t>
      </w:r>
      <w:r w:rsidRPr="00A810C7">
        <w:rPr>
          <w:rStyle w:val="cf51"/>
          <w:rFonts w:ascii="Arial" w:hAnsi="Arial" w:cs="Arial"/>
          <w:sz w:val="20"/>
          <w:szCs w:val="20"/>
        </w:rPr>
        <w:t>nolikuma 1.3.punkt</w:t>
      </w:r>
      <w:r w:rsidRPr="00A810C7">
        <w:rPr>
          <w:rStyle w:val="cf61"/>
          <w:rFonts w:ascii="Arial" w:hAnsi="Arial" w:cs="Arial"/>
          <w:sz w:val="20"/>
          <w:szCs w:val="20"/>
        </w:rPr>
        <w:t>ā</w:t>
      </w:r>
      <w:r w:rsidRPr="00A810C7">
        <w:rPr>
          <w:rStyle w:val="cf51"/>
          <w:rFonts w:ascii="Arial" w:hAnsi="Arial" w:cs="Arial"/>
          <w:sz w:val="20"/>
          <w:szCs w:val="20"/>
        </w:rPr>
        <w:t xml:space="preserve"> nor</w:t>
      </w:r>
      <w:r w:rsidRPr="00A810C7">
        <w:rPr>
          <w:rStyle w:val="cf61"/>
          <w:rFonts w:ascii="Arial" w:hAnsi="Arial" w:cs="Arial"/>
          <w:sz w:val="20"/>
          <w:szCs w:val="20"/>
        </w:rPr>
        <w:t>ā</w:t>
      </w:r>
      <w:r w:rsidRPr="00A810C7">
        <w:rPr>
          <w:rStyle w:val="cf51"/>
          <w:rFonts w:ascii="Arial" w:hAnsi="Arial" w:cs="Arial"/>
          <w:sz w:val="20"/>
          <w:szCs w:val="20"/>
        </w:rPr>
        <w:t>d</w:t>
      </w:r>
      <w:r w:rsidRPr="00A810C7">
        <w:rPr>
          <w:rStyle w:val="cf61"/>
          <w:rFonts w:ascii="Arial" w:hAnsi="Arial" w:cs="Arial"/>
          <w:sz w:val="20"/>
          <w:szCs w:val="20"/>
        </w:rPr>
        <w:t>ī</w:t>
      </w:r>
      <w:r w:rsidRPr="00A810C7">
        <w:rPr>
          <w:rStyle w:val="cf51"/>
          <w:rFonts w:ascii="Arial" w:hAnsi="Arial" w:cs="Arial"/>
          <w:sz w:val="20"/>
          <w:szCs w:val="20"/>
        </w:rPr>
        <w:t>tajai</w:t>
      </w:r>
      <w:r w:rsidRPr="00216D6D">
        <w:rPr>
          <w:rStyle w:val="cf51"/>
          <w:rFonts w:ascii="Arial" w:hAnsi="Arial" w:cs="Arial"/>
          <w:sz w:val="20"/>
          <w:szCs w:val="20"/>
        </w:rPr>
        <w:t> pas</w:t>
      </w:r>
      <w:r w:rsidRPr="00216D6D">
        <w:rPr>
          <w:rStyle w:val="cf61"/>
          <w:rFonts w:ascii="Arial" w:hAnsi="Arial" w:cs="Arial"/>
          <w:sz w:val="20"/>
          <w:szCs w:val="20"/>
        </w:rPr>
        <w:t>ū</w:t>
      </w:r>
      <w:r w:rsidRPr="00216D6D">
        <w:rPr>
          <w:rStyle w:val="cf51"/>
          <w:rFonts w:ascii="Arial" w:hAnsi="Arial" w:cs="Arial"/>
          <w:sz w:val="20"/>
          <w:szCs w:val="20"/>
        </w:rPr>
        <w:t>t</w:t>
      </w:r>
      <w:r w:rsidRPr="00216D6D">
        <w:rPr>
          <w:rStyle w:val="cf61"/>
          <w:rFonts w:ascii="Arial" w:hAnsi="Arial" w:cs="Arial"/>
          <w:sz w:val="20"/>
          <w:szCs w:val="20"/>
        </w:rPr>
        <w:t>ī</w:t>
      </w:r>
      <w:r w:rsidRPr="00216D6D">
        <w:rPr>
          <w:rStyle w:val="cf51"/>
          <w:rFonts w:ascii="Arial" w:hAnsi="Arial" w:cs="Arial"/>
          <w:sz w:val="20"/>
          <w:szCs w:val="20"/>
        </w:rPr>
        <w:t>t</w:t>
      </w:r>
      <w:r w:rsidRPr="00216D6D">
        <w:rPr>
          <w:rStyle w:val="cf61"/>
          <w:rFonts w:ascii="Arial" w:hAnsi="Arial" w:cs="Arial"/>
          <w:sz w:val="20"/>
          <w:szCs w:val="20"/>
        </w:rPr>
        <w:t>ā</w:t>
      </w:r>
      <w:r w:rsidRPr="00216D6D">
        <w:rPr>
          <w:rStyle w:val="cf51"/>
          <w:rFonts w:ascii="Arial" w:hAnsi="Arial" w:cs="Arial"/>
          <w:sz w:val="20"/>
          <w:szCs w:val="20"/>
        </w:rPr>
        <w:t xml:space="preserve">ja kontaktpersonai uz e-pasta adresi. </w:t>
      </w:r>
      <w:r w:rsidRPr="00216D6D">
        <w:rPr>
          <w:rStyle w:val="cf71"/>
          <w:rFonts w:ascii="Arial" w:hAnsi="Arial" w:cs="Arial"/>
          <w:sz w:val="20"/>
          <w:szCs w:val="20"/>
        </w:rPr>
        <w:t>E-pasta v</w:t>
      </w:r>
      <w:r w:rsidRPr="00216D6D">
        <w:rPr>
          <w:rStyle w:val="cf81"/>
          <w:rFonts w:ascii="Arial" w:hAnsi="Arial" w:cs="Arial"/>
          <w:sz w:val="20"/>
          <w:szCs w:val="20"/>
        </w:rPr>
        <w:t>ē</w:t>
      </w:r>
      <w:r w:rsidRPr="00216D6D">
        <w:rPr>
          <w:rStyle w:val="cf71"/>
          <w:rFonts w:ascii="Arial" w:hAnsi="Arial" w:cs="Arial"/>
          <w:sz w:val="20"/>
          <w:szCs w:val="20"/>
        </w:rPr>
        <w:t>stul</w:t>
      </w:r>
      <w:r w:rsidRPr="00216D6D">
        <w:rPr>
          <w:rStyle w:val="cf81"/>
          <w:rFonts w:ascii="Arial" w:hAnsi="Arial" w:cs="Arial"/>
          <w:sz w:val="20"/>
          <w:szCs w:val="20"/>
        </w:rPr>
        <w:t>ē</w:t>
      </w:r>
      <w:r w:rsidRPr="00216D6D">
        <w:rPr>
          <w:rStyle w:val="cf71"/>
          <w:rFonts w:ascii="Arial" w:hAnsi="Arial" w:cs="Arial"/>
          <w:sz w:val="20"/>
          <w:szCs w:val="20"/>
        </w:rPr>
        <w:t>, ar kuru tiek iesniegts pied</w:t>
      </w:r>
      <w:r w:rsidRPr="00216D6D">
        <w:rPr>
          <w:rStyle w:val="cf81"/>
          <w:rFonts w:ascii="Arial" w:hAnsi="Arial" w:cs="Arial"/>
          <w:sz w:val="20"/>
          <w:szCs w:val="20"/>
        </w:rPr>
        <w:t>ā</w:t>
      </w:r>
      <w:r w:rsidRPr="00216D6D">
        <w:rPr>
          <w:rStyle w:val="cf71"/>
          <w:rFonts w:ascii="Arial" w:hAnsi="Arial" w:cs="Arial"/>
          <w:sz w:val="20"/>
          <w:szCs w:val="20"/>
        </w:rPr>
        <w:t>v</w:t>
      </w:r>
      <w:r w:rsidRPr="00216D6D">
        <w:rPr>
          <w:rStyle w:val="cf81"/>
          <w:rFonts w:ascii="Arial" w:hAnsi="Arial" w:cs="Arial"/>
          <w:sz w:val="20"/>
          <w:szCs w:val="20"/>
        </w:rPr>
        <w:t>ā</w:t>
      </w:r>
      <w:r w:rsidRPr="00216D6D">
        <w:rPr>
          <w:rStyle w:val="cf71"/>
          <w:rFonts w:ascii="Arial" w:hAnsi="Arial" w:cs="Arial"/>
          <w:sz w:val="20"/>
          <w:szCs w:val="20"/>
        </w:rPr>
        <w:t>jums, j</w:t>
      </w:r>
      <w:r w:rsidRPr="00216D6D">
        <w:rPr>
          <w:rStyle w:val="cf81"/>
          <w:rFonts w:ascii="Arial" w:hAnsi="Arial" w:cs="Arial"/>
          <w:sz w:val="20"/>
          <w:szCs w:val="20"/>
        </w:rPr>
        <w:t>ā</w:t>
      </w:r>
      <w:r w:rsidRPr="00216D6D">
        <w:rPr>
          <w:rStyle w:val="cf71"/>
          <w:rFonts w:ascii="Arial" w:hAnsi="Arial" w:cs="Arial"/>
          <w:sz w:val="20"/>
          <w:szCs w:val="20"/>
        </w:rPr>
        <w:t>b</w:t>
      </w:r>
      <w:r w:rsidRPr="00216D6D">
        <w:rPr>
          <w:rStyle w:val="cf81"/>
          <w:rFonts w:ascii="Arial" w:hAnsi="Arial" w:cs="Arial"/>
          <w:sz w:val="20"/>
          <w:szCs w:val="20"/>
        </w:rPr>
        <w:t>ū</w:t>
      </w:r>
      <w:r w:rsidRPr="00216D6D">
        <w:rPr>
          <w:rStyle w:val="cf71"/>
          <w:rFonts w:ascii="Arial" w:hAnsi="Arial" w:cs="Arial"/>
          <w:sz w:val="20"/>
          <w:szCs w:val="20"/>
        </w:rPr>
        <w:t>t nor</w:t>
      </w:r>
      <w:r w:rsidRPr="00216D6D">
        <w:rPr>
          <w:rStyle w:val="cf81"/>
          <w:rFonts w:ascii="Arial" w:hAnsi="Arial" w:cs="Arial"/>
          <w:sz w:val="20"/>
          <w:szCs w:val="20"/>
        </w:rPr>
        <w:t>ā</w:t>
      </w:r>
      <w:r w:rsidRPr="00216D6D">
        <w:rPr>
          <w:rStyle w:val="cf71"/>
          <w:rFonts w:ascii="Arial" w:hAnsi="Arial" w:cs="Arial"/>
          <w:sz w:val="20"/>
          <w:szCs w:val="20"/>
        </w:rPr>
        <w:t>dei uz iepirkuma, kur</w:t>
      </w:r>
      <w:r w:rsidRPr="00216D6D">
        <w:rPr>
          <w:rStyle w:val="cf81"/>
          <w:rFonts w:ascii="Arial" w:hAnsi="Arial" w:cs="Arial"/>
          <w:sz w:val="20"/>
          <w:szCs w:val="20"/>
        </w:rPr>
        <w:t>ā</w:t>
      </w:r>
      <w:r w:rsidRPr="00216D6D">
        <w:rPr>
          <w:rStyle w:val="cf71"/>
          <w:rFonts w:ascii="Arial" w:hAnsi="Arial" w:cs="Arial"/>
          <w:sz w:val="20"/>
          <w:szCs w:val="20"/>
        </w:rPr>
        <w:t xml:space="preserve"> tas tiek iesniegts, nosaukumu un pretendenta kontaktinform</w:t>
      </w:r>
      <w:r w:rsidRPr="00216D6D">
        <w:rPr>
          <w:rStyle w:val="cf81"/>
          <w:rFonts w:ascii="Arial" w:hAnsi="Arial" w:cs="Arial"/>
          <w:sz w:val="20"/>
          <w:szCs w:val="20"/>
        </w:rPr>
        <w:t>ā</w:t>
      </w:r>
      <w:r w:rsidRPr="00216D6D">
        <w:rPr>
          <w:rStyle w:val="cf71"/>
          <w:rFonts w:ascii="Arial" w:hAnsi="Arial" w:cs="Arial"/>
          <w:sz w:val="20"/>
          <w:szCs w:val="20"/>
        </w:rPr>
        <w:t>cijai</w:t>
      </w:r>
      <w:r w:rsidRPr="00216D6D">
        <w:rPr>
          <w:rStyle w:val="cf51"/>
          <w:rFonts w:ascii="Arial" w:hAnsi="Arial" w:cs="Arial"/>
          <w:sz w:val="20"/>
          <w:szCs w:val="20"/>
        </w:rPr>
        <w:t xml:space="preserve">; </w:t>
      </w:r>
    </w:p>
    <w:p w14:paraId="1543EE66" w14:textId="77777777" w:rsidR="0041709D" w:rsidRPr="00216D6D" w:rsidRDefault="0041709D" w:rsidP="00850960">
      <w:pPr>
        <w:pStyle w:val="pf0"/>
        <w:numPr>
          <w:ilvl w:val="2"/>
          <w:numId w:val="8"/>
        </w:numPr>
        <w:tabs>
          <w:tab w:val="left" w:pos="1134"/>
        </w:tabs>
        <w:spacing w:before="0" w:beforeAutospacing="0" w:after="0" w:afterAutospacing="0"/>
        <w:ind w:left="709" w:hanging="709"/>
        <w:rPr>
          <w:rStyle w:val="cf51"/>
          <w:rFonts w:ascii="Arial" w:hAnsi="Arial" w:cs="Arial"/>
          <w:sz w:val="20"/>
          <w:szCs w:val="20"/>
        </w:rPr>
      </w:pPr>
      <w:r w:rsidRPr="00216D6D">
        <w:rPr>
          <w:rStyle w:val="cf91"/>
          <w:rFonts w:ascii="Arial" w:hAnsi="Arial" w:cs="Arial"/>
          <w:b/>
          <w:bCs/>
          <w:sz w:val="20"/>
          <w:szCs w:val="20"/>
        </w:rPr>
        <w:t>pied</w:t>
      </w:r>
      <w:r w:rsidRPr="00216D6D">
        <w:rPr>
          <w:rStyle w:val="cf101"/>
          <w:rFonts w:ascii="Arial" w:hAnsi="Arial" w:cs="Arial"/>
          <w:b/>
          <w:bCs/>
          <w:sz w:val="20"/>
          <w:szCs w:val="20"/>
        </w:rPr>
        <w:t>ā</w:t>
      </w:r>
      <w:r w:rsidRPr="00216D6D">
        <w:rPr>
          <w:rStyle w:val="cf91"/>
          <w:rFonts w:ascii="Arial" w:hAnsi="Arial" w:cs="Arial"/>
          <w:b/>
          <w:bCs/>
          <w:sz w:val="20"/>
          <w:szCs w:val="20"/>
        </w:rPr>
        <w:t>v</w:t>
      </w:r>
      <w:r w:rsidRPr="00216D6D">
        <w:rPr>
          <w:rStyle w:val="cf101"/>
          <w:rFonts w:ascii="Arial" w:hAnsi="Arial" w:cs="Arial"/>
          <w:b/>
          <w:bCs/>
          <w:sz w:val="20"/>
          <w:szCs w:val="20"/>
        </w:rPr>
        <w:t>ā</w:t>
      </w:r>
      <w:r w:rsidRPr="00216D6D">
        <w:rPr>
          <w:rStyle w:val="cf91"/>
          <w:rFonts w:ascii="Arial" w:hAnsi="Arial" w:cs="Arial"/>
          <w:b/>
          <w:bCs/>
          <w:sz w:val="20"/>
          <w:szCs w:val="20"/>
        </w:rPr>
        <w:t xml:space="preserve">jums </w:t>
      </w:r>
      <w:r w:rsidRPr="00216D6D">
        <w:rPr>
          <w:rStyle w:val="cf111"/>
          <w:rFonts w:ascii="Arial" w:hAnsi="Arial" w:cs="Arial"/>
          <w:b/>
          <w:bCs/>
          <w:sz w:val="20"/>
          <w:szCs w:val="20"/>
        </w:rPr>
        <w:t>„</w:t>
      </w:r>
      <w:r w:rsidRPr="00216D6D">
        <w:rPr>
          <w:rStyle w:val="cf91"/>
          <w:rFonts w:ascii="Arial" w:hAnsi="Arial" w:cs="Arial"/>
          <w:b/>
          <w:bCs/>
          <w:sz w:val="20"/>
          <w:szCs w:val="20"/>
        </w:rPr>
        <w:t>j</w:t>
      </w:r>
      <w:r w:rsidRPr="00216D6D">
        <w:rPr>
          <w:rStyle w:val="cf101"/>
          <w:rFonts w:ascii="Arial" w:hAnsi="Arial" w:cs="Arial"/>
          <w:b/>
          <w:bCs/>
          <w:sz w:val="20"/>
          <w:szCs w:val="20"/>
        </w:rPr>
        <w:t>ā</w:t>
      </w:r>
      <w:r w:rsidRPr="00216D6D">
        <w:rPr>
          <w:rStyle w:val="cf91"/>
          <w:rFonts w:ascii="Arial" w:hAnsi="Arial" w:cs="Arial"/>
          <w:b/>
          <w:bCs/>
          <w:sz w:val="20"/>
          <w:szCs w:val="20"/>
        </w:rPr>
        <w:t>noblo</w:t>
      </w:r>
      <w:r w:rsidRPr="00216D6D">
        <w:rPr>
          <w:rStyle w:val="cf101"/>
          <w:rFonts w:ascii="Arial" w:hAnsi="Arial" w:cs="Arial"/>
          <w:b/>
          <w:bCs/>
          <w:sz w:val="20"/>
          <w:szCs w:val="20"/>
        </w:rPr>
        <w:t>ķē</w:t>
      </w:r>
      <w:r w:rsidRPr="00216D6D">
        <w:rPr>
          <w:rStyle w:val="cf111"/>
          <w:rFonts w:ascii="Arial" w:hAnsi="Arial" w:cs="Arial"/>
          <w:b/>
          <w:bCs/>
          <w:sz w:val="20"/>
          <w:szCs w:val="20"/>
        </w:rPr>
        <w:t>”</w:t>
      </w:r>
      <w:r w:rsidRPr="00216D6D">
        <w:rPr>
          <w:rStyle w:val="cf91"/>
          <w:rFonts w:ascii="Arial" w:hAnsi="Arial" w:cs="Arial"/>
          <w:b/>
          <w:bCs/>
          <w:sz w:val="20"/>
          <w:szCs w:val="20"/>
        </w:rPr>
        <w:t xml:space="preserve"> ar paroli, lai to nevar atv</w:t>
      </w:r>
      <w:r w:rsidRPr="00216D6D">
        <w:rPr>
          <w:rStyle w:val="cf101"/>
          <w:rFonts w:ascii="Arial" w:hAnsi="Arial" w:cs="Arial"/>
          <w:b/>
          <w:bCs/>
          <w:sz w:val="20"/>
          <w:szCs w:val="20"/>
        </w:rPr>
        <w:t>ē</w:t>
      </w:r>
      <w:r w:rsidRPr="00216D6D">
        <w:rPr>
          <w:rStyle w:val="cf91"/>
          <w:rFonts w:ascii="Arial" w:hAnsi="Arial" w:cs="Arial"/>
          <w:b/>
          <w:bCs/>
          <w:sz w:val="20"/>
          <w:szCs w:val="20"/>
        </w:rPr>
        <w:t>rt l</w:t>
      </w:r>
      <w:r w:rsidRPr="00216D6D">
        <w:rPr>
          <w:rStyle w:val="cf101"/>
          <w:rFonts w:ascii="Arial" w:hAnsi="Arial" w:cs="Arial"/>
          <w:b/>
          <w:bCs/>
          <w:sz w:val="20"/>
          <w:szCs w:val="20"/>
        </w:rPr>
        <w:t>ī</w:t>
      </w:r>
      <w:r w:rsidRPr="00216D6D">
        <w:rPr>
          <w:rStyle w:val="cf91"/>
          <w:rFonts w:ascii="Arial" w:hAnsi="Arial" w:cs="Arial"/>
          <w:b/>
          <w:bCs/>
          <w:sz w:val="20"/>
          <w:szCs w:val="20"/>
        </w:rPr>
        <w:t>dz nolikuma 1.</w:t>
      </w:r>
      <w:r w:rsidRPr="00216D6D">
        <w:rPr>
          <w:rStyle w:val="cf121"/>
          <w:rFonts w:ascii="Arial" w:hAnsi="Arial" w:cs="Arial"/>
          <w:b/>
          <w:bCs/>
          <w:sz w:val="20"/>
          <w:szCs w:val="20"/>
        </w:rPr>
        <w:t>4.2.</w:t>
      </w:r>
      <w:r w:rsidRPr="00216D6D">
        <w:rPr>
          <w:rStyle w:val="cf91"/>
          <w:rFonts w:ascii="Arial" w:hAnsi="Arial" w:cs="Arial"/>
          <w:b/>
          <w:bCs/>
          <w:sz w:val="20"/>
          <w:szCs w:val="20"/>
        </w:rPr>
        <w:t>punkt</w:t>
      </w:r>
      <w:r w:rsidRPr="00216D6D">
        <w:rPr>
          <w:rStyle w:val="cf101"/>
          <w:rFonts w:ascii="Arial" w:hAnsi="Arial" w:cs="Arial"/>
          <w:b/>
          <w:bCs/>
          <w:sz w:val="20"/>
          <w:szCs w:val="20"/>
        </w:rPr>
        <w:t>ā</w:t>
      </w:r>
      <w:r w:rsidRPr="00216D6D">
        <w:rPr>
          <w:rStyle w:val="cf91"/>
          <w:rFonts w:ascii="Arial" w:hAnsi="Arial" w:cs="Arial"/>
          <w:b/>
          <w:bCs/>
          <w:sz w:val="20"/>
          <w:szCs w:val="20"/>
        </w:rPr>
        <w:t xml:space="preserve"> nor</w:t>
      </w:r>
      <w:r w:rsidRPr="00216D6D">
        <w:rPr>
          <w:rStyle w:val="cf101"/>
          <w:rFonts w:ascii="Arial" w:hAnsi="Arial" w:cs="Arial"/>
          <w:b/>
          <w:bCs/>
          <w:sz w:val="20"/>
          <w:szCs w:val="20"/>
        </w:rPr>
        <w:t>ā</w:t>
      </w:r>
      <w:r w:rsidRPr="00216D6D">
        <w:rPr>
          <w:rStyle w:val="cf91"/>
          <w:rFonts w:ascii="Arial" w:hAnsi="Arial" w:cs="Arial"/>
          <w:b/>
          <w:bCs/>
          <w:sz w:val="20"/>
          <w:szCs w:val="20"/>
        </w:rPr>
        <w:t>d</w:t>
      </w:r>
      <w:r w:rsidRPr="00216D6D">
        <w:rPr>
          <w:rStyle w:val="cf101"/>
          <w:rFonts w:ascii="Arial" w:hAnsi="Arial" w:cs="Arial"/>
          <w:b/>
          <w:bCs/>
          <w:sz w:val="20"/>
          <w:szCs w:val="20"/>
        </w:rPr>
        <w:t>ī</w:t>
      </w:r>
      <w:r w:rsidRPr="00216D6D">
        <w:rPr>
          <w:rStyle w:val="cf91"/>
          <w:rFonts w:ascii="Arial" w:hAnsi="Arial" w:cs="Arial"/>
          <w:b/>
          <w:bCs/>
          <w:sz w:val="20"/>
          <w:szCs w:val="20"/>
        </w:rPr>
        <w:t>tajam termi</w:t>
      </w:r>
      <w:r w:rsidRPr="00216D6D">
        <w:rPr>
          <w:rStyle w:val="cf101"/>
          <w:rFonts w:ascii="Arial" w:hAnsi="Arial" w:cs="Arial"/>
          <w:b/>
          <w:bCs/>
          <w:sz w:val="20"/>
          <w:szCs w:val="20"/>
        </w:rPr>
        <w:t>ņ</w:t>
      </w:r>
      <w:r w:rsidRPr="00216D6D">
        <w:rPr>
          <w:rStyle w:val="cf91"/>
          <w:rFonts w:ascii="Arial" w:hAnsi="Arial" w:cs="Arial"/>
          <w:b/>
          <w:bCs/>
          <w:sz w:val="20"/>
          <w:szCs w:val="20"/>
        </w:rPr>
        <w:t>am</w:t>
      </w:r>
      <w:r w:rsidRPr="00216D6D">
        <w:rPr>
          <w:rStyle w:val="cf51"/>
          <w:rFonts w:ascii="Arial" w:hAnsi="Arial" w:cs="Arial"/>
          <w:sz w:val="20"/>
          <w:szCs w:val="20"/>
        </w:rPr>
        <w:t>. Pretendentam ne v</w:t>
      </w:r>
      <w:r w:rsidRPr="00216D6D">
        <w:rPr>
          <w:rStyle w:val="cf61"/>
          <w:rFonts w:ascii="Arial" w:hAnsi="Arial" w:cs="Arial"/>
          <w:sz w:val="20"/>
          <w:szCs w:val="20"/>
        </w:rPr>
        <w:t>ē</w:t>
      </w:r>
      <w:r w:rsidRPr="00216D6D">
        <w:rPr>
          <w:rStyle w:val="cf51"/>
          <w:rFonts w:ascii="Arial" w:hAnsi="Arial" w:cs="Arial"/>
          <w:sz w:val="20"/>
          <w:szCs w:val="20"/>
        </w:rPr>
        <w:t>l</w:t>
      </w:r>
      <w:r w:rsidRPr="00216D6D">
        <w:rPr>
          <w:rStyle w:val="cf61"/>
          <w:rFonts w:ascii="Arial" w:hAnsi="Arial" w:cs="Arial"/>
          <w:sz w:val="20"/>
          <w:szCs w:val="20"/>
        </w:rPr>
        <w:t>ā</w:t>
      </w:r>
      <w:r w:rsidRPr="00216D6D">
        <w:rPr>
          <w:rStyle w:val="cf51"/>
          <w:rFonts w:ascii="Arial" w:hAnsi="Arial" w:cs="Arial"/>
          <w:sz w:val="20"/>
          <w:szCs w:val="20"/>
        </w:rPr>
        <w:t>k k</w:t>
      </w:r>
      <w:r w:rsidRPr="00216D6D">
        <w:rPr>
          <w:rStyle w:val="cf61"/>
          <w:rFonts w:ascii="Arial" w:hAnsi="Arial" w:cs="Arial"/>
          <w:sz w:val="20"/>
          <w:szCs w:val="20"/>
        </w:rPr>
        <w:t>ā</w:t>
      </w:r>
      <w:r w:rsidRPr="00216D6D">
        <w:rPr>
          <w:rStyle w:val="cf51"/>
          <w:rFonts w:ascii="Arial" w:hAnsi="Arial" w:cs="Arial"/>
          <w:sz w:val="20"/>
          <w:szCs w:val="20"/>
        </w:rPr>
        <w:t xml:space="preserve"> 15 min</w:t>
      </w:r>
      <w:r w:rsidRPr="00216D6D">
        <w:rPr>
          <w:rStyle w:val="cf61"/>
          <w:rFonts w:ascii="Arial" w:hAnsi="Arial" w:cs="Arial"/>
          <w:sz w:val="20"/>
          <w:szCs w:val="20"/>
        </w:rPr>
        <w:t>ūšu laikā</w:t>
      </w:r>
      <w:r w:rsidRPr="00216D6D">
        <w:rPr>
          <w:rStyle w:val="cf51"/>
          <w:rFonts w:ascii="Arial" w:hAnsi="Arial" w:cs="Arial"/>
          <w:sz w:val="20"/>
          <w:szCs w:val="20"/>
        </w:rPr>
        <w:t xml:space="preserve"> p</w:t>
      </w:r>
      <w:r w:rsidRPr="00216D6D">
        <w:rPr>
          <w:rStyle w:val="cf61"/>
          <w:rFonts w:ascii="Arial" w:hAnsi="Arial" w:cs="Arial"/>
          <w:sz w:val="20"/>
          <w:szCs w:val="20"/>
        </w:rPr>
        <w:t>ē</w:t>
      </w:r>
      <w:r w:rsidRPr="00216D6D">
        <w:rPr>
          <w:rStyle w:val="cf51"/>
          <w:rFonts w:ascii="Arial" w:hAnsi="Arial" w:cs="Arial"/>
          <w:sz w:val="20"/>
          <w:szCs w:val="20"/>
        </w:rPr>
        <w:t>c pied</w:t>
      </w:r>
      <w:r w:rsidRPr="00216D6D">
        <w:rPr>
          <w:rStyle w:val="cf61"/>
          <w:rFonts w:ascii="Arial" w:hAnsi="Arial" w:cs="Arial"/>
          <w:sz w:val="20"/>
          <w:szCs w:val="20"/>
        </w:rPr>
        <w:t>ā</w:t>
      </w:r>
      <w:r w:rsidRPr="00216D6D">
        <w:rPr>
          <w:rStyle w:val="cf51"/>
          <w:rFonts w:ascii="Arial" w:hAnsi="Arial" w:cs="Arial"/>
          <w:sz w:val="20"/>
          <w:szCs w:val="20"/>
        </w:rPr>
        <w:t>v</w:t>
      </w:r>
      <w:r w:rsidRPr="00216D6D">
        <w:rPr>
          <w:rStyle w:val="cf61"/>
          <w:rFonts w:ascii="Arial" w:hAnsi="Arial" w:cs="Arial"/>
          <w:sz w:val="20"/>
          <w:szCs w:val="20"/>
        </w:rPr>
        <w:t>ā</w:t>
      </w:r>
      <w:r w:rsidRPr="00216D6D">
        <w:rPr>
          <w:rStyle w:val="cf51"/>
          <w:rFonts w:ascii="Arial" w:hAnsi="Arial" w:cs="Arial"/>
          <w:sz w:val="20"/>
          <w:szCs w:val="20"/>
        </w:rPr>
        <w:t>juma atv</w:t>
      </w:r>
      <w:r w:rsidRPr="00216D6D">
        <w:rPr>
          <w:rStyle w:val="cf61"/>
          <w:rFonts w:ascii="Arial" w:hAnsi="Arial" w:cs="Arial"/>
          <w:sz w:val="20"/>
          <w:szCs w:val="20"/>
        </w:rPr>
        <w:t>ē</w:t>
      </w:r>
      <w:r w:rsidRPr="00216D6D">
        <w:rPr>
          <w:rStyle w:val="cf51"/>
          <w:rFonts w:ascii="Arial" w:hAnsi="Arial" w:cs="Arial"/>
          <w:sz w:val="20"/>
          <w:szCs w:val="20"/>
        </w:rPr>
        <w:t>ršanas termi</w:t>
      </w:r>
      <w:r w:rsidRPr="00216D6D">
        <w:rPr>
          <w:rStyle w:val="cf61"/>
          <w:rFonts w:ascii="Arial" w:hAnsi="Arial" w:cs="Arial"/>
          <w:sz w:val="20"/>
          <w:szCs w:val="20"/>
        </w:rPr>
        <w:t>ņ</w:t>
      </w:r>
      <w:r w:rsidRPr="00216D6D">
        <w:rPr>
          <w:rStyle w:val="cf51"/>
          <w:rFonts w:ascii="Arial" w:hAnsi="Arial" w:cs="Arial"/>
          <w:sz w:val="20"/>
          <w:szCs w:val="20"/>
        </w:rPr>
        <w:t>a uz nolikuma 1.3.punkt</w:t>
      </w:r>
      <w:r w:rsidRPr="00216D6D">
        <w:rPr>
          <w:rStyle w:val="cf61"/>
          <w:rFonts w:ascii="Arial" w:hAnsi="Arial" w:cs="Arial"/>
          <w:sz w:val="20"/>
          <w:szCs w:val="20"/>
        </w:rPr>
        <w:t>ā</w:t>
      </w:r>
      <w:r w:rsidRPr="00216D6D">
        <w:rPr>
          <w:rStyle w:val="cf51"/>
          <w:rFonts w:ascii="Arial" w:hAnsi="Arial" w:cs="Arial"/>
          <w:sz w:val="20"/>
          <w:szCs w:val="20"/>
        </w:rPr>
        <w:t xml:space="preserve"> min</w:t>
      </w:r>
      <w:r w:rsidRPr="00216D6D">
        <w:rPr>
          <w:rStyle w:val="cf61"/>
          <w:rFonts w:ascii="Arial" w:hAnsi="Arial" w:cs="Arial"/>
          <w:sz w:val="20"/>
          <w:szCs w:val="20"/>
        </w:rPr>
        <w:t>ē</w:t>
      </w:r>
      <w:r w:rsidRPr="00216D6D">
        <w:rPr>
          <w:rStyle w:val="cf51"/>
          <w:rFonts w:ascii="Arial" w:hAnsi="Arial" w:cs="Arial"/>
          <w:sz w:val="20"/>
          <w:szCs w:val="20"/>
        </w:rPr>
        <w:t>to e-pasta adresi j</w:t>
      </w:r>
      <w:r w:rsidRPr="00216D6D">
        <w:rPr>
          <w:rStyle w:val="cf61"/>
          <w:rFonts w:ascii="Arial" w:hAnsi="Arial" w:cs="Arial"/>
          <w:sz w:val="20"/>
          <w:szCs w:val="20"/>
        </w:rPr>
        <w:t>ā</w:t>
      </w:r>
      <w:r w:rsidRPr="00216D6D">
        <w:rPr>
          <w:rStyle w:val="cf51"/>
          <w:rFonts w:ascii="Arial" w:hAnsi="Arial" w:cs="Arial"/>
          <w:sz w:val="20"/>
          <w:szCs w:val="20"/>
        </w:rPr>
        <w:t>nos</w:t>
      </w:r>
      <w:r w:rsidRPr="00216D6D">
        <w:rPr>
          <w:rStyle w:val="cf61"/>
          <w:rFonts w:ascii="Arial" w:hAnsi="Arial" w:cs="Arial"/>
          <w:sz w:val="20"/>
          <w:szCs w:val="20"/>
        </w:rPr>
        <w:t>ū</w:t>
      </w:r>
      <w:r w:rsidRPr="00216D6D">
        <w:rPr>
          <w:rStyle w:val="cf51"/>
          <w:rFonts w:ascii="Arial" w:hAnsi="Arial" w:cs="Arial"/>
          <w:sz w:val="20"/>
          <w:szCs w:val="20"/>
        </w:rPr>
        <w:t>ta der</w:t>
      </w:r>
      <w:r w:rsidRPr="00216D6D">
        <w:rPr>
          <w:rStyle w:val="cf61"/>
          <w:rFonts w:ascii="Arial" w:hAnsi="Arial" w:cs="Arial"/>
          <w:sz w:val="20"/>
          <w:szCs w:val="20"/>
        </w:rPr>
        <w:t>ī</w:t>
      </w:r>
      <w:r w:rsidRPr="00216D6D">
        <w:rPr>
          <w:rStyle w:val="cf51"/>
          <w:rFonts w:ascii="Arial" w:hAnsi="Arial" w:cs="Arial"/>
          <w:sz w:val="20"/>
          <w:szCs w:val="20"/>
        </w:rPr>
        <w:t xml:space="preserve">ga parole </w:t>
      </w:r>
      <w:r w:rsidRPr="00216D6D">
        <w:rPr>
          <w:rStyle w:val="cf131"/>
          <w:rFonts w:ascii="Arial" w:hAnsi="Arial" w:cs="Arial"/>
          <w:sz w:val="20"/>
          <w:szCs w:val="20"/>
        </w:rPr>
        <w:t>„</w:t>
      </w:r>
      <w:r w:rsidRPr="00216D6D">
        <w:rPr>
          <w:rStyle w:val="cf51"/>
          <w:rFonts w:ascii="Arial" w:hAnsi="Arial" w:cs="Arial"/>
          <w:sz w:val="20"/>
          <w:szCs w:val="20"/>
        </w:rPr>
        <w:t>noblo</w:t>
      </w:r>
      <w:r w:rsidRPr="00216D6D">
        <w:rPr>
          <w:rStyle w:val="cf61"/>
          <w:rFonts w:ascii="Arial" w:hAnsi="Arial" w:cs="Arial"/>
          <w:sz w:val="20"/>
          <w:szCs w:val="20"/>
        </w:rPr>
        <w:t>ķē</w:t>
      </w:r>
      <w:r w:rsidRPr="00216D6D">
        <w:rPr>
          <w:rStyle w:val="cf51"/>
          <w:rFonts w:ascii="Arial" w:hAnsi="Arial" w:cs="Arial"/>
          <w:sz w:val="20"/>
          <w:szCs w:val="20"/>
        </w:rPr>
        <w:t>t</w:t>
      </w:r>
      <w:r w:rsidRPr="00216D6D">
        <w:rPr>
          <w:rStyle w:val="cf61"/>
          <w:rFonts w:ascii="Arial" w:hAnsi="Arial" w:cs="Arial"/>
          <w:sz w:val="20"/>
          <w:szCs w:val="20"/>
        </w:rPr>
        <w:t>ā</w:t>
      </w:r>
      <w:r w:rsidRPr="00216D6D">
        <w:rPr>
          <w:rStyle w:val="cf131"/>
          <w:rFonts w:ascii="Arial" w:hAnsi="Arial" w:cs="Arial"/>
          <w:sz w:val="20"/>
          <w:szCs w:val="20"/>
        </w:rPr>
        <w:t>”</w:t>
      </w:r>
      <w:r w:rsidRPr="00216D6D">
        <w:rPr>
          <w:rStyle w:val="cf51"/>
          <w:rFonts w:ascii="Arial" w:hAnsi="Arial" w:cs="Arial"/>
          <w:sz w:val="20"/>
          <w:szCs w:val="20"/>
        </w:rPr>
        <w:t xml:space="preserve"> dokumenta atv</w:t>
      </w:r>
      <w:r w:rsidRPr="00216D6D">
        <w:rPr>
          <w:rStyle w:val="cf61"/>
          <w:rFonts w:ascii="Arial" w:hAnsi="Arial" w:cs="Arial"/>
          <w:sz w:val="20"/>
          <w:szCs w:val="20"/>
        </w:rPr>
        <w:t>ē</w:t>
      </w:r>
      <w:r w:rsidRPr="00216D6D">
        <w:rPr>
          <w:rStyle w:val="cf51"/>
          <w:rFonts w:ascii="Arial" w:hAnsi="Arial" w:cs="Arial"/>
          <w:sz w:val="20"/>
          <w:szCs w:val="20"/>
        </w:rPr>
        <w:t>ršanai;</w:t>
      </w:r>
    </w:p>
    <w:p w14:paraId="6A1D6B09" w14:textId="77777777" w:rsidR="0041709D" w:rsidRPr="00216D6D" w:rsidRDefault="0041709D" w:rsidP="00850960">
      <w:pPr>
        <w:pStyle w:val="pf0"/>
        <w:numPr>
          <w:ilvl w:val="2"/>
          <w:numId w:val="8"/>
        </w:numPr>
        <w:tabs>
          <w:tab w:val="left" w:pos="1134"/>
        </w:tabs>
        <w:spacing w:before="0" w:beforeAutospacing="0" w:after="0" w:afterAutospacing="0"/>
        <w:ind w:left="709" w:hanging="709"/>
        <w:rPr>
          <w:rFonts w:ascii="Arial" w:hAnsi="Arial" w:cs="Arial"/>
          <w:sz w:val="20"/>
          <w:szCs w:val="20"/>
        </w:rPr>
      </w:pPr>
      <w:r w:rsidRPr="00216D6D">
        <w:rPr>
          <w:rFonts w:ascii="Arial" w:hAnsi="Arial" w:cs="Arial"/>
          <w:sz w:val="20"/>
          <w:szCs w:val="20"/>
        </w:rPr>
        <w:t>piedāvājuma lapām jābūt numurētām, dokumentiem - latviešu valodā vai citā valodā, pievienojot apliecinātu tulkojumu latviešu valodā. Par dokumentu tulkojuma atbilstību oriģinālam atbild pretendents.</w:t>
      </w:r>
    </w:p>
    <w:p w14:paraId="05A02A04" w14:textId="77777777" w:rsidR="0041709D" w:rsidRPr="00216D6D" w:rsidRDefault="0041709D" w:rsidP="00850960">
      <w:pPr>
        <w:pStyle w:val="Sarakstarindkopa"/>
        <w:numPr>
          <w:ilvl w:val="2"/>
          <w:numId w:val="8"/>
        </w:numPr>
        <w:ind w:left="709" w:hanging="709"/>
        <w:jc w:val="both"/>
        <w:rPr>
          <w:rFonts w:ascii="Arial" w:hAnsi="Arial" w:cs="Arial"/>
          <w:sz w:val="20"/>
          <w:szCs w:val="20"/>
          <w:lang w:val="lv-LV"/>
        </w:rPr>
      </w:pPr>
      <w:r w:rsidRPr="00216D6D">
        <w:rPr>
          <w:rFonts w:ascii="Arial" w:hAnsi="Arial" w:cs="Arial"/>
          <w:sz w:val="20"/>
          <w:szCs w:val="20"/>
          <w:lang w:val="lv-LV"/>
        </w:rPr>
        <w:t xml:space="preserve">piedāvājuma un </w:t>
      </w:r>
      <w:r w:rsidRPr="00216D6D">
        <w:rPr>
          <w:rFonts w:ascii="Arial" w:eastAsia="Batang" w:hAnsi="Arial" w:cs="Arial"/>
          <w:sz w:val="20"/>
          <w:szCs w:val="20"/>
          <w:lang w:val="lv-LV"/>
        </w:rPr>
        <w:t>tam pievienoto dokumentu</w:t>
      </w:r>
      <w:r w:rsidRPr="00216D6D">
        <w:rPr>
          <w:rFonts w:ascii="Arial" w:hAnsi="Arial" w:cs="Arial"/>
          <w:sz w:val="20"/>
          <w:szCs w:val="20"/>
          <w:lang w:val="lv-LV"/>
        </w:rPr>
        <w:t xml:space="preserve"> izstrādāšanā un noformēšanā</w:t>
      </w:r>
      <w:r w:rsidRPr="00216D6D">
        <w:rPr>
          <w:rFonts w:ascii="Arial" w:eastAsia="Batang" w:hAnsi="Arial" w:cs="Arial"/>
          <w:sz w:val="20"/>
          <w:szCs w:val="20"/>
          <w:lang w:val="lv-LV"/>
        </w:rPr>
        <w:t xml:space="preserve"> ievēro Ministru kabineta </w:t>
      </w:r>
      <w:r w:rsidRPr="00216D6D">
        <w:rPr>
          <w:rFonts w:ascii="Arial" w:hAnsi="Arial" w:cs="Arial"/>
          <w:sz w:val="20"/>
          <w:szCs w:val="20"/>
          <w:lang w:val="lv-LV"/>
        </w:rPr>
        <w:t xml:space="preserve">2018. gada 4. septembra </w:t>
      </w:r>
      <w:r w:rsidRPr="00216D6D">
        <w:rPr>
          <w:rFonts w:ascii="Arial" w:eastAsia="Batang" w:hAnsi="Arial" w:cs="Arial"/>
          <w:sz w:val="20"/>
          <w:szCs w:val="20"/>
          <w:lang w:val="lv-LV"/>
        </w:rPr>
        <w:t>noteikumu Nr.558 “Dokumentu izstrādāšanas un noformēšanas kārtība” prasības (attiecībā uz dokumentu parakstīšanu, atvasinājumu apliecināšanu u.tml.).</w:t>
      </w:r>
    </w:p>
    <w:p w14:paraId="668363FA" w14:textId="77777777" w:rsidR="0041709D" w:rsidRPr="00216D6D" w:rsidRDefault="0041709D" w:rsidP="00850960">
      <w:pPr>
        <w:pStyle w:val="Sarakstarindkopa"/>
        <w:numPr>
          <w:ilvl w:val="2"/>
          <w:numId w:val="8"/>
        </w:numPr>
        <w:ind w:left="709" w:hanging="709"/>
        <w:jc w:val="both"/>
        <w:rPr>
          <w:rFonts w:ascii="Arial" w:hAnsi="Arial" w:cs="Arial"/>
          <w:sz w:val="20"/>
          <w:szCs w:val="20"/>
          <w:lang w:val="lv-LV"/>
        </w:rPr>
      </w:pPr>
      <w:r w:rsidRPr="00216D6D">
        <w:rPr>
          <w:rFonts w:ascii="Arial" w:hAnsi="Arial" w:cs="Arial"/>
          <w:sz w:val="20"/>
          <w:szCs w:val="20"/>
          <w:lang w:val="lv-LV"/>
        </w:rPr>
        <w:t xml:space="preserve">informāciju, kas ir komercnoslēpums atbilstoši </w:t>
      </w:r>
      <w:r w:rsidRPr="00216D6D">
        <w:rPr>
          <w:rFonts w:ascii="Arial" w:hAnsi="Arial" w:cs="Arial"/>
          <w:sz w:val="20"/>
          <w:szCs w:val="20"/>
          <w:shd w:val="clear" w:color="auto" w:fill="FFFFFF"/>
          <w:lang w:val="lv-LV"/>
        </w:rPr>
        <w:t>Komercnoslēpuma aizsardzības likuma 2. pantam</w:t>
      </w:r>
      <w:r w:rsidRPr="00216D6D">
        <w:rPr>
          <w:rFonts w:ascii="Arial" w:hAnsi="Arial" w:cs="Arial"/>
          <w:sz w:val="20"/>
          <w:szCs w:val="20"/>
          <w:lang w:val="lv-LV"/>
        </w:rPr>
        <w:t xml:space="preserve"> vai kas uzskatāma par konfidenciālu informāciju, pretendents norāda savā piedāvājumā. Komercnoslēpums vai konfidenciāla informācija nevar būt informācija, kas Sabiedrisko pakalpojumu iepirkumu likumā ir noteikta par vispārpieejamu informāciju.</w:t>
      </w:r>
    </w:p>
    <w:p w14:paraId="599F66D4" w14:textId="77777777" w:rsidR="0041709D" w:rsidRPr="00216D6D" w:rsidRDefault="0041709D" w:rsidP="0041709D">
      <w:pPr>
        <w:pStyle w:val="Sarakstarindkopa"/>
        <w:ind w:left="567"/>
        <w:jc w:val="both"/>
        <w:rPr>
          <w:rFonts w:ascii="Arial" w:hAnsi="Arial" w:cs="Arial"/>
          <w:sz w:val="20"/>
          <w:szCs w:val="20"/>
          <w:lang w:val="lv-LV"/>
        </w:rPr>
      </w:pPr>
    </w:p>
    <w:p w14:paraId="5338BA44" w14:textId="77777777" w:rsidR="0041709D" w:rsidRPr="00216D6D" w:rsidRDefault="0041709D" w:rsidP="0041709D">
      <w:pPr>
        <w:numPr>
          <w:ilvl w:val="1"/>
          <w:numId w:val="8"/>
        </w:numPr>
        <w:tabs>
          <w:tab w:val="left" w:pos="567"/>
          <w:tab w:val="left" w:pos="709"/>
        </w:tabs>
        <w:overflowPunct w:val="0"/>
        <w:autoSpaceDE w:val="0"/>
        <w:autoSpaceDN w:val="0"/>
        <w:adjustRightInd w:val="0"/>
        <w:spacing w:after="160"/>
        <w:ind w:left="7770" w:hanging="7770"/>
        <w:contextualSpacing/>
        <w:rPr>
          <w:rFonts w:ascii="Arial" w:hAnsi="Arial" w:cs="Arial"/>
          <w:sz w:val="20"/>
          <w:szCs w:val="20"/>
          <w:lang w:val="lv-LV"/>
        </w:rPr>
      </w:pPr>
      <w:r w:rsidRPr="00216D6D">
        <w:rPr>
          <w:rFonts w:ascii="Arial" w:hAnsi="Arial" w:cs="Arial"/>
          <w:b/>
          <w:sz w:val="20"/>
          <w:szCs w:val="20"/>
          <w:lang w:val="lv-LV"/>
        </w:rPr>
        <w:t>Piedāvājuma cena:</w:t>
      </w:r>
    </w:p>
    <w:p w14:paraId="424EA815" w14:textId="77777777" w:rsidR="0041709D" w:rsidRPr="00216D6D" w:rsidRDefault="0041709D" w:rsidP="00AB6764">
      <w:pPr>
        <w:numPr>
          <w:ilvl w:val="2"/>
          <w:numId w:val="8"/>
        </w:numPr>
        <w:overflowPunct w:val="0"/>
        <w:autoSpaceDE w:val="0"/>
        <w:autoSpaceDN w:val="0"/>
        <w:adjustRightInd w:val="0"/>
        <w:spacing w:after="160"/>
        <w:ind w:left="709" w:hanging="709"/>
        <w:contextualSpacing/>
        <w:jc w:val="both"/>
        <w:rPr>
          <w:rFonts w:ascii="Arial" w:hAnsi="Arial" w:cs="Arial"/>
          <w:sz w:val="20"/>
          <w:szCs w:val="20"/>
          <w:lang w:val="lv-LV"/>
        </w:rPr>
      </w:pPr>
      <w:r w:rsidRPr="00216D6D">
        <w:rPr>
          <w:rFonts w:ascii="Arial" w:hAnsi="Arial" w:cs="Arial"/>
          <w:sz w:val="20"/>
          <w:szCs w:val="20"/>
          <w:lang w:val="lv-LV"/>
        </w:rPr>
        <w:t xml:space="preserve">piedāvājuma cenā jābūt iekļautām pilnīgi visām pretendenta izmaksām, kas saistītas ar </w:t>
      </w:r>
      <w:r w:rsidRPr="00216D6D">
        <w:rPr>
          <w:rFonts w:ascii="Arial" w:hAnsi="Arial" w:cs="Arial"/>
          <w:bCs/>
          <w:sz w:val="20"/>
          <w:szCs w:val="20"/>
          <w:lang w:val="lv-LV"/>
        </w:rPr>
        <w:t>pakalpojuma izpildi</w:t>
      </w:r>
      <w:r w:rsidRPr="00216D6D">
        <w:rPr>
          <w:rFonts w:ascii="Arial" w:hAnsi="Arial" w:cs="Arial"/>
          <w:sz w:val="20"/>
          <w:szCs w:val="20"/>
          <w:lang w:val="lv-LV"/>
        </w:rPr>
        <w:t>, t.sk., personāla un administratīvās izmaksas, sociālais u.c. nodokļi (izņemot PVN), pieskaitāmās izmaksas, ar peļņu un riska faktoriem saistītās izmaksas, neparedzamie izdevumi u.tml.;</w:t>
      </w:r>
    </w:p>
    <w:p w14:paraId="5E92FE40" w14:textId="77777777" w:rsidR="0041709D" w:rsidRPr="00216D6D" w:rsidRDefault="0041709D" w:rsidP="00AB6764">
      <w:pPr>
        <w:numPr>
          <w:ilvl w:val="2"/>
          <w:numId w:val="8"/>
        </w:numPr>
        <w:overflowPunct w:val="0"/>
        <w:autoSpaceDE w:val="0"/>
        <w:autoSpaceDN w:val="0"/>
        <w:adjustRightInd w:val="0"/>
        <w:spacing w:after="160"/>
        <w:ind w:left="709" w:hanging="709"/>
        <w:contextualSpacing/>
        <w:jc w:val="both"/>
        <w:rPr>
          <w:rFonts w:ascii="Arial" w:hAnsi="Arial" w:cs="Arial"/>
          <w:sz w:val="20"/>
          <w:szCs w:val="20"/>
          <w:lang w:val="lv-LV"/>
        </w:rPr>
      </w:pPr>
      <w:r w:rsidRPr="00216D6D">
        <w:rPr>
          <w:rFonts w:ascii="Arial" w:hAnsi="Arial" w:cs="Arial"/>
          <w:sz w:val="20"/>
          <w:szCs w:val="20"/>
          <w:lang w:val="lv-LV"/>
        </w:rPr>
        <w:t>piedāvājuma cenā (finanšu piedāvājumā) neiekļautās izmaksas līguma izpildes laikā netiks kompensētas. Piedāvātajai cenai (attiecīgi līgumā fiksētajai cenai par pakalpojuma sniegšanu) līguma izpildes laikā jābūt nemainīgai: arī valūtas kursa, cenu inflācijas un citu pakalpojumu izmaksas ietekmējošu faktoru izmaiņu gadījumos;</w:t>
      </w:r>
    </w:p>
    <w:p w14:paraId="4830C82C" w14:textId="77777777" w:rsidR="0041709D" w:rsidRPr="00216D6D" w:rsidRDefault="0041709D" w:rsidP="00AB6764">
      <w:pPr>
        <w:numPr>
          <w:ilvl w:val="2"/>
          <w:numId w:val="8"/>
        </w:numPr>
        <w:ind w:left="709" w:hanging="709"/>
        <w:contextualSpacing/>
        <w:jc w:val="both"/>
        <w:rPr>
          <w:rFonts w:ascii="Arial" w:hAnsi="Arial" w:cs="Arial"/>
          <w:sz w:val="20"/>
          <w:szCs w:val="20"/>
          <w:lang w:val="lv-LV"/>
        </w:rPr>
      </w:pPr>
      <w:r w:rsidRPr="00216D6D">
        <w:rPr>
          <w:rFonts w:ascii="Arial" w:hAnsi="Arial" w:cs="Arial"/>
          <w:sz w:val="20"/>
          <w:szCs w:val="20"/>
          <w:lang w:val="lv-LV"/>
        </w:rPr>
        <w:lastRenderedPageBreak/>
        <w:t>finanšu piedāvājumā, rakstot cenu un summu, skaitļi jānoapaļo līdz simtdaļām (divi cipari aiz komata). Finanšu piedāvājumā ir jābūt norādītām pilnīgi visām pretendenta izmaksām, kas saistītas ar pakalpojuma izpildi atbilstoši nolikuma prasībām;</w:t>
      </w:r>
    </w:p>
    <w:p w14:paraId="127C218B" w14:textId="77777777" w:rsidR="0041709D" w:rsidRPr="00216D6D" w:rsidRDefault="0041709D" w:rsidP="00AB6764">
      <w:pPr>
        <w:numPr>
          <w:ilvl w:val="2"/>
          <w:numId w:val="8"/>
        </w:numPr>
        <w:ind w:left="709" w:hanging="709"/>
        <w:contextualSpacing/>
        <w:jc w:val="both"/>
        <w:rPr>
          <w:rFonts w:ascii="Arial" w:hAnsi="Arial" w:cs="Arial"/>
          <w:sz w:val="20"/>
          <w:szCs w:val="20"/>
          <w:lang w:val="lv-LV"/>
        </w:rPr>
      </w:pPr>
      <w:r w:rsidRPr="00216D6D">
        <w:rPr>
          <w:rFonts w:ascii="Arial" w:hAnsi="Arial" w:cs="Arial"/>
          <w:sz w:val="20"/>
          <w:szCs w:val="20"/>
          <w:lang w:val="lv-LV"/>
        </w:rPr>
        <w:t xml:space="preserve">pieteikumā (finanšu piedāvājumā) dalībai sarunu procedūrā (nolikuma 2.pielikums) piedāvājuma cena jānorāda EUR (bez PVN). </w:t>
      </w:r>
    </w:p>
    <w:p w14:paraId="3F1F9801" w14:textId="77777777" w:rsidR="0041709D" w:rsidRPr="00216D6D" w:rsidRDefault="0041709D" w:rsidP="0041709D">
      <w:pPr>
        <w:ind w:left="567"/>
        <w:contextualSpacing/>
        <w:jc w:val="both"/>
        <w:rPr>
          <w:rFonts w:ascii="Arial" w:hAnsi="Arial" w:cs="Arial"/>
          <w:sz w:val="20"/>
          <w:szCs w:val="20"/>
          <w:highlight w:val="yellow"/>
          <w:lang w:val="lv-LV"/>
        </w:rPr>
      </w:pPr>
    </w:p>
    <w:p w14:paraId="3A173548" w14:textId="77777777" w:rsidR="0041709D" w:rsidRPr="00216D6D" w:rsidRDefault="0041709D" w:rsidP="0041709D">
      <w:pPr>
        <w:pStyle w:val="Sarakstarindkopa"/>
        <w:numPr>
          <w:ilvl w:val="1"/>
          <w:numId w:val="8"/>
        </w:numPr>
        <w:tabs>
          <w:tab w:val="left" w:pos="567"/>
        </w:tabs>
        <w:ind w:left="0" w:firstLine="0"/>
        <w:jc w:val="both"/>
        <w:rPr>
          <w:rFonts w:ascii="Arial" w:hAnsi="Arial" w:cs="Arial"/>
          <w:b/>
          <w:sz w:val="20"/>
          <w:szCs w:val="20"/>
          <w:lang w:val="lv-LV"/>
        </w:rPr>
      </w:pPr>
      <w:r w:rsidRPr="00216D6D">
        <w:rPr>
          <w:rFonts w:ascii="Arial" w:hAnsi="Arial" w:cs="Arial"/>
          <w:b/>
          <w:sz w:val="20"/>
          <w:szCs w:val="20"/>
          <w:lang w:val="lv-LV"/>
        </w:rPr>
        <w:t xml:space="preserve">Piedāvājumā iekļaujamā informācija un dokumenti: </w:t>
      </w:r>
    </w:p>
    <w:p w14:paraId="2763D99C" w14:textId="77777777" w:rsidR="0041709D" w:rsidRPr="00216D6D" w:rsidRDefault="0041709D" w:rsidP="00AB6764">
      <w:pPr>
        <w:ind w:left="567"/>
        <w:jc w:val="both"/>
        <w:rPr>
          <w:rFonts w:ascii="Arial" w:hAnsi="Arial" w:cs="Arial"/>
          <w:sz w:val="20"/>
          <w:szCs w:val="20"/>
          <w:lang w:val="lv-LV"/>
        </w:rPr>
      </w:pPr>
      <w:r w:rsidRPr="00216D6D">
        <w:rPr>
          <w:rFonts w:ascii="Arial" w:hAnsi="Arial" w:cs="Arial"/>
          <w:sz w:val="20"/>
          <w:szCs w:val="20"/>
          <w:lang w:val="lv-LV"/>
        </w:rPr>
        <w:t>skatīt sarunu procedūras nolikuma 1.pielikumu „Pretendentu atlase (izslēgšanas noteikumi, kvalifikācijas prasības) / piedāvājumā iekļaujamā informācija un dokumenti.</w:t>
      </w:r>
    </w:p>
    <w:p w14:paraId="3C9FEFF7" w14:textId="77777777" w:rsidR="0041709D" w:rsidRPr="00216D6D" w:rsidRDefault="0041709D" w:rsidP="0041709D">
      <w:pPr>
        <w:ind w:firstLine="567"/>
        <w:jc w:val="both"/>
        <w:rPr>
          <w:rFonts w:ascii="Arial" w:hAnsi="Arial" w:cs="Arial"/>
          <w:sz w:val="20"/>
          <w:szCs w:val="20"/>
          <w:lang w:val="lv-LV"/>
        </w:rPr>
      </w:pPr>
    </w:p>
    <w:p w14:paraId="5EC5BCB5" w14:textId="77777777" w:rsidR="0041709D" w:rsidRPr="00216D6D" w:rsidRDefault="0041709D" w:rsidP="0041709D">
      <w:pPr>
        <w:pStyle w:val="Sarakstarindkopa"/>
        <w:numPr>
          <w:ilvl w:val="1"/>
          <w:numId w:val="8"/>
        </w:numPr>
        <w:tabs>
          <w:tab w:val="left" w:pos="567"/>
        </w:tabs>
        <w:ind w:left="7770" w:hanging="7770"/>
        <w:jc w:val="both"/>
        <w:rPr>
          <w:rFonts w:ascii="Arial" w:hAnsi="Arial" w:cs="Arial"/>
          <w:b/>
          <w:sz w:val="20"/>
          <w:szCs w:val="20"/>
          <w:lang w:val="lv-LV"/>
        </w:rPr>
      </w:pPr>
      <w:r w:rsidRPr="00216D6D">
        <w:rPr>
          <w:rFonts w:ascii="Arial" w:hAnsi="Arial" w:cs="Arial"/>
          <w:b/>
          <w:sz w:val="20"/>
          <w:szCs w:val="20"/>
          <w:lang w:val="lv-LV"/>
        </w:rPr>
        <w:t xml:space="preserve">Pasūtītājam iesniedzamo dokumentu derīguma termiņš: </w:t>
      </w:r>
    </w:p>
    <w:p w14:paraId="62E54DC2" w14:textId="77777777" w:rsidR="0041709D" w:rsidRPr="00216D6D" w:rsidRDefault="0041709D" w:rsidP="009A485E">
      <w:pPr>
        <w:numPr>
          <w:ilvl w:val="2"/>
          <w:numId w:val="8"/>
        </w:numPr>
        <w:ind w:left="709" w:hanging="709"/>
        <w:contextualSpacing/>
        <w:jc w:val="both"/>
        <w:rPr>
          <w:rFonts w:ascii="Arial" w:hAnsi="Arial" w:cs="Arial"/>
          <w:sz w:val="20"/>
          <w:szCs w:val="20"/>
          <w:lang w:val="lv-LV"/>
        </w:rPr>
      </w:pPr>
      <w:bookmarkStart w:id="7" w:name="_Hlk22286091"/>
      <w:bookmarkStart w:id="8" w:name="_Hlk363102"/>
      <w:r w:rsidRPr="00216D6D">
        <w:rPr>
          <w:rFonts w:ascii="Arial" w:hAnsi="Arial" w:cs="Arial"/>
          <w:sz w:val="20"/>
          <w:szCs w:val="20"/>
          <w:lang w:val="lv-LV"/>
        </w:rPr>
        <w:t xml:space="preserve">pretendenta izslēgšanas gadījumu </w:t>
      </w:r>
      <w:proofErr w:type="spellStart"/>
      <w:r w:rsidRPr="00216D6D">
        <w:rPr>
          <w:rFonts w:ascii="Arial" w:hAnsi="Arial" w:cs="Arial"/>
          <w:sz w:val="20"/>
          <w:szCs w:val="20"/>
          <w:lang w:val="lv-LV"/>
        </w:rPr>
        <w:t>neattiecināmību</w:t>
      </w:r>
      <w:proofErr w:type="spellEnd"/>
      <w:r w:rsidRPr="00216D6D">
        <w:rPr>
          <w:rFonts w:ascii="Arial" w:hAnsi="Arial" w:cs="Arial"/>
          <w:sz w:val="20"/>
          <w:szCs w:val="20"/>
          <w:lang w:val="lv-LV"/>
        </w:rPr>
        <w:t xml:space="preserve">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11E4FBCC" w14:textId="77777777" w:rsidR="0041709D" w:rsidRPr="00216D6D" w:rsidRDefault="0041709D" w:rsidP="009A485E">
      <w:pPr>
        <w:numPr>
          <w:ilvl w:val="2"/>
          <w:numId w:val="8"/>
        </w:numPr>
        <w:ind w:left="709" w:hanging="709"/>
        <w:contextualSpacing/>
        <w:jc w:val="both"/>
        <w:rPr>
          <w:rFonts w:ascii="Arial" w:hAnsi="Arial" w:cs="Arial"/>
          <w:sz w:val="20"/>
          <w:szCs w:val="20"/>
          <w:lang w:val="lv-LV"/>
        </w:rPr>
      </w:pPr>
      <w:r w:rsidRPr="00216D6D">
        <w:rPr>
          <w:rFonts w:ascii="Arial" w:hAnsi="Arial" w:cs="Arial"/>
          <w:sz w:val="20"/>
          <w:szCs w:val="20"/>
          <w:lang w:val="lv-LV"/>
        </w:rPr>
        <w:t>komisija, izmantojot publiski pieejamās datu bāzes un publiski pieejamo informāciju var pārbaudīt un pārliecināties par pretendenta (Latvijas Republikā reģistrēta uzņēmuma)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216D6D">
        <w:rPr>
          <w:rFonts w:ascii="Arial" w:hAnsi="Arial" w:cs="Arial"/>
          <w:i/>
          <w:sz w:val="20"/>
          <w:szCs w:val="20"/>
          <w:lang w:val="lv-LV"/>
        </w:rPr>
        <w:t xml:space="preserve"> </w:t>
      </w:r>
      <w:r w:rsidRPr="00216D6D">
        <w:rPr>
          <w:rFonts w:ascii="Arial" w:hAnsi="Arial" w:cs="Arial"/>
          <w:sz w:val="20"/>
          <w:szCs w:val="20"/>
          <w:lang w:val="lv-LV"/>
        </w:rPr>
        <w:t>neattiecas obligātie pretendentu izslēgšanas nosacījumi, īpaši gadījumos, ja minēto informāciju nav iespējams pārbaudīt publiski pieejamās datu bāzēs;</w:t>
      </w:r>
    </w:p>
    <w:bookmarkEnd w:id="7"/>
    <w:bookmarkEnd w:id="8"/>
    <w:p w14:paraId="46CC7DAC" w14:textId="77777777" w:rsidR="0041709D" w:rsidRPr="00216D6D" w:rsidRDefault="0041709D" w:rsidP="0041709D">
      <w:pPr>
        <w:pStyle w:val="Sarakstarindkopa"/>
        <w:tabs>
          <w:tab w:val="left" w:pos="567"/>
        </w:tabs>
        <w:ind w:left="0"/>
        <w:jc w:val="both"/>
        <w:rPr>
          <w:rFonts w:ascii="Arial" w:hAnsi="Arial" w:cs="Arial"/>
          <w:b/>
          <w:sz w:val="20"/>
          <w:szCs w:val="20"/>
          <w:lang w:val="lv-LV"/>
        </w:rPr>
      </w:pPr>
    </w:p>
    <w:p w14:paraId="2DFDFB03" w14:textId="77777777" w:rsidR="0041709D" w:rsidRPr="00216D6D" w:rsidRDefault="0041709D" w:rsidP="0041709D">
      <w:pPr>
        <w:pStyle w:val="Sarakstarindkopa"/>
        <w:numPr>
          <w:ilvl w:val="1"/>
          <w:numId w:val="8"/>
        </w:numPr>
        <w:tabs>
          <w:tab w:val="left" w:pos="567"/>
        </w:tabs>
        <w:ind w:left="7770" w:hanging="7770"/>
        <w:jc w:val="both"/>
        <w:rPr>
          <w:rFonts w:ascii="Arial" w:hAnsi="Arial" w:cs="Arial"/>
          <w:b/>
          <w:sz w:val="20"/>
          <w:szCs w:val="20"/>
          <w:lang w:val="lv-LV"/>
        </w:rPr>
      </w:pPr>
      <w:r w:rsidRPr="00216D6D">
        <w:rPr>
          <w:rFonts w:ascii="Arial" w:hAnsi="Arial" w:cs="Arial"/>
          <w:b/>
          <w:sz w:val="20"/>
          <w:szCs w:val="20"/>
          <w:lang w:val="lv-LV"/>
        </w:rPr>
        <w:t xml:space="preserve">Sarunu procedūras dokumentu izsniegšana un informācijas sniegšana: </w:t>
      </w:r>
    </w:p>
    <w:p w14:paraId="03937F88" w14:textId="5DFFB5FC" w:rsidR="0041709D" w:rsidRPr="00870EA3" w:rsidRDefault="0041709D" w:rsidP="009A485E">
      <w:pPr>
        <w:pStyle w:val="Sarakstarindkopa"/>
        <w:numPr>
          <w:ilvl w:val="2"/>
          <w:numId w:val="8"/>
        </w:numPr>
        <w:tabs>
          <w:tab w:val="left" w:pos="567"/>
          <w:tab w:val="left" w:pos="851"/>
        </w:tabs>
        <w:ind w:left="709" w:hanging="709"/>
        <w:jc w:val="both"/>
        <w:rPr>
          <w:rFonts w:ascii="Arial" w:hAnsi="Arial" w:cs="Arial"/>
          <w:sz w:val="20"/>
          <w:szCs w:val="20"/>
          <w:lang w:val="lv-LV"/>
        </w:rPr>
      </w:pPr>
      <w:r w:rsidRPr="00216D6D">
        <w:rPr>
          <w:rFonts w:ascii="Arial" w:hAnsi="Arial" w:cs="Arial"/>
          <w:sz w:val="20"/>
          <w:szCs w:val="20"/>
          <w:lang w:val="lv-LV"/>
        </w:rPr>
        <w:t xml:space="preserve">pasūtītājs </w:t>
      </w:r>
      <w:r w:rsidRPr="00216D6D">
        <w:rPr>
          <w:rFonts w:ascii="Arial" w:hAnsi="Arial" w:cs="Arial"/>
          <w:b/>
          <w:sz w:val="20"/>
          <w:szCs w:val="20"/>
          <w:lang w:val="lv-LV"/>
        </w:rPr>
        <w:t xml:space="preserve">nodrošina brīvu un tiešu elektronisku pieeju iepirkuma dokumentiem un visiem </w:t>
      </w:r>
      <w:r w:rsidRPr="00870EA3">
        <w:rPr>
          <w:rFonts w:ascii="Arial" w:hAnsi="Arial" w:cs="Arial"/>
          <w:b/>
          <w:sz w:val="20"/>
          <w:szCs w:val="20"/>
          <w:lang w:val="lv-LV"/>
        </w:rPr>
        <w:t>papildus nepieciešamajiem dokumentiem</w:t>
      </w:r>
      <w:r w:rsidRPr="00870EA3">
        <w:rPr>
          <w:rFonts w:ascii="Arial" w:hAnsi="Arial" w:cs="Arial"/>
          <w:sz w:val="20"/>
          <w:szCs w:val="20"/>
          <w:lang w:val="lv-LV"/>
        </w:rPr>
        <w:t xml:space="preserve">, tai skaitā iepirkuma līguma projektam, pasūtītāja tīmekļvietnē </w:t>
      </w:r>
      <w:hyperlink r:id="rId7" w:history="1">
        <w:r w:rsidR="00940F82" w:rsidRPr="00870EA3">
          <w:rPr>
            <w:rStyle w:val="Hipersaite"/>
            <w:rFonts w:ascii="Arial" w:hAnsi="Arial" w:cs="Arial"/>
            <w:i/>
            <w:iCs/>
            <w:sz w:val="20"/>
            <w:szCs w:val="20"/>
            <w:lang w:val="lv-LV"/>
          </w:rPr>
          <w:t>www.ldz.lv</w:t>
        </w:r>
      </w:hyperlink>
      <w:r w:rsidRPr="00870EA3">
        <w:rPr>
          <w:rFonts w:ascii="Arial" w:hAnsi="Arial" w:cs="Arial"/>
          <w:color w:val="0070C0"/>
          <w:sz w:val="20"/>
          <w:szCs w:val="20"/>
          <w:u w:val="single"/>
          <w:lang w:val="lv-LV"/>
        </w:rPr>
        <w:t xml:space="preserve"> </w:t>
      </w:r>
      <w:r w:rsidRPr="00870EA3">
        <w:rPr>
          <w:rFonts w:ascii="Arial" w:hAnsi="Arial" w:cs="Arial"/>
          <w:sz w:val="20"/>
          <w:szCs w:val="20"/>
          <w:lang w:val="lv-LV"/>
        </w:rPr>
        <w:t>sadaļā „</w:t>
      </w:r>
      <w:r w:rsidRPr="00870EA3">
        <w:rPr>
          <w:rFonts w:ascii="Arial" w:hAnsi="Arial" w:cs="Arial"/>
          <w:i/>
          <w:iCs/>
          <w:sz w:val="20"/>
          <w:szCs w:val="20"/>
          <w:lang w:val="lv-LV"/>
        </w:rPr>
        <w:t>Iepirkumi</w:t>
      </w:r>
      <w:r w:rsidRPr="00870EA3">
        <w:rPr>
          <w:rFonts w:ascii="Arial" w:hAnsi="Arial" w:cs="Arial"/>
          <w:sz w:val="20"/>
          <w:szCs w:val="20"/>
          <w:lang w:val="lv-LV"/>
        </w:rPr>
        <w:t>” pie attiecīgā iepirkuma sludinājuma;</w:t>
      </w:r>
    </w:p>
    <w:p w14:paraId="4C9024ED" w14:textId="77777777" w:rsidR="0041709D" w:rsidRPr="00216D6D" w:rsidRDefault="0041709D" w:rsidP="009A485E">
      <w:pPr>
        <w:pStyle w:val="Sarakstarindkopa"/>
        <w:numPr>
          <w:ilvl w:val="2"/>
          <w:numId w:val="8"/>
        </w:numPr>
        <w:tabs>
          <w:tab w:val="left" w:pos="567"/>
          <w:tab w:val="left" w:pos="851"/>
        </w:tabs>
        <w:ind w:left="709" w:hanging="709"/>
        <w:jc w:val="both"/>
        <w:rPr>
          <w:rFonts w:ascii="Arial" w:hAnsi="Arial" w:cs="Arial"/>
          <w:sz w:val="20"/>
          <w:szCs w:val="20"/>
          <w:lang w:val="lv-LV"/>
        </w:rPr>
      </w:pPr>
      <w:r w:rsidRPr="00870EA3">
        <w:rPr>
          <w:rFonts w:ascii="Arial" w:hAnsi="Arial" w:cs="Arial"/>
          <w:sz w:val="20"/>
          <w:szCs w:val="20"/>
          <w:lang w:val="lv-LV"/>
        </w:rPr>
        <w:t>ja pasūtītājs objektīvu iemeslu dēļ nevar</w:t>
      </w:r>
      <w:r w:rsidRPr="00216D6D">
        <w:rPr>
          <w:rFonts w:ascii="Arial" w:hAnsi="Arial" w:cs="Arial"/>
          <w:sz w:val="20"/>
          <w:szCs w:val="20"/>
          <w:lang w:val="lv-LV"/>
        </w:rPr>
        <w:t xml:space="preserve">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50E56B7E" w14:textId="6C5BC701" w:rsidR="0041709D" w:rsidRPr="00216D6D" w:rsidRDefault="0041709D" w:rsidP="009A485E">
      <w:pPr>
        <w:pStyle w:val="Sarakstarindkopa"/>
        <w:numPr>
          <w:ilvl w:val="2"/>
          <w:numId w:val="8"/>
        </w:numPr>
        <w:tabs>
          <w:tab w:val="left" w:pos="567"/>
          <w:tab w:val="left" w:pos="851"/>
        </w:tabs>
        <w:ind w:left="709" w:hanging="709"/>
        <w:jc w:val="both"/>
        <w:rPr>
          <w:rFonts w:ascii="Arial" w:hAnsi="Arial" w:cs="Arial"/>
          <w:sz w:val="20"/>
          <w:szCs w:val="20"/>
          <w:lang w:val="lv-LV"/>
        </w:rPr>
      </w:pPr>
      <w:r w:rsidRPr="00216D6D">
        <w:rPr>
          <w:rFonts w:ascii="Arial" w:hAnsi="Arial" w:cs="Arial"/>
          <w:sz w:val="20"/>
          <w:szCs w:val="20"/>
          <w:lang w:val="lv-LV"/>
        </w:rPr>
        <w:t>pasūtītājs nodrošina ieinteresētajiem piegādātājiem iespēju iepazīties uz vietas ar iepirkuma dokumentiem, sākot no iepirkuma izsludināšanas brīža VAS „Latvijas dzelzceļš” Iepirkumu birojā, Emīlijas Benjamiņas ielā 3, Rīgā, LV-1547, 3. stāvā, 34</w:t>
      </w:r>
      <w:r w:rsidR="003F4F7F">
        <w:rPr>
          <w:rFonts w:ascii="Arial" w:hAnsi="Arial" w:cs="Arial"/>
          <w:sz w:val="20"/>
          <w:szCs w:val="20"/>
          <w:lang w:val="lv-LV"/>
        </w:rPr>
        <w:t>1</w:t>
      </w:r>
      <w:r w:rsidRPr="00216D6D">
        <w:rPr>
          <w:rFonts w:ascii="Arial" w:hAnsi="Arial" w:cs="Arial"/>
          <w:sz w:val="20"/>
          <w:szCs w:val="20"/>
          <w:lang w:val="lv-LV"/>
        </w:rPr>
        <w:t xml:space="preserve">.kabinetā </w:t>
      </w:r>
      <w:r w:rsidRPr="00216D6D">
        <w:rPr>
          <w:rFonts w:ascii="Arial" w:hAnsi="Arial" w:cs="Arial"/>
          <w:bCs/>
          <w:sz w:val="20"/>
          <w:szCs w:val="20"/>
          <w:lang w:val="lv-LV"/>
        </w:rPr>
        <w:t xml:space="preserve">(līdzi ņemot personu apliecinošu dokumentu un, caurlaides noformēšanai, iepriekš savlaicīgi paziņojot konkrētu ierašanās laiku nolikuma 1.3.punktā norādītajai kontaktpersonai); </w:t>
      </w:r>
    </w:p>
    <w:p w14:paraId="0C59A0FC" w14:textId="77777777" w:rsidR="0041709D" w:rsidRPr="00216D6D" w:rsidRDefault="0041709D" w:rsidP="009A485E">
      <w:pPr>
        <w:pStyle w:val="Sarakstarindkopa"/>
        <w:numPr>
          <w:ilvl w:val="2"/>
          <w:numId w:val="8"/>
        </w:numPr>
        <w:tabs>
          <w:tab w:val="left" w:pos="567"/>
          <w:tab w:val="left" w:pos="851"/>
        </w:tabs>
        <w:ind w:left="709" w:hanging="709"/>
        <w:jc w:val="both"/>
        <w:rPr>
          <w:rFonts w:ascii="Arial" w:hAnsi="Arial" w:cs="Arial"/>
          <w:sz w:val="20"/>
          <w:szCs w:val="20"/>
          <w:lang w:val="lv-LV"/>
        </w:rPr>
      </w:pPr>
      <w:r w:rsidRPr="00940F82">
        <w:rPr>
          <w:rFonts w:ascii="Arial" w:hAnsi="Arial" w:cs="Arial"/>
          <w:b/>
          <w:sz w:val="20"/>
          <w:szCs w:val="20"/>
          <w:lang w:val="lv-LV"/>
        </w:rPr>
        <w:t xml:space="preserve">ieinteresētajam piegādātājam ir pienākums sekot līdzi pasūtītāja tīmekļvietnē </w:t>
      </w:r>
      <w:hyperlink r:id="rId8" w:history="1">
        <w:r w:rsidRPr="00940F82">
          <w:rPr>
            <w:rStyle w:val="Hipersaite"/>
            <w:rFonts w:ascii="Arial" w:hAnsi="Arial" w:cs="Arial"/>
            <w:i/>
            <w:sz w:val="20"/>
            <w:szCs w:val="20"/>
            <w:lang w:val="lv-LV"/>
          </w:rPr>
          <w:t>www.ldz.lv</w:t>
        </w:r>
      </w:hyperlink>
      <w:r w:rsidRPr="00940F82">
        <w:rPr>
          <w:rFonts w:ascii="Arial" w:hAnsi="Arial" w:cs="Arial"/>
          <w:b/>
          <w:sz w:val="20"/>
          <w:szCs w:val="20"/>
          <w:lang w:val="lv-LV"/>
        </w:rPr>
        <w:t xml:space="preserve"> sadaļā „</w:t>
      </w:r>
      <w:r w:rsidRPr="00940F82">
        <w:rPr>
          <w:rFonts w:ascii="Arial" w:hAnsi="Arial" w:cs="Arial"/>
          <w:b/>
          <w:i/>
          <w:iCs/>
          <w:sz w:val="20"/>
          <w:szCs w:val="20"/>
          <w:lang w:val="lv-LV"/>
        </w:rPr>
        <w:t>Iepirkumi</w:t>
      </w:r>
      <w:r w:rsidRPr="00940F82">
        <w:rPr>
          <w:rFonts w:ascii="Arial" w:hAnsi="Arial" w:cs="Arial"/>
          <w:b/>
          <w:sz w:val="20"/>
          <w:szCs w:val="20"/>
          <w:lang w:val="lv-LV"/>
        </w:rPr>
        <w:t>” pie attiecīgā iepirkuma sludinājuma publicētajai informācijai. Pasūtītājs nav atbildīgs par to, ja ieinteresētā persona nav iepazinusies ar minēto informāciju</w:t>
      </w:r>
      <w:r w:rsidRPr="00216D6D">
        <w:rPr>
          <w:rFonts w:ascii="Arial" w:hAnsi="Arial" w:cs="Arial"/>
          <w:b/>
          <w:sz w:val="20"/>
          <w:szCs w:val="20"/>
          <w:lang w:val="lv-LV"/>
        </w:rPr>
        <w:t>;</w:t>
      </w:r>
    </w:p>
    <w:p w14:paraId="65819FB6" w14:textId="77777777" w:rsidR="0041709D" w:rsidRPr="00216D6D" w:rsidRDefault="0041709D" w:rsidP="009A485E">
      <w:pPr>
        <w:pStyle w:val="Sarakstarindkopa"/>
        <w:numPr>
          <w:ilvl w:val="2"/>
          <w:numId w:val="8"/>
        </w:numPr>
        <w:tabs>
          <w:tab w:val="left" w:pos="567"/>
          <w:tab w:val="left" w:pos="851"/>
        </w:tabs>
        <w:ind w:left="709" w:hanging="709"/>
        <w:jc w:val="both"/>
        <w:rPr>
          <w:rFonts w:ascii="Arial" w:hAnsi="Arial" w:cs="Arial"/>
          <w:sz w:val="20"/>
          <w:szCs w:val="20"/>
          <w:lang w:val="lv-LV"/>
        </w:rPr>
      </w:pPr>
      <w:r w:rsidRPr="00216D6D">
        <w:rPr>
          <w:rFonts w:ascii="Arial" w:hAnsi="Arial" w:cs="Arial"/>
          <w:sz w:val="20"/>
          <w:szCs w:val="20"/>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38D903DA" w14:textId="77777777" w:rsidR="0041709D" w:rsidRPr="00216D6D" w:rsidRDefault="0041709D" w:rsidP="0041709D">
      <w:pPr>
        <w:pStyle w:val="Sarakstarindkopa"/>
        <w:numPr>
          <w:ilvl w:val="2"/>
          <w:numId w:val="8"/>
        </w:numPr>
        <w:tabs>
          <w:tab w:val="left" w:pos="567"/>
          <w:tab w:val="left" w:pos="851"/>
        </w:tabs>
        <w:ind w:left="709" w:hanging="709"/>
        <w:jc w:val="both"/>
        <w:rPr>
          <w:rFonts w:ascii="Arial" w:hAnsi="Arial" w:cs="Arial"/>
          <w:sz w:val="20"/>
          <w:szCs w:val="20"/>
          <w:lang w:val="lv-LV"/>
        </w:rPr>
      </w:pPr>
      <w:r w:rsidRPr="00216D6D">
        <w:rPr>
          <w:rFonts w:ascii="Arial" w:hAnsi="Arial" w:cs="Arial"/>
          <w:b/>
          <w:sz w:val="20"/>
          <w:szCs w:val="20"/>
          <w:lang w:val="lv-LV"/>
        </w:rPr>
        <w:t>pasūtītājs ievieto nolikuma 1.11.5.punktā minēto informāciju tīmekļvietnē, kurā ir pieejami iepirkuma dokumenti un visi papildus nepieciešamie dokumenti, kā arī elektroniski nosūta atbildi ieinteresētajam piegādātājam, kurš uzdevis jautājumu;</w:t>
      </w:r>
    </w:p>
    <w:p w14:paraId="226AA3B2" w14:textId="16B0EB82" w:rsidR="004326E9" w:rsidRPr="009A485E" w:rsidRDefault="0041709D" w:rsidP="009A485E">
      <w:pPr>
        <w:pStyle w:val="Sarakstarindkopa"/>
        <w:numPr>
          <w:ilvl w:val="2"/>
          <w:numId w:val="8"/>
        </w:numPr>
        <w:tabs>
          <w:tab w:val="left" w:pos="567"/>
          <w:tab w:val="left" w:pos="851"/>
        </w:tabs>
        <w:ind w:left="709" w:hanging="709"/>
        <w:jc w:val="both"/>
        <w:rPr>
          <w:rFonts w:ascii="Arial" w:hAnsi="Arial" w:cs="Arial"/>
          <w:sz w:val="20"/>
          <w:szCs w:val="20"/>
          <w:lang w:val="lv-LV"/>
        </w:rPr>
      </w:pPr>
      <w:r w:rsidRPr="00216D6D">
        <w:rPr>
          <w:rFonts w:ascii="Arial" w:hAnsi="Arial" w:cs="Arial"/>
          <w:color w:val="222222"/>
          <w:sz w:val="20"/>
          <w:szCs w:val="20"/>
          <w:shd w:val="clear" w:color="auto" w:fill="FFFFFF"/>
          <w:lang w:val="lv-LV"/>
        </w:rPr>
        <w:t>iepirkuma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216D6D">
        <w:rPr>
          <w:rFonts w:ascii="Arial" w:hAnsi="Arial" w:cs="Arial"/>
          <w:iCs/>
          <w:sz w:val="20"/>
          <w:szCs w:val="20"/>
          <w:lang w:val="lv-LV" w:eastAsia="ar-SA"/>
        </w:rPr>
        <w:t xml:space="preserve"> Personas datu apstrādes pārzinis ir </w:t>
      </w:r>
      <w:r w:rsidRPr="00216D6D">
        <w:rPr>
          <w:rFonts w:ascii="Arial" w:hAnsi="Arial" w:cs="Arial"/>
          <w:color w:val="222222"/>
          <w:sz w:val="20"/>
          <w:szCs w:val="20"/>
          <w:shd w:val="clear" w:color="auto" w:fill="FFFFFF"/>
          <w:lang w:val="lv-LV"/>
        </w:rPr>
        <w:t xml:space="preserve">VAS </w:t>
      </w:r>
      <w:r w:rsidRPr="00216D6D">
        <w:rPr>
          <w:rFonts w:ascii="Arial" w:hAnsi="Arial" w:cs="Arial"/>
          <w:color w:val="222222"/>
          <w:sz w:val="20"/>
          <w:szCs w:val="20"/>
          <w:lang w:val="lv-LV"/>
        </w:rPr>
        <w:t>„</w:t>
      </w:r>
      <w:r w:rsidRPr="00216D6D">
        <w:rPr>
          <w:rFonts w:ascii="Arial" w:hAnsi="Arial" w:cs="Arial"/>
          <w:color w:val="222222"/>
          <w:sz w:val="20"/>
          <w:szCs w:val="20"/>
          <w:shd w:val="clear" w:color="auto" w:fill="FFFFFF"/>
          <w:lang w:val="lv-LV"/>
        </w:rPr>
        <w:t>Latvijas dzelzceļš”.</w:t>
      </w:r>
    </w:p>
    <w:p w14:paraId="7016A141" w14:textId="77777777" w:rsidR="004326E9" w:rsidRPr="004326E9" w:rsidRDefault="004326E9" w:rsidP="004326E9">
      <w:pPr>
        <w:jc w:val="both"/>
        <w:rPr>
          <w:rFonts w:ascii="Arial" w:hAnsi="Arial" w:cs="Arial"/>
          <w:b/>
          <w:sz w:val="20"/>
          <w:szCs w:val="20"/>
          <w:lang w:val="lv-LV"/>
        </w:rPr>
      </w:pPr>
    </w:p>
    <w:p w14:paraId="2F35204B" w14:textId="77777777" w:rsidR="004326E9" w:rsidRPr="004326E9" w:rsidRDefault="004326E9" w:rsidP="004326E9">
      <w:pPr>
        <w:numPr>
          <w:ilvl w:val="0"/>
          <w:numId w:val="8"/>
        </w:numPr>
        <w:jc w:val="center"/>
        <w:rPr>
          <w:rFonts w:ascii="Arial" w:hAnsi="Arial" w:cs="Arial"/>
          <w:b/>
          <w:caps/>
          <w:sz w:val="20"/>
          <w:szCs w:val="20"/>
          <w:lang w:val="lv-LV"/>
        </w:rPr>
      </w:pPr>
      <w:r w:rsidRPr="004326E9">
        <w:rPr>
          <w:rFonts w:ascii="Arial" w:hAnsi="Arial" w:cs="Arial"/>
          <w:b/>
          <w:caps/>
          <w:sz w:val="20"/>
          <w:szCs w:val="20"/>
          <w:lang w:val="lv-LV"/>
        </w:rPr>
        <w:t>Informācija par sarunu procedūras priekšmetu</w:t>
      </w:r>
    </w:p>
    <w:p w14:paraId="2424A375" w14:textId="77777777" w:rsidR="004326E9" w:rsidRPr="004326E9" w:rsidRDefault="004326E9" w:rsidP="004326E9">
      <w:pPr>
        <w:rPr>
          <w:rFonts w:ascii="Arial" w:hAnsi="Arial" w:cs="Arial"/>
          <w:b/>
          <w:caps/>
          <w:sz w:val="20"/>
          <w:szCs w:val="20"/>
          <w:lang w:val="lv-LV"/>
        </w:rPr>
      </w:pPr>
    </w:p>
    <w:p w14:paraId="2C9F7A8D" w14:textId="77777777" w:rsidR="004326E9" w:rsidRPr="004326E9" w:rsidRDefault="004326E9" w:rsidP="004326E9">
      <w:pPr>
        <w:pStyle w:val="Sarakstarindkopa"/>
        <w:numPr>
          <w:ilvl w:val="1"/>
          <w:numId w:val="8"/>
        </w:numPr>
        <w:jc w:val="both"/>
        <w:rPr>
          <w:rFonts w:ascii="Arial" w:hAnsi="Arial" w:cs="Arial"/>
          <w:b/>
          <w:sz w:val="20"/>
          <w:szCs w:val="20"/>
          <w:lang w:val="lv-LV"/>
        </w:rPr>
      </w:pPr>
      <w:r w:rsidRPr="004326E9">
        <w:rPr>
          <w:rFonts w:ascii="Arial" w:hAnsi="Arial" w:cs="Arial"/>
          <w:b/>
          <w:sz w:val="20"/>
          <w:szCs w:val="20"/>
          <w:lang w:val="lv-LV"/>
        </w:rPr>
        <w:t xml:space="preserve">Sarunu procedūras priekšmeta apraksts un apjoms: </w:t>
      </w:r>
      <w:r w:rsidRPr="004326E9">
        <w:rPr>
          <w:rFonts w:ascii="Arial" w:hAnsi="Arial" w:cs="Arial"/>
          <w:bCs/>
          <w:sz w:val="20"/>
          <w:szCs w:val="20"/>
          <w:lang w:val="lv-LV"/>
        </w:rPr>
        <w:t>darba apģērbu</w:t>
      </w:r>
      <w:r w:rsidRPr="004326E9">
        <w:rPr>
          <w:rFonts w:ascii="Arial" w:hAnsi="Arial" w:cs="Arial"/>
          <w:sz w:val="20"/>
          <w:szCs w:val="20"/>
          <w:lang w:val="lv-LV"/>
        </w:rPr>
        <w:t xml:space="preserve"> mazgāšana, tīrīšana un labošana</w:t>
      </w:r>
      <w:r w:rsidRPr="004326E9">
        <w:rPr>
          <w:rFonts w:ascii="Arial" w:hAnsi="Arial" w:cs="Arial"/>
          <w:bCs/>
          <w:sz w:val="20"/>
          <w:szCs w:val="20"/>
          <w:lang w:val="lv-LV"/>
        </w:rPr>
        <w:t xml:space="preserve"> saskaņā ar nolikumu un tā pielikumu nosacījumiem (nolikuma tekstā – pakalpojums).</w:t>
      </w:r>
      <w:r w:rsidRPr="004326E9">
        <w:rPr>
          <w:rFonts w:ascii="Arial" w:hAnsi="Arial" w:cs="Arial"/>
          <w:b/>
          <w:sz w:val="20"/>
          <w:szCs w:val="20"/>
          <w:lang w:val="lv-LV" w:eastAsia="lv-LV"/>
        </w:rPr>
        <w:t xml:space="preserve"> </w:t>
      </w:r>
      <w:r w:rsidRPr="004326E9">
        <w:rPr>
          <w:rFonts w:ascii="Arial" w:hAnsi="Arial" w:cs="Arial"/>
          <w:bCs/>
          <w:sz w:val="20"/>
          <w:szCs w:val="20"/>
          <w:u w:val="single"/>
          <w:lang w:val="lv-LV"/>
        </w:rPr>
        <w:t>Iepirkuma priekšmets nav sadalīts daļās</w:t>
      </w:r>
      <w:r w:rsidRPr="004326E9">
        <w:rPr>
          <w:rFonts w:ascii="Arial" w:hAnsi="Arial" w:cs="Arial"/>
          <w:bCs/>
          <w:sz w:val="20"/>
          <w:szCs w:val="20"/>
          <w:lang w:val="lv-LV"/>
        </w:rPr>
        <w:t>.</w:t>
      </w:r>
    </w:p>
    <w:p w14:paraId="7D2D2BCA" w14:textId="77777777" w:rsidR="004326E9" w:rsidRPr="004326E9" w:rsidRDefault="004326E9" w:rsidP="004326E9">
      <w:pPr>
        <w:pStyle w:val="Sarakstarindkopa"/>
        <w:numPr>
          <w:ilvl w:val="1"/>
          <w:numId w:val="8"/>
        </w:numPr>
        <w:jc w:val="both"/>
        <w:rPr>
          <w:rFonts w:ascii="Arial" w:hAnsi="Arial" w:cs="Arial"/>
          <w:b/>
          <w:sz w:val="20"/>
          <w:szCs w:val="20"/>
          <w:lang w:val="lv-LV"/>
        </w:rPr>
      </w:pPr>
      <w:r w:rsidRPr="004326E9">
        <w:rPr>
          <w:rFonts w:ascii="Arial" w:hAnsi="Arial" w:cs="Arial"/>
          <w:sz w:val="20"/>
          <w:szCs w:val="20"/>
          <w:lang w:val="lv-LV"/>
        </w:rPr>
        <w:t>Piedāvājumu Pretendents var iesniegt par visu sarunu procedūras priekšmetu kopumā pilnā apjomā.</w:t>
      </w:r>
    </w:p>
    <w:p w14:paraId="48F5E9E8" w14:textId="77777777" w:rsidR="004326E9" w:rsidRPr="004326E9" w:rsidRDefault="004326E9" w:rsidP="004326E9">
      <w:pPr>
        <w:pStyle w:val="Sarakstarindkopa"/>
        <w:numPr>
          <w:ilvl w:val="1"/>
          <w:numId w:val="8"/>
        </w:numPr>
        <w:jc w:val="both"/>
        <w:rPr>
          <w:rFonts w:ascii="Arial" w:hAnsi="Arial" w:cs="Arial"/>
          <w:b/>
          <w:sz w:val="20"/>
          <w:szCs w:val="20"/>
          <w:lang w:val="lv-LV"/>
        </w:rPr>
      </w:pPr>
      <w:r w:rsidRPr="004326E9">
        <w:rPr>
          <w:rFonts w:ascii="Arial" w:hAnsi="Arial" w:cs="Arial"/>
          <w:sz w:val="20"/>
          <w:szCs w:val="20"/>
          <w:lang w:val="lv-LV"/>
        </w:rPr>
        <w:t>Pretendents nedrīkst iesniegt piedāvājuma variantus.</w:t>
      </w:r>
    </w:p>
    <w:p w14:paraId="1D1B3722" w14:textId="742B02C9" w:rsidR="004326E9" w:rsidRPr="003F4F7F" w:rsidRDefault="004326E9" w:rsidP="004326E9">
      <w:pPr>
        <w:pStyle w:val="Sarakstarindkopa"/>
        <w:numPr>
          <w:ilvl w:val="1"/>
          <w:numId w:val="8"/>
        </w:numPr>
        <w:jc w:val="both"/>
        <w:rPr>
          <w:rFonts w:ascii="Arial" w:hAnsi="Arial" w:cs="Arial"/>
          <w:b/>
          <w:sz w:val="20"/>
          <w:szCs w:val="20"/>
          <w:lang w:val="lv-LV"/>
        </w:rPr>
      </w:pPr>
      <w:r w:rsidRPr="004326E9">
        <w:rPr>
          <w:rFonts w:ascii="Arial" w:hAnsi="Arial" w:cs="Arial"/>
          <w:color w:val="000000"/>
          <w:kern w:val="3"/>
          <w:sz w:val="20"/>
          <w:szCs w:val="20"/>
          <w:u w:val="single"/>
          <w:lang w:val="lv-LV"/>
        </w:rPr>
        <w:t xml:space="preserve">Nepieciešamības gadījumā </w:t>
      </w:r>
      <w:r w:rsidRPr="004326E9">
        <w:rPr>
          <w:rFonts w:ascii="Arial" w:hAnsi="Arial" w:cs="Arial"/>
          <w:sz w:val="20"/>
          <w:szCs w:val="20"/>
          <w:u w:val="single"/>
          <w:lang w:val="lv-LV"/>
        </w:rPr>
        <w:t>Pasūtītājs/Pircējs ir tiesīgs palielināt vai samazināt Sarunu procedūras līguma kopējo summu (prognozēto līgumcenu)</w:t>
      </w:r>
      <w:r w:rsidR="00080B63">
        <w:rPr>
          <w:rFonts w:ascii="Arial" w:hAnsi="Arial" w:cs="Arial"/>
          <w:sz w:val="20"/>
          <w:szCs w:val="20"/>
          <w:u w:val="single"/>
          <w:lang w:val="lv-LV"/>
        </w:rPr>
        <w:t>.</w:t>
      </w:r>
    </w:p>
    <w:p w14:paraId="4FBA5757" w14:textId="6A670467" w:rsidR="003F4F7F" w:rsidRPr="003F4F7F" w:rsidRDefault="003F4F7F" w:rsidP="003F4F7F">
      <w:pPr>
        <w:numPr>
          <w:ilvl w:val="1"/>
          <w:numId w:val="8"/>
        </w:numPr>
        <w:shd w:val="clear" w:color="auto" w:fill="FFFFFF" w:themeFill="background1"/>
        <w:contextualSpacing/>
        <w:jc w:val="both"/>
        <w:rPr>
          <w:rFonts w:ascii="Arial" w:hAnsi="Arial" w:cs="Arial"/>
          <w:b/>
          <w:sz w:val="20"/>
          <w:szCs w:val="20"/>
          <w:lang w:val="lv-LV"/>
        </w:rPr>
      </w:pPr>
      <w:bookmarkStart w:id="9" w:name="_Hlk64968558"/>
      <w:r w:rsidRPr="003F4F7F">
        <w:rPr>
          <w:rFonts w:ascii="Arial" w:hAnsi="Arial" w:cs="Arial"/>
          <w:sz w:val="20"/>
          <w:szCs w:val="20"/>
          <w:lang w:val="lv-LV"/>
        </w:rPr>
        <w:lastRenderedPageBreak/>
        <w:t xml:space="preserve">Iepirkuma nomenklatūras (CPV) galvenais kods: </w:t>
      </w:r>
      <w:bookmarkEnd w:id="9"/>
      <w:r w:rsidRPr="003F4F7F">
        <w:rPr>
          <w:rFonts w:ascii="Arial" w:hAnsi="Arial" w:cs="Arial"/>
          <w:sz w:val="20"/>
          <w:szCs w:val="20"/>
          <w:lang w:val="lv-LV"/>
        </w:rPr>
        <w:t xml:space="preserve">98310000-9 </w:t>
      </w:r>
      <w:r>
        <w:rPr>
          <w:rFonts w:ascii="Arial" w:hAnsi="Arial" w:cs="Arial"/>
          <w:sz w:val="20"/>
          <w:szCs w:val="20"/>
          <w:lang w:val="lv-LV"/>
        </w:rPr>
        <w:t>(Mazgāšanas un ķīmiskās tīrīšanas pakalpojumi)</w:t>
      </w:r>
      <w:r w:rsidRPr="003F4F7F">
        <w:rPr>
          <w:rFonts w:ascii="Arial" w:hAnsi="Arial" w:cs="Arial"/>
          <w:i/>
          <w:iCs/>
          <w:sz w:val="20"/>
          <w:szCs w:val="20"/>
          <w:lang w:val="lv-LV"/>
        </w:rPr>
        <w:t>.</w:t>
      </w:r>
    </w:p>
    <w:p w14:paraId="381EE2A0" w14:textId="77777777" w:rsidR="004326E9" w:rsidRPr="004326E9" w:rsidRDefault="004326E9" w:rsidP="004326E9">
      <w:pPr>
        <w:pStyle w:val="Sarakstarindkopa"/>
        <w:numPr>
          <w:ilvl w:val="1"/>
          <w:numId w:val="8"/>
        </w:numPr>
        <w:rPr>
          <w:rFonts w:ascii="Arial" w:hAnsi="Arial" w:cs="Arial"/>
          <w:b/>
          <w:sz w:val="20"/>
          <w:szCs w:val="20"/>
          <w:lang w:val="lv-LV"/>
        </w:rPr>
      </w:pPr>
      <w:r w:rsidRPr="004326E9">
        <w:rPr>
          <w:rFonts w:ascii="Arial" w:hAnsi="Arial" w:cs="Arial"/>
          <w:b/>
          <w:sz w:val="20"/>
          <w:szCs w:val="20"/>
          <w:lang w:val="lv-LV"/>
        </w:rPr>
        <w:t>Līguma:</w:t>
      </w:r>
    </w:p>
    <w:p w14:paraId="13E8F4B6" w14:textId="77777777" w:rsidR="004326E9" w:rsidRPr="004326E9" w:rsidRDefault="004326E9" w:rsidP="004326E9">
      <w:pPr>
        <w:pStyle w:val="Sarakstarindkopa"/>
        <w:numPr>
          <w:ilvl w:val="2"/>
          <w:numId w:val="8"/>
        </w:numPr>
        <w:jc w:val="both"/>
        <w:rPr>
          <w:rFonts w:ascii="Arial" w:hAnsi="Arial" w:cs="Arial"/>
          <w:b/>
          <w:sz w:val="20"/>
          <w:szCs w:val="20"/>
          <w:lang w:val="lv-LV"/>
        </w:rPr>
      </w:pPr>
      <w:r w:rsidRPr="004326E9">
        <w:rPr>
          <w:rFonts w:ascii="Arial" w:hAnsi="Arial" w:cs="Arial"/>
          <w:sz w:val="20"/>
          <w:szCs w:val="20"/>
          <w:lang w:val="lv-LV"/>
        </w:rPr>
        <w:t>izpildes termiņš: 24 (divdesmit četri) mēneši no līguma noslēgšanas dienas;</w:t>
      </w:r>
    </w:p>
    <w:p w14:paraId="6B00A2C3" w14:textId="77777777" w:rsidR="004326E9" w:rsidRPr="004326E9" w:rsidRDefault="004326E9" w:rsidP="004326E9">
      <w:pPr>
        <w:pStyle w:val="Sarakstarindkopa"/>
        <w:numPr>
          <w:ilvl w:val="2"/>
          <w:numId w:val="8"/>
        </w:numPr>
        <w:jc w:val="both"/>
        <w:rPr>
          <w:rFonts w:ascii="Arial" w:hAnsi="Arial" w:cs="Arial"/>
          <w:b/>
          <w:sz w:val="20"/>
          <w:szCs w:val="20"/>
          <w:lang w:val="lv-LV"/>
        </w:rPr>
      </w:pPr>
      <w:r w:rsidRPr="004326E9">
        <w:rPr>
          <w:rFonts w:ascii="Arial" w:hAnsi="Arial" w:cs="Arial"/>
          <w:sz w:val="20"/>
          <w:szCs w:val="20"/>
          <w:lang w:val="lv-LV"/>
        </w:rPr>
        <w:t>izpildes noteikumi un vietas: saskaņā ar līgumam pievienoto Tehnisko specifikāciju (nolikuma 2. pielikums);</w:t>
      </w:r>
    </w:p>
    <w:p w14:paraId="1270F8F8" w14:textId="77777777" w:rsidR="004326E9" w:rsidRPr="004326E9" w:rsidRDefault="004326E9" w:rsidP="004326E9">
      <w:pPr>
        <w:pStyle w:val="Sarakstarindkopa"/>
        <w:numPr>
          <w:ilvl w:val="2"/>
          <w:numId w:val="8"/>
        </w:numPr>
        <w:jc w:val="both"/>
        <w:rPr>
          <w:rFonts w:ascii="Arial" w:hAnsi="Arial" w:cs="Arial"/>
          <w:bCs/>
          <w:sz w:val="20"/>
          <w:szCs w:val="20"/>
          <w:lang w:val="lv-LV"/>
        </w:rPr>
      </w:pPr>
      <w:r w:rsidRPr="004326E9">
        <w:rPr>
          <w:rFonts w:ascii="Arial" w:hAnsi="Arial" w:cs="Arial"/>
          <w:bCs/>
          <w:sz w:val="20"/>
          <w:szCs w:val="20"/>
          <w:lang w:val="lv-LV"/>
        </w:rPr>
        <w:t>izpildes veids: pakalpojums pēc pieprasījuma.</w:t>
      </w:r>
    </w:p>
    <w:p w14:paraId="130C0BC0" w14:textId="77777777" w:rsidR="004326E9" w:rsidRPr="004326E9" w:rsidRDefault="004326E9" w:rsidP="004326E9">
      <w:pPr>
        <w:pStyle w:val="Sarakstarindkopa"/>
        <w:numPr>
          <w:ilvl w:val="1"/>
          <w:numId w:val="8"/>
        </w:numPr>
        <w:jc w:val="both"/>
        <w:rPr>
          <w:rFonts w:ascii="Arial" w:hAnsi="Arial" w:cs="Arial"/>
          <w:b/>
          <w:sz w:val="20"/>
          <w:szCs w:val="20"/>
          <w:lang w:val="lv-LV"/>
        </w:rPr>
      </w:pPr>
      <w:r w:rsidRPr="004326E9">
        <w:rPr>
          <w:rFonts w:ascii="Arial" w:hAnsi="Arial" w:cs="Arial"/>
          <w:b/>
          <w:sz w:val="20"/>
          <w:szCs w:val="20"/>
          <w:lang w:val="lv-LV"/>
        </w:rPr>
        <w:t>Tehniskā specifikācija:</w:t>
      </w:r>
      <w:r w:rsidRPr="004326E9">
        <w:rPr>
          <w:rFonts w:ascii="Arial" w:hAnsi="Arial" w:cs="Arial"/>
          <w:sz w:val="20"/>
          <w:szCs w:val="20"/>
          <w:lang w:val="lv-LV"/>
        </w:rPr>
        <w:t xml:space="preserve"> pretendents apņemas sniegt pakalpojumu saskaņā ar Tehnisko specifikāciju (nolikuma 2. pielikums).</w:t>
      </w:r>
    </w:p>
    <w:p w14:paraId="502B8D6E" w14:textId="77777777" w:rsidR="004326E9" w:rsidRPr="004326E9" w:rsidRDefault="004326E9" w:rsidP="004326E9">
      <w:pPr>
        <w:pStyle w:val="Sarakstarindkopa"/>
        <w:numPr>
          <w:ilvl w:val="1"/>
          <w:numId w:val="8"/>
        </w:numPr>
        <w:jc w:val="both"/>
        <w:rPr>
          <w:rFonts w:ascii="Arial" w:hAnsi="Arial" w:cs="Arial"/>
          <w:bCs/>
          <w:sz w:val="20"/>
          <w:szCs w:val="20"/>
          <w:lang w:val="lv-LV"/>
        </w:rPr>
      </w:pPr>
      <w:r w:rsidRPr="004326E9">
        <w:rPr>
          <w:rFonts w:ascii="Arial" w:hAnsi="Arial" w:cs="Arial"/>
          <w:b/>
          <w:bCs/>
          <w:sz w:val="20"/>
          <w:szCs w:val="20"/>
          <w:lang w:val="lv-LV"/>
        </w:rPr>
        <w:t>Norēķinu kārtība:</w:t>
      </w:r>
      <w:r w:rsidRPr="004326E9">
        <w:rPr>
          <w:rFonts w:ascii="Arial" w:hAnsi="Arial" w:cs="Arial"/>
          <w:bCs/>
          <w:sz w:val="20"/>
          <w:szCs w:val="20"/>
          <w:lang w:val="lv-LV"/>
        </w:rPr>
        <w:t xml:space="preserve"> pircējs veic samaksu par sniegtajiem pakalpojumiem 30 (trīsdesmit) kalendāro dienu laikā </w:t>
      </w:r>
      <w:r w:rsidRPr="004326E9">
        <w:rPr>
          <w:rFonts w:ascii="Arial" w:hAnsi="Arial" w:cs="Arial"/>
          <w:sz w:val="20"/>
          <w:szCs w:val="20"/>
          <w:lang w:val="lv-LV"/>
        </w:rPr>
        <w:t>pēc korekti noformēta rēķina par apmaksu saņemšanas dienas</w:t>
      </w:r>
      <w:r w:rsidRPr="004326E9">
        <w:rPr>
          <w:rFonts w:ascii="Arial" w:hAnsi="Arial" w:cs="Arial"/>
          <w:bCs/>
          <w:sz w:val="20"/>
          <w:szCs w:val="20"/>
          <w:lang w:val="lv-LV"/>
        </w:rPr>
        <w:t>.</w:t>
      </w:r>
    </w:p>
    <w:p w14:paraId="31DD9625" w14:textId="21D46438" w:rsidR="004326E9" w:rsidRPr="00FC02CF" w:rsidRDefault="004326E9" w:rsidP="004326E9">
      <w:pPr>
        <w:pStyle w:val="Sarakstarindkopa"/>
        <w:numPr>
          <w:ilvl w:val="1"/>
          <w:numId w:val="8"/>
        </w:numPr>
        <w:jc w:val="both"/>
        <w:rPr>
          <w:rFonts w:ascii="Arial" w:hAnsi="Arial" w:cs="Arial"/>
          <w:b/>
          <w:sz w:val="20"/>
          <w:szCs w:val="20"/>
          <w:lang w:val="lv-LV"/>
        </w:rPr>
      </w:pPr>
      <w:bookmarkStart w:id="10" w:name="_Hlk64461957"/>
      <w:bookmarkStart w:id="11" w:name="_Hlk64462266"/>
      <w:r w:rsidRPr="004326E9">
        <w:rPr>
          <w:rFonts w:ascii="Arial" w:hAnsi="Arial" w:cs="Arial"/>
          <w:b/>
          <w:sz w:val="20"/>
          <w:szCs w:val="20"/>
          <w:lang w:val="lv-LV"/>
        </w:rPr>
        <w:t>Pircēja plānotā kopējā samaksa par līguma izpildi 24 mēnešu laika periodam</w:t>
      </w:r>
      <w:r w:rsidRPr="00FC02CF">
        <w:rPr>
          <w:rFonts w:ascii="Arial" w:hAnsi="Arial" w:cs="Arial"/>
          <w:b/>
          <w:sz w:val="20"/>
          <w:szCs w:val="20"/>
          <w:lang w:val="lv-LV"/>
        </w:rPr>
        <w:t>:</w:t>
      </w:r>
      <w:r w:rsidR="0066071D">
        <w:rPr>
          <w:rFonts w:ascii="Arial" w:hAnsi="Arial" w:cs="Arial"/>
          <w:b/>
          <w:sz w:val="20"/>
          <w:szCs w:val="20"/>
          <w:lang w:val="lv-LV"/>
        </w:rPr>
        <w:t xml:space="preserve"> ~</w:t>
      </w:r>
      <w:r w:rsidRPr="00FC02CF">
        <w:rPr>
          <w:rFonts w:ascii="Arial" w:hAnsi="Arial" w:cs="Arial"/>
          <w:b/>
          <w:sz w:val="20"/>
          <w:szCs w:val="20"/>
          <w:lang w:val="lv-LV"/>
        </w:rPr>
        <w:t xml:space="preserve"> </w:t>
      </w:r>
      <w:r w:rsidR="0066071D">
        <w:rPr>
          <w:rFonts w:ascii="Arial" w:hAnsi="Arial" w:cs="Arial"/>
          <w:b/>
          <w:sz w:val="20"/>
          <w:szCs w:val="20"/>
          <w:lang w:val="lv-LV"/>
        </w:rPr>
        <w:t>61 000,00</w:t>
      </w:r>
      <w:r w:rsidRPr="00FC02CF">
        <w:rPr>
          <w:rFonts w:ascii="Arial" w:hAnsi="Arial" w:cs="Arial"/>
          <w:b/>
          <w:sz w:val="20"/>
          <w:szCs w:val="20"/>
          <w:lang w:val="lv-LV"/>
        </w:rPr>
        <w:t xml:space="preserve"> EUR</w:t>
      </w:r>
      <w:r w:rsidRPr="00FC02CF">
        <w:rPr>
          <w:rFonts w:ascii="Arial" w:hAnsi="Arial" w:cs="Arial"/>
          <w:bCs/>
          <w:sz w:val="20"/>
          <w:szCs w:val="20"/>
          <w:lang w:val="lv-LV"/>
        </w:rPr>
        <w:t xml:space="preserve"> (</w:t>
      </w:r>
      <w:r w:rsidR="00940F82">
        <w:rPr>
          <w:rFonts w:ascii="Arial" w:hAnsi="Arial" w:cs="Arial"/>
          <w:bCs/>
          <w:sz w:val="20"/>
          <w:szCs w:val="20"/>
          <w:lang w:val="lv-LV"/>
        </w:rPr>
        <w:t xml:space="preserve">sešdesmit </w:t>
      </w:r>
      <w:r w:rsidR="0066071D">
        <w:rPr>
          <w:rFonts w:ascii="Arial" w:hAnsi="Arial" w:cs="Arial"/>
          <w:bCs/>
          <w:sz w:val="20"/>
          <w:szCs w:val="20"/>
          <w:lang w:val="lv-LV"/>
        </w:rPr>
        <w:t>viens</w:t>
      </w:r>
      <w:r w:rsidRPr="00FC02CF">
        <w:rPr>
          <w:rFonts w:ascii="Arial" w:hAnsi="Arial" w:cs="Arial"/>
          <w:bCs/>
          <w:sz w:val="20"/>
          <w:szCs w:val="20"/>
          <w:lang w:val="lv-LV"/>
        </w:rPr>
        <w:t xml:space="preserve"> tūksto</w:t>
      </w:r>
      <w:r w:rsidR="0066071D">
        <w:rPr>
          <w:rFonts w:ascii="Arial" w:hAnsi="Arial" w:cs="Arial"/>
          <w:bCs/>
          <w:sz w:val="20"/>
          <w:szCs w:val="20"/>
          <w:lang w:val="lv-LV"/>
        </w:rPr>
        <w:t>tis</w:t>
      </w:r>
      <w:r w:rsidR="00940F82">
        <w:rPr>
          <w:rFonts w:ascii="Arial" w:hAnsi="Arial" w:cs="Arial"/>
          <w:bCs/>
          <w:sz w:val="20"/>
          <w:szCs w:val="20"/>
          <w:lang w:val="lv-LV"/>
        </w:rPr>
        <w:t xml:space="preserve"> </w:t>
      </w:r>
      <w:proofErr w:type="spellStart"/>
      <w:r w:rsidRPr="00FC02CF">
        <w:rPr>
          <w:rFonts w:ascii="Arial" w:hAnsi="Arial" w:cs="Arial"/>
          <w:bCs/>
          <w:i/>
          <w:iCs/>
          <w:sz w:val="20"/>
          <w:szCs w:val="20"/>
          <w:lang w:val="lv-LV"/>
        </w:rPr>
        <w:t>euro</w:t>
      </w:r>
      <w:proofErr w:type="spellEnd"/>
      <w:r w:rsidRPr="00FC02CF">
        <w:rPr>
          <w:rFonts w:ascii="Arial" w:hAnsi="Arial" w:cs="Arial"/>
          <w:bCs/>
          <w:sz w:val="20"/>
          <w:szCs w:val="20"/>
          <w:lang w:val="lv-LV"/>
        </w:rPr>
        <w:t>, 0 centi), neieskaitot pievienotās vērtības nodokli (PVN)</w:t>
      </w:r>
      <w:bookmarkEnd w:id="10"/>
      <w:bookmarkEnd w:id="11"/>
      <w:r w:rsidRPr="00FC02CF">
        <w:rPr>
          <w:rFonts w:ascii="Arial" w:hAnsi="Arial" w:cs="Arial"/>
          <w:bCs/>
          <w:sz w:val="20"/>
          <w:szCs w:val="20"/>
          <w:lang w:val="lv-LV"/>
        </w:rPr>
        <w:t xml:space="preserve"> t.sk.:</w:t>
      </w:r>
    </w:p>
    <w:p w14:paraId="7C5CD138" w14:textId="77777777" w:rsidR="004326E9" w:rsidRPr="004326E9" w:rsidRDefault="004326E9" w:rsidP="004326E9">
      <w:pPr>
        <w:rPr>
          <w:rFonts w:ascii="Arial" w:hAnsi="Arial" w:cs="Arial"/>
          <w:b/>
          <w:sz w:val="20"/>
          <w:szCs w:val="20"/>
          <w:lang w:val="lv-LV"/>
        </w:rPr>
      </w:pPr>
    </w:p>
    <w:p w14:paraId="0FD351B3" w14:textId="77777777" w:rsidR="004326E9" w:rsidRPr="004326E9" w:rsidRDefault="004326E9" w:rsidP="004326E9">
      <w:pPr>
        <w:numPr>
          <w:ilvl w:val="0"/>
          <w:numId w:val="8"/>
        </w:numPr>
        <w:jc w:val="center"/>
        <w:rPr>
          <w:rFonts w:ascii="Arial" w:hAnsi="Arial" w:cs="Arial"/>
          <w:b/>
          <w:caps/>
          <w:sz w:val="20"/>
          <w:szCs w:val="20"/>
          <w:lang w:val="lv-LV"/>
        </w:rPr>
      </w:pPr>
      <w:r w:rsidRPr="004326E9">
        <w:rPr>
          <w:rFonts w:ascii="Arial" w:hAnsi="Arial" w:cs="Arial"/>
          <w:b/>
          <w:caps/>
          <w:sz w:val="20"/>
          <w:szCs w:val="20"/>
          <w:lang w:val="lv-LV"/>
        </w:rPr>
        <w:t>Pretendentu atlases prasības un piedāvājumā iekļaujamā informācija, dokumenti un materiāli</w:t>
      </w:r>
    </w:p>
    <w:p w14:paraId="38F1F959" w14:textId="77777777" w:rsidR="004326E9" w:rsidRPr="004326E9" w:rsidRDefault="004326E9" w:rsidP="004326E9">
      <w:pPr>
        <w:ind w:left="360"/>
        <w:rPr>
          <w:rFonts w:ascii="Arial" w:hAnsi="Arial" w:cs="Arial"/>
          <w:b/>
          <w:caps/>
          <w:sz w:val="20"/>
          <w:szCs w:val="20"/>
          <w:lang w:val="lv-LV"/>
        </w:rPr>
      </w:pPr>
    </w:p>
    <w:p w14:paraId="35F7A373" w14:textId="77777777" w:rsidR="004326E9" w:rsidRPr="004326E9" w:rsidRDefault="004326E9" w:rsidP="004326E9">
      <w:pPr>
        <w:pStyle w:val="Sarakstarindkopa"/>
        <w:numPr>
          <w:ilvl w:val="1"/>
          <w:numId w:val="8"/>
        </w:numPr>
        <w:jc w:val="both"/>
        <w:rPr>
          <w:rFonts w:ascii="Arial" w:hAnsi="Arial" w:cs="Arial"/>
          <w:b/>
          <w:sz w:val="20"/>
          <w:szCs w:val="20"/>
          <w:lang w:val="lv-LV"/>
        </w:rPr>
      </w:pPr>
      <w:r w:rsidRPr="004326E9">
        <w:rPr>
          <w:rFonts w:ascii="Arial" w:hAnsi="Arial" w:cs="Arial"/>
          <w:bCs/>
          <w:sz w:val="20"/>
          <w:szCs w:val="20"/>
          <w:lang w:val="lv-LV"/>
        </w:rPr>
        <w:t>Pretendentu atlases prasības ir obligātas visiem pretendentiem, kas vēlas iegūt tiesības sniegt pakalpojumu un slēgt iepirkuma līgumu;</w:t>
      </w:r>
    </w:p>
    <w:p w14:paraId="78463DA1" w14:textId="77777777" w:rsidR="004326E9" w:rsidRPr="004326E9" w:rsidRDefault="004326E9" w:rsidP="004326E9">
      <w:pPr>
        <w:pStyle w:val="Sarakstarindkopa"/>
        <w:numPr>
          <w:ilvl w:val="1"/>
          <w:numId w:val="8"/>
        </w:numPr>
        <w:jc w:val="both"/>
        <w:rPr>
          <w:rFonts w:ascii="Arial" w:hAnsi="Arial" w:cs="Arial"/>
          <w:b/>
          <w:sz w:val="20"/>
          <w:szCs w:val="20"/>
          <w:lang w:val="lv-LV"/>
        </w:rPr>
      </w:pPr>
      <w:r w:rsidRPr="004326E9">
        <w:rPr>
          <w:rFonts w:ascii="Arial" w:hAnsi="Arial" w:cs="Arial"/>
          <w:bCs/>
          <w:sz w:val="20"/>
          <w:szCs w:val="20"/>
          <w:lang w:val="lv-LV"/>
        </w:rPr>
        <w:t>Pretendentam jāatbilst šādiem pretendentu atlases noteikumiem un ar piedāvājumu jāiesniedz šāda informācija, dokumenti un materiāli:</w:t>
      </w:r>
    </w:p>
    <w:p w14:paraId="39B734F0" w14:textId="77777777" w:rsidR="004326E9" w:rsidRPr="004326E9" w:rsidRDefault="004326E9" w:rsidP="004326E9">
      <w:pPr>
        <w:pStyle w:val="Sarakstarindkopa"/>
        <w:ind w:left="360"/>
        <w:jc w:val="both"/>
        <w:rPr>
          <w:rFonts w:ascii="Arial" w:hAnsi="Arial" w:cs="Arial"/>
          <w:b/>
          <w:sz w:val="20"/>
          <w:szCs w:val="20"/>
          <w:lang w:val="lv-LV"/>
        </w:rPr>
      </w:pPr>
    </w:p>
    <w:tbl>
      <w:tblPr>
        <w:tblStyle w:val="Reatabula"/>
        <w:tblW w:w="9748" w:type="dxa"/>
        <w:tblLook w:val="04A0" w:firstRow="1" w:lastRow="0" w:firstColumn="1" w:lastColumn="0" w:noHBand="0" w:noVBand="1"/>
      </w:tblPr>
      <w:tblGrid>
        <w:gridCol w:w="950"/>
        <w:gridCol w:w="3619"/>
        <w:gridCol w:w="5179"/>
      </w:tblGrid>
      <w:tr w:rsidR="004326E9" w:rsidRPr="004326E9" w14:paraId="24127386" w14:textId="77777777" w:rsidTr="00AB4A0A">
        <w:trPr>
          <w:trHeight w:val="769"/>
        </w:trPr>
        <w:tc>
          <w:tcPr>
            <w:tcW w:w="950" w:type="dxa"/>
            <w:shd w:val="clear" w:color="auto" w:fill="F2F2F2" w:themeFill="background1" w:themeFillShade="F2"/>
            <w:vAlign w:val="center"/>
          </w:tcPr>
          <w:p w14:paraId="4476A0F2" w14:textId="77777777" w:rsidR="004326E9" w:rsidRPr="004326E9" w:rsidRDefault="004326E9" w:rsidP="00AB4A0A">
            <w:pPr>
              <w:jc w:val="center"/>
              <w:rPr>
                <w:rFonts w:ascii="Arial" w:hAnsi="Arial" w:cs="Arial"/>
                <w:b/>
                <w:sz w:val="20"/>
                <w:szCs w:val="20"/>
                <w:lang w:val="lv-LV"/>
              </w:rPr>
            </w:pPr>
            <w:r w:rsidRPr="004326E9">
              <w:rPr>
                <w:rFonts w:ascii="Arial" w:hAnsi="Arial" w:cs="Arial"/>
                <w:b/>
                <w:sz w:val="20"/>
                <w:szCs w:val="20"/>
                <w:lang w:val="lv-LV"/>
              </w:rPr>
              <w:t>Nr.</w:t>
            </w:r>
          </w:p>
          <w:p w14:paraId="160941E1" w14:textId="77777777" w:rsidR="004326E9" w:rsidRPr="004326E9" w:rsidRDefault="004326E9" w:rsidP="00AB4A0A">
            <w:pPr>
              <w:jc w:val="center"/>
              <w:rPr>
                <w:rFonts w:ascii="Arial" w:hAnsi="Arial" w:cs="Arial"/>
                <w:b/>
                <w:sz w:val="20"/>
                <w:szCs w:val="20"/>
                <w:lang w:val="lv-LV"/>
              </w:rPr>
            </w:pPr>
            <w:r w:rsidRPr="004326E9">
              <w:rPr>
                <w:rFonts w:ascii="Arial" w:hAnsi="Arial" w:cs="Arial"/>
                <w:b/>
                <w:sz w:val="20"/>
                <w:szCs w:val="20"/>
                <w:lang w:val="lv-LV"/>
              </w:rPr>
              <w:t>p.k.</w:t>
            </w:r>
          </w:p>
        </w:tc>
        <w:tc>
          <w:tcPr>
            <w:tcW w:w="3619" w:type="dxa"/>
            <w:shd w:val="clear" w:color="auto" w:fill="F2F2F2" w:themeFill="background1" w:themeFillShade="F2"/>
            <w:vAlign w:val="center"/>
          </w:tcPr>
          <w:p w14:paraId="7C30FFAB" w14:textId="77777777" w:rsidR="004326E9" w:rsidRPr="004326E9" w:rsidRDefault="004326E9" w:rsidP="00AB4A0A">
            <w:pPr>
              <w:jc w:val="center"/>
              <w:rPr>
                <w:rFonts w:ascii="Arial" w:hAnsi="Arial" w:cs="Arial"/>
                <w:b/>
                <w:caps/>
                <w:sz w:val="20"/>
                <w:szCs w:val="20"/>
                <w:lang w:val="lv-LV"/>
              </w:rPr>
            </w:pPr>
            <w:r w:rsidRPr="004326E9">
              <w:rPr>
                <w:rFonts w:ascii="Arial" w:hAnsi="Arial" w:cs="Arial"/>
                <w:b/>
                <w:sz w:val="20"/>
                <w:szCs w:val="20"/>
                <w:lang w:val="lv-LV"/>
              </w:rPr>
              <w:t>Atlases prasības</w:t>
            </w:r>
          </w:p>
        </w:tc>
        <w:tc>
          <w:tcPr>
            <w:tcW w:w="5179" w:type="dxa"/>
            <w:shd w:val="clear" w:color="auto" w:fill="F2F2F2" w:themeFill="background1" w:themeFillShade="F2"/>
            <w:vAlign w:val="center"/>
          </w:tcPr>
          <w:p w14:paraId="7ECD4664" w14:textId="77777777" w:rsidR="004326E9" w:rsidRPr="004326E9" w:rsidRDefault="004326E9" w:rsidP="00AB4A0A">
            <w:pPr>
              <w:overflowPunct w:val="0"/>
              <w:autoSpaceDE w:val="0"/>
              <w:autoSpaceDN w:val="0"/>
              <w:adjustRightInd w:val="0"/>
              <w:jc w:val="center"/>
              <w:textAlignment w:val="baseline"/>
              <w:rPr>
                <w:rFonts w:ascii="Arial" w:hAnsi="Arial" w:cs="Arial"/>
                <w:i/>
                <w:sz w:val="20"/>
                <w:szCs w:val="20"/>
                <w:lang w:val="lv-LV"/>
              </w:rPr>
            </w:pPr>
            <w:r w:rsidRPr="004326E9">
              <w:rPr>
                <w:rFonts w:ascii="Arial" w:hAnsi="Arial" w:cs="Arial"/>
                <w:b/>
                <w:iCs/>
                <w:sz w:val="20"/>
                <w:szCs w:val="20"/>
                <w:lang w:val="lv-LV"/>
              </w:rPr>
              <w:t>Piedāvājumā iekļaujamā informācija, dokumenti un materiāli:</w:t>
            </w:r>
          </w:p>
        </w:tc>
      </w:tr>
      <w:tr w:rsidR="004326E9" w:rsidRPr="004326E9" w14:paraId="15E792A2" w14:textId="77777777" w:rsidTr="00AB4A0A">
        <w:tc>
          <w:tcPr>
            <w:tcW w:w="950" w:type="dxa"/>
            <w:tcBorders>
              <w:bottom w:val="single" w:sz="4" w:space="0" w:color="auto"/>
            </w:tcBorders>
          </w:tcPr>
          <w:p w14:paraId="72E6A5A2" w14:textId="77777777" w:rsidR="004326E9" w:rsidRPr="004326E9" w:rsidRDefault="004326E9" w:rsidP="00AB4A0A">
            <w:pPr>
              <w:rPr>
                <w:rFonts w:ascii="Arial" w:hAnsi="Arial" w:cs="Arial"/>
                <w:b/>
                <w:bCs/>
                <w:sz w:val="20"/>
                <w:szCs w:val="20"/>
                <w:lang w:val="lv-LV"/>
              </w:rPr>
            </w:pPr>
            <w:r w:rsidRPr="004326E9">
              <w:rPr>
                <w:rFonts w:ascii="Arial" w:hAnsi="Arial" w:cs="Arial"/>
                <w:b/>
                <w:bCs/>
                <w:sz w:val="20"/>
                <w:szCs w:val="20"/>
                <w:lang w:val="lv-LV"/>
              </w:rPr>
              <w:t>3.2.1.</w:t>
            </w:r>
          </w:p>
        </w:tc>
        <w:tc>
          <w:tcPr>
            <w:tcW w:w="8798" w:type="dxa"/>
            <w:gridSpan w:val="2"/>
            <w:tcBorders>
              <w:bottom w:val="single" w:sz="4" w:space="0" w:color="auto"/>
            </w:tcBorders>
          </w:tcPr>
          <w:p w14:paraId="156D1C69" w14:textId="77777777" w:rsidR="004326E9" w:rsidRPr="004326E9" w:rsidRDefault="004326E9" w:rsidP="00AB4A0A">
            <w:pPr>
              <w:rPr>
                <w:rFonts w:ascii="Arial" w:hAnsi="Arial" w:cs="Arial"/>
                <w:b/>
                <w:bCs/>
                <w:sz w:val="20"/>
                <w:szCs w:val="20"/>
                <w:lang w:val="lv-LV"/>
              </w:rPr>
            </w:pPr>
            <w:r w:rsidRPr="004326E9">
              <w:rPr>
                <w:rFonts w:ascii="Arial" w:hAnsi="Arial" w:cs="Arial"/>
                <w:b/>
                <w:bCs/>
                <w:sz w:val="20"/>
                <w:szCs w:val="20"/>
                <w:lang w:val="lv-LV"/>
              </w:rPr>
              <w:t>Pretendents apliecina dalību sarunu procedūrā</w:t>
            </w:r>
          </w:p>
        </w:tc>
      </w:tr>
      <w:tr w:rsidR="004326E9" w:rsidRPr="004326E9" w14:paraId="42054019" w14:textId="77777777" w:rsidTr="009A485E">
        <w:trPr>
          <w:trHeight w:val="1194"/>
        </w:trPr>
        <w:tc>
          <w:tcPr>
            <w:tcW w:w="950" w:type="dxa"/>
            <w:tcBorders>
              <w:bottom w:val="single" w:sz="4" w:space="0" w:color="auto"/>
            </w:tcBorders>
          </w:tcPr>
          <w:p w14:paraId="6FF103F3" w14:textId="77777777" w:rsidR="004326E9" w:rsidRPr="004326E9" w:rsidRDefault="004326E9" w:rsidP="00AB4A0A">
            <w:pPr>
              <w:rPr>
                <w:rFonts w:ascii="Arial" w:hAnsi="Arial" w:cs="Arial"/>
                <w:sz w:val="20"/>
                <w:szCs w:val="20"/>
                <w:lang w:val="lv-LV"/>
              </w:rPr>
            </w:pPr>
            <w:r w:rsidRPr="004326E9">
              <w:rPr>
                <w:rFonts w:ascii="Arial" w:hAnsi="Arial" w:cs="Arial"/>
                <w:sz w:val="20"/>
                <w:szCs w:val="20"/>
                <w:lang w:val="lv-LV"/>
              </w:rPr>
              <w:t>3.2.1.1.</w:t>
            </w:r>
          </w:p>
        </w:tc>
        <w:tc>
          <w:tcPr>
            <w:tcW w:w="3619" w:type="dxa"/>
            <w:tcBorders>
              <w:bottom w:val="single" w:sz="4" w:space="0" w:color="auto"/>
            </w:tcBorders>
          </w:tcPr>
          <w:p w14:paraId="0C317CD6" w14:textId="77777777" w:rsidR="004326E9" w:rsidRPr="004326E9" w:rsidRDefault="004326E9" w:rsidP="009A485E">
            <w:pPr>
              <w:ind w:firstLine="85"/>
              <w:jc w:val="both"/>
              <w:rPr>
                <w:rFonts w:ascii="Arial" w:hAnsi="Arial" w:cs="Arial"/>
                <w:b/>
                <w:caps/>
                <w:sz w:val="20"/>
                <w:szCs w:val="20"/>
                <w:lang w:val="lv-LV"/>
              </w:rPr>
            </w:pPr>
            <w:r w:rsidRPr="004326E9">
              <w:rPr>
                <w:rFonts w:ascii="Arial" w:hAnsi="Arial" w:cs="Arial"/>
                <w:sz w:val="20"/>
                <w:szCs w:val="20"/>
                <w:lang w:val="lv-LV"/>
              </w:rPr>
              <w:t>Pretendents ir fiziska vai juridiska persona, vai šādu personu apvienība jebkurā to kombinācijā, kas attiecīgi tirgū piedāvā sniegt nolikuma prasībām atbilstošu pakalpojumu.</w:t>
            </w:r>
          </w:p>
        </w:tc>
        <w:tc>
          <w:tcPr>
            <w:tcW w:w="5179" w:type="dxa"/>
            <w:tcBorders>
              <w:bottom w:val="single" w:sz="4" w:space="0" w:color="auto"/>
            </w:tcBorders>
          </w:tcPr>
          <w:p w14:paraId="618EE572" w14:textId="77777777" w:rsidR="004326E9" w:rsidRPr="004326E9" w:rsidRDefault="004326E9" w:rsidP="00AB4A0A">
            <w:pPr>
              <w:ind w:firstLine="141"/>
              <w:jc w:val="both"/>
              <w:rPr>
                <w:rFonts w:ascii="Arial" w:hAnsi="Arial" w:cs="Arial"/>
                <w:b/>
                <w:caps/>
                <w:sz w:val="20"/>
                <w:szCs w:val="20"/>
                <w:lang w:val="lv-LV"/>
              </w:rPr>
            </w:pPr>
            <w:r w:rsidRPr="004326E9">
              <w:rPr>
                <w:rFonts w:ascii="Arial" w:hAnsi="Arial" w:cs="Arial"/>
                <w:bCs/>
                <w:sz w:val="20"/>
                <w:szCs w:val="20"/>
                <w:lang w:val="lv-LV"/>
              </w:rPr>
              <w:t>Pieteikuma vēstule</w:t>
            </w:r>
            <w:r w:rsidRPr="004326E9">
              <w:rPr>
                <w:rFonts w:ascii="Arial" w:hAnsi="Arial" w:cs="Arial"/>
                <w:sz w:val="20"/>
                <w:szCs w:val="20"/>
                <w:lang w:val="lv-LV"/>
              </w:rPr>
              <w:t xml:space="preserve"> dalībai sarunu procedūrā (sarunu procedūras nolikuma 1. pielikums).</w:t>
            </w:r>
          </w:p>
        </w:tc>
      </w:tr>
      <w:tr w:rsidR="004326E9" w:rsidRPr="008566FD" w14:paraId="58235696" w14:textId="77777777" w:rsidTr="009A485E">
        <w:trPr>
          <w:trHeight w:val="1666"/>
        </w:trPr>
        <w:tc>
          <w:tcPr>
            <w:tcW w:w="950" w:type="dxa"/>
            <w:tcBorders>
              <w:top w:val="single" w:sz="4" w:space="0" w:color="auto"/>
              <w:left w:val="single" w:sz="4" w:space="0" w:color="auto"/>
              <w:bottom w:val="single" w:sz="4" w:space="0" w:color="auto"/>
              <w:right w:val="single" w:sz="4" w:space="0" w:color="auto"/>
            </w:tcBorders>
          </w:tcPr>
          <w:p w14:paraId="5E78D852" w14:textId="77777777" w:rsidR="004326E9" w:rsidRPr="004326E9" w:rsidRDefault="004326E9" w:rsidP="00AB4A0A">
            <w:pPr>
              <w:rPr>
                <w:rFonts w:ascii="Arial" w:hAnsi="Arial" w:cs="Arial"/>
                <w:sz w:val="20"/>
                <w:szCs w:val="20"/>
                <w:lang w:val="lv-LV"/>
              </w:rPr>
            </w:pPr>
            <w:r w:rsidRPr="004326E9">
              <w:rPr>
                <w:rFonts w:ascii="Arial" w:hAnsi="Arial" w:cs="Arial"/>
                <w:sz w:val="20"/>
                <w:szCs w:val="20"/>
                <w:lang w:val="lv-LV"/>
              </w:rPr>
              <w:t>3.2.1.2.</w:t>
            </w:r>
          </w:p>
        </w:tc>
        <w:tc>
          <w:tcPr>
            <w:tcW w:w="3619" w:type="dxa"/>
            <w:tcBorders>
              <w:top w:val="single" w:sz="4" w:space="0" w:color="auto"/>
              <w:left w:val="single" w:sz="4" w:space="0" w:color="auto"/>
              <w:bottom w:val="single" w:sz="4" w:space="0" w:color="auto"/>
              <w:right w:val="single" w:sz="4" w:space="0" w:color="auto"/>
            </w:tcBorders>
          </w:tcPr>
          <w:p w14:paraId="5D0FA870" w14:textId="77777777" w:rsidR="004326E9" w:rsidRPr="004326E9" w:rsidRDefault="004326E9" w:rsidP="00AB4A0A">
            <w:pPr>
              <w:ind w:firstLine="85"/>
              <w:jc w:val="both"/>
              <w:rPr>
                <w:rFonts w:ascii="Arial" w:hAnsi="Arial" w:cs="Arial"/>
                <w:sz w:val="20"/>
                <w:szCs w:val="20"/>
                <w:lang w:val="lv-LV"/>
              </w:rPr>
            </w:pPr>
            <w:r w:rsidRPr="004326E9">
              <w:rPr>
                <w:rFonts w:ascii="Arial" w:hAnsi="Arial" w:cs="Arial"/>
                <w:bCs/>
                <w:sz w:val="20"/>
                <w:szCs w:val="20"/>
                <w:lang w:val="lv-LV"/>
              </w:rPr>
              <w:t xml:space="preserve">Pretendentam jāpiedāvā, atbilstoši nolikuma prasībām par iepirkuma priekšmetā minēto pakalpojumu, </w:t>
            </w:r>
            <w:r w:rsidRPr="004326E9">
              <w:rPr>
                <w:rStyle w:val="acopre1"/>
                <w:rFonts w:ascii="Arial" w:hAnsi="Arial" w:cs="Arial"/>
                <w:sz w:val="20"/>
                <w:szCs w:val="20"/>
                <w:lang w:val="lv-LV"/>
              </w:rPr>
              <w:t xml:space="preserve">cena, kurā ir iekļautas visas ar iepirkuma līguma izpildi saistītās izmaksas </w:t>
            </w:r>
            <w:r w:rsidRPr="004326E9">
              <w:rPr>
                <w:rFonts w:ascii="Arial" w:hAnsi="Arial" w:cs="Arial"/>
                <w:bCs/>
                <w:sz w:val="20"/>
                <w:szCs w:val="20"/>
                <w:lang w:val="lv-LV"/>
              </w:rPr>
              <w:t>(finanšu piedāvājums)</w:t>
            </w:r>
            <w:r w:rsidRPr="004326E9">
              <w:rPr>
                <w:rFonts w:ascii="Arial" w:hAnsi="Arial" w:cs="Arial"/>
                <w:sz w:val="20"/>
                <w:szCs w:val="20"/>
                <w:lang w:val="lv-LV"/>
              </w:rPr>
              <w:t xml:space="preserve"> </w:t>
            </w:r>
            <w:r w:rsidRPr="004326E9">
              <w:rPr>
                <w:rFonts w:ascii="Arial" w:hAnsi="Arial" w:cs="Arial"/>
                <w:bCs/>
                <w:sz w:val="20"/>
                <w:szCs w:val="20"/>
                <w:lang w:val="lv-LV"/>
              </w:rPr>
              <w:t>atbilstoši nolikuma 1.7. punktā noteiktajam.</w:t>
            </w:r>
          </w:p>
        </w:tc>
        <w:tc>
          <w:tcPr>
            <w:tcW w:w="5179" w:type="dxa"/>
            <w:tcBorders>
              <w:top w:val="single" w:sz="4" w:space="0" w:color="auto"/>
              <w:left w:val="single" w:sz="4" w:space="0" w:color="auto"/>
              <w:bottom w:val="single" w:sz="4" w:space="0" w:color="auto"/>
              <w:right w:val="single" w:sz="4" w:space="0" w:color="auto"/>
            </w:tcBorders>
          </w:tcPr>
          <w:p w14:paraId="3CBDCB0C" w14:textId="77777777" w:rsidR="004326E9" w:rsidRPr="004326E9" w:rsidRDefault="004326E9" w:rsidP="00AB4A0A">
            <w:pPr>
              <w:ind w:firstLine="141"/>
              <w:jc w:val="both"/>
              <w:rPr>
                <w:rFonts w:ascii="Arial" w:hAnsi="Arial" w:cs="Arial"/>
                <w:bCs/>
                <w:sz w:val="20"/>
                <w:szCs w:val="20"/>
                <w:lang w:val="lv-LV"/>
              </w:rPr>
            </w:pPr>
            <w:r w:rsidRPr="004326E9">
              <w:rPr>
                <w:rFonts w:ascii="Arial" w:hAnsi="Arial" w:cs="Arial"/>
                <w:bCs/>
                <w:sz w:val="20"/>
                <w:szCs w:val="20"/>
                <w:lang w:val="lv-LV"/>
              </w:rPr>
              <w:t xml:space="preserve">Finanšu piedāvājums </w:t>
            </w:r>
            <w:r w:rsidRPr="004326E9">
              <w:rPr>
                <w:rFonts w:ascii="Arial" w:hAnsi="Arial" w:cs="Arial"/>
                <w:sz w:val="20"/>
                <w:szCs w:val="20"/>
                <w:lang w:val="lv-LV"/>
              </w:rPr>
              <w:t>(noformēts atbilstoši nolikuma 1. pielikuma 2. punktā iekļautajai tabulas formai).</w:t>
            </w:r>
          </w:p>
        </w:tc>
      </w:tr>
      <w:tr w:rsidR="004326E9" w:rsidRPr="008566FD" w14:paraId="0581543F" w14:textId="77777777" w:rsidTr="009A485E">
        <w:tc>
          <w:tcPr>
            <w:tcW w:w="950" w:type="dxa"/>
            <w:tcBorders>
              <w:top w:val="single" w:sz="4" w:space="0" w:color="auto"/>
            </w:tcBorders>
          </w:tcPr>
          <w:p w14:paraId="5EBDA06B" w14:textId="77777777" w:rsidR="004326E9" w:rsidRPr="004326E9" w:rsidRDefault="004326E9" w:rsidP="00AB4A0A">
            <w:pPr>
              <w:rPr>
                <w:rFonts w:ascii="Arial" w:hAnsi="Arial" w:cs="Arial"/>
                <w:sz w:val="20"/>
                <w:szCs w:val="20"/>
                <w:lang w:val="lv-LV"/>
              </w:rPr>
            </w:pPr>
            <w:r w:rsidRPr="004326E9">
              <w:rPr>
                <w:rFonts w:ascii="Arial" w:hAnsi="Arial" w:cs="Arial"/>
                <w:sz w:val="20"/>
                <w:szCs w:val="20"/>
                <w:lang w:val="lv-LV"/>
              </w:rPr>
              <w:t>3.2.1.3.</w:t>
            </w:r>
          </w:p>
        </w:tc>
        <w:tc>
          <w:tcPr>
            <w:tcW w:w="3619" w:type="dxa"/>
            <w:tcBorders>
              <w:top w:val="single" w:sz="4" w:space="0" w:color="auto"/>
            </w:tcBorders>
          </w:tcPr>
          <w:p w14:paraId="2BC0003D" w14:textId="77777777" w:rsidR="004326E9" w:rsidRPr="004326E9" w:rsidRDefault="004326E9" w:rsidP="00AB4A0A">
            <w:pPr>
              <w:ind w:firstLine="85"/>
              <w:jc w:val="both"/>
              <w:rPr>
                <w:rFonts w:ascii="Arial" w:hAnsi="Arial" w:cs="Arial"/>
                <w:sz w:val="20"/>
                <w:szCs w:val="20"/>
                <w:lang w:val="lv-LV"/>
              </w:rPr>
            </w:pPr>
            <w:r w:rsidRPr="004326E9">
              <w:rPr>
                <w:rFonts w:ascii="Arial" w:hAnsi="Arial" w:cs="Arial"/>
                <w:sz w:val="20"/>
                <w:szCs w:val="20"/>
                <w:lang w:val="lv-LV"/>
              </w:rPr>
              <w:t>Personai, kas parakstījusi piedāvājuma dokumentus, ir pārstāvības (paraksta) tiesības</w:t>
            </w:r>
            <w:r w:rsidRPr="004326E9">
              <w:rPr>
                <w:rStyle w:val="Vresatsauce"/>
                <w:rFonts w:ascii="Arial" w:hAnsi="Arial" w:cs="Arial"/>
                <w:sz w:val="20"/>
                <w:szCs w:val="20"/>
                <w:lang w:val="lv-LV"/>
              </w:rPr>
              <w:footnoteReference w:id="1"/>
            </w:r>
            <w:r w:rsidRPr="004326E9">
              <w:rPr>
                <w:rFonts w:ascii="Arial" w:hAnsi="Arial" w:cs="Arial"/>
                <w:sz w:val="20"/>
                <w:szCs w:val="20"/>
                <w:lang w:val="lv-LV"/>
              </w:rPr>
              <w:t>.</w:t>
            </w:r>
          </w:p>
          <w:p w14:paraId="7FD5F60E" w14:textId="77777777" w:rsidR="004326E9" w:rsidRPr="004326E9" w:rsidRDefault="004326E9" w:rsidP="00AB4A0A">
            <w:pPr>
              <w:ind w:firstLine="85"/>
              <w:jc w:val="both"/>
              <w:rPr>
                <w:rFonts w:ascii="Arial" w:hAnsi="Arial" w:cs="Arial"/>
                <w:b/>
                <w:caps/>
                <w:sz w:val="20"/>
                <w:szCs w:val="20"/>
                <w:lang w:val="lv-LV"/>
              </w:rPr>
            </w:pPr>
          </w:p>
          <w:p w14:paraId="4E4D6561" w14:textId="77777777" w:rsidR="004326E9" w:rsidRPr="004326E9" w:rsidRDefault="004326E9" w:rsidP="00AB4A0A">
            <w:pPr>
              <w:jc w:val="both"/>
              <w:rPr>
                <w:rFonts w:ascii="Arial" w:hAnsi="Arial" w:cs="Arial"/>
                <w:sz w:val="20"/>
                <w:szCs w:val="20"/>
                <w:lang w:val="lv-LV"/>
              </w:rPr>
            </w:pPr>
            <w:r w:rsidRPr="004326E9">
              <w:rPr>
                <w:rFonts w:ascii="Arial" w:hAnsi="Arial" w:cs="Arial"/>
                <w:sz w:val="20"/>
                <w:szCs w:val="20"/>
                <w:lang w:val="lv-LV"/>
              </w:rPr>
              <w:t>Ja dokumentus paraksta persona, kam pārstāvības tiesības un apjoms nav reģistrēts atbildīgajā institūcijā un attiecīgi nav publiski pieejams un pārbaudāms, jāiesniedz atbilstoša pārstāvības tiesību un to apjoma pilnvara.</w:t>
            </w:r>
          </w:p>
          <w:p w14:paraId="0A372278" w14:textId="77777777" w:rsidR="004326E9" w:rsidRPr="004326E9" w:rsidRDefault="004326E9" w:rsidP="00AB4A0A">
            <w:pPr>
              <w:ind w:firstLine="85"/>
              <w:jc w:val="both"/>
              <w:rPr>
                <w:rFonts w:ascii="Arial" w:hAnsi="Arial" w:cs="Arial"/>
                <w:b/>
                <w:caps/>
                <w:sz w:val="20"/>
                <w:szCs w:val="20"/>
                <w:lang w:val="lv-LV"/>
              </w:rPr>
            </w:pPr>
          </w:p>
        </w:tc>
        <w:tc>
          <w:tcPr>
            <w:tcW w:w="5179" w:type="dxa"/>
            <w:tcBorders>
              <w:top w:val="single" w:sz="4" w:space="0" w:color="auto"/>
            </w:tcBorders>
          </w:tcPr>
          <w:p w14:paraId="18A17F96" w14:textId="7086F588" w:rsidR="004326E9" w:rsidRPr="00B77791" w:rsidRDefault="004326E9" w:rsidP="00AB4A0A">
            <w:pPr>
              <w:jc w:val="both"/>
              <w:rPr>
                <w:rFonts w:ascii="Arial" w:eastAsia="Calibri" w:hAnsi="Arial" w:cs="Arial"/>
                <w:sz w:val="20"/>
                <w:szCs w:val="20"/>
                <w:lang w:val="lv-LV"/>
              </w:rPr>
            </w:pPr>
            <w:r w:rsidRPr="00B77791">
              <w:rPr>
                <w:rFonts w:ascii="Arial" w:eastAsia="Calibri" w:hAnsi="Arial" w:cs="Arial"/>
                <w:sz w:val="20"/>
                <w:szCs w:val="20"/>
                <w:lang w:val="lv-LV"/>
              </w:rPr>
              <w:t>Pretendentam prasības izpildes apliecinošu dokumentu nav jāiesniedz, ja pārstāvību var pārbaudīt publiskajās datubāzēs. Informāciju pasūtītājs/komisija pārbauda par pretendentu Latvijas Republikas Uzņēmumu reģistra tīmekļvietnē</w:t>
            </w:r>
            <w:r w:rsidR="00940F82" w:rsidRPr="00B77791">
              <w:rPr>
                <w:rFonts w:ascii="Arial" w:eastAsia="Calibri" w:hAnsi="Arial" w:cs="Arial"/>
                <w:sz w:val="20"/>
                <w:szCs w:val="20"/>
                <w:lang w:val="lv-LV"/>
              </w:rPr>
              <w:t>:</w:t>
            </w:r>
            <w:r w:rsidR="00940F82" w:rsidRPr="00B77791">
              <w:rPr>
                <w:rFonts w:ascii="Arial" w:hAnsi="Arial" w:cs="Arial"/>
                <w:sz w:val="20"/>
                <w:szCs w:val="20"/>
                <w:lang w:val="lv-LV"/>
              </w:rPr>
              <w:t xml:space="preserve"> http://www.ur.gov.lv</w:t>
            </w:r>
            <w:r w:rsidRPr="00B77791">
              <w:rPr>
                <w:rFonts w:ascii="Arial" w:eastAsia="Calibri" w:hAnsi="Arial" w:cs="Arial"/>
                <w:sz w:val="20"/>
                <w:szCs w:val="20"/>
                <w:lang w:val="lv-LV"/>
              </w:rPr>
              <w:t>:</w:t>
            </w:r>
          </w:p>
          <w:p w14:paraId="06A866ED" w14:textId="435637C9" w:rsidR="004326E9" w:rsidRPr="004326E9" w:rsidRDefault="004326E9" w:rsidP="00AB4A0A">
            <w:pPr>
              <w:ind w:hanging="57"/>
              <w:jc w:val="both"/>
              <w:rPr>
                <w:rFonts w:ascii="Arial" w:hAnsi="Arial" w:cs="Arial"/>
                <w:b/>
                <w:caps/>
                <w:sz w:val="20"/>
                <w:szCs w:val="20"/>
                <w:lang w:val="lv-LV"/>
              </w:rPr>
            </w:pPr>
            <w:r w:rsidRPr="004326E9">
              <w:rPr>
                <w:rFonts w:ascii="Arial" w:eastAsia="Calibri" w:hAnsi="Arial" w:cs="Arial"/>
                <w:sz w:val="20"/>
                <w:szCs w:val="20"/>
                <w:lang w:val="lv-LV"/>
              </w:rPr>
              <w:t>Ja piedāvājuma dokumentus paraksta pilnvarotā persona, jāiesniedz atbilstošu piešķirto pārstāvības tiesību un saistību apjoma apliecinošu dokumentu (pilnvaru).</w:t>
            </w:r>
          </w:p>
        </w:tc>
      </w:tr>
      <w:tr w:rsidR="004326E9" w:rsidRPr="008566FD" w14:paraId="3739A729" w14:textId="77777777" w:rsidTr="00AB4A0A">
        <w:tc>
          <w:tcPr>
            <w:tcW w:w="950" w:type="dxa"/>
            <w:shd w:val="clear" w:color="auto" w:fill="auto"/>
            <w:vAlign w:val="center"/>
          </w:tcPr>
          <w:p w14:paraId="4D8998C2" w14:textId="77777777" w:rsidR="004326E9" w:rsidRPr="004326E9" w:rsidRDefault="004326E9" w:rsidP="00AB4A0A">
            <w:pPr>
              <w:rPr>
                <w:rFonts w:ascii="Arial" w:hAnsi="Arial" w:cs="Arial"/>
                <w:b/>
                <w:bCs/>
                <w:sz w:val="20"/>
                <w:szCs w:val="20"/>
                <w:lang w:val="lv-LV"/>
              </w:rPr>
            </w:pPr>
            <w:r w:rsidRPr="004326E9">
              <w:rPr>
                <w:rFonts w:ascii="Arial" w:hAnsi="Arial" w:cs="Arial"/>
                <w:b/>
                <w:bCs/>
                <w:sz w:val="20"/>
                <w:szCs w:val="20"/>
                <w:lang w:val="lv-LV"/>
              </w:rPr>
              <w:t>3.2.2.</w:t>
            </w:r>
          </w:p>
        </w:tc>
        <w:tc>
          <w:tcPr>
            <w:tcW w:w="8798" w:type="dxa"/>
            <w:gridSpan w:val="2"/>
            <w:shd w:val="clear" w:color="auto" w:fill="auto"/>
            <w:vAlign w:val="center"/>
          </w:tcPr>
          <w:p w14:paraId="32B62C64" w14:textId="77777777" w:rsidR="004326E9" w:rsidRPr="004326E9" w:rsidRDefault="004326E9" w:rsidP="00AB4A0A">
            <w:pPr>
              <w:jc w:val="center"/>
              <w:rPr>
                <w:rFonts w:ascii="Arial" w:hAnsi="Arial" w:cs="Arial"/>
                <w:b/>
                <w:sz w:val="20"/>
                <w:szCs w:val="20"/>
                <w:lang w:val="lv-LV"/>
              </w:rPr>
            </w:pPr>
            <w:r w:rsidRPr="004326E9">
              <w:rPr>
                <w:rFonts w:ascii="Arial" w:hAnsi="Arial" w:cs="Arial"/>
                <w:b/>
                <w:smallCaps/>
                <w:sz w:val="20"/>
                <w:szCs w:val="20"/>
                <w:lang w:val="lv-LV"/>
              </w:rPr>
              <w:t>Pretendentu izslēgšanas noteikumi</w:t>
            </w:r>
            <w:r w:rsidRPr="004326E9">
              <w:rPr>
                <w:rStyle w:val="Vresatsauce"/>
                <w:rFonts w:ascii="Arial" w:hAnsi="Arial" w:cs="Arial"/>
                <w:b/>
                <w:smallCaps/>
                <w:sz w:val="20"/>
                <w:szCs w:val="20"/>
                <w:lang w:val="lv-LV"/>
              </w:rPr>
              <w:footnoteReference w:id="2"/>
            </w:r>
            <w:r w:rsidRPr="004326E9">
              <w:rPr>
                <w:rFonts w:ascii="Arial" w:hAnsi="Arial" w:cs="Arial"/>
                <w:b/>
                <w:smallCaps/>
                <w:sz w:val="20"/>
                <w:szCs w:val="20"/>
                <w:vertAlign w:val="superscript"/>
                <w:lang w:val="lv-LV"/>
              </w:rPr>
              <w:t>,</w:t>
            </w:r>
            <w:r w:rsidRPr="004326E9">
              <w:rPr>
                <w:rStyle w:val="Vresatsauce"/>
                <w:rFonts w:ascii="Arial" w:hAnsi="Arial" w:cs="Arial"/>
                <w:b/>
                <w:sz w:val="20"/>
                <w:szCs w:val="20"/>
                <w:lang w:val="lv-LV"/>
              </w:rPr>
              <w:footnoteReference w:id="3"/>
            </w:r>
          </w:p>
          <w:p w14:paraId="11D1C32F" w14:textId="77777777" w:rsidR="004326E9" w:rsidRPr="004326E9" w:rsidRDefault="004326E9" w:rsidP="00AB4A0A">
            <w:pPr>
              <w:jc w:val="center"/>
              <w:rPr>
                <w:rFonts w:ascii="Arial" w:hAnsi="Arial" w:cs="Arial"/>
                <w:b/>
                <w:caps/>
                <w:sz w:val="20"/>
                <w:szCs w:val="20"/>
                <w:lang w:val="lv-LV"/>
              </w:rPr>
            </w:pPr>
            <w:r w:rsidRPr="004326E9">
              <w:rPr>
                <w:rFonts w:ascii="Arial" w:eastAsia="Calibri" w:hAnsi="Arial" w:cs="Arial"/>
                <w:b/>
                <w:sz w:val="20"/>
                <w:szCs w:val="20"/>
                <w:lang w:val="lv-LV"/>
              </w:rPr>
              <w:lastRenderedPageBreak/>
              <w:t>Pasūtītājs izslēdz pretendentu (</w:t>
            </w:r>
            <w:r w:rsidRPr="004326E9">
              <w:rPr>
                <w:rFonts w:ascii="Arial" w:eastAsia="Calibri" w:hAnsi="Arial" w:cs="Arial"/>
                <w:b/>
                <w:i/>
                <w:iCs/>
                <w:sz w:val="20"/>
                <w:szCs w:val="20"/>
                <w:lang w:val="lv-LV"/>
              </w:rPr>
              <w:t>kā arī pretendenta apakšuzņēmēju/piesaistīto personu, ja tāda tiek piesaistīta</w:t>
            </w:r>
            <w:r w:rsidRPr="004326E9">
              <w:rPr>
                <w:rFonts w:ascii="Arial" w:eastAsia="Calibri" w:hAnsi="Arial" w:cs="Arial"/>
                <w:b/>
                <w:sz w:val="20"/>
                <w:szCs w:val="20"/>
                <w:lang w:val="lv-LV"/>
              </w:rPr>
              <w:t>) no turpmākās dalības sarunu procedūrā, neizskata piedāvājumu, kā arī neslēdz iepirkuma līgumu ar pretendentu</w:t>
            </w:r>
            <w:r w:rsidRPr="004326E9">
              <w:rPr>
                <w:rFonts w:ascii="Arial" w:hAnsi="Arial" w:cs="Arial"/>
                <w:b/>
                <w:sz w:val="20"/>
                <w:szCs w:val="20"/>
                <w:lang w:val="lv-LV"/>
              </w:rPr>
              <w:t>, uz kuru attiecas jebkurš no šī punkta apakšpunktos noteiktajiem gadījumiem</w:t>
            </w:r>
          </w:p>
        </w:tc>
      </w:tr>
      <w:tr w:rsidR="004326E9" w:rsidRPr="004326E9" w14:paraId="69B3B1E6" w14:textId="77777777" w:rsidTr="00AB4A0A">
        <w:tc>
          <w:tcPr>
            <w:tcW w:w="950" w:type="dxa"/>
          </w:tcPr>
          <w:p w14:paraId="39CE9581" w14:textId="77777777" w:rsidR="004326E9" w:rsidRPr="004326E9" w:rsidRDefault="004326E9" w:rsidP="00AB4A0A">
            <w:pPr>
              <w:rPr>
                <w:rFonts w:ascii="Arial" w:hAnsi="Arial" w:cs="Arial"/>
                <w:sz w:val="20"/>
                <w:szCs w:val="20"/>
                <w:lang w:val="lv-LV"/>
              </w:rPr>
            </w:pPr>
            <w:r w:rsidRPr="004326E9">
              <w:rPr>
                <w:rFonts w:ascii="Arial" w:hAnsi="Arial" w:cs="Arial"/>
                <w:sz w:val="20"/>
                <w:szCs w:val="20"/>
                <w:lang w:val="lv-LV"/>
              </w:rPr>
              <w:lastRenderedPageBreak/>
              <w:t>3.2.2.1.</w:t>
            </w:r>
          </w:p>
        </w:tc>
        <w:tc>
          <w:tcPr>
            <w:tcW w:w="3619" w:type="dxa"/>
          </w:tcPr>
          <w:p w14:paraId="454A45E3" w14:textId="77777777" w:rsidR="004326E9" w:rsidRPr="004326E9" w:rsidRDefault="004326E9" w:rsidP="00AB4A0A">
            <w:pPr>
              <w:ind w:left="-41" w:firstLine="126"/>
              <w:jc w:val="both"/>
              <w:rPr>
                <w:rFonts w:ascii="Arial" w:hAnsi="Arial" w:cs="Arial"/>
                <w:sz w:val="20"/>
                <w:szCs w:val="20"/>
                <w:lang w:val="lv-LV"/>
              </w:rPr>
            </w:pPr>
            <w:r w:rsidRPr="004326E9">
              <w:rPr>
                <w:rFonts w:ascii="Arial" w:hAnsi="Arial" w:cs="Arial"/>
                <w:sz w:val="20"/>
                <w:szCs w:val="20"/>
                <w:lang w:val="lv-LV"/>
              </w:rPr>
              <w:t>Ir konstatēts, ka pretendentam Latvijā vai valstī, kurā tas reģistrēts vai kurā atrodas tā pastāvīgā dzīvesvieta, ir nodokļu parādi (tai skaitā valsts sociālās apdrošināšanas obligāto iemaksu parādi), kas kopsummā kādā no valstīm pārsniedz 150 EUR (viens simts piecdesmit</w:t>
            </w:r>
            <w:r w:rsidRPr="004326E9">
              <w:rPr>
                <w:rFonts w:ascii="Arial" w:hAnsi="Arial" w:cs="Arial"/>
                <w:i/>
                <w:iCs/>
                <w:sz w:val="20"/>
                <w:szCs w:val="20"/>
                <w:lang w:val="lv-LV"/>
              </w:rPr>
              <w:t xml:space="preserve"> </w:t>
            </w:r>
            <w:proofErr w:type="spellStart"/>
            <w:r w:rsidRPr="004326E9">
              <w:rPr>
                <w:rFonts w:ascii="Arial" w:hAnsi="Arial" w:cs="Arial"/>
                <w:i/>
                <w:iCs/>
                <w:sz w:val="20"/>
                <w:szCs w:val="20"/>
                <w:lang w:val="lv-LV"/>
              </w:rPr>
              <w:t>euro</w:t>
            </w:r>
            <w:proofErr w:type="spellEnd"/>
            <w:r w:rsidRPr="004326E9">
              <w:rPr>
                <w:rFonts w:ascii="Arial" w:hAnsi="Arial" w:cs="Arial"/>
                <w:sz w:val="20"/>
                <w:szCs w:val="20"/>
                <w:lang w:val="lv-LV"/>
              </w:rPr>
              <w:t>).</w:t>
            </w:r>
          </w:p>
          <w:p w14:paraId="4D67EF01" w14:textId="77777777" w:rsidR="004326E9" w:rsidRPr="004326E9" w:rsidRDefault="004326E9" w:rsidP="00AB4A0A">
            <w:pPr>
              <w:ind w:left="-41" w:firstLine="126"/>
              <w:jc w:val="both"/>
              <w:rPr>
                <w:rFonts w:ascii="Arial" w:hAnsi="Arial" w:cs="Arial"/>
                <w:b/>
                <w:caps/>
                <w:sz w:val="20"/>
                <w:szCs w:val="20"/>
                <w:lang w:val="lv-LV"/>
              </w:rPr>
            </w:pPr>
          </w:p>
          <w:p w14:paraId="2748D587" w14:textId="77777777" w:rsidR="004326E9" w:rsidRPr="004326E9" w:rsidRDefault="004326E9" w:rsidP="00AB4A0A">
            <w:pPr>
              <w:ind w:left="-41" w:firstLine="41"/>
              <w:jc w:val="both"/>
              <w:rPr>
                <w:rFonts w:ascii="Arial" w:hAnsi="Arial" w:cs="Arial"/>
                <w:b/>
                <w:caps/>
                <w:sz w:val="20"/>
                <w:szCs w:val="20"/>
                <w:lang w:val="lv-LV"/>
              </w:rPr>
            </w:pPr>
            <w:r w:rsidRPr="004326E9">
              <w:rPr>
                <w:rFonts w:ascii="Arial" w:hAnsi="Arial" w:cs="Arial"/>
                <w:sz w:val="20"/>
                <w:szCs w:val="20"/>
                <w:lang w:val="lv-LV"/>
              </w:rPr>
              <w:t>Papildus vērtēšanas gaitai tiek pārbaudīts (1) piedāvājumu iesniegšanas termiņa pēdējā dienā; (2) dienā, kad pieņemts lēmums par iespējamu iepirkuma līguma slēgšanas tiesību piešķiršanu.</w:t>
            </w:r>
          </w:p>
        </w:tc>
        <w:tc>
          <w:tcPr>
            <w:tcW w:w="5179" w:type="dxa"/>
          </w:tcPr>
          <w:p w14:paraId="30345F8E" w14:textId="77777777" w:rsidR="004326E9" w:rsidRPr="004326E9" w:rsidRDefault="004326E9" w:rsidP="00AB4A0A">
            <w:pPr>
              <w:spacing w:after="160" w:line="259" w:lineRule="auto"/>
              <w:jc w:val="both"/>
              <w:rPr>
                <w:rFonts w:ascii="Arial" w:eastAsiaTheme="minorHAnsi" w:hAnsi="Arial" w:cs="Arial"/>
                <w:sz w:val="20"/>
                <w:szCs w:val="20"/>
                <w:lang w:val="lv-LV"/>
              </w:rPr>
            </w:pPr>
            <w:r w:rsidRPr="004326E9">
              <w:rPr>
                <w:rFonts w:ascii="Arial" w:eastAsiaTheme="minorHAnsi" w:hAnsi="Arial" w:cs="Arial"/>
                <w:iCs/>
                <w:sz w:val="20"/>
                <w:szCs w:val="20"/>
                <w:lang w:val="lv-LV"/>
              </w:rPr>
              <w:t xml:space="preserve"> Informāciju pasūtītājs/komisija pārbauda par pretendentu valsts publiskajās datu bāzēs un izmantojot publiski pieejamo informāciju. Pretendentam prasības izpildes apliecinošu dokumentu nav jāiesniedz.</w:t>
            </w:r>
          </w:p>
          <w:p w14:paraId="64429750" w14:textId="77777777" w:rsidR="004326E9" w:rsidRPr="004326E9" w:rsidRDefault="004326E9" w:rsidP="00AB4A0A">
            <w:pPr>
              <w:spacing w:after="160" w:line="259" w:lineRule="auto"/>
              <w:jc w:val="both"/>
              <w:rPr>
                <w:rFonts w:ascii="Arial" w:hAnsi="Arial" w:cs="Arial"/>
                <w:b/>
                <w:caps/>
                <w:sz w:val="20"/>
                <w:szCs w:val="20"/>
                <w:lang w:val="lv-LV"/>
              </w:rPr>
            </w:pPr>
          </w:p>
        </w:tc>
      </w:tr>
      <w:tr w:rsidR="004326E9" w:rsidRPr="004326E9" w14:paraId="415F4BDC" w14:textId="77777777" w:rsidTr="00AB4A0A">
        <w:trPr>
          <w:trHeight w:val="699"/>
        </w:trPr>
        <w:tc>
          <w:tcPr>
            <w:tcW w:w="950" w:type="dxa"/>
          </w:tcPr>
          <w:p w14:paraId="2DBCBC97" w14:textId="77777777" w:rsidR="004326E9" w:rsidRPr="004326E9" w:rsidRDefault="004326E9" w:rsidP="00AB4A0A">
            <w:pPr>
              <w:rPr>
                <w:rFonts w:ascii="Arial" w:hAnsi="Arial" w:cs="Arial"/>
                <w:sz w:val="20"/>
                <w:szCs w:val="20"/>
                <w:lang w:val="lv-LV"/>
              </w:rPr>
            </w:pPr>
            <w:r w:rsidRPr="004326E9">
              <w:rPr>
                <w:rFonts w:ascii="Arial" w:hAnsi="Arial" w:cs="Arial"/>
                <w:sz w:val="20"/>
                <w:szCs w:val="20"/>
                <w:lang w:val="lv-LV"/>
              </w:rPr>
              <w:t>3.2.2.2.</w:t>
            </w:r>
          </w:p>
        </w:tc>
        <w:tc>
          <w:tcPr>
            <w:tcW w:w="3619" w:type="dxa"/>
          </w:tcPr>
          <w:p w14:paraId="3C9BC63F" w14:textId="77777777" w:rsidR="004326E9" w:rsidRPr="004326E9" w:rsidRDefault="004326E9" w:rsidP="00AB4A0A">
            <w:pPr>
              <w:ind w:left="-41" w:right="-39" w:firstLine="112"/>
              <w:jc w:val="both"/>
              <w:rPr>
                <w:rFonts w:ascii="Arial" w:hAnsi="Arial" w:cs="Arial"/>
                <w:b/>
                <w:caps/>
                <w:sz w:val="20"/>
                <w:szCs w:val="20"/>
                <w:lang w:val="lv-LV"/>
              </w:rPr>
            </w:pPr>
            <w:r w:rsidRPr="004326E9">
              <w:rPr>
                <w:rFonts w:ascii="Arial" w:hAnsi="Arial" w:cs="Arial"/>
                <w:sz w:val="20"/>
                <w:szCs w:val="20"/>
                <w:lang w:val="lv-LV"/>
              </w:rPr>
              <w:t>Ir pasludināts pretendenta maksātnespējas process, apturēta pretendenta saimnieciskā darbība vai pretendents tiek likvidēts.</w:t>
            </w:r>
          </w:p>
        </w:tc>
        <w:tc>
          <w:tcPr>
            <w:tcW w:w="5179" w:type="dxa"/>
          </w:tcPr>
          <w:p w14:paraId="3F112D1D" w14:textId="77777777" w:rsidR="004326E9" w:rsidRPr="004326E9" w:rsidRDefault="004326E9" w:rsidP="00AB4A0A">
            <w:pPr>
              <w:ind w:left="-74" w:firstLine="74"/>
              <w:jc w:val="both"/>
              <w:rPr>
                <w:rFonts w:ascii="Arial" w:hAnsi="Arial" w:cs="Arial"/>
                <w:iCs/>
                <w:sz w:val="20"/>
                <w:szCs w:val="20"/>
                <w:lang w:val="lv-LV"/>
              </w:rPr>
            </w:pPr>
            <w:r w:rsidRPr="004326E9">
              <w:rPr>
                <w:rFonts w:ascii="Arial" w:hAnsi="Arial" w:cs="Arial"/>
                <w:iCs/>
                <w:sz w:val="20"/>
                <w:szCs w:val="20"/>
                <w:lang w:val="lv-LV"/>
              </w:rPr>
              <w:t>Informāciju pasūtītājs/komisija pārbauda par pretendentu valsts publiskajās datu bāzēs un izmantojot publiski pieejamo informāciju.</w:t>
            </w:r>
          </w:p>
          <w:p w14:paraId="10FC7D4A" w14:textId="77777777" w:rsidR="004326E9" w:rsidRPr="004326E9" w:rsidRDefault="004326E9" w:rsidP="00AB4A0A">
            <w:pPr>
              <w:ind w:left="-74" w:right="-27" w:firstLine="105"/>
              <w:jc w:val="both"/>
              <w:rPr>
                <w:rFonts w:ascii="Arial" w:hAnsi="Arial" w:cs="Arial"/>
                <w:sz w:val="20"/>
                <w:szCs w:val="20"/>
                <w:lang w:val="lv-LV"/>
              </w:rPr>
            </w:pPr>
            <w:r w:rsidRPr="004326E9">
              <w:rPr>
                <w:rFonts w:ascii="Arial" w:hAnsi="Arial" w:cs="Arial"/>
                <w:iCs/>
                <w:sz w:val="20"/>
                <w:szCs w:val="20"/>
                <w:lang w:val="lv-LV"/>
              </w:rPr>
              <w:t>Pretendentam prasības izpildi apliecinošu dokumentu nav jāiesniedz.</w:t>
            </w:r>
          </w:p>
        </w:tc>
      </w:tr>
      <w:tr w:rsidR="004326E9" w:rsidRPr="008566FD" w14:paraId="7DAA5A8A" w14:textId="77777777" w:rsidTr="00AB4A0A">
        <w:tc>
          <w:tcPr>
            <w:tcW w:w="950" w:type="dxa"/>
          </w:tcPr>
          <w:p w14:paraId="7FEE17CD" w14:textId="77777777" w:rsidR="004326E9" w:rsidRPr="004326E9" w:rsidRDefault="004326E9" w:rsidP="00AB4A0A">
            <w:pPr>
              <w:rPr>
                <w:rFonts w:ascii="Arial" w:hAnsi="Arial" w:cs="Arial"/>
                <w:sz w:val="20"/>
                <w:szCs w:val="20"/>
                <w:lang w:val="lv-LV"/>
              </w:rPr>
            </w:pPr>
            <w:r w:rsidRPr="004326E9">
              <w:rPr>
                <w:rFonts w:ascii="Arial" w:hAnsi="Arial" w:cs="Arial"/>
                <w:sz w:val="20"/>
                <w:szCs w:val="20"/>
                <w:lang w:val="lv-LV"/>
              </w:rPr>
              <w:t>3.2.2.3.</w:t>
            </w:r>
          </w:p>
        </w:tc>
        <w:tc>
          <w:tcPr>
            <w:tcW w:w="3619" w:type="dxa"/>
          </w:tcPr>
          <w:p w14:paraId="6C140E5A" w14:textId="77777777" w:rsidR="004326E9" w:rsidRPr="004326E9" w:rsidRDefault="004326E9" w:rsidP="00AB4A0A">
            <w:pPr>
              <w:ind w:left="-83" w:firstLine="85"/>
              <w:jc w:val="both"/>
              <w:rPr>
                <w:rFonts w:ascii="Arial" w:hAnsi="Arial" w:cs="Arial"/>
                <w:b/>
                <w:caps/>
                <w:sz w:val="20"/>
                <w:szCs w:val="20"/>
                <w:lang w:val="lv-LV"/>
              </w:rPr>
            </w:pPr>
            <w:r w:rsidRPr="004326E9">
              <w:rPr>
                <w:rFonts w:ascii="Arial" w:hAnsi="Arial" w:cs="Arial"/>
                <w:sz w:val="20"/>
                <w:szCs w:val="20"/>
                <w:lang w:val="lv-LV"/>
              </w:rPr>
              <w:t>Pretendents, tā darbinieks vai pretendenta piedāvājumā norādītā persona ir konsultējusi vai citādi bijusi iesaistīta iepirkuma dokumentu sagatavošanā.</w:t>
            </w:r>
          </w:p>
        </w:tc>
        <w:tc>
          <w:tcPr>
            <w:tcW w:w="5179" w:type="dxa"/>
          </w:tcPr>
          <w:p w14:paraId="58778EB3" w14:textId="77777777" w:rsidR="004326E9" w:rsidRPr="004326E9" w:rsidRDefault="004326E9" w:rsidP="00AB4A0A">
            <w:pPr>
              <w:ind w:left="-59" w:right="-41" w:firstLine="141"/>
              <w:jc w:val="both"/>
              <w:rPr>
                <w:rFonts w:ascii="Arial" w:hAnsi="Arial" w:cs="Arial"/>
                <w:b/>
                <w:caps/>
                <w:sz w:val="20"/>
                <w:szCs w:val="20"/>
                <w:lang w:val="lv-LV"/>
              </w:rPr>
            </w:pPr>
            <w:r w:rsidRPr="004326E9">
              <w:rPr>
                <w:rFonts w:ascii="Arial" w:hAnsi="Arial" w:cs="Arial"/>
                <w:sz w:val="20"/>
                <w:szCs w:val="20"/>
                <w:lang w:val="lv-LV"/>
              </w:rPr>
              <w:t>Informācija (apliecinājums), ka pretendents, tā darbinieks vai pretendenta piedāvājuma dokumentos norādīta persona nav konsultējusi vai citādi bijusi iesaistīta iepirkuma dokumentu sagatavošanā (atbilstošs apliecinājums iekļauts pieteikuma veidlapā - nolikuma 1. pielikums).</w:t>
            </w:r>
          </w:p>
        </w:tc>
      </w:tr>
      <w:tr w:rsidR="004326E9" w:rsidRPr="008566FD" w14:paraId="5F12E453" w14:textId="77777777" w:rsidTr="00AB4A0A">
        <w:tc>
          <w:tcPr>
            <w:tcW w:w="950" w:type="dxa"/>
          </w:tcPr>
          <w:p w14:paraId="0B606775" w14:textId="77777777" w:rsidR="004326E9" w:rsidRPr="004326E9" w:rsidRDefault="004326E9" w:rsidP="00AB4A0A">
            <w:pPr>
              <w:rPr>
                <w:rFonts w:ascii="Arial" w:hAnsi="Arial" w:cs="Arial"/>
                <w:sz w:val="20"/>
                <w:szCs w:val="20"/>
                <w:lang w:val="lv-LV"/>
              </w:rPr>
            </w:pPr>
            <w:r w:rsidRPr="004326E9">
              <w:rPr>
                <w:rFonts w:ascii="Arial" w:hAnsi="Arial" w:cs="Arial"/>
                <w:sz w:val="20"/>
                <w:szCs w:val="20"/>
                <w:lang w:val="lv-LV"/>
              </w:rPr>
              <w:t>3.2.2.4.</w:t>
            </w:r>
          </w:p>
        </w:tc>
        <w:tc>
          <w:tcPr>
            <w:tcW w:w="3619" w:type="dxa"/>
          </w:tcPr>
          <w:p w14:paraId="0C6DA8C8" w14:textId="77777777" w:rsidR="004326E9" w:rsidRPr="004326E9" w:rsidRDefault="004326E9" w:rsidP="00AB4A0A">
            <w:pPr>
              <w:ind w:left="-83" w:firstLine="85"/>
              <w:jc w:val="both"/>
              <w:rPr>
                <w:rFonts w:ascii="Arial" w:hAnsi="Arial" w:cs="Arial"/>
                <w:b/>
                <w:caps/>
                <w:sz w:val="20"/>
                <w:szCs w:val="20"/>
                <w:lang w:val="lv-LV"/>
              </w:rPr>
            </w:pPr>
            <w:r w:rsidRPr="004326E9">
              <w:rPr>
                <w:rFonts w:ascii="Arial" w:eastAsia="Calibri" w:hAnsi="Arial" w:cs="Arial"/>
                <w:sz w:val="20"/>
                <w:szCs w:val="20"/>
                <w:lang w:val="lv-LV"/>
              </w:rPr>
              <w:t>Pretendents ir sniedzis nepatiesu informāciju tā kvalifikācijas novērtēšanai vai vispār nav sniedzis pieprasīto informāciju.</w:t>
            </w:r>
          </w:p>
        </w:tc>
        <w:tc>
          <w:tcPr>
            <w:tcW w:w="5179" w:type="dxa"/>
          </w:tcPr>
          <w:p w14:paraId="65F0B9C0" w14:textId="77777777" w:rsidR="004326E9" w:rsidRPr="004326E9" w:rsidRDefault="004326E9" w:rsidP="00AB4A0A">
            <w:pPr>
              <w:ind w:left="-59" w:firstLine="141"/>
              <w:jc w:val="both"/>
              <w:rPr>
                <w:rFonts w:ascii="Arial" w:hAnsi="Arial" w:cs="Arial"/>
                <w:b/>
                <w:iCs/>
                <w:caps/>
                <w:sz w:val="20"/>
                <w:szCs w:val="20"/>
                <w:lang w:val="lv-LV"/>
              </w:rPr>
            </w:pPr>
            <w:r w:rsidRPr="004326E9">
              <w:rPr>
                <w:rFonts w:ascii="Arial" w:hAnsi="Arial" w:cs="Arial"/>
                <w:iCs/>
                <w:sz w:val="20"/>
                <w:szCs w:val="20"/>
                <w:lang w:val="lv-LV"/>
              </w:rPr>
              <w:t>Dokumentu/informāciju nav jāiesniedz, pasūtītājs/komisija attiecīgo informāciju pārbauda valsts publiskajās datu bāzēs, izmantojot publiski pieejamo informāciju un pasūtītājam/komisijai pieejamo informāciju.</w:t>
            </w:r>
          </w:p>
        </w:tc>
      </w:tr>
      <w:tr w:rsidR="004326E9" w:rsidRPr="008566FD" w14:paraId="48902A56" w14:textId="77777777" w:rsidTr="00AB4A0A">
        <w:tc>
          <w:tcPr>
            <w:tcW w:w="950" w:type="dxa"/>
          </w:tcPr>
          <w:p w14:paraId="72CE1B5E" w14:textId="77777777" w:rsidR="004326E9" w:rsidRPr="004326E9" w:rsidRDefault="004326E9" w:rsidP="00AB4A0A">
            <w:pPr>
              <w:rPr>
                <w:rFonts w:ascii="Arial" w:hAnsi="Arial" w:cs="Arial"/>
                <w:sz w:val="20"/>
                <w:szCs w:val="20"/>
                <w:lang w:val="lv-LV"/>
              </w:rPr>
            </w:pPr>
            <w:r w:rsidRPr="004326E9">
              <w:rPr>
                <w:rFonts w:ascii="Arial" w:hAnsi="Arial" w:cs="Arial"/>
                <w:sz w:val="20"/>
                <w:szCs w:val="20"/>
                <w:lang w:val="lv-LV"/>
              </w:rPr>
              <w:t>3.2.2.5.</w:t>
            </w:r>
          </w:p>
        </w:tc>
        <w:tc>
          <w:tcPr>
            <w:tcW w:w="3619" w:type="dxa"/>
          </w:tcPr>
          <w:p w14:paraId="67FCCF78" w14:textId="77777777" w:rsidR="004326E9" w:rsidRPr="004326E9" w:rsidRDefault="004326E9" w:rsidP="00AB4A0A">
            <w:pPr>
              <w:ind w:left="-83" w:firstLine="85"/>
              <w:jc w:val="both"/>
              <w:rPr>
                <w:rFonts w:ascii="Arial" w:hAnsi="Arial" w:cs="Arial"/>
                <w:b/>
                <w:caps/>
                <w:sz w:val="20"/>
                <w:szCs w:val="20"/>
                <w:lang w:val="lv-LV"/>
              </w:rPr>
            </w:pPr>
            <w:r w:rsidRPr="004326E9">
              <w:rPr>
                <w:rFonts w:ascii="Arial" w:hAnsi="Arial" w:cs="Arial"/>
                <w:sz w:val="20"/>
                <w:szCs w:val="20"/>
                <w:lang w:val="lv-LV"/>
              </w:rPr>
              <w:t>Pretendents nav pildījis ar pasūtītāju noslēgto iepirkuma līgumu, kā rezultātā pasūtītājs ir izmantojis attiecīgajā līgumā paredzētās tiesības vienpusēji atkāpties no līguma.</w:t>
            </w:r>
          </w:p>
        </w:tc>
        <w:tc>
          <w:tcPr>
            <w:tcW w:w="5179" w:type="dxa"/>
          </w:tcPr>
          <w:p w14:paraId="68B02534" w14:textId="77777777" w:rsidR="004326E9" w:rsidRPr="004326E9" w:rsidRDefault="004326E9" w:rsidP="00AB4A0A">
            <w:pPr>
              <w:ind w:left="-59" w:firstLine="59"/>
              <w:jc w:val="both"/>
              <w:rPr>
                <w:rFonts w:ascii="Arial" w:hAnsi="Arial" w:cs="Arial"/>
                <w:b/>
                <w:iCs/>
                <w:caps/>
                <w:sz w:val="20"/>
                <w:szCs w:val="20"/>
                <w:lang w:val="lv-LV"/>
              </w:rPr>
            </w:pPr>
            <w:r w:rsidRPr="004326E9">
              <w:rPr>
                <w:rFonts w:ascii="Arial" w:hAnsi="Arial" w:cs="Arial"/>
                <w:iCs/>
                <w:sz w:val="20"/>
                <w:szCs w:val="20"/>
                <w:lang w:val="lv-LV"/>
              </w:rPr>
              <w:t>Dokumentu/informāciju nav jāiesniedz, pasūtītājs/komisija informāciju par izslēgšanas nosacījumu pārbauda, izmantojot pasūtītājam/komisijai pieejamo informāciju.</w:t>
            </w:r>
          </w:p>
        </w:tc>
      </w:tr>
      <w:tr w:rsidR="004326E9" w:rsidRPr="004326E9" w14:paraId="5D50B8F5" w14:textId="77777777" w:rsidTr="009A485E">
        <w:trPr>
          <w:trHeight w:val="4929"/>
        </w:trPr>
        <w:tc>
          <w:tcPr>
            <w:tcW w:w="950" w:type="dxa"/>
          </w:tcPr>
          <w:p w14:paraId="5DB4F50A" w14:textId="77777777" w:rsidR="004326E9" w:rsidRPr="004326E9" w:rsidRDefault="004326E9" w:rsidP="00AB4A0A">
            <w:pPr>
              <w:rPr>
                <w:rFonts w:ascii="Arial" w:hAnsi="Arial" w:cs="Arial"/>
                <w:sz w:val="20"/>
                <w:szCs w:val="20"/>
                <w:lang w:val="lv-LV"/>
              </w:rPr>
            </w:pPr>
            <w:r w:rsidRPr="004326E9">
              <w:rPr>
                <w:rFonts w:ascii="Arial" w:hAnsi="Arial" w:cs="Arial"/>
                <w:sz w:val="20"/>
                <w:szCs w:val="20"/>
                <w:lang w:val="lv-LV"/>
              </w:rPr>
              <w:t>3.2.2.6.</w:t>
            </w:r>
          </w:p>
        </w:tc>
        <w:tc>
          <w:tcPr>
            <w:tcW w:w="3619" w:type="dxa"/>
          </w:tcPr>
          <w:p w14:paraId="02296BA2" w14:textId="77777777" w:rsidR="004326E9" w:rsidRPr="004326E9" w:rsidRDefault="004326E9" w:rsidP="00AB4A0A">
            <w:pPr>
              <w:ind w:left="-69" w:firstLine="126"/>
              <w:jc w:val="both"/>
              <w:rPr>
                <w:rFonts w:ascii="Arial" w:hAnsi="Arial" w:cs="Arial"/>
                <w:sz w:val="20"/>
                <w:szCs w:val="20"/>
                <w:lang w:val="lv-LV"/>
              </w:rPr>
            </w:pPr>
            <w:r w:rsidRPr="004326E9">
              <w:rPr>
                <w:rFonts w:ascii="Arial" w:hAnsi="Arial" w:cs="Arial"/>
                <w:sz w:val="20"/>
                <w:szCs w:val="20"/>
                <w:lang w:val="lv-LV"/>
              </w:rPr>
              <w:t>Ir konstatēts, ka uz pretendentu, kuram piešķiramas līguma slēgšanas tiesības, attiecas Starptautisko un Latvijas Republikas nacionālo sankciju likuma ierobežojumi, kas ietekmē līguma izpildi.</w:t>
            </w:r>
          </w:p>
          <w:p w14:paraId="0A12E804" w14:textId="77777777" w:rsidR="004326E9" w:rsidRPr="004326E9" w:rsidRDefault="004326E9" w:rsidP="00AB4A0A">
            <w:pPr>
              <w:ind w:left="-69" w:firstLine="126"/>
              <w:jc w:val="both"/>
              <w:rPr>
                <w:rFonts w:ascii="Arial" w:hAnsi="Arial" w:cs="Arial"/>
                <w:b/>
                <w:caps/>
                <w:sz w:val="20"/>
                <w:szCs w:val="20"/>
                <w:lang w:val="lv-LV"/>
              </w:rPr>
            </w:pPr>
          </w:p>
          <w:p w14:paraId="125BA3D8" w14:textId="77777777" w:rsidR="004326E9" w:rsidRPr="004326E9" w:rsidRDefault="004326E9" w:rsidP="00AB4A0A">
            <w:pPr>
              <w:ind w:left="-69" w:firstLine="126"/>
              <w:jc w:val="both"/>
              <w:rPr>
                <w:rFonts w:ascii="Arial" w:hAnsi="Arial" w:cs="Arial"/>
                <w:bCs/>
                <w:sz w:val="20"/>
                <w:szCs w:val="20"/>
                <w:lang w:val="lv-LV"/>
              </w:rPr>
            </w:pPr>
            <w:r w:rsidRPr="004326E9">
              <w:rPr>
                <w:rFonts w:ascii="Arial" w:hAnsi="Arial" w:cs="Arial"/>
                <w:bCs/>
                <w:sz w:val="20"/>
                <w:szCs w:val="20"/>
                <w:lang w:val="lv-LV"/>
              </w:rPr>
              <w:t xml:space="preserve">Atbilstības pārbaudi noteiktajai prasībai pasūtītājs/komisija veic </w:t>
            </w:r>
            <w:r w:rsidRPr="004326E9">
              <w:rPr>
                <w:rFonts w:ascii="Arial" w:hAnsi="Arial" w:cs="Arial"/>
                <w:sz w:val="20"/>
                <w:szCs w:val="20"/>
                <w:lang w:val="lv-LV"/>
              </w:rPr>
              <w:t>pirms lēmuma pieņemšanas par iepirkuma līguma slēgšanas tiesību piešķiršanu un tikai</w:t>
            </w:r>
            <w:r w:rsidRPr="004326E9">
              <w:rPr>
                <w:rFonts w:ascii="Arial" w:hAnsi="Arial" w:cs="Arial"/>
                <w:bCs/>
                <w:sz w:val="20"/>
                <w:szCs w:val="20"/>
                <w:lang w:val="lv-LV"/>
              </w:rPr>
              <w:t xml:space="preserve"> attiecībā uz pretendentu, kuram nolikumā noteiktajā kārtībā būtu piešķiramas iepirkuma līguma slēgšanas tiesības (skat. nolikuma 4.2.7. punktā).</w:t>
            </w:r>
          </w:p>
          <w:p w14:paraId="60A95D64" w14:textId="77777777" w:rsidR="004326E9" w:rsidRPr="004326E9" w:rsidRDefault="004326E9" w:rsidP="00AB4A0A">
            <w:pPr>
              <w:ind w:left="-69" w:firstLine="126"/>
              <w:jc w:val="both"/>
              <w:rPr>
                <w:rFonts w:ascii="Arial" w:hAnsi="Arial" w:cs="Arial"/>
                <w:b/>
                <w:bCs/>
                <w:caps/>
                <w:sz w:val="20"/>
                <w:szCs w:val="20"/>
                <w:lang w:val="lv-LV"/>
              </w:rPr>
            </w:pPr>
          </w:p>
          <w:p w14:paraId="5C709E4E" w14:textId="77777777" w:rsidR="004326E9" w:rsidRPr="004326E9" w:rsidRDefault="004326E9" w:rsidP="00AB4A0A">
            <w:pPr>
              <w:ind w:left="-69" w:firstLine="126"/>
              <w:jc w:val="both"/>
              <w:rPr>
                <w:rFonts w:ascii="Arial" w:hAnsi="Arial" w:cs="Arial"/>
                <w:b/>
                <w:caps/>
                <w:sz w:val="20"/>
                <w:szCs w:val="20"/>
                <w:lang w:val="lv-LV"/>
              </w:rPr>
            </w:pPr>
            <w:r w:rsidRPr="004326E9">
              <w:rPr>
                <w:rFonts w:ascii="Arial" w:hAnsi="Arial" w:cs="Arial"/>
                <w:sz w:val="20"/>
                <w:szCs w:val="20"/>
                <w:lang w:val="lv-LV"/>
              </w:rPr>
              <w:t xml:space="preserve">Prasība attiecināma arī uz  nolikuma 3.2.5. punktā minētajām personām, </w:t>
            </w:r>
            <w:r w:rsidRPr="004326E9">
              <w:rPr>
                <w:rFonts w:ascii="Arial" w:hAnsi="Arial" w:cs="Arial"/>
                <w:sz w:val="20"/>
                <w:szCs w:val="20"/>
                <w:shd w:val="clear" w:color="auto" w:fill="FFFFFF"/>
                <w:lang w:val="lv-LV"/>
              </w:rPr>
              <w:t>kuras </w:t>
            </w:r>
            <w:r w:rsidRPr="004326E9">
              <w:rPr>
                <w:rFonts w:ascii="Arial" w:hAnsi="Arial" w:cs="Arial"/>
                <w:b/>
                <w:bCs/>
                <w:sz w:val="20"/>
                <w:szCs w:val="20"/>
                <w:shd w:val="clear" w:color="auto" w:fill="FFFFFF"/>
                <w:lang w:val="lv-LV"/>
              </w:rPr>
              <w:t>ietekmē</w:t>
            </w:r>
            <w:r w:rsidRPr="004326E9">
              <w:rPr>
                <w:rFonts w:ascii="Arial" w:hAnsi="Arial" w:cs="Arial"/>
                <w:sz w:val="20"/>
                <w:szCs w:val="20"/>
                <w:shd w:val="clear" w:color="auto" w:fill="FFFFFF"/>
                <w:lang w:val="lv-LV"/>
              </w:rPr>
              <w:t> līguma izpildi un maksājumus.</w:t>
            </w:r>
          </w:p>
        </w:tc>
        <w:tc>
          <w:tcPr>
            <w:tcW w:w="5179" w:type="dxa"/>
          </w:tcPr>
          <w:p w14:paraId="6775F7BE" w14:textId="664E0E77" w:rsidR="004326E9" w:rsidRPr="004326E9" w:rsidRDefault="004326E9" w:rsidP="00AB4A0A">
            <w:pPr>
              <w:ind w:left="-74" w:right="29"/>
              <w:jc w:val="both"/>
              <w:rPr>
                <w:rFonts w:ascii="Arial" w:hAnsi="Arial" w:cs="Arial"/>
                <w:i/>
                <w:sz w:val="20"/>
                <w:szCs w:val="20"/>
                <w:lang w:val="lv-LV"/>
              </w:rPr>
            </w:pPr>
            <w:r w:rsidRPr="004326E9">
              <w:rPr>
                <w:rFonts w:ascii="Arial" w:hAnsi="Arial" w:cs="Arial"/>
                <w:iCs/>
                <w:sz w:val="20"/>
                <w:szCs w:val="20"/>
                <w:lang w:val="lv-LV"/>
              </w:rPr>
              <w:t>Informāciju pasūtītājs/komisija pārbauda informācijas sistēmās</w:t>
            </w:r>
            <w:r w:rsidRPr="004326E9">
              <w:rPr>
                <w:rFonts w:ascii="Arial" w:hAnsi="Arial" w:cs="Arial"/>
                <w:i/>
                <w:sz w:val="20"/>
                <w:szCs w:val="20"/>
                <w:lang w:val="lv-LV"/>
              </w:rPr>
              <w:t>.</w:t>
            </w:r>
          </w:p>
          <w:p w14:paraId="33AE12F5" w14:textId="77777777" w:rsidR="004326E9" w:rsidRPr="004326E9" w:rsidRDefault="004326E9" w:rsidP="00AB4A0A">
            <w:pPr>
              <w:ind w:left="-74" w:right="29"/>
              <w:jc w:val="both"/>
              <w:rPr>
                <w:rFonts w:ascii="Arial" w:hAnsi="Arial" w:cs="Arial"/>
                <w:iCs/>
                <w:sz w:val="20"/>
                <w:szCs w:val="20"/>
                <w:lang w:val="lv-LV"/>
              </w:rPr>
            </w:pPr>
            <w:r w:rsidRPr="004326E9">
              <w:rPr>
                <w:rFonts w:ascii="Arial" w:hAnsi="Arial" w:cs="Arial"/>
                <w:iCs/>
                <w:sz w:val="20"/>
                <w:szCs w:val="20"/>
                <w:lang w:val="lv-LV"/>
              </w:rPr>
              <w:t>Pretendentam prasības izpildi apliecinošu dokumentu nav jāiesniedz.</w:t>
            </w:r>
          </w:p>
          <w:p w14:paraId="381A202A" w14:textId="77777777" w:rsidR="004326E9" w:rsidRPr="004326E9" w:rsidRDefault="004326E9" w:rsidP="00AB4A0A">
            <w:pPr>
              <w:spacing w:after="160" w:line="259" w:lineRule="auto"/>
              <w:jc w:val="both"/>
              <w:rPr>
                <w:rFonts w:ascii="Arial" w:eastAsiaTheme="minorHAnsi" w:hAnsi="Arial" w:cs="Arial"/>
                <w:sz w:val="20"/>
                <w:szCs w:val="20"/>
                <w:lang w:val="lv-LV"/>
              </w:rPr>
            </w:pPr>
          </w:p>
        </w:tc>
      </w:tr>
      <w:tr w:rsidR="004326E9" w:rsidRPr="004326E9" w14:paraId="7DDAC036" w14:textId="77777777" w:rsidTr="00AB4A0A">
        <w:tc>
          <w:tcPr>
            <w:tcW w:w="9748" w:type="dxa"/>
            <w:gridSpan w:val="3"/>
            <w:shd w:val="clear" w:color="auto" w:fill="auto"/>
            <w:vAlign w:val="center"/>
          </w:tcPr>
          <w:p w14:paraId="7CD476B4" w14:textId="77777777" w:rsidR="004326E9" w:rsidRPr="004326E9" w:rsidRDefault="004326E9" w:rsidP="00AB4A0A">
            <w:pPr>
              <w:jc w:val="center"/>
              <w:rPr>
                <w:rFonts w:ascii="Arial" w:eastAsia="Calibri" w:hAnsi="Arial" w:cs="Arial"/>
                <w:b/>
                <w:smallCaps/>
                <w:sz w:val="20"/>
                <w:szCs w:val="20"/>
                <w:lang w:val="lv-LV"/>
              </w:rPr>
            </w:pPr>
            <w:r w:rsidRPr="004326E9">
              <w:rPr>
                <w:rFonts w:ascii="Arial" w:hAnsi="Arial" w:cs="Arial"/>
                <w:b/>
                <w:smallCaps/>
                <w:sz w:val="20"/>
                <w:szCs w:val="20"/>
                <w:lang w:val="lv-LV"/>
              </w:rPr>
              <w:t>Kvalifikācijas prasības pretendentiem</w:t>
            </w:r>
          </w:p>
        </w:tc>
      </w:tr>
      <w:tr w:rsidR="004326E9" w:rsidRPr="008566FD" w14:paraId="7F71BC10" w14:textId="77777777" w:rsidTr="00AB4A0A">
        <w:tc>
          <w:tcPr>
            <w:tcW w:w="950" w:type="dxa"/>
            <w:shd w:val="clear" w:color="auto" w:fill="auto"/>
            <w:vAlign w:val="center"/>
          </w:tcPr>
          <w:p w14:paraId="4C0CDC51" w14:textId="77777777" w:rsidR="004326E9" w:rsidRPr="004326E9" w:rsidRDefault="004326E9" w:rsidP="00AB4A0A">
            <w:pPr>
              <w:rPr>
                <w:rFonts w:ascii="Arial" w:hAnsi="Arial" w:cs="Arial"/>
                <w:b/>
                <w:bCs/>
                <w:sz w:val="20"/>
                <w:szCs w:val="20"/>
                <w:lang w:val="lv-LV"/>
              </w:rPr>
            </w:pPr>
            <w:r w:rsidRPr="004326E9">
              <w:rPr>
                <w:rFonts w:ascii="Arial" w:hAnsi="Arial" w:cs="Arial"/>
                <w:b/>
                <w:bCs/>
                <w:sz w:val="20"/>
                <w:szCs w:val="20"/>
                <w:lang w:val="lv-LV"/>
              </w:rPr>
              <w:lastRenderedPageBreak/>
              <w:t>3.2.3.</w:t>
            </w:r>
          </w:p>
        </w:tc>
        <w:tc>
          <w:tcPr>
            <w:tcW w:w="8798" w:type="dxa"/>
            <w:gridSpan w:val="2"/>
            <w:shd w:val="clear" w:color="auto" w:fill="auto"/>
          </w:tcPr>
          <w:p w14:paraId="246CDD47" w14:textId="77777777" w:rsidR="004326E9" w:rsidRPr="004326E9" w:rsidRDefault="004326E9" w:rsidP="00AB4A0A">
            <w:pPr>
              <w:jc w:val="center"/>
              <w:rPr>
                <w:rFonts w:ascii="Arial" w:hAnsi="Arial" w:cs="Arial"/>
                <w:b/>
                <w:caps/>
                <w:sz w:val="20"/>
                <w:szCs w:val="20"/>
                <w:lang w:val="lv-LV"/>
              </w:rPr>
            </w:pPr>
            <w:r w:rsidRPr="004326E9">
              <w:rPr>
                <w:rFonts w:ascii="Arial" w:eastAsia="Calibri" w:hAnsi="Arial" w:cs="Arial"/>
                <w:b/>
                <w:sz w:val="20"/>
                <w:szCs w:val="20"/>
                <w:lang w:val="lv-LV"/>
              </w:rPr>
              <w:t xml:space="preserve">Prasības attiecībā uz pretendenta iespējām veikt profesionālo darbību, </w:t>
            </w:r>
            <w:r w:rsidRPr="004326E9">
              <w:rPr>
                <w:rFonts w:ascii="Arial" w:hAnsi="Arial" w:cs="Arial"/>
                <w:b/>
                <w:sz w:val="20"/>
                <w:szCs w:val="20"/>
                <w:lang w:val="lv-LV"/>
              </w:rPr>
              <w:t>saimniecisko un finansiālo stāvokli,</w:t>
            </w:r>
            <w:r w:rsidRPr="004326E9">
              <w:rPr>
                <w:rFonts w:ascii="Arial" w:eastAsia="Calibri" w:hAnsi="Arial" w:cs="Arial"/>
                <w:b/>
                <w:sz w:val="20"/>
                <w:szCs w:val="20"/>
                <w:lang w:val="lv-LV"/>
              </w:rPr>
              <w:t xml:space="preserve"> tehniskajām un profesionālajām spējām:</w:t>
            </w:r>
          </w:p>
        </w:tc>
      </w:tr>
      <w:tr w:rsidR="004326E9" w:rsidRPr="008566FD" w14:paraId="2EA54761" w14:textId="77777777" w:rsidTr="009A485E">
        <w:trPr>
          <w:trHeight w:val="857"/>
        </w:trPr>
        <w:tc>
          <w:tcPr>
            <w:tcW w:w="950" w:type="dxa"/>
          </w:tcPr>
          <w:p w14:paraId="4948B8C2" w14:textId="77777777" w:rsidR="004326E9" w:rsidRPr="004326E9" w:rsidRDefault="004326E9" w:rsidP="00AB4A0A">
            <w:pPr>
              <w:rPr>
                <w:rFonts w:ascii="Arial" w:hAnsi="Arial" w:cs="Arial"/>
                <w:sz w:val="20"/>
                <w:szCs w:val="20"/>
                <w:lang w:val="lv-LV"/>
              </w:rPr>
            </w:pPr>
            <w:r w:rsidRPr="004326E9">
              <w:rPr>
                <w:rFonts w:ascii="Arial" w:hAnsi="Arial" w:cs="Arial"/>
                <w:sz w:val="20"/>
                <w:szCs w:val="20"/>
                <w:lang w:val="lv-LV"/>
              </w:rPr>
              <w:t>3.2.3.1.</w:t>
            </w:r>
          </w:p>
        </w:tc>
        <w:tc>
          <w:tcPr>
            <w:tcW w:w="3619" w:type="dxa"/>
          </w:tcPr>
          <w:p w14:paraId="05E4C990" w14:textId="16D36FBF" w:rsidR="0066071D" w:rsidRPr="004326E9" w:rsidRDefault="004326E9" w:rsidP="0066071D">
            <w:pPr>
              <w:ind w:left="-56" w:firstLine="141"/>
              <w:jc w:val="both"/>
              <w:rPr>
                <w:rFonts w:ascii="Arial" w:hAnsi="Arial" w:cs="Arial"/>
                <w:b/>
                <w:caps/>
                <w:sz w:val="20"/>
                <w:szCs w:val="20"/>
                <w:lang w:val="lv-LV"/>
              </w:rPr>
            </w:pPr>
            <w:r w:rsidRPr="004326E9">
              <w:rPr>
                <w:rFonts w:ascii="Arial" w:eastAsia="Calibri" w:hAnsi="Arial" w:cs="Arial"/>
                <w:sz w:val="20"/>
                <w:szCs w:val="20"/>
                <w:lang w:val="lv-LV"/>
              </w:rPr>
              <w:t>Pretendents</w:t>
            </w:r>
            <w:r w:rsidRPr="004326E9">
              <w:rPr>
                <w:rStyle w:val="Vresatsauce"/>
                <w:rFonts w:ascii="Arial" w:eastAsia="Calibri" w:hAnsi="Arial" w:cs="Arial"/>
                <w:sz w:val="20"/>
                <w:szCs w:val="20"/>
                <w:lang w:val="lv-LV"/>
              </w:rPr>
              <w:footnoteReference w:id="4"/>
            </w:r>
            <w:r w:rsidRPr="004326E9">
              <w:rPr>
                <w:rFonts w:ascii="Arial" w:eastAsia="Calibri" w:hAnsi="Arial" w:cs="Arial"/>
                <w:sz w:val="20"/>
                <w:szCs w:val="20"/>
                <w:lang w:val="lv-LV"/>
              </w:rPr>
              <w:t xml:space="preserve"> ir reģistrēts</w:t>
            </w:r>
            <w:r w:rsidRPr="004326E9">
              <w:rPr>
                <w:rFonts w:ascii="Arial" w:hAnsi="Arial" w:cs="Arial"/>
                <w:bCs/>
                <w:sz w:val="20"/>
                <w:szCs w:val="20"/>
                <w:lang w:val="lv-LV"/>
              </w:rPr>
              <w:t xml:space="preserve"> Latvijas Republikas Uzņēmumu reģistra Komercreģistrā.</w:t>
            </w:r>
          </w:p>
        </w:tc>
        <w:tc>
          <w:tcPr>
            <w:tcW w:w="5179" w:type="dxa"/>
          </w:tcPr>
          <w:p w14:paraId="101271D2" w14:textId="523B0DE2" w:rsidR="004326E9" w:rsidRPr="004326E9" w:rsidRDefault="004326E9" w:rsidP="009A485E">
            <w:pPr>
              <w:spacing w:after="160" w:line="259" w:lineRule="auto"/>
              <w:jc w:val="both"/>
              <w:rPr>
                <w:rFonts w:ascii="Arial" w:hAnsi="Arial" w:cs="Arial"/>
                <w:b/>
                <w:caps/>
                <w:sz w:val="20"/>
                <w:szCs w:val="20"/>
                <w:lang w:val="lv-LV"/>
              </w:rPr>
            </w:pPr>
            <w:r w:rsidRPr="004326E9">
              <w:rPr>
                <w:rFonts w:ascii="Arial" w:eastAsiaTheme="minorHAnsi" w:hAnsi="Arial" w:cs="Arial"/>
                <w:iCs/>
                <w:sz w:val="20"/>
                <w:szCs w:val="20"/>
                <w:lang w:val="lv-LV"/>
              </w:rPr>
              <w:t xml:space="preserve">Informāciju </w:t>
            </w:r>
            <w:r w:rsidR="00885246" w:rsidRPr="004326E9">
              <w:rPr>
                <w:rFonts w:ascii="Arial" w:eastAsiaTheme="minorHAnsi" w:hAnsi="Arial" w:cs="Arial"/>
                <w:iCs/>
                <w:sz w:val="20"/>
                <w:szCs w:val="20"/>
                <w:lang w:val="lv-LV"/>
              </w:rPr>
              <w:t xml:space="preserve">par Latvijā reģistrētu pretendentu </w:t>
            </w:r>
            <w:r w:rsidRPr="004326E9">
              <w:rPr>
                <w:rFonts w:ascii="Arial" w:eastAsiaTheme="minorHAnsi" w:hAnsi="Arial" w:cs="Arial"/>
                <w:iCs/>
                <w:sz w:val="20"/>
                <w:szCs w:val="20"/>
                <w:lang w:val="lv-LV"/>
              </w:rPr>
              <w:t xml:space="preserve">pasūtītājs/komisija pārbauda </w:t>
            </w:r>
            <w:r w:rsidRPr="004326E9">
              <w:rPr>
                <w:rFonts w:ascii="Arial" w:eastAsiaTheme="minorHAnsi" w:hAnsi="Arial" w:cs="Arial"/>
                <w:sz w:val="20"/>
                <w:szCs w:val="20"/>
                <w:lang w:val="lv-LV"/>
              </w:rPr>
              <w:t xml:space="preserve">Latvijas Republikas Uzņēmumu reģistra tīmekļvietnē </w:t>
            </w:r>
            <w:r w:rsidR="00940F82" w:rsidRPr="00940F82">
              <w:rPr>
                <w:rFonts w:ascii="Arial" w:eastAsiaTheme="minorHAnsi" w:hAnsi="Arial" w:cs="Arial"/>
                <w:sz w:val="20"/>
                <w:szCs w:val="20"/>
                <w:lang w:val="lv-LV"/>
              </w:rPr>
              <w:t>http://www.ur.gov.lv</w:t>
            </w:r>
            <w:r w:rsidRPr="004326E9">
              <w:rPr>
                <w:rFonts w:ascii="Arial" w:eastAsiaTheme="minorHAnsi" w:hAnsi="Arial" w:cs="Arial"/>
                <w:sz w:val="20"/>
                <w:szCs w:val="20"/>
                <w:lang w:val="lv-LV"/>
              </w:rPr>
              <w:t>.</w:t>
            </w:r>
          </w:p>
        </w:tc>
      </w:tr>
      <w:tr w:rsidR="00940F82" w:rsidRPr="008566FD" w14:paraId="7F53C745" w14:textId="77777777" w:rsidTr="00AB4A0A">
        <w:tc>
          <w:tcPr>
            <w:tcW w:w="950" w:type="dxa"/>
          </w:tcPr>
          <w:p w14:paraId="06582D16" w14:textId="269C8E91" w:rsidR="00940F82" w:rsidRPr="004326E9" w:rsidRDefault="00940F82" w:rsidP="00940F82">
            <w:pPr>
              <w:rPr>
                <w:rFonts w:ascii="Arial" w:hAnsi="Arial" w:cs="Arial"/>
                <w:sz w:val="20"/>
                <w:szCs w:val="20"/>
                <w:lang w:val="lv-LV"/>
              </w:rPr>
            </w:pPr>
            <w:r w:rsidRPr="004326E9">
              <w:rPr>
                <w:rFonts w:ascii="Arial" w:hAnsi="Arial" w:cs="Arial"/>
                <w:sz w:val="20"/>
                <w:szCs w:val="20"/>
                <w:lang w:val="lv-LV"/>
              </w:rPr>
              <w:t>3.2.3.</w:t>
            </w:r>
            <w:r>
              <w:rPr>
                <w:rFonts w:ascii="Arial" w:hAnsi="Arial" w:cs="Arial"/>
                <w:sz w:val="20"/>
                <w:szCs w:val="20"/>
                <w:lang w:val="lv-LV"/>
              </w:rPr>
              <w:t>2</w:t>
            </w:r>
            <w:r w:rsidRPr="004326E9">
              <w:rPr>
                <w:rFonts w:ascii="Arial" w:hAnsi="Arial" w:cs="Arial"/>
                <w:sz w:val="20"/>
                <w:szCs w:val="20"/>
                <w:lang w:val="lv-LV"/>
              </w:rPr>
              <w:t>.</w:t>
            </w:r>
          </w:p>
        </w:tc>
        <w:tc>
          <w:tcPr>
            <w:tcW w:w="3619" w:type="dxa"/>
          </w:tcPr>
          <w:p w14:paraId="014DD95D" w14:textId="77777777" w:rsidR="00940F82" w:rsidRDefault="00940F82" w:rsidP="00940F82">
            <w:pPr>
              <w:ind w:left="-56" w:firstLine="141"/>
              <w:jc w:val="both"/>
              <w:rPr>
                <w:rFonts w:ascii="Arial" w:eastAsia="Calibri" w:hAnsi="Arial" w:cs="Arial"/>
                <w:bCs/>
                <w:sz w:val="20"/>
                <w:szCs w:val="20"/>
                <w:lang w:val="lv-LV"/>
              </w:rPr>
            </w:pPr>
            <w:r w:rsidRPr="004326E9">
              <w:rPr>
                <w:rFonts w:ascii="Arial" w:eastAsia="Calibri" w:hAnsi="Arial" w:cs="Arial"/>
                <w:sz w:val="20"/>
                <w:szCs w:val="20"/>
                <w:lang w:val="lv-LV"/>
              </w:rPr>
              <w:t xml:space="preserve">Pretendents </w:t>
            </w:r>
            <w:r w:rsidRPr="004326E9">
              <w:rPr>
                <w:rFonts w:ascii="Arial" w:eastAsia="Calibri" w:hAnsi="Arial" w:cs="Arial"/>
                <w:b/>
                <w:bCs/>
                <w:sz w:val="20"/>
                <w:szCs w:val="20"/>
                <w:lang w:val="lv-LV"/>
              </w:rPr>
              <w:t xml:space="preserve">pēdējo </w:t>
            </w:r>
            <w:r>
              <w:rPr>
                <w:rFonts w:ascii="Arial" w:hAnsi="Arial" w:cs="Arial"/>
                <w:b/>
                <w:bCs/>
                <w:sz w:val="20"/>
                <w:szCs w:val="20"/>
                <w:lang w:val="lv-LV"/>
              </w:rPr>
              <w:t>3</w:t>
            </w:r>
            <w:r w:rsidRPr="004326E9">
              <w:rPr>
                <w:rFonts w:ascii="Arial" w:hAnsi="Arial" w:cs="Arial"/>
                <w:b/>
                <w:bCs/>
                <w:sz w:val="20"/>
                <w:szCs w:val="20"/>
                <w:lang w:val="lv-LV"/>
              </w:rPr>
              <w:t> (</w:t>
            </w:r>
            <w:r>
              <w:rPr>
                <w:rFonts w:ascii="Arial" w:hAnsi="Arial" w:cs="Arial"/>
                <w:b/>
                <w:bCs/>
                <w:sz w:val="20"/>
                <w:szCs w:val="20"/>
                <w:lang w:val="lv-LV"/>
              </w:rPr>
              <w:t>trīs</w:t>
            </w:r>
            <w:r w:rsidRPr="004326E9">
              <w:rPr>
                <w:rFonts w:ascii="Arial" w:hAnsi="Arial" w:cs="Arial"/>
                <w:b/>
                <w:bCs/>
                <w:sz w:val="20"/>
                <w:szCs w:val="20"/>
                <w:lang w:val="lv-LV"/>
              </w:rPr>
              <w:t>)</w:t>
            </w:r>
            <w:r w:rsidRPr="004326E9">
              <w:rPr>
                <w:rStyle w:val="Vresatsauce"/>
                <w:rFonts w:ascii="Arial" w:hAnsi="Arial" w:cs="Arial"/>
                <w:b/>
                <w:bCs/>
                <w:sz w:val="20"/>
                <w:szCs w:val="20"/>
                <w:lang w:val="lv-LV"/>
              </w:rPr>
              <w:footnoteReference w:id="5"/>
            </w:r>
            <w:r w:rsidRPr="004326E9">
              <w:rPr>
                <w:rFonts w:ascii="Arial" w:hAnsi="Arial" w:cs="Arial"/>
                <w:b/>
                <w:bCs/>
                <w:sz w:val="20"/>
                <w:szCs w:val="20"/>
                <w:lang w:val="lv-LV"/>
              </w:rPr>
              <w:t xml:space="preserve"> </w:t>
            </w:r>
            <w:r w:rsidRPr="00044B9F">
              <w:rPr>
                <w:sz w:val="22"/>
                <w:szCs w:val="22"/>
                <w:lang w:val="lv-LV"/>
              </w:rPr>
              <w:t>gadu laikā (vai atbilstoši saimnieciskās darbības periodam, ja pretendents darbojas īsāku periodu kā 3</w:t>
            </w:r>
            <w:r>
              <w:rPr>
                <w:sz w:val="22"/>
                <w:szCs w:val="22"/>
                <w:lang w:val="lv-LV"/>
              </w:rPr>
              <w:t xml:space="preserve"> (trīs)</w:t>
            </w:r>
            <w:r w:rsidRPr="00044B9F">
              <w:rPr>
                <w:sz w:val="22"/>
                <w:szCs w:val="22"/>
                <w:lang w:val="lv-LV"/>
              </w:rPr>
              <w:t xml:space="preserve"> gadi) ir sekmīgi izpildījis </w:t>
            </w:r>
            <w:r w:rsidRPr="00044B9F">
              <w:rPr>
                <w:sz w:val="22"/>
                <w:szCs w:val="22"/>
                <w:u w:val="single"/>
                <w:lang w:val="lv-LV"/>
              </w:rPr>
              <w:t xml:space="preserve">vismaz 1 (vienu) </w:t>
            </w:r>
            <w:r w:rsidRPr="00044B9F">
              <w:rPr>
                <w:sz w:val="22"/>
                <w:szCs w:val="22"/>
                <w:lang w:val="lv-LV"/>
              </w:rPr>
              <w:t>sarunu procedūras priekšmetam</w:t>
            </w:r>
            <w:r>
              <w:rPr>
                <w:sz w:val="22"/>
                <w:szCs w:val="22"/>
                <w:lang w:val="lv-LV"/>
              </w:rPr>
              <w:t xml:space="preserve"> līdzvērtīgu pakalpojumu </w:t>
            </w:r>
            <w:r w:rsidRPr="004326E9">
              <w:rPr>
                <w:rFonts w:ascii="Arial" w:eastAsia="Calibri" w:hAnsi="Arial" w:cs="Arial"/>
                <w:bCs/>
                <w:sz w:val="20"/>
                <w:szCs w:val="20"/>
                <w:lang w:val="lv-LV"/>
              </w:rPr>
              <w:t>.</w:t>
            </w:r>
          </w:p>
          <w:p w14:paraId="6CFF4181" w14:textId="77777777" w:rsidR="00940F82" w:rsidRPr="004326E9" w:rsidRDefault="00940F82" w:rsidP="00940F82">
            <w:pPr>
              <w:ind w:left="-56" w:firstLine="141"/>
              <w:jc w:val="both"/>
              <w:rPr>
                <w:rFonts w:ascii="Arial" w:eastAsia="Calibri" w:hAnsi="Arial" w:cs="Arial"/>
                <w:bCs/>
                <w:sz w:val="20"/>
                <w:szCs w:val="20"/>
                <w:lang w:val="lv-LV"/>
              </w:rPr>
            </w:pPr>
          </w:p>
        </w:tc>
        <w:tc>
          <w:tcPr>
            <w:tcW w:w="5179" w:type="dxa"/>
          </w:tcPr>
          <w:p w14:paraId="2AEBF4FC" w14:textId="77777777" w:rsidR="00940F82" w:rsidRPr="004326E9" w:rsidRDefault="00940F82" w:rsidP="00940F82">
            <w:pPr>
              <w:overflowPunct w:val="0"/>
              <w:autoSpaceDE w:val="0"/>
              <w:autoSpaceDN w:val="0"/>
              <w:adjustRightInd w:val="0"/>
              <w:ind w:right="-55"/>
              <w:jc w:val="both"/>
              <w:textAlignment w:val="baseline"/>
              <w:rPr>
                <w:rFonts w:ascii="Arial" w:hAnsi="Arial" w:cs="Arial"/>
                <w:sz w:val="20"/>
                <w:szCs w:val="20"/>
                <w:lang w:val="lv-LV"/>
              </w:rPr>
            </w:pPr>
            <w:r w:rsidRPr="004326E9">
              <w:rPr>
                <w:rFonts w:ascii="Arial" w:hAnsi="Arial" w:cs="Arial"/>
                <w:sz w:val="20"/>
                <w:szCs w:val="20"/>
                <w:lang w:val="lv-LV"/>
              </w:rPr>
              <w:t xml:space="preserve">Informācija par prasībai atbilstošu pretendenta </w:t>
            </w:r>
            <w:r w:rsidRPr="004326E9">
              <w:rPr>
                <w:rFonts w:ascii="Arial" w:hAnsi="Arial" w:cs="Arial"/>
                <w:b/>
                <w:bCs/>
                <w:sz w:val="20"/>
                <w:szCs w:val="20"/>
                <w:lang w:val="lv-LV"/>
              </w:rPr>
              <w:t>pieredzi</w:t>
            </w:r>
            <w:r w:rsidRPr="004326E9">
              <w:rPr>
                <w:rFonts w:ascii="Arial" w:hAnsi="Arial" w:cs="Arial"/>
                <w:sz w:val="20"/>
                <w:szCs w:val="20"/>
                <w:lang w:val="lv-LV"/>
              </w:rPr>
              <w:t xml:space="preserve"> (nolikuma 1. pielikuma 1</w:t>
            </w:r>
            <w:r>
              <w:rPr>
                <w:rFonts w:ascii="Arial" w:hAnsi="Arial" w:cs="Arial"/>
                <w:sz w:val="20"/>
                <w:szCs w:val="20"/>
                <w:lang w:val="lv-LV"/>
              </w:rPr>
              <w:t>4</w:t>
            </w:r>
            <w:r w:rsidRPr="004326E9">
              <w:rPr>
                <w:rFonts w:ascii="Arial" w:hAnsi="Arial" w:cs="Arial"/>
                <w:sz w:val="20"/>
                <w:szCs w:val="20"/>
                <w:lang w:val="lv-LV"/>
              </w:rPr>
              <w:t>. punktā iekļautā tabulas forma</w:t>
            </w:r>
            <w:r w:rsidRPr="004326E9">
              <w:rPr>
                <w:rStyle w:val="Vresatsauce"/>
                <w:rFonts w:ascii="Arial" w:hAnsi="Arial" w:cs="Arial"/>
                <w:sz w:val="20"/>
                <w:szCs w:val="20"/>
                <w:lang w:val="lv-LV"/>
              </w:rPr>
              <w:footnoteReference w:id="6"/>
            </w:r>
            <w:r w:rsidRPr="004326E9">
              <w:rPr>
                <w:rFonts w:ascii="Arial" w:hAnsi="Arial" w:cs="Arial"/>
                <w:sz w:val="20"/>
                <w:szCs w:val="20"/>
                <w:lang w:val="lv-LV"/>
              </w:rPr>
              <w:t>).</w:t>
            </w:r>
          </w:p>
          <w:p w14:paraId="39223613" w14:textId="77777777" w:rsidR="00940F82" w:rsidRPr="004326E9" w:rsidRDefault="00940F82" w:rsidP="00940F82">
            <w:pPr>
              <w:overflowPunct w:val="0"/>
              <w:autoSpaceDE w:val="0"/>
              <w:autoSpaceDN w:val="0"/>
              <w:adjustRightInd w:val="0"/>
              <w:ind w:right="-55"/>
              <w:jc w:val="both"/>
              <w:textAlignment w:val="baseline"/>
              <w:rPr>
                <w:rFonts w:ascii="Arial" w:hAnsi="Arial" w:cs="Arial"/>
                <w:sz w:val="20"/>
                <w:szCs w:val="20"/>
                <w:lang w:val="lv-LV"/>
              </w:rPr>
            </w:pPr>
          </w:p>
          <w:p w14:paraId="7081382A" w14:textId="77777777" w:rsidR="00940F82" w:rsidRPr="004326E9" w:rsidRDefault="00940F82" w:rsidP="00940F82">
            <w:pPr>
              <w:overflowPunct w:val="0"/>
              <w:autoSpaceDE w:val="0"/>
              <w:autoSpaceDN w:val="0"/>
              <w:adjustRightInd w:val="0"/>
              <w:ind w:right="-55"/>
              <w:jc w:val="both"/>
              <w:textAlignment w:val="baseline"/>
              <w:rPr>
                <w:rFonts w:ascii="Arial" w:hAnsi="Arial" w:cs="Arial"/>
                <w:iCs/>
                <w:sz w:val="20"/>
                <w:szCs w:val="20"/>
                <w:lang w:val="lv-LV"/>
              </w:rPr>
            </w:pPr>
            <w:r w:rsidRPr="004326E9">
              <w:rPr>
                <w:rFonts w:ascii="Arial" w:hAnsi="Arial" w:cs="Arial"/>
                <w:iCs/>
                <w:sz w:val="20"/>
                <w:szCs w:val="20"/>
                <w:lang w:val="lv-LV"/>
              </w:rPr>
              <w:t>Prasības izpildei ar piedāvājumu papildus dokumenti nav jāiesniedz, taču piedāvājumu vērtēšanas gaitā pēc komisijas pārstāvju pirmā pieprasījuma pretendentam pienākums nekavējoties iesniegt arī</w:t>
            </w:r>
          </w:p>
          <w:p w14:paraId="0020A482" w14:textId="2854851E" w:rsidR="00940F82" w:rsidRPr="004326E9" w:rsidRDefault="00940F82" w:rsidP="00940F82">
            <w:pPr>
              <w:jc w:val="both"/>
              <w:rPr>
                <w:rFonts w:ascii="Arial" w:hAnsi="Arial" w:cs="Arial"/>
                <w:sz w:val="20"/>
                <w:szCs w:val="20"/>
                <w:lang w:val="lv-LV"/>
              </w:rPr>
            </w:pPr>
            <w:r w:rsidRPr="004326E9">
              <w:rPr>
                <w:rFonts w:ascii="Arial" w:hAnsi="Arial" w:cs="Arial"/>
                <w:b/>
                <w:bCs/>
                <w:iCs/>
                <w:sz w:val="20"/>
                <w:szCs w:val="20"/>
                <w:lang w:val="lv-LV"/>
              </w:rPr>
              <w:t>a</w:t>
            </w:r>
            <w:r w:rsidRPr="004326E9">
              <w:rPr>
                <w:rFonts w:ascii="Arial" w:eastAsia="Calibri" w:hAnsi="Arial" w:cs="Arial"/>
                <w:b/>
                <w:bCs/>
                <w:iCs/>
                <w:sz w:val="20"/>
                <w:szCs w:val="20"/>
                <w:lang w:val="lv-LV"/>
              </w:rPr>
              <w:t>tsauksmi,</w:t>
            </w:r>
            <w:r w:rsidRPr="004326E9">
              <w:rPr>
                <w:rFonts w:ascii="Arial" w:eastAsia="Calibri" w:hAnsi="Arial" w:cs="Arial"/>
                <w:iCs/>
                <w:sz w:val="20"/>
                <w:szCs w:val="20"/>
                <w:lang w:val="lv-LV"/>
              </w:rPr>
              <w:t xml:space="preserve"> kas apliecina pretendenta pieredzi prasībai atbilstoša pakalpojuma sniegšanā no norādītā klienta</w:t>
            </w:r>
            <w:r w:rsidRPr="004326E9">
              <w:rPr>
                <w:rFonts w:ascii="Arial" w:hAnsi="Arial" w:cs="Arial"/>
                <w:iCs/>
                <w:sz w:val="20"/>
                <w:szCs w:val="20"/>
                <w:lang w:val="lv-LV"/>
              </w:rPr>
              <w:t xml:space="preserve"> (atsauksmē tiek norādīta informācija par sniegto pakalpojumu, t.sk. īss apraksts par preces specifiku, pakalpojuma kvalitāti un savlaicīgumu).</w:t>
            </w:r>
          </w:p>
        </w:tc>
      </w:tr>
      <w:tr w:rsidR="004326E9" w:rsidRPr="008566FD" w14:paraId="78A28C86" w14:textId="77777777" w:rsidTr="00AB4A0A">
        <w:tc>
          <w:tcPr>
            <w:tcW w:w="950" w:type="dxa"/>
            <w:tcBorders>
              <w:bottom w:val="single" w:sz="4" w:space="0" w:color="auto"/>
            </w:tcBorders>
            <w:vAlign w:val="center"/>
          </w:tcPr>
          <w:p w14:paraId="4C109D2D" w14:textId="77777777" w:rsidR="004326E9" w:rsidRPr="004326E9" w:rsidRDefault="004326E9" w:rsidP="00AB4A0A">
            <w:pPr>
              <w:rPr>
                <w:rFonts w:ascii="Arial" w:hAnsi="Arial" w:cs="Arial"/>
                <w:b/>
                <w:bCs/>
                <w:sz w:val="20"/>
                <w:szCs w:val="20"/>
                <w:lang w:val="lv-LV"/>
              </w:rPr>
            </w:pPr>
            <w:r w:rsidRPr="004326E9">
              <w:rPr>
                <w:rFonts w:ascii="Arial" w:hAnsi="Arial" w:cs="Arial"/>
                <w:b/>
                <w:bCs/>
                <w:sz w:val="20"/>
                <w:szCs w:val="20"/>
                <w:lang w:val="lv-LV"/>
              </w:rPr>
              <w:t>3.2.4.</w:t>
            </w:r>
          </w:p>
        </w:tc>
        <w:tc>
          <w:tcPr>
            <w:tcW w:w="8798" w:type="dxa"/>
            <w:gridSpan w:val="2"/>
          </w:tcPr>
          <w:p w14:paraId="346A99FF" w14:textId="77777777" w:rsidR="004326E9" w:rsidRPr="004326E9" w:rsidRDefault="004326E9" w:rsidP="00AB4A0A">
            <w:pPr>
              <w:ind w:firstLine="232"/>
              <w:jc w:val="center"/>
              <w:rPr>
                <w:rFonts w:ascii="Arial" w:hAnsi="Arial" w:cs="Arial"/>
                <w:b/>
                <w:bCs/>
                <w:sz w:val="20"/>
                <w:szCs w:val="20"/>
                <w:lang w:val="lv-LV"/>
              </w:rPr>
            </w:pPr>
            <w:r w:rsidRPr="004326E9">
              <w:rPr>
                <w:rFonts w:ascii="Arial" w:hAnsi="Arial" w:cs="Arial"/>
                <w:b/>
                <w:bCs/>
                <w:sz w:val="20"/>
                <w:szCs w:val="20"/>
                <w:lang w:val="lv-LV"/>
              </w:rPr>
              <w:t>Pretendenta piedāvājums atbilst sarunu procedūras nolikuma (tai skaitā, Tehniskās specifikācijas) un Eiropas Savienības normatīvo aktu prasībām</w:t>
            </w:r>
          </w:p>
        </w:tc>
      </w:tr>
      <w:tr w:rsidR="004326E9" w:rsidRPr="008566FD" w14:paraId="38FFC151" w14:textId="77777777" w:rsidTr="008A7416">
        <w:trPr>
          <w:trHeight w:val="1138"/>
        </w:trPr>
        <w:tc>
          <w:tcPr>
            <w:tcW w:w="950" w:type="dxa"/>
            <w:tcBorders>
              <w:top w:val="single" w:sz="4" w:space="0" w:color="auto"/>
              <w:bottom w:val="single" w:sz="4" w:space="0" w:color="auto"/>
            </w:tcBorders>
          </w:tcPr>
          <w:p w14:paraId="0EF5D610" w14:textId="77777777" w:rsidR="004326E9" w:rsidRPr="004326E9" w:rsidRDefault="004326E9" w:rsidP="00AB4A0A">
            <w:pPr>
              <w:rPr>
                <w:rFonts w:ascii="Arial" w:hAnsi="Arial" w:cs="Arial"/>
                <w:sz w:val="20"/>
                <w:szCs w:val="20"/>
                <w:lang w:val="lv-LV"/>
              </w:rPr>
            </w:pPr>
            <w:r w:rsidRPr="004326E9">
              <w:rPr>
                <w:rFonts w:ascii="Arial" w:hAnsi="Arial" w:cs="Arial"/>
                <w:sz w:val="20"/>
                <w:szCs w:val="20"/>
                <w:lang w:val="lv-LV"/>
              </w:rPr>
              <w:t>3.2.4.1.</w:t>
            </w:r>
          </w:p>
        </w:tc>
        <w:tc>
          <w:tcPr>
            <w:tcW w:w="3619" w:type="dxa"/>
          </w:tcPr>
          <w:p w14:paraId="0821CE27" w14:textId="77777777" w:rsidR="004326E9" w:rsidRPr="004326E9" w:rsidRDefault="004326E9" w:rsidP="00AB4A0A">
            <w:pPr>
              <w:ind w:firstLine="85"/>
              <w:jc w:val="both"/>
              <w:rPr>
                <w:rFonts w:ascii="Arial" w:hAnsi="Arial" w:cs="Arial"/>
                <w:sz w:val="20"/>
                <w:szCs w:val="20"/>
                <w:lang w:val="lv-LV"/>
              </w:rPr>
            </w:pPr>
            <w:r w:rsidRPr="004326E9">
              <w:rPr>
                <w:rFonts w:ascii="Arial" w:hAnsi="Arial" w:cs="Arial"/>
                <w:snapToGrid w:val="0"/>
                <w:sz w:val="20"/>
                <w:szCs w:val="20"/>
              </w:rPr>
              <w:t xml:space="preserve">Pretendents </w:t>
            </w:r>
            <w:proofErr w:type="spellStart"/>
            <w:r w:rsidRPr="004326E9">
              <w:rPr>
                <w:rFonts w:ascii="Arial" w:hAnsi="Arial" w:cs="Arial"/>
                <w:snapToGrid w:val="0"/>
                <w:sz w:val="20"/>
                <w:szCs w:val="20"/>
              </w:rPr>
              <w:t>ir</w:t>
            </w:r>
            <w:proofErr w:type="spellEnd"/>
            <w:r w:rsidRPr="004326E9">
              <w:rPr>
                <w:rFonts w:ascii="Arial" w:hAnsi="Arial" w:cs="Arial"/>
                <w:snapToGrid w:val="0"/>
                <w:sz w:val="20"/>
                <w:szCs w:val="20"/>
              </w:rPr>
              <w:t xml:space="preserve"> </w:t>
            </w:r>
            <w:proofErr w:type="spellStart"/>
            <w:r w:rsidRPr="004326E9">
              <w:rPr>
                <w:rFonts w:ascii="Arial" w:hAnsi="Arial" w:cs="Arial"/>
                <w:snapToGrid w:val="0"/>
                <w:sz w:val="20"/>
                <w:szCs w:val="20"/>
              </w:rPr>
              <w:t>saņēmis</w:t>
            </w:r>
            <w:proofErr w:type="spellEnd"/>
            <w:r w:rsidRPr="004326E9">
              <w:rPr>
                <w:rFonts w:ascii="Arial" w:hAnsi="Arial" w:cs="Arial"/>
                <w:snapToGrid w:val="0"/>
                <w:sz w:val="20"/>
                <w:szCs w:val="20"/>
              </w:rPr>
              <w:t xml:space="preserve"> </w:t>
            </w:r>
            <w:proofErr w:type="spellStart"/>
            <w:r w:rsidRPr="004326E9">
              <w:rPr>
                <w:rFonts w:ascii="Arial" w:hAnsi="Arial" w:cs="Arial"/>
                <w:snapToGrid w:val="0"/>
                <w:sz w:val="20"/>
                <w:szCs w:val="20"/>
              </w:rPr>
              <w:t>Valsts</w:t>
            </w:r>
            <w:proofErr w:type="spellEnd"/>
            <w:r w:rsidRPr="004326E9">
              <w:rPr>
                <w:rFonts w:ascii="Arial" w:hAnsi="Arial" w:cs="Arial"/>
                <w:snapToGrid w:val="0"/>
                <w:sz w:val="20"/>
                <w:szCs w:val="20"/>
              </w:rPr>
              <w:t xml:space="preserve"> </w:t>
            </w:r>
            <w:proofErr w:type="spellStart"/>
            <w:r w:rsidRPr="004326E9">
              <w:rPr>
                <w:rFonts w:ascii="Arial" w:hAnsi="Arial" w:cs="Arial"/>
                <w:snapToGrid w:val="0"/>
                <w:sz w:val="20"/>
                <w:szCs w:val="20"/>
              </w:rPr>
              <w:t>vides</w:t>
            </w:r>
            <w:proofErr w:type="spellEnd"/>
            <w:r w:rsidRPr="004326E9">
              <w:rPr>
                <w:rFonts w:ascii="Arial" w:hAnsi="Arial" w:cs="Arial"/>
                <w:snapToGrid w:val="0"/>
                <w:sz w:val="20"/>
                <w:szCs w:val="20"/>
              </w:rPr>
              <w:t xml:space="preserve"> </w:t>
            </w:r>
            <w:proofErr w:type="spellStart"/>
            <w:r w:rsidRPr="004326E9">
              <w:rPr>
                <w:rFonts w:ascii="Arial" w:hAnsi="Arial" w:cs="Arial"/>
                <w:snapToGrid w:val="0"/>
                <w:sz w:val="20"/>
                <w:szCs w:val="20"/>
              </w:rPr>
              <w:t>dienesta</w:t>
            </w:r>
            <w:proofErr w:type="spellEnd"/>
            <w:r w:rsidRPr="004326E9">
              <w:rPr>
                <w:rFonts w:ascii="Arial" w:hAnsi="Arial" w:cs="Arial"/>
                <w:snapToGrid w:val="0"/>
                <w:sz w:val="20"/>
                <w:szCs w:val="20"/>
              </w:rPr>
              <w:t xml:space="preserve"> </w:t>
            </w:r>
            <w:proofErr w:type="spellStart"/>
            <w:r w:rsidRPr="004326E9">
              <w:rPr>
                <w:rFonts w:ascii="Arial" w:hAnsi="Arial" w:cs="Arial"/>
                <w:snapToGrid w:val="0"/>
                <w:sz w:val="20"/>
                <w:szCs w:val="20"/>
              </w:rPr>
              <w:t>vai</w:t>
            </w:r>
            <w:proofErr w:type="spellEnd"/>
            <w:r w:rsidRPr="004326E9">
              <w:rPr>
                <w:rFonts w:ascii="Arial" w:hAnsi="Arial" w:cs="Arial"/>
                <w:snapToGrid w:val="0"/>
                <w:sz w:val="20"/>
                <w:szCs w:val="20"/>
              </w:rPr>
              <w:t xml:space="preserve"> </w:t>
            </w:r>
            <w:proofErr w:type="spellStart"/>
            <w:r w:rsidRPr="004326E9">
              <w:rPr>
                <w:rFonts w:ascii="Arial" w:hAnsi="Arial" w:cs="Arial"/>
                <w:snapToGrid w:val="0"/>
                <w:sz w:val="20"/>
                <w:szCs w:val="20"/>
              </w:rPr>
              <w:t>citas</w:t>
            </w:r>
            <w:proofErr w:type="spellEnd"/>
            <w:r w:rsidRPr="004326E9">
              <w:rPr>
                <w:rFonts w:ascii="Arial" w:hAnsi="Arial" w:cs="Arial"/>
                <w:snapToGrid w:val="0"/>
                <w:sz w:val="20"/>
                <w:szCs w:val="20"/>
              </w:rPr>
              <w:t xml:space="preserve"> </w:t>
            </w:r>
            <w:proofErr w:type="spellStart"/>
            <w:r w:rsidRPr="004326E9">
              <w:rPr>
                <w:rFonts w:ascii="Arial" w:hAnsi="Arial" w:cs="Arial"/>
                <w:snapToGrid w:val="0"/>
                <w:sz w:val="20"/>
                <w:szCs w:val="20"/>
              </w:rPr>
              <w:t>kompetentas</w:t>
            </w:r>
            <w:proofErr w:type="spellEnd"/>
            <w:r w:rsidRPr="004326E9">
              <w:rPr>
                <w:rFonts w:ascii="Arial" w:hAnsi="Arial" w:cs="Arial"/>
                <w:snapToGrid w:val="0"/>
                <w:sz w:val="20"/>
                <w:szCs w:val="20"/>
              </w:rPr>
              <w:t xml:space="preserve"> </w:t>
            </w:r>
            <w:proofErr w:type="spellStart"/>
            <w:r w:rsidRPr="004326E9">
              <w:rPr>
                <w:rFonts w:ascii="Arial" w:hAnsi="Arial" w:cs="Arial"/>
                <w:snapToGrid w:val="0"/>
                <w:sz w:val="20"/>
                <w:szCs w:val="20"/>
              </w:rPr>
              <w:t>institūcijas</w:t>
            </w:r>
            <w:proofErr w:type="spellEnd"/>
            <w:r w:rsidRPr="004326E9">
              <w:rPr>
                <w:rFonts w:ascii="Arial" w:hAnsi="Arial" w:cs="Arial"/>
                <w:snapToGrid w:val="0"/>
                <w:sz w:val="20"/>
                <w:szCs w:val="20"/>
              </w:rPr>
              <w:t xml:space="preserve"> </w:t>
            </w:r>
            <w:proofErr w:type="spellStart"/>
            <w:r w:rsidRPr="004326E9">
              <w:rPr>
                <w:rFonts w:ascii="Arial" w:hAnsi="Arial" w:cs="Arial"/>
                <w:snapToGrid w:val="0"/>
                <w:sz w:val="20"/>
                <w:szCs w:val="20"/>
              </w:rPr>
              <w:t>izsniegtu</w:t>
            </w:r>
            <w:proofErr w:type="spellEnd"/>
            <w:r w:rsidRPr="004326E9">
              <w:rPr>
                <w:rFonts w:ascii="Arial" w:hAnsi="Arial" w:cs="Arial"/>
                <w:snapToGrid w:val="0"/>
                <w:sz w:val="20"/>
                <w:szCs w:val="20"/>
              </w:rPr>
              <w:t xml:space="preserve"> </w:t>
            </w:r>
            <w:proofErr w:type="spellStart"/>
            <w:r w:rsidRPr="004326E9">
              <w:rPr>
                <w:rFonts w:ascii="Arial" w:hAnsi="Arial" w:cs="Arial"/>
                <w:snapToGrid w:val="0"/>
                <w:sz w:val="20"/>
                <w:szCs w:val="20"/>
              </w:rPr>
              <w:t>atļauju</w:t>
            </w:r>
            <w:proofErr w:type="spellEnd"/>
            <w:r w:rsidRPr="004326E9">
              <w:rPr>
                <w:rFonts w:ascii="Arial" w:hAnsi="Arial" w:cs="Arial"/>
                <w:snapToGrid w:val="0"/>
                <w:sz w:val="20"/>
                <w:szCs w:val="20"/>
              </w:rPr>
              <w:t xml:space="preserve"> B </w:t>
            </w:r>
            <w:proofErr w:type="spellStart"/>
            <w:r w:rsidRPr="004326E9">
              <w:rPr>
                <w:rFonts w:ascii="Arial" w:hAnsi="Arial" w:cs="Arial"/>
                <w:snapToGrid w:val="0"/>
                <w:sz w:val="20"/>
                <w:szCs w:val="20"/>
              </w:rPr>
              <w:t>kategorijas</w:t>
            </w:r>
            <w:proofErr w:type="spellEnd"/>
            <w:r w:rsidRPr="004326E9">
              <w:rPr>
                <w:rFonts w:ascii="Arial" w:hAnsi="Arial" w:cs="Arial"/>
                <w:snapToGrid w:val="0"/>
                <w:sz w:val="20"/>
                <w:szCs w:val="20"/>
              </w:rPr>
              <w:t xml:space="preserve"> </w:t>
            </w:r>
            <w:proofErr w:type="spellStart"/>
            <w:r w:rsidRPr="004326E9">
              <w:rPr>
                <w:rFonts w:ascii="Arial" w:hAnsi="Arial" w:cs="Arial"/>
                <w:snapToGrid w:val="0"/>
                <w:sz w:val="20"/>
                <w:szCs w:val="20"/>
              </w:rPr>
              <w:t>piesārņojošai</w:t>
            </w:r>
            <w:proofErr w:type="spellEnd"/>
            <w:r w:rsidRPr="004326E9">
              <w:rPr>
                <w:rFonts w:ascii="Arial" w:hAnsi="Arial" w:cs="Arial"/>
                <w:snapToGrid w:val="0"/>
                <w:sz w:val="20"/>
                <w:szCs w:val="20"/>
              </w:rPr>
              <w:t xml:space="preserve"> </w:t>
            </w:r>
            <w:proofErr w:type="spellStart"/>
            <w:r w:rsidRPr="004326E9">
              <w:rPr>
                <w:rFonts w:ascii="Arial" w:hAnsi="Arial" w:cs="Arial"/>
                <w:snapToGrid w:val="0"/>
                <w:sz w:val="20"/>
                <w:szCs w:val="20"/>
              </w:rPr>
              <w:t>darbībai</w:t>
            </w:r>
            <w:proofErr w:type="spellEnd"/>
          </w:p>
        </w:tc>
        <w:tc>
          <w:tcPr>
            <w:tcW w:w="5179" w:type="dxa"/>
          </w:tcPr>
          <w:p w14:paraId="13EE5356" w14:textId="325CAF12" w:rsidR="004326E9" w:rsidRPr="004326E9" w:rsidRDefault="004326E9" w:rsidP="008A7416">
            <w:pPr>
              <w:jc w:val="both"/>
              <w:rPr>
                <w:rFonts w:ascii="Arial" w:hAnsi="Arial" w:cs="Arial"/>
                <w:sz w:val="20"/>
                <w:szCs w:val="20"/>
                <w:lang w:val="lv-LV"/>
              </w:rPr>
            </w:pPr>
            <w:r w:rsidRPr="004326E9">
              <w:rPr>
                <w:rFonts w:ascii="Arial" w:hAnsi="Arial" w:cs="Arial"/>
                <w:snapToGrid w:val="0"/>
                <w:sz w:val="20"/>
                <w:szCs w:val="20"/>
                <w:lang w:val="lv-LV"/>
              </w:rPr>
              <w:t>Valsts vides dienesta vai citas kompetentas institūcijas izsniegtas atļaujas B kategorijas piesārņojošai darbībai kopija.</w:t>
            </w:r>
          </w:p>
        </w:tc>
      </w:tr>
      <w:tr w:rsidR="004326E9" w:rsidRPr="008566FD" w14:paraId="1F9B9BA1" w14:textId="77777777" w:rsidTr="00AB4A0A">
        <w:tc>
          <w:tcPr>
            <w:tcW w:w="950" w:type="dxa"/>
          </w:tcPr>
          <w:p w14:paraId="46A8074F" w14:textId="77777777" w:rsidR="004326E9" w:rsidRPr="004326E9" w:rsidRDefault="004326E9" w:rsidP="00AB4A0A">
            <w:pPr>
              <w:rPr>
                <w:rFonts w:ascii="Arial" w:hAnsi="Arial" w:cs="Arial"/>
                <w:sz w:val="20"/>
                <w:szCs w:val="20"/>
                <w:highlight w:val="yellow"/>
                <w:lang w:val="lv-LV"/>
              </w:rPr>
            </w:pPr>
            <w:r w:rsidRPr="004326E9">
              <w:rPr>
                <w:rFonts w:ascii="Arial" w:hAnsi="Arial" w:cs="Arial"/>
                <w:sz w:val="20"/>
                <w:szCs w:val="20"/>
                <w:lang w:val="lv-LV"/>
              </w:rPr>
              <w:t>3.2.4.2.</w:t>
            </w:r>
          </w:p>
        </w:tc>
        <w:tc>
          <w:tcPr>
            <w:tcW w:w="3619" w:type="dxa"/>
          </w:tcPr>
          <w:p w14:paraId="372D3518" w14:textId="77777777" w:rsidR="004326E9" w:rsidRPr="004326E9" w:rsidRDefault="004326E9" w:rsidP="00AB4A0A">
            <w:pPr>
              <w:ind w:firstLine="85"/>
              <w:jc w:val="both"/>
              <w:rPr>
                <w:rFonts w:ascii="Arial" w:hAnsi="Arial" w:cs="Arial"/>
                <w:sz w:val="20"/>
                <w:szCs w:val="20"/>
                <w:highlight w:val="yellow"/>
                <w:lang w:val="lv-LV"/>
              </w:rPr>
            </w:pPr>
            <w:bookmarkStart w:id="12" w:name="_Hlk97825056"/>
            <w:r w:rsidRPr="004326E9">
              <w:rPr>
                <w:rFonts w:ascii="Arial" w:hAnsi="Arial" w:cs="Arial"/>
                <w:sz w:val="20"/>
                <w:szCs w:val="20"/>
                <w:lang w:val="lv-LV"/>
              </w:rPr>
              <w:t>Pakalpojumos izmantojamiem materiāliem ir jābūt sertificētiem atbilstoši Eiropas Savienības noteikumiem.</w:t>
            </w:r>
            <w:bookmarkEnd w:id="12"/>
          </w:p>
        </w:tc>
        <w:tc>
          <w:tcPr>
            <w:tcW w:w="5179" w:type="dxa"/>
          </w:tcPr>
          <w:p w14:paraId="5C5AB9ED" w14:textId="77777777" w:rsidR="004326E9" w:rsidRPr="004326E9" w:rsidRDefault="004326E9" w:rsidP="008A7416">
            <w:pPr>
              <w:overflowPunct w:val="0"/>
              <w:autoSpaceDE w:val="0"/>
              <w:autoSpaceDN w:val="0"/>
              <w:adjustRightInd w:val="0"/>
              <w:jc w:val="both"/>
              <w:textAlignment w:val="baseline"/>
              <w:rPr>
                <w:rFonts w:ascii="Arial" w:hAnsi="Arial" w:cs="Arial"/>
                <w:sz w:val="20"/>
                <w:szCs w:val="20"/>
                <w:lang w:val="lv-LV"/>
              </w:rPr>
            </w:pPr>
            <w:r w:rsidRPr="004326E9">
              <w:rPr>
                <w:rFonts w:ascii="Arial" w:hAnsi="Arial" w:cs="Arial"/>
                <w:bCs/>
                <w:iCs/>
                <w:sz w:val="20"/>
                <w:szCs w:val="20"/>
                <w:lang w:val="lv-LV"/>
              </w:rPr>
              <w:t>Prasības izpildei atbilstošs apliecinājums iekļauts pieteikuma veidlapā (nolikuma 1. pielikums) un līguma projektā (nolikuma 3. pielikums).</w:t>
            </w:r>
          </w:p>
        </w:tc>
      </w:tr>
      <w:tr w:rsidR="004326E9" w:rsidRPr="004326E9" w14:paraId="5966F1CF" w14:textId="77777777" w:rsidTr="00AB4A0A">
        <w:tc>
          <w:tcPr>
            <w:tcW w:w="950" w:type="dxa"/>
            <w:tcBorders>
              <w:bottom w:val="single" w:sz="4" w:space="0" w:color="auto"/>
            </w:tcBorders>
          </w:tcPr>
          <w:p w14:paraId="2FAE43DC" w14:textId="77777777" w:rsidR="004326E9" w:rsidRPr="004326E9" w:rsidRDefault="004326E9" w:rsidP="00AB4A0A">
            <w:pPr>
              <w:rPr>
                <w:rFonts w:ascii="Arial" w:hAnsi="Arial" w:cs="Arial"/>
                <w:b/>
                <w:bCs/>
                <w:sz w:val="20"/>
                <w:szCs w:val="20"/>
                <w:lang w:val="lv-LV"/>
              </w:rPr>
            </w:pPr>
            <w:r w:rsidRPr="004326E9">
              <w:rPr>
                <w:rFonts w:ascii="Arial" w:hAnsi="Arial" w:cs="Arial"/>
                <w:b/>
                <w:bCs/>
                <w:sz w:val="20"/>
                <w:szCs w:val="20"/>
                <w:lang w:val="lv-LV"/>
              </w:rPr>
              <w:t>3.2.5.</w:t>
            </w:r>
          </w:p>
        </w:tc>
        <w:tc>
          <w:tcPr>
            <w:tcW w:w="8798" w:type="dxa"/>
            <w:gridSpan w:val="2"/>
            <w:tcBorders>
              <w:bottom w:val="single" w:sz="4" w:space="0" w:color="auto"/>
            </w:tcBorders>
          </w:tcPr>
          <w:p w14:paraId="4B6E16A1" w14:textId="77777777" w:rsidR="004326E9" w:rsidRPr="004326E9" w:rsidRDefault="004326E9" w:rsidP="00AB4A0A">
            <w:pPr>
              <w:ind w:left="53" w:hanging="142"/>
              <w:jc w:val="both"/>
              <w:rPr>
                <w:rFonts w:ascii="Arial" w:hAnsi="Arial" w:cs="Arial"/>
                <w:b/>
                <w:bCs/>
                <w:sz w:val="20"/>
                <w:szCs w:val="20"/>
                <w:lang w:val="lv-LV"/>
              </w:rPr>
            </w:pPr>
            <w:r w:rsidRPr="004326E9">
              <w:rPr>
                <w:rFonts w:ascii="Arial" w:hAnsi="Arial" w:cs="Arial"/>
                <w:b/>
                <w:bCs/>
                <w:sz w:val="20"/>
                <w:szCs w:val="20"/>
                <w:lang w:val="lv-LV"/>
              </w:rPr>
              <w:t>Citi nosacījumi</w:t>
            </w:r>
          </w:p>
        </w:tc>
      </w:tr>
      <w:tr w:rsidR="004326E9" w:rsidRPr="008566FD" w14:paraId="4267ADC8" w14:textId="77777777" w:rsidTr="00AB4A0A">
        <w:tc>
          <w:tcPr>
            <w:tcW w:w="950" w:type="dxa"/>
            <w:tcBorders>
              <w:bottom w:val="single" w:sz="4" w:space="0" w:color="auto"/>
            </w:tcBorders>
          </w:tcPr>
          <w:p w14:paraId="5D576B70" w14:textId="77777777" w:rsidR="004326E9" w:rsidRPr="004326E9" w:rsidRDefault="004326E9" w:rsidP="00AB4A0A">
            <w:pPr>
              <w:rPr>
                <w:rFonts w:ascii="Arial" w:hAnsi="Arial" w:cs="Arial"/>
                <w:sz w:val="20"/>
                <w:szCs w:val="20"/>
                <w:lang w:val="lv-LV"/>
              </w:rPr>
            </w:pPr>
            <w:r w:rsidRPr="004326E9">
              <w:rPr>
                <w:rFonts w:ascii="Arial" w:hAnsi="Arial" w:cs="Arial"/>
                <w:sz w:val="20"/>
                <w:szCs w:val="20"/>
                <w:lang w:val="lv-LV"/>
              </w:rPr>
              <w:t>3.2.5.1.</w:t>
            </w:r>
          </w:p>
        </w:tc>
        <w:tc>
          <w:tcPr>
            <w:tcW w:w="3619" w:type="dxa"/>
            <w:tcBorders>
              <w:bottom w:val="single" w:sz="4" w:space="0" w:color="auto"/>
            </w:tcBorders>
          </w:tcPr>
          <w:p w14:paraId="7DC18E56" w14:textId="77777777" w:rsidR="004326E9" w:rsidRPr="004326E9" w:rsidRDefault="004326E9" w:rsidP="00AB4A0A">
            <w:pPr>
              <w:ind w:firstLine="82"/>
              <w:jc w:val="both"/>
              <w:rPr>
                <w:rFonts w:ascii="Arial" w:hAnsi="Arial" w:cs="Arial"/>
                <w:sz w:val="20"/>
                <w:szCs w:val="20"/>
                <w:lang w:val="lv-LV"/>
              </w:rPr>
            </w:pPr>
            <w:r w:rsidRPr="004326E9">
              <w:rPr>
                <w:rFonts w:ascii="Arial" w:hAnsi="Arial" w:cs="Arial"/>
                <w:i/>
                <w:iCs/>
                <w:sz w:val="20"/>
                <w:szCs w:val="20"/>
                <w:lang w:val="lv-LV"/>
              </w:rPr>
              <w:t xml:space="preserve">Ja attiecināms, </w:t>
            </w:r>
            <w:r w:rsidRPr="004326E9">
              <w:rPr>
                <w:rFonts w:ascii="Arial" w:hAnsi="Arial" w:cs="Arial"/>
                <w:sz w:val="20"/>
                <w:szCs w:val="20"/>
                <w:lang w:val="lv-LV"/>
              </w:rPr>
              <w:t xml:space="preserve">pretendentam jāiesniedz arī informācija par personu, uz kuras iespējām pretendents balstās, lai apliecinātu savu atbilstību iepirkuma dokumentos noteiktajām prasībām, un dokumenti, kas apliecina, ka pretendenta </w:t>
            </w:r>
            <w:r w:rsidRPr="004326E9">
              <w:rPr>
                <w:rFonts w:ascii="Arial" w:eastAsia="Calibri" w:hAnsi="Arial" w:cs="Arial"/>
                <w:sz w:val="20"/>
                <w:szCs w:val="20"/>
                <w:lang w:val="lv-LV"/>
              </w:rPr>
              <w:t>rīcībā būs nepieciešamie resursi.</w:t>
            </w:r>
          </w:p>
        </w:tc>
        <w:tc>
          <w:tcPr>
            <w:tcW w:w="5179" w:type="dxa"/>
            <w:tcBorders>
              <w:bottom w:val="single" w:sz="4" w:space="0" w:color="auto"/>
            </w:tcBorders>
          </w:tcPr>
          <w:p w14:paraId="057E739B" w14:textId="77777777" w:rsidR="004326E9" w:rsidRPr="004326E9" w:rsidRDefault="004326E9" w:rsidP="00AB4A0A">
            <w:pPr>
              <w:ind w:left="53" w:hanging="142"/>
              <w:jc w:val="both"/>
              <w:rPr>
                <w:rFonts w:ascii="Arial" w:hAnsi="Arial" w:cs="Arial"/>
                <w:sz w:val="20"/>
                <w:szCs w:val="20"/>
                <w:lang w:val="lv-LV"/>
              </w:rPr>
            </w:pPr>
            <w:r w:rsidRPr="004326E9">
              <w:rPr>
                <w:rFonts w:ascii="Arial" w:hAnsi="Arial" w:cs="Arial"/>
                <w:sz w:val="20"/>
                <w:szCs w:val="20"/>
                <w:lang w:val="lv-LV"/>
              </w:rPr>
              <w:t>1) Informācija par personu, uz kuras iespējām pretendents balstās, lai apliecinātu savu atbilstību iepirkuma dokumentos noteiktajām prasībām (aizpildīta nolikuma 1. pielikuma 15. punktā iekļautā tabulas forma);</w:t>
            </w:r>
          </w:p>
          <w:p w14:paraId="5F25A63F" w14:textId="77777777" w:rsidR="004326E9" w:rsidRPr="004326E9" w:rsidRDefault="004326E9" w:rsidP="00AB4A0A">
            <w:pPr>
              <w:ind w:left="53" w:hanging="142"/>
              <w:jc w:val="both"/>
              <w:rPr>
                <w:rFonts w:ascii="Arial" w:hAnsi="Arial" w:cs="Arial"/>
                <w:sz w:val="20"/>
                <w:szCs w:val="20"/>
                <w:lang w:val="lv-LV"/>
              </w:rPr>
            </w:pPr>
            <w:r w:rsidRPr="004326E9">
              <w:rPr>
                <w:rFonts w:ascii="Arial" w:hAnsi="Arial" w:cs="Arial"/>
                <w:sz w:val="20"/>
                <w:szCs w:val="20"/>
                <w:lang w:val="lv-LV"/>
              </w:rPr>
              <w:t>2) norādītās personas (sadarbības partnera) un pretendenta parakstīts apliecinājums vai vienošanās par sadarbību un/vai resursu nodošanu pretendenta rīcībā iepirkuma rezultātā noslēgtā līguma izpildei.</w:t>
            </w:r>
          </w:p>
        </w:tc>
      </w:tr>
    </w:tbl>
    <w:p w14:paraId="1E82A4E7" w14:textId="77777777" w:rsidR="004326E9" w:rsidRPr="004326E9" w:rsidRDefault="004326E9" w:rsidP="004326E9">
      <w:pPr>
        <w:rPr>
          <w:rFonts w:ascii="Arial" w:hAnsi="Arial" w:cs="Arial"/>
          <w:b/>
          <w:caps/>
          <w:sz w:val="20"/>
          <w:szCs w:val="20"/>
          <w:lang w:val="lv-LV"/>
        </w:rPr>
      </w:pPr>
    </w:p>
    <w:p w14:paraId="6C1861E8" w14:textId="77777777" w:rsidR="004326E9" w:rsidRPr="004326E9" w:rsidRDefault="004326E9" w:rsidP="004326E9">
      <w:pPr>
        <w:numPr>
          <w:ilvl w:val="0"/>
          <w:numId w:val="8"/>
        </w:numPr>
        <w:jc w:val="center"/>
        <w:rPr>
          <w:rFonts w:ascii="Arial" w:hAnsi="Arial" w:cs="Arial"/>
          <w:b/>
          <w:caps/>
          <w:sz w:val="20"/>
          <w:szCs w:val="20"/>
          <w:lang w:val="lv-LV"/>
        </w:rPr>
      </w:pPr>
      <w:r w:rsidRPr="004326E9">
        <w:rPr>
          <w:rFonts w:ascii="Arial" w:hAnsi="Arial" w:cs="Arial"/>
          <w:b/>
          <w:caps/>
          <w:sz w:val="20"/>
          <w:szCs w:val="20"/>
          <w:lang w:val="lv-LV"/>
        </w:rPr>
        <w:t>piedāvājumu vērtēšana</w:t>
      </w:r>
    </w:p>
    <w:p w14:paraId="7E70FDCF" w14:textId="77777777" w:rsidR="004326E9" w:rsidRPr="004326E9" w:rsidRDefault="004326E9" w:rsidP="004326E9">
      <w:pPr>
        <w:jc w:val="both"/>
        <w:rPr>
          <w:rFonts w:ascii="Arial" w:hAnsi="Arial" w:cs="Arial"/>
          <w:b/>
          <w:sz w:val="20"/>
          <w:szCs w:val="20"/>
          <w:lang w:val="lv-LV"/>
        </w:rPr>
      </w:pPr>
    </w:p>
    <w:p w14:paraId="4FC5EA34" w14:textId="0B482BD3" w:rsidR="004326E9" w:rsidRPr="004326E9" w:rsidRDefault="004326E9" w:rsidP="004326E9">
      <w:pPr>
        <w:pStyle w:val="Sarakstarindkopa"/>
        <w:numPr>
          <w:ilvl w:val="1"/>
          <w:numId w:val="8"/>
        </w:numPr>
        <w:jc w:val="both"/>
        <w:rPr>
          <w:rFonts w:ascii="Arial" w:hAnsi="Arial" w:cs="Arial"/>
          <w:b/>
          <w:sz w:val="20"/>
          <w:szCs w:val="20"/>
          <w:lang w:val="lv-LV"/>
        </w:rPr>
      </w:pPr>
      <w:r w:rsidRPr="004326E9">
        <w:rPr>
          <w:rFonts w:ascii="Arial" w:hAnsi="Arial" w:cs="Arial"/>
          <w:b/>
          <w:sz w:val="20"/>
          <w:szCs w:val="20"/>
          <w:lang w:val="lv-LV"/>
        </w:rPr>
        <w:t>Piedāvājumu izvēles kritērijs:</w:t>
      </w:r>
      <w:r w:rsidRPr="004326E9">
        <w:rPr>
          <w:rFonts w:ascii="Arial" w:hAnsi="Arial" w:cs="Arial"/>
          <w:sz w:val="20"/>
          <w:szCs w:val="20"/>
          <w:lang w:val="lv-LV"/>
        </w:rPr>
        <w:t xml:space="preserve"> sarunu procedūras nolikuma prasībām atbilstošs piedāvājums ar viszemāko cenu (EUR bez PVN) par visu sarunu procedūras priekšmetu </w:t>
      </w:r>
      <w:r w:rsidR="00DE10CD">
        <w:rPr>
          <w:rFonts w:ascii="Arial" w:hAnsi="Arial" w:cs="Arial"/>
          <w:sz w:val="20"/>
          <w:szCs w:val="20"/>
          <w:lang w:val="lv-LV"/>
        </w:rPr>
        <w:t xml:space="preserve">kopumā </w:t>
      </w:r>
      <w:r w:rsidRPr="004326E9">
        <w:rPr>
          <w:rFonts w:ascii="Arial" w:hAnsi="Arial" w:cs="Arial"/>
          <w:sz w:val="20"/>
          <w:szCs w:val="20"/>
          <w:lang w:val="lv-LV"/>
        </w:rPr>
        <w:t>pilnā apjomā.</w:t>
      </w:r>
    </w:p>
    <w:p w14:paraId="76B6BE67" w14:textId="77777777" w:rsidR="004326E9" w:rsidRPr="004326E9" w:rsidRDefault="004326E9" w:rsidP="004326E9">
      <w:pPr>
        <w:pStyle w:val="Sarakstarindkopa"/>
        <w:numPr>
          <w:ilvl w:val="1"/>
          <w:numId w:val="8"/>
        </w:numPr>
        <w:jc w:val="both"/>
        <w:rPr>
          <w:rFonts w:ascii="Arial" w:hAnsi="Arial" w:cs="Arial"/>
          <w:b/>
          <w:sz w:val="20"/>
          <w:szCs w:val="20"/>
          <w:lang w:val="lv-LV"/>
        </w:rPr>
      </w:pPr>
      <w:r w:rsidRPr="004326E9">
        <w:rPr>
          <w:rFonts w:ascii="Arial" w:hAnsi="Arial" w:cs="Arial"/>
          <w:b/>
          <w:sz w:val="20"/>
          <w:szCs w:val="20"/>
          <w:lang w:val="lv-LV"/>
        </w:rPr>
        <w:t>Piedāvājumu vērtēšanas kārtība:</w:t>
      </w:r>
    </w:p>
    <w:p w14:paraId="5BB37CBD" w14:textId="77777777" w:rsidR="004326E9" w:rsidRPr="004326E9" w:rsidRDefault="004326E9" w:rsidP="004326E9">
      <w:pPr>
        <w:pStyle w:val="Sarakstarindkopa"/>
        <w:numPr>
          <w:ilvl w:val="2"/>
          <w:numId w:val="8"/>
        </w:numPr>
        <w:jc w:val="both"/>
        <w:rPr>
          <w:rFonts w:ascii="Arial" w:hAnsi="Arial" w:cs="Arial"/>
          <w:bCs/>
          <w:sz w:val="20"/>
          <w:szCs w:val="20"/>
          <w:lang w:val="lv-LV"/>
        </w:rPr>
      </w:pPr>
      <w:r w:rsidRPr="004326E9">
        <w:rPr>
          <w:rFonts w:ascii="Arial" w:hAnsi="Arial" w:cs="Arial"/>
          <w:sz w:val="20"/>
          <w:szCs w:val="20"/>
          <w:lang w:val="lv-LV"/>
        </w:rPr>
        <w:t>Pretendentu un to iesniegto piedāvājumu atbilstības pārbaudi un vērtēšanu šajā nolikumā norādītajām prasībām komisija veic slēgtā (-</w:t>
      </w:r>
      <w:proofErr w:type="spellStart"/>
      <w:r w:rsidRPr="004326E9">
        <w:rPr>
          <w:rFonts w:ascii="Arial" w:hAnsi="Arial" w:cs="Arial"/>
          <w:sz w:val="20"/>
          <w:szCs w:val="20"/>
          <w:lang w:val="lv-LV"/>
        </w:rPr>
        <w:t>ās</w:t>
      </w:r>
      <w:proofErr w:type="spellEnd"/>
      <w:r w:rsidRPr="004326E9">
        <w:rPr>
          <w:rFonts w:ascii="Arial" w:hAnsi="Arial" w:cs="Arial"/>
          <w:sz w:val="20"/>
          <w:szCs w:val="20"/>
          <w:lang w:val="lv-LV"/>
        </w:rPr>
        <w:t>) sēdē (-</w:t>
      </w:r>
      <w:proofErr w:type="spellStart"/>
      <w:r w:rsidRPr="004326E9">
        <w:rPr>
          <w:rFonts w:ascii="Arial" w:hAnsi="Arial" w:cs="Arial"/>
          <w:sz w:val="20"/>
          <w:szCs w:val="20"/>
          <w:lang w:val="lv-LV"/>
        </w:rPr>
        <w:t>ēs</w:t>
      </w:r>
      <w:proofErr w:type="spellEnd"/>
      <w:r w:rsidRPr="004326E9">
        <w:rPr>
          <w:rFonts w:ascii="Arial" w:hAnsi="Arial" w:cs="Arial"/>
          <w:sz w:val="20"/>
          <w:szCs w:val="20"/>
          <w:lang w:val="lv-LV"/>
        </w:rPr>
        <w:t>).</w:t>
      </w:r>
    </w:p>
    <w:p w14:paraId="0FC53A4D" w14:textId="77777777" w:rsidR="004326E9" w:rsidRPr="004326E9" w:rsidRDefault="004326E9" w:rsidP="004326E9">
      <w:pPr>
        <w:pStyle w:val="Sarakstarindkopa"/>
        <w:numPr>
          <w:ilvl w:val="2"/>
          <w:numId w:val="8"/>
        </w:numPr>
        <w:jc w:val="both"/>
        <w:rPr>
          <w:rFonts w:ascii="Arial" w:hAnsi="Arial" w:cs="Arial"/>
          <w:bCs/>
          <w:sz w:val="20"/>
          <w:szCs w:val="20"/>
          <w:lang w:val="lv-LV"/>
        </w:rPr>
      </w:pPr>
      <w:r w:rsidRPr="004326E9">
        <w:rPr>
          <w:rFonts w:ascii="Arial" w:hAnsi="Arial" w:cs="Arial"/>
          <w:sz w:val="20"/>
          <w:szCs w:val="20"/>
          <w:lang w:val="lv-LV"/>
        </w:rPr>
        <w:t>Komisija ir tiesīga pretendentu kvalifikācijas un piedāvājumu atbilstības pārbaudi veikt tikai pretendentam, kuram būtu piešķiramas iepirkuma līguma slēgšanas tiesības saskaņā ar 4.1. punktā noteikto izvēles kritēriju.</w:t>
      </w:r>
    </w:p>
    <w:p w14:paraId="1C5A5512" w14:textId="77777777" w:rsidR="004326E9" w:rsidRPr="004326E9" w:rsidRDefault="004326E9" w:rsidP="004326E9">
      <w:pPr>
        <w:pStyle w:val="Sarakstarindkopa"/>
        <w:numPr>
          <w:ilvl w:val="2"/>
          <w:numId w:val="8"/>
        </w:numPr>
        <w:jc w:val="both"/>
        <w:rPr>
          <w:rFonts w:ascii="Arial" w:hAnsi="Arial" w:cs="Arial"/>
          <w:bCs/>
          <w:sz w:val="20"/>
          <w:szCs w:val="20"/>
          <w:lang w:val="lv-LV"/>
        </w:rPr>
      </w:pPr>
      <w:r w:rsidRPr="004326E9">
        <w:rPr>
          <w:rFonts w:ascii="Arial" w:hAnsi="Arial" w:cs="Arial"/>
          <w:sz w:val="20"/>
          <w:szCs w:val="20"/>
          <w:lang w:val="lv-LV"/>
        </w:rPr>
        <w:t>Komisija veic piedāvājumu vērtēšanu šādā kārtībā:</w:t>
      </w:r>
    </w:p>
    <w:p w14:paraId="507E56C0" w14:textId="77777777" w:rsidR="004326E9" w:rsidRPr="004326E9" w:rsidRDefault="004326E9" w:rsidP="004326E9">
      <w:pPr>
        <w:pStyle w:val="Sarakstarindkopa"/>
        <w:numPr>
          <w:ilvl w:val="3"/>
          <w:numId w:val="8"/>
        </w:numPr>
        <w:ind w:left="1560" w:hanging="862"/>
        <w:jc w:val="both"/>
        <w:rPr>
          <w:rFonts w:ascii="Arial" w:hAnsi="Arial" w:cs="Arial"/>
          <w:bCs/>
          <w:sz w:val="20"/>
          <w:szCs w:val="20"/>
          <w:lang w:val="lv-LV"/>
        </w:rPr>
      </w:pPr>
      <w:r w:rsidRPr="004326E9">
        <w:rPr>
          <w:rFonts w:ascii="Arial" w:hAnsi="Arial" w:cs="Arial"/>
          <w:bCs/>
          <w:sz w:val="20"/>
          <w:szCs w:val="20"/>
          <w:lang w:val="lv-LV"/>
        </w:rPr>
        <w:t xml:space="preserve">komisija izvērtē </w:t>
      </w:r>
      <w:r w:rsidRPr="004326E9">
        <w:rPr>
          <w:rFonts w:ascii="Arial" w:hAnsi="Arial" w:cs="Arial"/>
          <w:sz w:val="20"/>
          <w:szCs w:val="20"/>
          <w:lang w:val="lv-LV"/>
        </w:rPr>
        <w:t>piedāvājuma noformējuma, satura atbilstību sarunu procedūras nolikuma prasībām, un pārbauda, vai ir iesniegti visi dokumenti atbilstoši nolikuma prasībām. Ja piedāvājumā ir pieļauta noformējuma prasību neatbilstība, komisija vērtē to būtiskumu un lemj par piedāvājuma noraidīšanas pamatotību;</w:t>
      </w:r>
    </w:p>
    <w:p w14:paraId="19D2DAF8" w14:textId="77777777" w:rsidR="004326E9" w:rsidRPr="004326E9" w:rsidRDefault="004326E9" w:rsidP="004326E9">
      <w:pPr>
        <w:pStyle w:val="Sarakstarindkopa"/>
        <w:numPr>
          <w:ilvl w:val="3"/>
          <w:numId w:val="8"/>
        </w:numPr>
        <w:ind w:left="1560" w:hanging="862"/>
        <w:jc w:val="both"/>
        <w:rPr>
          <w:rFonts w:ascii="Arial" w:hAnsi="Arial" w:cs="Arial"/>
          <w:bCs/>
          <w:sz w:val="20"/>
          <w:szCs w:val="20"/>
          <w:lang w:val="lv-LV"/>
        </w:rPr>
      </w:pPr>
      <w:r w:rsidRPr="004326E9">
        <w:rPr>
          <w:rFonts w:ascii="Arial" w:hAnsi="Arial" w:cs="Arial"/>
          <w:sz w:val="20"/>
          <w:szCs w:val="20"/>
          <w:lang w:val="lv-LV"/>
        </w:rPr>
        <w:t xml:space="preserve">veicot pretendentu atlasi, komisija pārbauda pretendenta (kā arī norādītās personas, ja tāda tiek piesaistīta) kvalifikācijas atbilstību sarunu procedūras nolikuma prasībām, kā </w:t>
      </w:r>
      <w:r w:rsidRPr="004326E9">
        <w:rPr>
          <w:rFonts w:ascii="Arial" w:hAnsi="Arial" w:cs="Arial"/>
          <w:sz w:val="20"/>
          <w:szCs w:val="20"/>
          <w:lang w:val="lv-LV"/>
        </w:rPr>
        <w:lastRenderedPageBreak/>
        <w:t>arī pārliecinās, vai uz pretendentu (kā arī pretendenta norādīto personu, ja tāda tiek piesaistīta) neattiecas sarunu procedūras nolikuma 3.2.2. punktā minētie izslēgšanas gadījumi;</w:t>
      </w:r>
    </w:p>
    <w:p w14:paraId="4927200E" w14:textId="77777777" w:rsidR="004326E9" w:rsidRPr="004326E9" w:rsidRDefault="004326E9" w:rsidP="004326E9">
      <w:pPr>
        <w:pStyle w:val="Sarakstarindkopa"/>
        <w:numPr>
          <w:ilvl w:val="3"/>
          <w:numId w:val="8"/>
        </w:numPr>
        <w:ind w:left="1560" w:hanging="862"/>
        <w:jc w:val="both"/>
        <w:rPr>
          <w:rFonts w:ascii="Arial" w:hAnsi="Arial" w:cs="Arial"/>
          <w:bCs/>
          <w:sz w:val="20"/>
          <w:szCs w:val="20"/>
          <w:lang w:val="lv-LV"/>
        </w:rPr>
      </w:pPr>
      <w:r w:rsidRPr="004326E9">
        <w:rPr>
          <w:rFonts w:ascii="Arial" w:hAnsi="Arial" w:cs="Arial"/>
          <w:sz w:val="20"/>
          <w:szCs w:val="20"/>
          <w:lang w:val="lv-LV"/>
        </w:rPr>
        <w:t>komisija izvērtē pretendenta piedāvājuma atbilstību tehniskajām prasībām;</w:t>
      </w:r>
    </w:p>
    <w:p w14:paraId="7D058941" w14:textId="77777777" w:rsidR="004326E9" w:rsidRPr="004326E9" w:rsidRDefault="004326E9" w:rsidP="004326E9">
      <w:pPr>
        <w:pStyle w:val="Sarakstarindkopa"/>
        <w:numPr>
          <w:ilvl w:val="3"/>
          <w:numId w:val="8"/>
        </w:numPr>
        <w:ind w:left="1560" w:hanging="862"/>
        <w:jc w:val="both"/>
        <w:rPr>
          <w:rFonts w:ascii="Arial" w:hAnsi="Arial" w:cs="Arial"/>
          <w:bCs/>
          <w:sz w:val="20"/>
          <w:szCs w:val="20"/>
          <w:lang w:val="lv-LV"/>
        </w:rPr>
      </w:pPr>
      <w:r w:rsidRPr="004326E9">
        <w:rPr>
          <w:rFonts w:ascii="Arial" w:hAnsi="Arial" w:cs="Arial"/>
          <w:sz w:val="20"/>
          <w:szCs w:val="20"/>
          <w:lang w:val="lv-LV"/>
        </w:rPr>
        <w:t>piedāvājumu vērtēšanā komisija pārbauda, vai piedāvājumā nav aritmētisku kļūdu. Ja komisija konstatē šādas kļūdas, tā konstatētās kļūdas izlabo. Par kļūdu labojumu un laboto piedāvājuma summu komisija paziņo pretendentam, kura pieļautās kļūdas labotas. Vērtējot finanšu piedāvājumu, komisija ņem vērā labojumus. Šis punkts tiek piemērots, uzsākot piedāvājumu vērtēšanu, gadījumā, ja pārbaude un izvērtēšana notiek saskaņā ar nolikuma 4.2.2. punktu;</w:t>
      </w:r>
    </w:p>
    <w:p w14:paraId="586F9074" w14:textId="77777777" w:rsidR="004326E9" w:rsidRPr="004326E9" w:rsidRDefault="004326E9" w:rsidP="004326E9">
      <w:pPr>
        <w:pStyle w:val="Sarakstarindkopa"/>
        <w:numPr>
          <w:ilvl w:val="3"/>
          <w:numId w:val="8"/>
        </w:numPr>
        <w:ind w:left="1560" w:hanging="862"/>
        <w:jc w:val="both"/>
        <w:rPr>
          <w:rFonts w:ascii="Arial" w:hAnsi="Arial" w:cs="Arial"/>
          <w:bCs/>
          <w:sz w:val="20"/>
          <w:szCs w:val="20"/>
          <w:lang w:val="lv-LV"/>
        </w:rPr>
      </w:pPr>
      <w:r w:rsidRPr="004326E9">
        <w:rPr>
          <w:rFonts w:ascii="Arial" w:hAnsi="Arial" w:cs="Arial"/>
          <w:sz w:val="20"/>
          <w:szCs w:val="20"/>
          <w:lang w:val="lv-LV"/>
        </w:rPr>
        <w:t>ja pretendents (kā arī pretendenta norādītā persona, ja tāda tiek piesaistīta) vai pretendenta piedāvājums neatbilst kādām no nolikuma prasībām, komisija lemj par pretendenta piedāvājuma noraidīšanu un pretendenta izslēgšanu no turpmākās dalības sarunu procedūrā, vai skaidrojuma pieprasīšanu, ja piedāvājumu izvērtēšanas gaitā tiek konstatēts, ka piedāvājumā ir neskaidra, nepilnīga vai pretrunīga informācija.</w:t>
      </w:r>
    </w:p>
    <w:p w14:paraId="4B058623" w14:textId="77777777" w:rsidR="004326E9" w:rsidRPr="004326E9" w:rsidRDefault="004326E9" w:rsidP="004326E9">
      <w:pPr>
        <w:pStyle w:val="Sarakstarindkopa"/>
        <w:numPr>
          <w:ilvl w:val="2"/>
          <w:numId w:val="8"/>
        </w:numPr>
        <w:jc w:val="both"/>
        <w:rPr>
          <w:rFonts w:ascii="Arial" w:hAnsi="Arial" w:cs="Arial"/>
          <w:bCs/>
          <w:sz w:val="20"/>
          <w:szCs w:val="20"/>
          <w:lang w:val="lv-LV"/>
        </w:rPr>
      </w:pPr>
      <w:bookmarkStart w:id="13" w:name="_Hlk50564366"/>
      <w:r w:rsidRPr="004326E9">
        <w:rPr>
          <w:rFonts w:ascii="Arial" w:hAnsi="Arial" w:cs="Arial"/>
          <w:sz w:val="20"/>
          <w:szCs w:val="20"/>
          <w:lang w:val="lv-LV"/>
        </w:rPr>
        <w:t>Pasūtītājs ir tiesīgs lūgt, lai pretendents vai kompetenta institūcija precizē, papildina vai izskaidro piedāvājuma dokumentus, kā arī piedāvājumu vērtēšanas gaitā pieprasīt, lai tiek izskaidrota piedāvājumā iekļautā informācija.</w:t>
      </w:r>
      <w:r w:rsidRPr="004326E9">
        <w:rPr>
          <w:rFonts w:ascii="Arial" w:hAnsi="Arial" w:cs="Arial"/>
          <w:bCs/>
          <w:sz w:val="20"/>
          <w:szCs w:val="20"/>
          <w:lang w:val="lv-LV"/>
        </w:rPr>
        <w:t xml:space="preserve"> </w:t>
      </w:r>
      <w:bookmarkStart w:id="14" w:name="_Hlk52185795"/>
      <w:r w:rsidRPr="004326E9">
        <w:rPr>
          <w:rFonts w:ascii="Arial" w:hAnsi="Arial" w:cs="Arial"/>
          <w:bCs/>
          <w:sz w:val="20"/>
          <w:szCs w:val="20"/>
          <w:lang w:val="lv-LV"/>
        </w:rPr>
        <w:t>Termiņu nepieciešamās informācijas vai dokumenta iesniegšanai Pasūtītājs nosaka samērīgi ar laiku, kas nepieciešams šādas informācijas vai dokumenta sagatavošanai un iesniegšanai</w:t>
      </w:r>
      <w:bookmarkEnd w:id="14"/>
      <w:r w:rsidRPr="004326E9">
        <w:rPr>
          <w:rFonts w:ascii="Arial" w:hAnsi="Arial" w:cs="Arial"/>
          <w:bCs/>
          <w:sz w:val="20"/>
          <w:szCs w:val="20"/>
          <w:lang w:val="lv-LV"/>
        </w:rPr>
        <w:t>.</w:t>
      </w:r>
    </w:p>
    <w:p w14:paraId="2DF7B7F2" w14:textId="77777777" w:rsidR="004326E9" w:rsidRPr="004326E9" w:rsidRDefault="004326E9" w:rsidP="004326E9">
      <w:pPr>
        <w:pStyle w:val="Sarakstarindkopa"/>
        <w:numPr>
          <w:ilvl w:val="2"/>
          <w:numId w:val="8"/>
        </w:numPr>
        <w:jc w:val="both"/>
        <w:rPr>
          <w:rFonts w:ascii="Arial" w:hAnsi="Arial" w:cs="Arial"/>
          <w:bCs/>
          <w:sz w:val="20"/>
          <w:szCs w:val="20"/>
          <w:lang w:val="lv-LV"/>
        </w:rPr>
      </w:pPr>
      <w:bookmarkStart w:id="15" w:name="_Hlk52185804"/>
      <w:r w:rsidRPr="004326E9">
        <w:rPr>
          <w:rFonts w:ascii="Arial" w:hAnsi="Arial" w:cs="Arial"/>
          <w:bCs/>
          <w:sz w:val="20"/>
          <w:szCs w:val="20"/>
          <w:lang w:val="lv-LV"/>
        </w:rPr>
        <w:t>Ja pasūtītājs saskaņā ar nolikuma 4.2.4. punktu ir pieprasījis izskaidrot vai papildināt piedāvājumā ietverto pretendenta iesniegto informāciju, bet pretendents to nav izdarījis atbilstoši pasūtītāja noteiktajām prasībām, pasūtītājs piedāvājumu vērtē pēc tā rīcībā esošās informācijas</w:t>
      </w:r>
      <w:bookmarkEnd w:id="15"/>
      <w:r w:rsidRPr="004326E9">
        <w:rPr>
          <w:rFonts w:ascii="Arial" w:hAnsi="Arial" w:cs="Arial"/>
          <w:bCs/>
          <w:sz w:val="20"/>
          <w:szCs w:val="20"/>
          <w:lang w:val="lv-LV"/>
        </w:rPr>
        <w:t>.</w:t>
      </w:r>
    </w:p>
    <w:p w14:paraId="45459FB0" w14:textId="77777777" w:rsidR="004326E9" w:rsidRPr="004326E9" w:rsidRDefault="004326E9" w:rsidP="004326E9">
      <w:pPr>
        <w:pStyle w:val="Sarakstarindkopa"/>
        <w:numPr>
          <w:ilvl w:val="2"/>
          <w:numId w:val="8"/>
        </w:numPr>
        <w:jc w:val="both"/>
        <w:rPr>
          <w:rFonts w:ascii="Arial" w:hAnsi="Arial" w:cs="Arial"/>
          <w:bCs/>
          <w:sz w:val="20"/>
          <w:szCs w:val="20"/>
          <w:lang w:val="lv-LV"/>
        </w:rPr>
      </w:pPr>
      <w:bookmarkStart w:id="16" w:name="_Hlk50564397"/>
      <w:bookmarkEnd w:id="13"/>
      <w:r w:rsidRPr="004326E9">
        <w:rPr>
          <w:rFonts w:ascii="Arial" w:hAnsi="Arial" w:cs="Arial"/>
          <w:color w:val="000000" w:themeColor="text1"/>
          <w:sz w:val="20"/>
          <w:szCs w:val="20"/>
          <w:lang w:val="lv-LV"/>
        </w:rPr>
        <w:t xml:space="preserve">Pirms </w:t>
      </w:r>
      <w:r w:rsidRPr="004326E9">
        <w:rPr>
          <w:rFonts w:ascii="Arial" w:hAnsi="Arial" w:cs="Arial"/>
          <w:sz w:val="20"/>
          <w:szCs w:val="20"/>
          <w:lang w:val="lv-LV"/>
        </w:rPr>
        <w:t>lēmuma pieņemšanas par iepirkuma līguma slēgšanas tiesību piešķiršanu, tiek veikta pārbaude attiecībā uz pretendentu, kuram būtu piešķiramas līguma slēgšanas tiesības saskaņā ar Starptautisko un Latvijas Republikas nacionālo sankciju likumu. Pretendents tiks izslēgts no dalības iepirkumā un tā piedāvājums netiks izskatīts, ja attiecībā uz pretendentu vai kādu no likumā minētajām personām tiks konstatētas Starptautisko un Latvijas Republikas nacionālo sankciju likuma 11.</w:t>
      </w:r>
      <w:r w:rsidRPr="004326E9">
        <w:rPr>
          <w:rFonts w:ascii="Arial" w:hAnsi="Arial" w:cs="Arial"/>
          <w:sz w:val="20"/>
          <w:szCs w:val="20"/>
          <w:vertAlign w:val="superscript"/>
          <w:lang w:val="lv-LV"/>
        </w:rPr>
        <w:t>1</w:t>
      </w:r>
      <w:r w:rsidRPr="004326E9">
        <w:rPr>
          <w:rFonts w:ascii="Arial" w:hAnsi="Arial" w:cs="Arial"/>
          <w:sz w:val="20"/>
          <w:szCs w:val="20"/>
          <w:lang w:val="lv-LV"/>
        </w:rPr>
        <w:t xml:space="preserve"> panta pirmajā daļā noteiktās sankcijas, kuras ietekmē līguma izpildi</w:t>
      </w:r>
      <w:bookmarkEnd w:id="16"/>
      <w:r w:rsidRPr="004326E9">
        <w:rPr>
          <w:rFonts w:ascii="Arial" w:hAnsi="Arial" w:cs="Arial"/>
          <w:sz w:val="20"/>
          <w:szCs w:val="20"/>
          <w:lang w:val="lv-LV"/>
        </w:rPr>
        <w:t>.</w:t>
      </w:r>
    </w:p>
    <w:p w14:paraId="3E2E17B6" w14:textId="77777777" w:rsidR="004326E9" w:rsidRPr="004326E9" w:rsidRDefault="004326E9" w:rsidP="004326E9">
      <w:pPr>
        <w:jc w:val="both"/>
        <w:rPr>
          <w:rFonts w:ascii="Arial" w:hAnsi="Arial" w:cs="Arial"/>
          <w:bCs/>
          <w:sz w:val="20"/>
          <w:szCs w:val="20"/>
          <w:lang w:val="lv-LV"/>
        </w:rPr>
      </w:pPr>
    </w:p>
    <w:p w14:paraId="7B353DCE" w14:textId="77777777" w:rsidR="0063579D" w:rsidRPr="00D0592D" w:rsidRDefault="0063579D" w:rsidP="0063579D">
      <w:pPr>
        <w:numPr>
          <w:ilvl w:val="0"/>
          <w:numId w:val="8"/>
        </w:numPr>
        <w:jc w:val="center"/>
        <w:rPr>
          <w:rFonts w:ascii="Arial" w:hAnsi="Arial" w:cs="Arial"/>
          <w:b/>
          <w:caps/>
          <w:sz w:val="20"/>
          <w:szCs w:val="20"/>
          <w:lang w:val="lv-LV"/>
        </w:rPr>
      </w:pPr>
      <w:r w:rsidRPr="00D0592D">
        <w:rPr>
          <w:rFonts w:ascii="Arial" w:hAnsi="Arial" w:cs="Arial"/>
          <w:b/>
          <w:caps/>
          <w:sz w:val="20"/>
          <w:szCs w:val="20"/>
          <w:lang w:val="lv-LV"/>
        </w:rPr>
        <w:t>sarunas ar pretendentiem, izloze</w:t>
      </w:r>
    </w:p>
    <w:p w14:paraId="44910EA2" w14:textId="77777777" w:rsidR="0063579D" w:rsidRPr="00D0592D" w:rsidRDefault="0063579D" w:rsidP="0063579D">
      <w:pPr>
        <w:pStyle w:val="Sarakstarindkopa"/>
        <w:numPr>
          <w:ilvl w:val="1"/>
          <w:numId w:val="8"/>
        </w:numPr>
        <w:ind w:left="426" w:hanging="426"/>
        <w:jc w:val="both"/>
        <w:rPr>
          <w:rFonts w:ascii="Arial" w:hAnsi="Arial" w:cs="Arial"/>
          <w:b/>
          <w:sz w:val="20"/>
          <w:szCs w:val="20"/>
          <w:lang w:val="lv-LV"/>
        </w:rPr>
      </w:pPr>
      <w:bookmarkStart w:id="17" w:name="_Hlk50564530"/>
      <w:bookmarkStart w:id="18" w:name="_Hlk507403971"/>
      <w:r w:rsidRPr="00D0592D">
        <w:rPr>
          <w:rFonts w:ascii="Arial" w:hAnsi="Arial" w:cs="Arial"/>
          <w:sz w:val="20"/>
          <w:szCs w:val="20"/>
          <w:lang w:val="lv-LV"/>
        </w:rPr>
        <w:t>Sarunas pēc nepieciešamības var tikt rīkotas pēc piedāvājumu pārbaudes vai piedāvājumu pārbaudes gaitā, ja</w:t>
      </w:r>
      <w:bookmarkEnd w:id="17"/>
      <w:r w:rsidRPr="00D0592D">
        <w:rPr>
          <w:rFonts w:ascii="Arial" w:hAnsi="Arial" w:cs="Arial"/>
          <w:sz w:val="20"/>
          <w:szCs w:val="20"/>
          <w:lang w:val="lv-LV"/>
        </w:rPr>
        <w:t>:</w:t>
      </w:r>
    </w:p>
    <w:p w14:paraId="0BEB2E01" w14:textId="77777777" w:rsidR="0063579D" w:rsidRPr="00D0592D" w:rsidRDefault="0063579D" w:rsidP="0063579D">
      <w:pPr>
        <w:pStyle w:val="Sarakstarindkopa"/>
        <w:numPr>
          <w:ilvl w:val="2"/>
          <w:numId w:val="8"/>
        </w:numPr>
        <w:tabs>
          <w:tab w:val="left" w:pos="709"/>
        </w:tabs>
        <w:ind w:left="709" w:hanging="709"/>
        <w:jc w:val="both"/>
        <w:rPr>
          <w:rFonts w:ascii="Arial" w:hAnsi="Arial" w:cs="Arial"/>
          <w:bCs/>
          <w:sz w:val="20"/>
          <w:szCs w:val="20"/>
          <w:lang w:val="lv-LV"/>
        </w:rPr>
      </w:pPr>
      <w:r w:rsidRPr="00D0592D">
        <w:rPr>
          <w:rFonts w:ascii="Arial" w:hAnsi="Arial" w:cs="Arial"/>
          <w:sz w:val="20"/>
          <w:szCs w:val="20"/>
          <w:lang w:val="lv-LV"/>
        </w:rPr>
        <w:t>komisijai nepieciešami piedāvājumu precizējumi;</w:t>
      </w:r>
    </w:p>
    <w:p w14:paraId="585084F9" w14:textId="77777777" w:rsidR="0063579D" w:rsidRPr="00D0592D" w:rsidRDefault="0063579D" w:rsidP="0063579D">
      <w:pPr>
        <w:pStyle w:val="Sarakstarindkopa"/>
        <w:numPr>
          <w:ilvl w:val="2"/>
          <w:numId w:val="8"/>
        </w:numPr>
        <w:tabs>
          <w:tab w:val="left" w:pos="709"/>
        </w:tabs>
        <w:ind w:left="709" w:hanging="709"/>
        <w:jc w:val="both"/>
        <w:rPr>
          <w:rFonts w:ascii="Arial" w:hAnsi="Arial" w:cs="Arial"/>
          <w:bCs/>
          <w:sz w:val="20"/>
          <w:szCs w:val="20"/>
          <w:lang w:val="lv-LV"/>
        </w:rPr>
      </w:pPr>
      <w:r w:rsidRPr="00D0592D">
        <w:rPr>
          <w:rFonts w:ascii="Arial" w:hAnsi="Arial" w:cs="Arial"/>
          <w:sz w:val="20"/>
          <w:szCs w:val="20"/>
          <w:lang w:val="lv-LV"/>
        </w:rPr>
        <w:t>nepieciešams vienoties par iespējamām izmaiņām sarunu procedūras priekšmetā, līguma projekta būtiskos grozījumos, piemēram: izpildes termiņos, tehniskajos noteikumos;</w:t>
      </w:r>
    </w:p>
    <w:p w14:paraId="240A2F88" w14:textId="77777777" w:rsidR="0063579D" w:rsidRPr="00D0592D" w:rsidRDefault="0063579D" w:rsidP="0063579D">
      <w:pPr>
        <w:pStyle w:val="Sarakstarindkopa"/>
        <w:numPr>
          <w:ilvl w:val="2"/>
          <w:numId w:val="8"/>
        </w:numPr>
        <w:tabs>
          <w:tab w:val="left" w:pos="709"/>
        </w:tabs>
        <w:ind w:left="709" w:hanging="709"/>
        <w:jc w:val="both"/>
        <w:rPr>
          <w:rFonts w:ascii="Arial" w:hAnsi="Arial" w:cs="Arial"/>
          <w:bCs/>
          <w:sz w:val="20"/>
          <w:szCs w:val="20"/>
          <w:lang w:val="lv-LV"/>
        </w:rPr>
      </w:pPr>
      <w:r w:rsidRPr="00D0592D">
        <w:rPr>
          <w:rFonts w:ascii="Arial" w:hAnsi="Arial" w:cs="Arial"/>
          <w:sz w:val="20"/>
          <w:szCs w:val="20"/>
          <w:lang w:val="lv-LV"/>
        </w:rPr>
        <w:t>nepieciešams vienoties par pasūtītājam izdevīgāku cenu un samaksas noteikumiem.</w:t>
      </w:r>
    </w:p>
    <w:p w14:paraId="35CE3D8A" w14:textId="77777777" w:rsidR="0063579D" w:rsidRPr="00D0592D" w:rsidRDefault="0063579D" w:rsidP="0063579D">
      <w:pPr>
        <w:pStyle w:val="Sarakstarindkopa"/>
        <w:numPr>
          <w:ilvl w:val="1"/>
          <w:numId w:val="8"/>
        </w:numPr>
        <w:ind w:left="426" w:hanging="426"/>
        <w:jc w:val="both"/>
        <w:rPr>
          <w:rFonts w:ascii="Arial" w:hAnsi="Arial" w:cs="Arial"/>
          <w:b/>
          <w:sz w:val="20"/>
          <w:szCs w:val="20"/>
          <w:lang w:val="lv-LV"/>
        </w:rPr>
      </w:pPr>
      <w:r w:rsidRPr="00D0592D">
        <w:rPr>
          <w:rFonts w:ascii="Arial" w:hAnsi="Arial" w:cs="Arial"/>
          <w:sz w:val="20"/>
          <w:szCs w:val="20"/>
          <w:lang w:val="lv-LV"/>
        </w:rPr>
        <w:t>Gadījumā, ja divi vai vairāk pretendenti ir iesnieguši piedāvājumus ar vienādām zemākajām cenām, uzvarētāja noteikšanai komisija veiks izlozi.</w:t>
      </w:r>
      <w:bookmarkEnd w:id="18"/>
    </w:p>
    <w:p w14:paraId="441B9566" w14:textId="77777777" w:rsidR="0063579D" w:rsidRPr="00D0592D" w:rsidRDefault="0063579D" w:rsidP="0063579D">
      <w:pPr>
        <w:pStyle w:val="Sarakstarindkopa"/>
        <w:numPr>
          <w:ilvl w:val="1"/>
          <w:numId w:val="8"/>
        </w:numPr>
        <w:ind w:left="426" w:hanging="426"/>
        <w:jc w:val="both"/>
        <w:rPr>
          <w:rFonts w:ascii="Arial" w:hAnsi="Arial" w:cs="Arial"/>
          <w:b/>
          <w:sz w:val="20"/>
          <w:szCs w:val="20"/>
          <w:lang w:val="lv-LV"/>
        </w:rPr>
      </w:pPr>
      <w:r w:rsidRPr="00D0592D">
        <w:rPr>
          <w:rFonts w:ascii="Arial" w:hAnsi="Arial" w:cs="Arial"/>
          <w:sz w:val="20"/>
          <w:szCs w:val="20"/>
          <w:lang w:val="lv-LV"/>
        </w:rPr>
        <w:t>Izloze un sarunas tiks protokolētas.</w:t>
      </w:r>
    </w:p>
    <w:p w14:paraId="713F41B8" w14:textId="77777777" w:rsidR="0063579D" w:rsidRPr="00D0592D" w:rsidRDefault="0063579D" w:rsidP="0063579D">
      <w:pPr>
        <w:pStyle w:val="Sarakstarindkopa"/>
        <w:numPr>
          <w:ilvl w:val="1"/>
          <w:numId w:val="8"/>
        </w:numPr>
        <w:ind w:left="426" w:hanging="426"/>
        <w:jc w:val="both"/>
        <w:rPr>
          <w:rFonts w:ascii="Arial" w:hAnsi="Arial" w:cs="Arial"/>
          <w:b/>
          <w:sz w:val="20"/>
          <w:szCs w:val="20"/>
          <w:lang w:val="lv-LV"/>
        </w:rPr>
      </w:pPr>
      <w:r>
        <w:rPr>
          <w:rFonts w:ascii="Arial" w:hAnsi="Arial" w:cs="Arial"/>
          <w:sz w:val="20"/>
          <w:szCs w:val="20"/>
          <w:lang w:val="lv-LV"/>
        </w:rPr>
        <w:t>(</w:t>
      </w:r>
      <w:r w:rsidRPr="00D0592D">
        <w:rPr>
          <w:rFonts w:ascii="Arial" w:hAnsi="Arial" w:cs="Arial"/>
          <w:sz w:val="20"/>
          <w:szCs w:val="20"/>
          <w:lang w:val="lv-LV"/>
        </w:rPr>
        <w:t>ja nepieciešams) Sarunu rīkošanai var tikt paredzētas atkārtotas piedāvājumu iesniegšanas</w:t>
      </w:r>
    </w:p>
    <w:p w14:paraId="19AE6FA7" w14:textId="77777777" w:rsidR="004326E9" w:rsidRPr="004326E9" w:rsidRDefault="004326E9" w:rsidP="004326E9">
      <w:pPr>
        <w:pStyle w:val="Sarakstarindkopa"/>
        <w:ind w:left="360"/>
        <w:jc w:val="both"/>
        <w:rPr>
          <w:rFonts w:ascii="Arial" w:hAnsi="Arial" w:cs="Arial"/>
          <w:b/>
          <w:sz w:val="20"/>
          <w:szCs w:val="20"/>
          <w:lang w:val="lv-LV"/>
        </w:rPr>
      </w:pPr>
    </w:p>
    <w:p w14:paraId="53FE10E4" w14:textId="77777777" w:rsidR="004326E9" w:rsidRPr="004326E9" w:rsidRDefault="004326E9" w:rsidP="004326E9">
      <w:pPr>
        <w:numPr>
          <w:ilvl w:val="0"/>
          <w:numId w:val="8"/>
        </w:numPr>
        <w:jc w:val="center"/>
        <w:rPr>
          <w:rFonts w:ascii="Arial" w:hAnsi="Arial" w:cs="Arial"/>
          <w:b/>
          <w:caps/>
          <w:sz w:val="20"/>
          <w:szCs w:val="20"/>
          <w:lang w:val="lv-LV"/>
        </w:rPr>
      </w:pPr>
      <w:r w:rsidRPr="004326E9">
        <w:rPr>
          <w:rFonts w:ascii="Arial" w:hAnsi="Arial" w:cs="Arial"/>
          <w:b/>
          <w:sz w:val="20"/>
          <w:szCs w:val="20"/>
          <w:lang w:val="lv-LV"/>
        </w:rPr>
        <w:t>SARUNU PROCEDŪRAS REZULTĀTU PAZIŅOŠANA UN IEPIRKUMA LĪGUMA NOSLĒGŠANA</w:t>
      </w:r>
    </w:p>
    <w:p w14:paraId="54DACFA5" w14:textId="77777777" w:rsidR="004326E9" w:rsidRPr="004326E9" w:rsidRDefault="004326E9" w:rsidP="004326E9">
      <w:pPr>
        <w:jc w:val="both"/>
        <w:rPr>
          <w:rFonts w:ascii="Arial" w:hAnsi="Arial" w:cs="Arial"/>
          <w:b/>
          <w:sz w:val="20"/>
          <w:szCs w:val="20"/>
          <w:lang w:val="lv-LV"/>
        </w:rPr>
      </w:pPr>
    </w:p>
    <w:p w14:paraId="695CDE75" w14:textId="77777777" w:rsidR="004326E9" w:rsidRPr="004326E9" w:rsidRDefault="004326E9" w:rsidP="004326E9">
      <w:pPr>
        <w:pStyle w:val="Sarakstarindkopa"/>
        <w:numPr>
          <w:ilvl w:val="1"/>
          <w:numId w:val="8"/>
        </w:numPr>
        <w:jc w:val="both"/>
        <w:rPr>
          <w:rFonts w:ascii="Arial" w:hAnsi="Arial" w:cs="Arial"/>
          <w:b/>
          <w:sz w:val="20"/>
          <w:szCs w:val="20"/>
          <w:lang w:val="lv-LV"/>
        </w:rPr>
      </w:pPr>
      <w:r w:rsidRPr="004326E9">
        <w:rPr>
          <w:rFonts w:ascii="Arial" w:hAnsi="Arial" w:cs="Arial"/>
          <w:sz w:val="20"/>
          <w:szCs w:val="20"/>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p>
    <w:p w14:paraId="2ACF0F76" w14:textId="77777777" w:rsidR="004326E9" w:rsidRPr="004326E9" w:rsidRDefault="004326E9" w:rsidP="004326E9">
      <w:pPr>
        <w:pStyle w:val="Sarakstarindkopa"/>
        <w:numPr>
          <w:ilvl w:val="1"/>
          <w:numId w:val="8"/>
        </w:numPr>
        <w:jc w:val="both"/>
        <w:rPr>
          <w:rFonts w:ascii="Arial" w:hAnsi="Arial" w:cs="Arial"/>
          <w:b/>
          <w:sz w:val="20"/>
          <w:szCs w:val="20"/>
          <w:lang w:val="lv-LV"/>
        </w:rPr>
      </w:pPr>
      <w:r w:rsidRPr="004326E9">
        <w:rPr>
          <w:rFonts w:ascii="Arial" w:hAnsi="Arial" w:cs="Arial"/>
          <w:sz w:val="20"/>
          <w:szCs w:val="20"/>
          <w:lang w:val="lv-LV"/>
        </w:rPr>
        <w:t>Ja sarunu procedūrā nav iesniegti piedāvājumi vai ja iesniegtie piedāvājumi neatbilst sarunu procedūras dokumentos noteiktajām prasībām, komisija pieņem lēmumu izbeigt sarunu procedūru.</w:t>
      </w:r>
    </w:p>
    <w:p w14:paraId="6490FD5A" w14:textId="77777777" w:rsidR="004326E9" w:rsidRPr="004326E9" w:rsidRDefault="004326E9" w:rsidP="004326E9">
      <w:pPr>
        <w:pStyle w:val="Sarakstarindkopa"/>
        <w:numPr>
          <w:ilvl w:val="1"/>
          <w:numId w:val="8"/>
        </w:numPr>
        <w:jc w:val="both"/>
        <w:rPr>
          <w:rFonts w:ascii="Arial" w:hAnsi="Arial" w:cs="Arial"/>
          <w:b/>
          <w:sz w:val="20"/>
          <w:szCs w:val="20"/>
          <w:lang w:val="lv-LV"/>
        </w:rPr>
      </w:pPr>
      <w:r w:rsidRPr="004326E9">
        <w:rPr>
          <w:rFonts w:ascii="Arial" w:hAnsi="Arial" w:cs="Arial"/>
          <w:sz w:val="20"/>
          <w:szCs w:val="20"/>
          <w:lang w:val="lv-LV"/>
        </w:rPr>
        <w:t>Komisija ir tiesīga jebkurā brīdī pārtraukt sarunu procedūru, ja tam ir objektīvs pamatojums.</w:t>
      </w:r>
    </w:p>
    <w:p w14:paraId="29545D95" w14:textId="77777777" w:rsidR="004326E9" w:rsidRPr="004326E9" w:rsidRDefault="004326E9" w:rsidP="004326E9">
      <w:pPr>
        <w:pStyle w:val="Sarakstarindkopa"/>
        <w:numPr>
          <w:ilvl w:val="1"/>
          <w:numId w:val="8"/>
        </w:numPr>
        <w:jc w:val="both"/>
        <w:rPr>
          <w:rFonts w:ascii="Arial" w:hAnsi="Arial" w:cs="Arial"/>
          <w:b/>
          <w:sz w:val="20"/>
          <w:szCs w:val="20"/>
          <w:lang w:val="lv-LV"/>
        </w:rPr>
      </w:pPr>
      <w:r w:rsidRPr="004326E9">
        <w:rPr>
          <w:rFonts w:ascii="Arial" w:hAnsi="Arial" w:cs="Arial"/>
          <w:sz w:val="20"/>
          <w:szCs w:val="20"/>
          <w:lang w:val="lv-LV"/>
        </w:rPr>
        <w:t>Ja sarunu procedūrā iesniegts viens piedāvājums, komisija lemj, vai tas atbilst sarunu procedūras nolikumam, vai tas ir izdevīgs un vai attiecīgo pretendentu var atzīt par uzvarētāju sarunu procedūrā.</w:t>
      </w:r>
    </w:p>
    <w:p w14:paraId="2496E895" w14:textId="77777777" w:rsidR="004326E9" w:rsidRPr="004326E9" w:rsidRDefault="004326E9" w:rsidP="004326E9">
      <w:pPr>
        <w:pStyle w:val="Sarakstarindkopa"/>
        <w:numPr>
          <w:ilvl w:val="1"/>
          <w:numId w:val="8"/>
        </w:numPr>
        <w:jc w:val="both"/>
        <w:rPr>
          <w:rFonts w:ascii="Arial" w:hAnsi="Arial" w:cs="Arial"/>
          <w:b/>
          <w:sz w:val="20"/>
          <w:szCs w:val="20"/>
          <w:lang w:val="lv-LV"/>
        </w:rPr>
      </w:pPr>
      <w:r w:rsidRPr="004326E9">
        <w:rPr>
          <w:rFonts w:ascii="Arial" w:hAnsi="Arial" w:cs="Arial"/>
          <w:sz w:val="20"/>
          <w:szCs w:val="20"/>
          <w:lang w:val="lv-LV"/>
        </w:rPr>
        <w:t>Pasūtītāja iekšējos normatīvajos aktos noteiktajā kārtībā pieņemtais lēmums par sarunu procedūras rezultātu un līguma slēgšanu ir pamats līguma noslēgšanai ar sarunu procedūras uzvarētāju (atbilstoši sarunu procedūras nolikuma 3. pielikumam).</w:t>
      </w:r>
    </w:p>
    <w:p w14:paraId="4C657299" w14:textId="77777777" w:rsidR="004326E9" w:rsidRPr="004326E9" w:rsidRDefault="004326E9" w:rsidP="004326E9">
      <w:pPr>
        <w:pStyle w:val="Sarakstarindkopa"/>
        <w:numPr>
          <w:ilvl w:val="1"/>
          <w:numId w:val="8"/>
        </w:numPr>
        <w:jc w:val="both"/>
        <w:rPr>
          <w:rFonts w:ascii="Arial" w:hAnsi="Arial" w:cs="Arial"/>
          <w:b/>
          <w:sz w:val="20"/>
          <w:szCs w:val="20"/>
          <w:lang w:val="lv-LV"/>
        </w:rPr>
      </w:pPr>
      <w:r w:rsidRPr="004326E9">
        <w:rPr>
          <w:rFonts w:ascii="Arial" w:hAnsi="Arial" w:cs="Arial"/>
          <w:sz w:val="20"/>
          <w:szCs w:val="20"/>
          <w:lang w:val="lv-LV"/>
        </w:rPr>
        <w:t>Pasūtītājs 5 (piecu) darba dienu laikā pēc lēmuma pieņemšanas rakstiski informē visus pretendentus par sarunu procedūras rezultātiem. Gadījumā, ja sarunu procedūra tika izbeigta vai pārtraukta, komisija vienlaikus informē visus pretendentus par visiem iemesliem, kuru dēļ sarunu procedūra tika izbeigta vai pārtraukta.</w:t>
      </w:r>
    </w:p>
    <w:p w14:paraId="6AEA2295" w14:textId="77777777" w:rsidR="004326E9" w:rsidRPr="004326E9" w:rsidRDefault="004326E9" w:rsidP="004326E9">
      <w:pPr>
        <w:pStyle w:val="Sarakstarindkopa"/>
        <w:numPr>
          <w:ilvl w:val="1"/>
          <w:numId w:val="8"/>
        </w:numPr>
        <w:jc w:val="both"/>
        <w:rPr>
          <w:rFonts w:ascii="Arial" w:hAnsi="Arial" w:cs="Arial"/>
          <w:b/>
          <w:sz w:val="20"/>
          <w:szCs w:val="20"/>
          <w:lang w:val="lv-LV"/>
        </w:rPr>
      </w:pPr>
      <w:r w:rsidRPr="004326E9">
        <w:rPr>
          <w:rFonts w:ascii="Arial" w:hAnsi="Arial" w:cs="Arial"/>
          <w:sz w:val="20"/>
          <w:szCs w:val="20"/>
          <w:lang w:val="lv-LV"/>
        </w:rPr>
        <w:t xml:space="preserve">Ja izraudzītais pretendents atsakās slēgt iepirkuma līgumu, pasūtītājs pieņem lēmumu slēgt līgumu ar nākamo nolikuma prasībām atbilstošo pretendentu, kas iesniedzis nolikuma 4.1. punktā noteiktajam izvēles kritērijam un nolikuma prasībām atbilstošu piedāvājumu, vai pārtraukt sarunu procedūru, neizvēloties nevienu piedāvājumu. Ja pieņemts lēmums slēgt līgumu ar nākamo atbilstošo pretendentu, kas iesniedzis nolikuma 4.1. punktā noteiktajam izvēles kritērijam un nolikuma prasībām </w:t>
      </w:r>
      <w:r w:rsidRPr="004326E9">
        <w:rPr>
          <w:rFonts w:ascii="Arial" w:hAnsi="Arial" w:cs="Arial"/>
          <w:sz w:val="20"/>
          <w:szCs w:val="20"/>
          <w:lang w:val="lv-LV"/>
        </w:rPr>
        <w:lastRenderedPageBreak/>
        <w:t>atbilstošu piedāvājumu, bet tas atsakās līgumu slēgt, pasūtītājs pieņem lēmumu pārtraukt sarunu procedūru, neizvēloties nevienu piedāvājumu.</w:t>
      </w:r>
    </w:p>
    <w:p w14:paraId="333DA784" w14:textId="77777777" w:rsidR="004326E9" w:rsidRPr="004326E9" w:rsidRDefault="004326E9" w:rsidP="004326E9">
      <w:pPr>
        <w:ind w:firstLine="720"/>
        <w:jc w:val="both"/>
        <w:rPr>
          <w:rFonts w:ascii="Arial" w:hAnsi="Arial" w:cs="Arial"/>
          <w:sz w:val="20"/>
          <w:szCs w:val="20"/>
          <w:lang w:val="lv-LV"/>
        </w:rPr>
      </w:pPr>
    </w:p>
    <w:p w14:paraId="5F503051" w14:textId="77777777" w:rsidR="004326E9" w:rsidRPr="004326E9" w:rsidRDefault="004326E9" w:rsidP="004326E9">
      <w:pPr>
        <w:ind w:firstLine="720"/>
        <w:jc w:val="both"/>
        <w:rPr>
          <w:rFonts w:ascii="Arial" w:hAnsi="Arial" w:cs="Arial"/>
          <w:sz w:val="20"/>
          <w:szCs w:val="20"/>
          <w:lang w:val="lv-LV"/>
        </w:rPr>
      </w:pPr>
    </w:p>
    <w:p w14:paraId="225A8A90" w14:textId="77777777" w:rsidR="004326E9" w:rsidRPr="004326E9" w:rsidRDefault="004326E9" w:rsidP="004326E9">
      <w:pPr>
        <w:ind w:firstLine="720"/>
        <w:jc w:val="both"/>
        <w:rPr>
          <w:rFonts w:ascii="Arial" w:hAnsi="Arial" w:cs="Arial"/>
          <w:sz w:val="20"/>
          <w:szCs w:val="20"/>
          <w:lang w:val="lv-LV"/>
        </w:rPr>
      </w:pPr>
    </w:p>
    <w:p w14:paraId="068288D0" w14:textId="77777777" w:rsidR="004326E9" w:rsidRPr="004326E9" w:rsidRDefault="004326E9" w:rsidP="004326E9">
      <w:pPr>
        <w:ind w:firstLine="720"/>
        <w:jc w:val="both"/>
        <w:rPr>
          <w:rFonts w:ascii="Arial" w:hAnsi="Arial" w:cs="Arial"/>
          <w:sz w:val="20"/>
          <w:szCs w:val="20"/>
          <w:lang w:val="lv-LV"/>
        </w:rPr>
      </w:pPr>
    </w:p>
    <w:p w14:paraId="58C74683" w14:textId="77777777" w:rsidR="004326E9" w:rsidRPr="004326E9" w:rsidRDefault="004326E9" w:rsidP="004326E9">
      <w:pPr>
        <w:pStyle w:val="Pamattekstsaratkpi"/>
        <w:ind w:firstLine="0"/>
        <w:rPr>
          <w:rFonts w:ascii="Arial" w:hAnsi="Arial" w:cs="Arial"/>
          <w:b/>
          <w:sz w:val="20"/>
          <w:szCs w:val="20"/>
          <w:lang w:val="lv-LV"/>
        </w:rPr>
      </w:pPr>
      <w:r w:rsidRPr="004326E9">
        <w:rPr>
          <w:rFonts w:ascii="Arial" w:hAnsi="Arial" w:cs="Arial"/>
          <w:b/>
          <w:sz w:val="20"/>
          <w:szCs w:val="20"/>
          <w:lang w:val="lv-LV"/>
        </w:rPr>
        <w:t>Pielikumā:</w:t>
      </w:r>
    </w:p>
    <w:p w14:paraId="6FE8FD35" w14:textId="466716AC" w:rsidR="004326E9" w:rsidRPr="0063579D" w:rsidRDefault="004326E9" w:rsidP="004326E9">
      <w:pPr>
        <w:pStyle w:val="Pamattekstsaratkpi"/>
        <w:ind w:left="720" w:hanging="720"/>
        <w:rPr>
          <w:rFonts w:ascii="Arial" w:hAnsi="Arial" w:cs="Arial"/>
          <w:sz w:val="20"/>
          <w:szCs w:val="20"/>
          <w:lang w:val="lv-LV"/>
        </w:rPr>
      </w:pPr>
      <w:r w:rsidRPr="004326E9">
        <w:rPr>
          <w:rFonts w:ascii="Arial" w:hAnsi="Arial" w:cs="Arial"/>
          <w:sz w:val="20"/>
          <w:szCs w:val="20"/>
          <w:lang w:val="lv-LV"/>
        </w:rPr>
        <w:t xml:space="preserve">1. pielikums </w:t>
      </w:r>
      <w:r w:rsidRPr="004326E9">
        <w:rPr>
          <w:rFonts w:ascii="Arial" w:hAnsi="Arial" w:cs="Arial"/>
          <w:sz w:val="20"/>
          <w:szCs w:val="20"/>
          <w:lang w:val="lv-LV"/>
        </w:rPr>
        <w:tab/>
      </w:r>
      <w:r w:rsidRPr="0063579D">
        <w:rPr>
          <w:rFonts w:ascii="Arial" w:hAnsi="Arial" w:cs="Arial"/>
          <w:sz w:val="20"/>
          <w:szCs w:val="20"/>
          <w:lang w:val="lv-LV"/>
        </w:rPr>
        <w:t>Pieteikums dalībai sarunu procedūrā /forma/.;</w:t>
      </w:r>
    </w:p>
    <w:p w14:paraId="5846D07D" w14:textId="641FE8A4" w:rsidR="004326E9" w:rsidRPr="0063579D" w:rsidRDefault="004326E9" w:rsidP="004326E9">
      <w:pPr>
        <w:pStyle w:val="Pamattekstsaratkpi"/>
        <w:ind w:left="720" w:hanging="720"/>
        <w:rPr>
          <w:rFonts w:ascii="Arial" w:hAnsi="Arial" w:cs="Arial"/>
          <w:sz w:val="20"/>
          <w:szCs w:val="20"/>
          <w:lang w:val="lv-LV"/>
        </w:rPr>
      </w:pPr>
      <w:r w:rsidRPr="0063579D">
        <w:rPr>
          <w:rFonts w:ascii="Arial" w:hAnsi="Arial" w:cs="Arial"/>
          <w:sz w:val="20"/>
          <w:szCs w:val="20"/>
          <w:lang w:val="lv-LV"/>
        </w:rPr>
        <w:t>2. pielikums</w:t>
      </w:r>
      <w:r w:rsidRPr="0063579D">
        <w:rPr>
          <w:rFonts w:ascii="Arial" w:hAnsi="Arial" w:cs="Arial"/>
          <w:sz w:val="20"/>
          <w:szCs w:val="20"/>
          <w:lang w:val="lv-LV"/>
        </w:rPr>
        <w:tab/>
        <w:t>Tehniskā specifikācija;</w:t>
      </w:r>
    </w:p>
    <w:p w14:paraId="2FB93D87" w14:textId="4E4BE116" w:rsidR="004326E9" w:rsidRPr="004326E9" w:rsidRDefault="004326E9" w:rsidP="004326E9">
      <w:pPr>
        <w:pStyle w:val="Pamattekstsaratkpi"/>
        <w:ind w:left="1440" w:hanging="1440"/>
        <w:rPr>
          <w:rFonts w:ascii="Arial" w:hAnsi="Arial" w:cs="Arial"/>
          <w:sz w:val="20"/>
          <w:szCs w:val="20"/>
          <w:lang w:val="lv-LV"/>
        </w:rPr>
      </w:pPr>
      <w:r w:rsidRPr="0063579D">
        <w:rPr>
          <w:rFonts w:ascii="Arial" w:hAnsi="Arial" w:cs="Arial"/>
          <w:sz w:val="20"/>
          <w:szCs w:val="20"/>
          <w:lang w:val="lv-LV"/>
        </w:rPr>
        <w:t>3. pielikums</w:t>
      </w:r>
      <w:r w:rsidRPr="0063579D">
        <w:rPr>
          <w:rFonts w:ascii="Arial" w:hAnsi="Arial" w:cs="Arial"/>
          <w:sz w:val="20"/>
          <w:szCs w:val="20"/>
          <w:lang w:val="lv-LV"/>
        </w:rPr>
        <w:tab/>
        <w:t>Līguma projekts</w:t>
      </w:r>
    </w:p>
    <w:p w14:paraId="707A3005" w14:textId="77777777" w:rsidR="004326E9" w:rsidRPr="004326E9" w:rsidRDefault="004326E9" w:rsidP="004326E9">
      <w:pPr>
        <w:pStyle w:val="Pamattekstsaratkpi"/>
        <w:ind w:left="1440" w:hanging="1440"/>
        <w:rPr>
          <w:rFonts w:ascii="Arial" w:hAnsi="Arial" w:cs="Arial"/>
          <w:sz w:val="20"/>
          <w:szCs w:val="20"/>
          <w:lang w:val="lv-LV"/>
        </w:rPr>
      </w:pPr>
    </w:p>
    <w:p w14:paraId="1A9110B4" w14:textId="77777777" w:rsidR="004326E9" w:rsidRPr="004326E9" w:rsidRDefault="004326E9" w:rsidP="004326E9">
      <w:pPr>
        <w:pStyle w:val="Pamattekstsaratkpi"/>
        <w:tabs>
          <w:tab w:val="left" w:pos="2127"/>
        </w:tabs>
        <w:ind w:firstLine="0"/>
        <w:rPr>
          <w:rFonts w:ascii="Arial" w:hAnsi="Arial" w:cs="Arial"/>
          <w:sz w:val="20"/>
          <w:szCs w:val="20"/>
          <w:lang w:val="lv-LV"/>
        </w:rPr>
      </w:pPr>
    </w:p>
    <w:p w14:paraId="4A3A779F" w14:textId="77777777" w:rsidR="004326E9" w:rsidRPr="004326E9" w:rsidRDefault="004326E9" w:rsidP="004326E9">
      <w:pPr>
        <w:pStyle w:val="Pamattekstsaratkpi"/>
        <w:tabs>
          <w:tab w:val="left" w:pos="2127"/>
        </w:tabs>
        <w:ind w:firstLine="0"/>
        <w:rPr>
          <w:rFonts w:ascii="Arial" w:hAnsi="Arial" w:cs="Arial"/>
          <w:sz w:val="20"/>
          <w:szCs w:val="20"/>
          <w:lang w:val="lv-LV"/>
        </w:rPr>
      </w:pPr>
    </w:p>
    <w:p w14:paraId="400BEB60" w14:textId="77777777" w:rsidR="004326E9" w:rsidRPr="004326E9" w:rsidRDefault="004326E9" w:rsidP="004326E9">
      <w:pPr>
        <w:pStyle w:val="Pamattekstsaratkpi"/>
        <w:tabs>
          <w:tab w:val="left" w:pos="2127"/>
        </w:tabs>
        <w:ind w:firstLine="0"/>
        <w:rPr>
          <w:rFonts w:ascii="Arial" w:hAnsi="Arial" w:cs="Arial"/>
          <w:sz w:val="20"/>
          <w:szCs w:val="20"/>
          <w:lang w:val="lv-LV"/>
        </w:rPr>
      </w:pPr>
    </w:p>
    <w:p w14:paraId="245188D6" w14:textId="77777777" w:rsidR="004326E9" w:rsidRPr="004326E9" w:rsidRDefault="004326E9" w:rsidP="004326E9">
      <w:pPr>
        <w:spacing w:line="0" w:lineRule="atLeast"/>
        <w:rPr>
          <w:rFonts w:ascii="Arial" w:hAnsi="Arial" w:cs="Arial"/>
          <w:b/>
          <w:sz w:val="20"/>
          <w:szCs w:val="20"/>
          <w:lang w:val="lv-LV"/>
        </w:rPr>
      </w:pPr>
      <w:r w:rsidRPr="004326E9">
        <w:rPr>
          <w:rFonts w:ascii="Arial" w:hAnsi="Arial" w:cs="Arial"/>
          <w:sz w:val="20"/>
          <w:szCs w:val="20"/>
          <w:lang w:val="lv-LV"/>
        </w:rPr>
        <w:t>VAS „Latvijas dzelzceļš”</w:t>
      </w:r>
    </w:p>
    <w:p w14:paraId="66FB2DBE" w14:textId="77777777" w:rsidR="004326E9" w:rsidRPr="004326E9" w:rsidRDefault="004326E9" w:rsidP="004326E9">
      <w:pPr>
        <w:tabs>
          <w:tab w:val="left" w:pos="2127"/>
        </w:tabs>
        <w:contextualSpacing/>
        <w:rPr>
          <w:rFonts w:ascii="Arial" w:hAnsi="Arial" w:cs="Arial"/>
          <w:sz w:val="20"/>
          <w:szCs w:val="20"/>
          <w:lang w:val="lv-LV"/>
        </w:rPr>
      </w:pPr>
      <w:r w:rsidRPr="004326E9">
        <w:rPr>
          <w:rFonts w:ascii="Arial" w:hAnsi="Arial" w:cs="Arial"/>
          <w:sz w:val="20"/>
          <w:szCs w:val="20"/>
          <w:lang w:val="lv-LV"/>
        </w:rPr>
        <w:t>Iepirkumu biroja vadītāja                                                                                          D. Smilktena</w:t>
      </w:r>
    </w:p>
    <w:p w14:paraId="4D16AE1C" w14:textId="77777777" w:rsidR="004326E9" w:rsidRPr="004326E9" w:rsidRDefault="004326E9" w:rsidP="004326E9">
      <w:pPr>
        <w:contextualSpacing/>
        <w:rPr>
          <w:rFonts w:ascii="Arial" w:hAnsi="Arial" w:cs="Arial"/>
          <w:i/>
          <w:sz w:val="20"/>
          <w:szCs w:val="20"/>
          <w:lang w:val="lv-LV"/>
        </w:rPr>
      </w:pPr>
    </w:p>
    <w:p w14:paraId="7A224B13" w14:textId="77777777" w:rsidR="004326E9" w:rsidRPr="004326E9" w:rsidRDefault="004326E9" w:rsidP="004326E9">
      <w:pPr>
        <w:rPr>
          <w:rFonts w:ascii="Arial" w:hAnsi="Arial" w:cs="Arial"/>
          <w:i/>
          <w:sz w:val="20"/>
          <w:szCs w:val="20"/>
          <w:lang w:val="lv-LV"/>
        </w:rPr>
      </w:pPr>
    </w:p>
    <w:p w14:paraId="10A70F1E" w14:textId="7A52705B" w:rsidR="004326E9" w:rsidRPr="004326E9" w:rsidRDefault="008A7416" w:rsidP="004326E9">
      <w:pPr>
        <w:rPr>
          <w:rFonts w:ascii="Arial" w:hAnsi="Arial" w:cs="Arial"/>
          <w:i/>
          <w:sz w:val="20"/>
          <w:szCs w:val="20"/>
          <w:lang w:val="lv-LV"/>
        </w:rPr>
      </w:pPr>
      <w:proofErr w:type="spellStart"/>
      <w:r>
        <w:rPr>
          <w:rFonts w:ascii="Arial" w:hAnsi="Arial" w:cs="Arial"/>
          <w:i/>
          <w:sz w:val="20"/>
          <w:szCs w:val="20"/>
          <w:lang w:val="lv-LV"/>
        </w:rPr>
        <w:t>D.Kārkle</w:t>
      </w:r>
      <w:proofErr w:type="spellEnd"/>
      <w:r w:rsidR="004326E9" w:rsidRPr="004326E9">
        <w:rPr>
          <w:rFonts w:ascii="Arial" w:hAnsi="Arial" w:cs="Arial"/>
          <w:i/>
          <w:sz w:val="20"/>
          <w:szCs w:val="20"/>
          <w:lang w:val="lv-LV"/>
        </w:rPr>
        <w:t xml:space="preserve"> +371 </w:t>
      </w:r>
      <w:r>
        <w:rPr>
          <w:rFonts w:ascii="Arial" w:hAnsi="Arial" w:cs="Arial"/>
          <w:i/>
          <w:sz w:val="20"/>
          <w:szCs w:val="20"/>
          <w:lang w:val="lv-LV"/>
        </w:rPr>
        <w:t>25685472</w:t>
      </w:r>
    </w:p>
    <w:p w14:paraId="73FBA512" w14:textId="77777777" w:rsidR="004326E9" w:rsidRPr="004326E9" w:rsidRDefault="004326E9" w:rsidP="004326E9">
      <w:pPr>
        <w:jc w:val="right"/>
        <w:rPr>
          <w:rFonts w:ascii="Arial" w:hAnsi="Arial" w:cs="Arial"/>
          <w:b/>
          <w:bCs/>
          <w:sz w:val="20"/>
          <w:szCs w:val="20"/>
          <w:lang w:val="lv-LV"/>
        </w:rPr>
      </w:pPr>
      <w:r w:rsidRPr="004326E9">
        <w:rPr>
          <w:rFonts w:ascii="Arial" w:hAnsi="Arial" w:cs="Arial"/>
          <w:sz w:val="20"/>
          <w:szCs w:val="20"/>
          <w:lang w:val="lv-LV"/>
        </w:rPr>
        <w:br w:type="page"/>
      </w:r>
      <w:r w:rsidRPr="004326E9">
        <w:rPr>
          <w:rFonts w:ascii="Arial" w:hAnsi="Arial" w:cs="Arial"/>
          <w:b/>
          <w:bCs/>
          <w:sz w:val="20"/>
          <w:szCs w:val="20"/>
          <w:lang w:val="lv-LV"/>
        </w:rPr>
        <w:lastRenderedPageBreak/>
        <w:t>1. pielikums</w:t>
      </w:r>
    </w:p>
    <w:p w14:paraId="17F8A611" w14:textId="77777777" w:rsidR="004326E9" w:rsidRPr="004326E9" w:rsidRDefault="004326E9" w:rsidP="004326E9">
      <w:pPr>
        <w:jc w:val="right"/>
        <w:rPr>
          <w:rFonts w:ascii="Arial" w:hAnsi="Arial" w:cs="Arial"/>
          <w:sz w:val="20"/>
          <w:szCs w:val="20"/>
          <w:lang w:val="lv-LV"/>
        </w:rPr>
      </w:pPr>
      <w:r w:rsidRPr="004326E9">
        <w:rPr>
          <w:rFonts w:ascii="Arial" w:hAnsi="Arial" w:cs="Arial"/>
          <w:sz w:val="20"/>
          <w:szCs w:val="20"/>
          <w:lang w:val="lv-LV"/>
        </w:rPr>
        <w:t xml:space="preserve">VAS “Latvijas dzelzceļš” sarunu procedūras ar publikāciju </w:t>
      </w:r>
    </w:p>
    <w:p w14:paraId="39079DD6" w14:textId="77777777" w:rsidR="004326E9" w:rsidRPr="004326E9" w:rsidRDefault="004326E9" w:rsidP="004326E9">
      <w:pPr>
        <w:jc w:val="right"/>
        <w:rPr>
          <w:rFonts w:ascii="Arial" w:hAnsi="Arial" w:cs="Arial"/>
          <w:sz w:val="20"/>
          <w:szCs w:val="20"/>
          <w:lang w:val="lv-LV"/>
        </w:rPr>
      </w:pPr>
      <w:r w:rsidRPr="004326E9">
        <w:rPr>
          <w:rFonts w:ascii="Arial" w:hAnsi="Arial" w:cs="Arial"/>
          <w:sz w:val="20"/>
          <w:szCs w:val="20"/>
          <w:lang w:val="lv-LV"/>
        </w:rPr>
        <w:t>“Darba apģērbu mazgāšana, tīrīšana un labošana” nolikumam</w:t>
      </w:r>
    </w:p>
    <w:p w14:paraId="743EF567" w14:textId="77777777" w:rsidR="004326E9" w:rsidRPr="004326E9" w:rsidRDefault="004326E9" w:rsidP="004326E9">
      <w:pPr>
        <w:jc w:val="right"/>
        <w:rPr>
          <w:rFonts w:ascii="Arial" w:hAnsi="Arial" w:cs="Arial"/>
          <w:sz w:val="20"/>
          <w:szCs w:val="20"/>
          <w:lang w:val="lv-LV"/>
        </w:rPr>
      </w:pPr>
    </w:p>
    <w:p w14:paraId="2E596861" w14:textId="77777777" w:rsidR="004326E9" w:rsidRPr="004326E9" w:rsidRDefault="004326E9" w:rsidP="004326E9">
      <w:pPr>
        <w:jc w:val="center"/>
        <w:rPr>
          <w:rFonts w:ascii="Arial" w:hAnsi="Arial" w:cs="Arial"/>
          <w:color w:val="808080" w:themeColor="background1" w:themeShade="80"/>
          <w:sz w:val="20"/>
          <w:szCs w:val="20"/>
          <w:lang w:val="lv-LV"/>
        </w:rPr>
      </w:pPr>
      <w:r w:rsidRPr="004326E9">
        <w:rPr>
          <w:rFonts w:ascii="Arial" w:hAnsi="Arial" w:cs="Arial"/>
          <w:color w:val="808080" w:themeColor="background1" w:themeShade="80"/>
          <w:sz w:val="20"/>
          <w:szCs w:val="20"/>
          <w:lang w:val="lv-LV"/>
        </w:rPr>
        <w:t>/forma/</w:t>
      </w:r>
      <w:r w:rsidRPr="004326E9">
        <w:rPr>
          <w:rStyle w:val="Vresatsauce"/>
          <w:rFonts w:ascii="Arial" w:hAnsi="Arial" w:cs="Arial"/>
          <w:color w:val="808080" w:themeColor="background1" w:themeShade="80"/>
          <w:sz w:val="20"/>
          <w:szCs w:val="20"/>
          <w:lang w:val="lv-LV"/>
        </w:rPr>
        <w:footnoteReference w:id="7"/>
      </w:r>
    </w:p>
    <w:p w14:paraId="370623BC" w14:textId="77777777" w:rsidR="004326E9" w:rsidRPr="004326E9" w:rsidRDefault="004326E9" w:rsidP="004326E9">
      <w:pPr>
        <w:jc w:val="center"/>
        <w:rPr>
          <w:rFonts w:ascii="Arial" w:hAnsi="Arial" w:cs="Arial"/>
          <w:sz w:val="20"/>
          <w:szCs w:val="20"/>
          <w:lang w:val="lv-LV"/>
        </w:rPr>
      </w:pPr>
    </w:p>
    <w:p w14:paraId="0195BC9E" w14:textId="60123B11" w:rsidR="004326E9" w:rsidRPr="004326E9" w:rsidRDefault="004326E9" w:rsidP="004326E9">
      <w:pPr>
        <w:pStyle w:val="BodyText21"/>
        <w:rPr>
          <w:rFonts w:ascii="Arial" w:hAnsi="Arial" w:cs="Arial"/>
          <w:sz w:val="20"/>
        </w:rPr>
      </w:pPr>
      <w:r w:rsidRPr="004326E9">
        <w:rPr>
          <w:rFonts w:ascii="Arial" w:hAnsi="Arial" w:cs="Arial"/>
          <w:sz w:val="20"/>
        </w:rPr>
        <w:t>202</w:t>
      </w:r>
      <w:r w:rsidR="008A7416">
        <w:rPr>
          <w:rFonts w:ascii="Arial" w:hAnsi="Arial" w:cs="Arial"/>
          <w:sz w:val="20"/>
        </w:rPr>
        <w:t>4</w:t>
      </w:r>
      <w:r w:rsidRPr="004326E9">
        <w:rPr>
          <w:rFonts w:ascii="Arial" w:hAnsi="Arial" w:cs="Arial"/>
          <w:sz w:val="20"/>
        </w:rPr>
        <w:t>. gada “___.”_________ Nr.____________________</w:t>
      </w:r>
    </w:p>
    <w:p w14:paraId="68719A4A" w14:textId="77777777" w:rsidR="004326E9" w:rsidRPr="004326E9" w:rsidRDefault="004326E9" w:rsidP="004326E9">
      <w:pPr>
        <w:pStyle w:val="BodyText21"/>
        <w:rPr>
          <w:rFonts w:ascii="Arial" w:hAnsi="Arial" w:cs="Arial"/>
          <w:sz w:val="20"/>
        </w:rPr>
      </w:pPr>
    </w:p>
    <w:p w14:paraId="6938FF1E" w14:textId="77777777" w:rsidR="004326E9" w:rsidRPr="004326E9" w:rsidRDefault="004326E9" w:rsidP="004326E9">
      <w:pPr>
        <w:pStyle w:val="Virsraksts5"/>
        <w:ind w:firstLine="0"/>
        <w:jc w:val="center"/>
        <w:rPr>
          <w:rFonts w:ascii="Arial" w:hAnsi="Arial" w:cs="Arial"/>
          <w:b/>
          <w:sz w:val="20"/>
          <w:szCs w:val="20"/>
        </w:rPr>
      </w:pPr>
      <w:r w:rsidRPr="004326E9">
        <w:rPr>
          <w:rFonts w:ascii="Arial" w:hAnsi="Arial" w:cs="Arial"/>
          <w:b/>
          <w:sz w:val="20"/>
          <w:szCs w:val="20"/>
        </w:rPr>
        <w:t>PIETEIKUMS</w:t>
      </w:r>
    </w:p>
    <w:p w14:paraId="4AA01F54" w14:textId="77777777" w:rsidR="004326E9" w:rsidRPr="004326E9" w:rsidRDefault="004326E9" w:rsidP="004326E9">
      <w:pPr>
        <w:jc w:val="center"/>
        <w:rPr>
          <w:rFonts w:ascii="Arial" w:hAnsi="Arial" w:cs="Arial"/>
          <w:sz w:val="20"/>
          <w:szCs w:val="20"/>
          <w:lang w:val="lv-LV"/>
        </w:rPr>
      </w:pPr>
      <w:r w:rsidRPr="004326E9">
        <w:rPr>
          <w:rFonts w:ascii="Arial" w:hAnsi="Arial" w:cs="Arial"/>
          <w:sz w:val="20"/>
          <w:szCs w:val="20"/>
          <w:lang w:val="lv-LV"/>
        </w:rPr>
        <w:t>DALĪBAI SARUNU PROCEDŪRĀ AR PUBLIKĀCIJU</w:t>
      </w:r>
    </w:p>
    <w:p w14:paraId="7BDEB5E6" w14:textId="77777777" w:rsidR="004326E9" w:rsidRPr="004326E9" w:rsidRDefault="004326E9" w:rsidP="004326E9">
      <w:pPr>
        <w:jc w:val="center"/>
        <w:rPr>
          <w:rFonts w:ascii="Arial" w:hAnsi="Arial" w:cs="Arial"/>
          <w:bCs/>
          <w:sz w:val="20"/>
          <w:szCs w:val="20"/>
          <w:lang w:val="lv-LV"/>
        </w:rPr>
      </w:pPr>
      <w:r w:rsidRPr="004326E9">
        <w:rPr>
          <w:rFonts w:ascii="Arial" w:hAnsi="Arial" w:cs="Arial"/>
          <w:bCs/>
          <w:sz w:val="20"/>
          <w:szCs w:val="20"/>
          <w:lang w:val="lv-LV"/>
        </w:rPr>
        <w:t>“Darba apģērbu mazgāšana, tīrīšana un labošana”</w:t>
      </w:r>
    </w:p>
    <w:p w14:paraId="29F53756" w14:textId="77777777" w:rsidR="004326E9" w:rsidRPr="004326E9" w:rsidRDefault="004326E9" w:rsidP="004326E9">
      <w:pPr>
        <w:jc w:val="both"/>
        <w:rPr>
          <w:rFonts w:ascii="Arial" w:hAnsi="Arial" w:cs="Arial"/>
          <w:sz w:val="20"/>
          <w:szCs w:val="20"/>
          <w:lang w:val="lv-LV"/>
        </w:rPr>
      </w:pPr>
    </w:p>
    <w:p w14:paraId="3F589E9B" w14:textId="77777777" w:rsidR="004326E9" w:rsidRPr="004326E9" w:rsidRDefault="004326E9" w:rsidP="004326E9">
      <w:pPr>
        <w:pStyle w:val="Galvene"/>
        <w:rPr>
          <w:rFonts w:ascii="Arial" w:hAnsi="Arial" w:cs="Arial"/>
          <w:sz w:val="20"/>
          <w:szCs w:val="20"/>
          <w:lang w:val="lv-LV"/>
        </w:rPr>
      </w:pPr>
      <w:r w:rsidRPr="004326E9">
        <w:rPr>
          <w:rFonts w:ascii="Arial" w:hAnsi="Arial" w:cs="Arial"/>
          <w:sz w:val="20"/>
          <w:szCs w:val="20"/>
          <w:lang w:val="lv-LV"/>
        </w:rPr>
        <w:t>Pretendents _________________________________________________________________</w:t>
      </w:r>
    </w:p>
    <w:p w14:paraId="45C97B46" w14:textId="77777777" w:rsidR="004326E9" w:rsidRPr="004326E9" w:rsidRDefault="004326E9" w:rsidP="004326E9">
      <w:pPr>
        <w:pStyle w:val="Galvene"/>
        <w:jc w:val="center"/>
        <w:rPr>
          <w:rFonts w:ascii="Arial" w:hAnsi="Arial" w:cs="Arial"/>
          <w:sz w:val="20"/>
          <w:szCs w:val="20"/>
          <w:lang w:val="lv-LV"/>
        </w:rPr>
      </w:pPr>
      <w:r w:rsidRPr="004326E9">
        <w:rPr>
          <w:rFonts w:ascii="Arial" w:hAnsi="Arial" w:cs="Arial"/>
          <w:sz w:val="20"/>
          <w:szCs w:val="20"/>
          <w:lang w:val="lv-LV"/>
        </w:rPr>
        <w:t>(Pretendenta nosaukums)</w:t>
      </w:r>
    </w:p>
    <w:p w14:paraId="5D8AF389" w14:textId="77777777" w:rsidR="004326E9" w:rsidRPr="004326E9" w:rsidRDefault="004326E9" w:rsidP="004326E9">
      <w:pPr>
        <w:pStyle w:val="Galvene"/>
        <w:rPr>
          <w:rFonts w:ascii="Arial" w:hAnsi="Arial" w:cs="Arial"/>
          <w:sz w:val="20"/>
          <w:szCs w:val="20"/>
          <w:lang w:val="lv-LV"/>
        </w:rPr>
      </w:pPr>
      <w:proofErr w:type="spellStart"/>
      <w:r w:rsidRPr="004326E9">
        <w:rPr>
          <w:rFonts w:ascii="Arial" w:hAnsi="Arial" w:cs="Arial"/>
          <w:sz w:val="20"/>
          <w:szCs w:val="20"/>
          <w:lang w:val="lv-LV"/>
        </w:rPr>
        <w:t>reģ.Nr</w:t>
      </w:r>
      <w:proofErr w:type="spellEnd"/>
      <w:r w:rsidRPr="004326E9">
        <w:rPr>
          <w:rFonts w:ascii="Arial" w:hAnsi="Arial" w:cs="Arial"/>
          <w:sz w:val="20"/>
          <w:szCs w:val="20"/>
          <w:lang w:val="lv-LV"/>
        </w:rPr>
        <w:t>. ____________________________________________________________________,</w:t>
      </w:r>
    </w:p>
    <w:p w14:paraId="36ADB712" w14:textId="77777777" w:rsidR="004326E9" w:rsidRPr="004326E9" w:rsidRDefault="004326E9" w:rsidP="004326E9">
      <w:pPr>
        <w:rPr>
          <w:rFonts w:ascii="Arial" w:hAnsi="Arial" w:cs="Arial"/>
          <w:sz w:val="20"/>
          <w:szCs w:val="20"/>
          <w:lang w:val="lv-LV"/>
        </w:rPr>
      </w:pPr>
    </w:p>
    <w:p w14:paraId="41550162" w14:textId="77777777" w:rsidR="004326E9" w:rsidRPr="004326E9" w:rsidRDefault="004326E9" w:rsidP="004326E9">
      <w:pPr>
        <w:rPr>
          <w:rFonts w:ascii="Arial" w:hAnsi="Arial" w:cs="Arial"/>
          <w:sz w:val="20"/>
          <w:szCs w:val="20"/>
          <w:lang w:val="lv-LV"/>
        </w:rPr>
      </w:pPr>
      <w:r w:rsidRPr="004326E9">
        <w:rPr>
          <w:rFonts w:ascii="Arial" w:hAnsi="Arial" w:cs="Arial"/>
          <w:sz w:val="20"/>
          <w:szCs w:val="20"/>
          <w:lang w:val="lv-LV"/>
        </w:rPr>
        <w:t xml:space="preserve">tā __________________________________________________________________ personā, </w:t>
      </w:r>
    </w:p>
    <w:p w14:paraId="7522F041" w14:textId="77777777" w:rsidR="004326E9" w:rsidRPr="004326E9" w:rsidRDefault="004326E9" w:rsidP="004326E9">
      <w:pPr>
        <w:jc w:val="center"/>
        <w:rPr>
          <w:rFonts w:ascii="Arial" w:hAnsi="Arial" w:cs="Arial"/>
          <w:sz w:val="20"/>
          <w:szCs w:val="20"/>
          <w:lang w:val="lv-LV"/>
        </w:rPr>
      </w:pPr>
      <w:r w:rsidRPr="004326E9">
        <w:rPr>
          <w:rFonts w:ascii="Arial" w:hAnsi="Arial" w:cs="Arial"/>
          <w:sz w:val="20"/>
          <w:szCs w:val="20"/>
          <w:lang w:val="lv-LV"/>
        </w:rPr>
        <w:t>(vadītāja vai pilnvarotās personas vārds, uzvārds, amats)</w:t>
      </w:r>
    </w:p>
    <w:p w14:paraId="5867DDC8" w14:textId="77777777" w:rsidR="004326E9" w:rsidRPr="004326E9" w:rsidRDefault="004326E9" w:rsidP="004326E9">
      <w:pPr>
        <w:jc w:val="both"/>
        <w:rPr>
          <w:rFonts w:ascii="Arial" w:hAnsi="Arial" w:cs="Arial"/>
          <w:sz w:val="20"/>
          <w:szCs w:val="20"/>
          <w:lang w:val="lv-LV"/>
        </w:rPr>
      </w:pPr>
    </w:p>
    <w:p w14:paraId="23B4185A" w14:textId="77777777" w:rsidR="004326E9" w:rsidRPr="004326E9" w:rsidRDefault="004326E9" w:rsidP="004326E9">
      <w:pPr>
        <w:jc w:val="both"/>
        <w:rPr>
          <w:rFonts w:ascii="Arial" w:hAnsi="Arial" w:cs="Arial"/>
          <w:sz w:val="20"/>
          <w:szCs w:val="20"/>
          <w:lang w:val="lv-LV"/>
        </w:rPr>
      </w:pPr>
      <w:r w:rsidRPr="004326E9">
        <w:rPr>
          <w:rFonts w:ascii="Arial" w:hAnsi="Arial" w:cs="Arial"/>
          <w:sz w:val="20"/>
          <w:szCs w:val="20"/>
          <w:lang w:val="lv-LV"/>
        </w:rPr>
        <w:t>ar šī pieteikuma iesniegšanu:</w:t>
      </w:r>
    </w:p>
    <w:p w14:paraId="4F16EE3D" w14:textId="77777777" w:rsidR="004326E9" w:rsidRPr="004326E9" w:rsidRDefault="004326E9" w:rsidP="004326E9">
      <w:pPr>
        <w:jc w:val="both"/>
        <w:rPr>
          <w:rFonts w:ascii="Arial" w:hAnsi="Arial" w:cs="Arial"/>
          <w:sz w:val="20"/>
          <w:szCs w:val="20"/>
          <w:lang w:val="lv-LV"/>
        </w:rPr>
      </w:pPr>
    </w:p>
    <w:p w14:paraId="3DBE872E" w14:textId="0D20E56C" w:rsidR="004326E9" w:rsidRPr="004326E9" w:rsidRDefault="004326E9" w:rsidP="004326E9">
      <w:pPr>
        <w:numPr>
          <w:ilvl w:val="0"/>
          <w:numId w:val="4"/>
        </w:numPr>
        <w:tabs>
          <w:tab w:val="clear" w:pos="720"/>
          <w:tab w:val="num" w:pos="360"/>
        </w:tabs>
        <w:ind w:left="284" w:hanging="284"/>
        <w:jc w:val="both"/>
        <w:rPr>
          <w:rFonts w:ascii="Arial" w:hAnsi="Arial" w:cs="Arial"/>
          <w:sz w:val="20"/>
          <w:szCs w:val="20"/>
          <w:lang w:val="lv-LV"/>
        </w:rPr>
      </w:pPr>
      <w:r w:rsidRPr="004326E9">
        <w:rPr>
          <w:rFonts w:ascii="Arial" w:hAnsi="Arial" w:cs="Arial"/>
          <w:sz w:val="20"/>
          <w:szCs w:val="20"/>
          <w:lang w:val="lv-LV"/>
        </w:rPr>
        <w:t>Apliecina savu dalību VAS “Latvijas dzelzceļš” izsludinātajā sarunu procedūrā ar publikāciju “Darba apģērbu mazgāšana, tīrīšana un labošana” (ID Nr. LDZ 202</w:t>
      </w:r>
      <w:r w:rsidR="008A7416">
        <w:rPr>
          <w:rFonts w:ascii="Arial" w:hAnsi="Arial" w:cs="Arial"/>
          <w:sz w:val="20"/>
          <w:szCs w:val="20"/>
          <w:lang w:val="lv-LV"/>
        </w:rPr>
        <w:t>4</w:t>
      </w:r>
      <w:r w:rsidRPr="004326E9">
        <w:rPr>
          <w:rFonts w:ascii="Arial" w:hAnsi="Arial" w:cs="Arial"/>
          <w:sz w:val="20"/>
          <w:szCs w:val="20"/>
          <w:lang w:val="lv-LV"/>
        </w:rPr>
        <w:t>/</w:t>
      </w:r>
      <w:r w:rsidR="008A7416">
        <w:rPr>
          <w:rFonts w:ascii="Arial" w:hAnsi="Arial" w:cs="Arial"/>
          <w:sz w:val="20"/>
          <w:szCs w:val="20"/>
          <w:lang w:val="lv-LV"/>
        </w:rPr>
        <w:t>93</w:t>
      </w:r>
      <w:r w:rsidRPr="004326E9">
        <w:rPr>
          <w:rFonts w:ascii="Arial" w:hAnsi="Arial" w:cs="Arial"/>
          <w:sz w:val="20"/>
          <w:szCs w:val="20"/>
          <w:lang w:val="lv-LV"/>
        </w:rPr>
        <w:t>-SPA</w:t>
      </w:r>
      <w:r w:rsidR="003F4F7F">
        <w:rPr>
          <w:rFonts w:ascii="Arial" w:hAnsi="Arial" w:cs="Arial"/>
          <w:sz w:val="20"/>
          <w:szCs w:val="20"/>
          <w:lang w:val="lv-LV"/>
        </w:rPr>
        <w:t>V</w:t>
      </w:r>
      <w:r w:rsidRPr="004326E9">
        <w:rPr>
          <w:rFonts w:ascii="Arial" w:hAnsi="Arial" w:cs="Arial"/>
          <w:sz w:val="20"/>
          <w:szCs w:val="20"/>
          <w:lang w:val="lv-LV"/>
        </w:rPr>
        <w:t>) (turpmāk – sarunu procedūra).</w:t>
      </w:r>
    </w:p>
    <w:p w14:paraId="5154D490" w14:textId="73F1939E" w:rsidR="004326E9" w:rsidRDefault="004326E9" w:rsidP="004326E9">
      <w:pPr>
        <w:numPr>
          <w:ilvl w:val="0"/>
          <w:numId w:val="4"/>
        </w:numPr>
        <w:tabs>
          <w:tab w:val="clear" w:pos="720"/>
        </w:tabs>
        <w:ind w:left="284" w:hanging="284"/>
        <w:jc w:val="both"/>
        <w:rPr>
          <w:rFonts w:ascii="Arial" w:hAnsi="Arial" w:cs="Arial"/>
          <w:sz w:val="20"/>
          <w:szCs w:val="20"/>
          <w:lang w:val="lv-LV"/>
        </w:rPr>
      </w:pPr>
      <w:r w:rsidRPr="004326E9">
        <w:rPr>
          <w:rFonts w:ascii="Arial" w:hAnsi="Arial" w:cs="Arial"/>
          <w:sz w:val="20"/>
          <w:szCs w:val="20"/>
          <w:lang w:val="lv-LV"/>
        </w:rPr>
        <w:t xml:space="preserve">Piedāvā sniegt sarunu procedūras priekšmetā minētos pakalpojumus saskaņā ar sarunu procedūras nolikuma, t.sk. Tehniskās specifikācijas (nolikuma 2. pielikums) un līguma projekta (nolikuma 3.pielikums) nosacījumiem par šādu </w:t>
      </w:r>
      <w:r w:rsidRPr="004326E9">
        <w:rPr>
          <w:rFonts w:ascii="Arial" w:hAnsi="Arial" w:cs="Arial"/>
          <w:sz w:val="20"/>
          <w:szCs w:val="20"/>
          <w:u w:val="single"/>
          <w:lang w:val="lv-LV"/>
        </w:rPr>
        <w:t>vienas vienības</w:t>
      </w:r>
      <w:r w:rsidRPr="004326E9">
        <w:rPr>
          <w:rFonts w:ascii="Arial" w:hAnsi="Arial" w:cs="Arial"/>
          <w:sz w:val="20"/>
          <w:szCs w:val="20"/>
          <w:lang w:val="lv-LV"/>
        </w:rPr>
        <w:t xml:space="preserve"> cenu (EUR bez PVN):</w:t>
      </w:r>
    </w:p>
    <w:p w14:paraId="6F5ACEAD" w14:textId="77777777" w:rsidR="00F31A8E" w:rsidRPr="004326E9" w:rsidRDefault="00F31A8E" w:rsidP="004326E9">
      <w:pPr>
        <w:numPr>
          <w:ilvl w:val="0"/>
          <w:numId w:val="4"/>
        </w:numPr>
        <w:tabs>
          <w:tab w:val="clear" w:pos="720"/>
        </w:tabs>
        <w:ind w:left="284" w:hanging="284"/>
        <w:jc w:val="both"/>
        <w:rPr>
          <w:rFonts w:ascii="Arial" w:hAnsi="Arial" w:cs="Arial"/>
          <w:sz w:val="20"/>
          <w:szCs w:val="20"/>
          <w:lang w:val="lv-LV"/>
        </w:rPr>
      </w:pPr>
    </w:p>
    <w:p w14:paraId="3E6B84E2" w14:textId="77777777" w:rsidR="004326E9" w:rsidRPr="004326E9" w:rsidRDefault="004326E9" w:rsidP="004326E9">
      <w:pPr>
        <w:spacing w:before="60" w:after="60"/>
        <w:jc w:val="center"/>
        <w:rPr>
          <w:rFonts w:ascii="Arial" w:hAnsi="Arial" w:cs="Arial"/>
          <w:sz w:val="20"/>
          <w:szCs w:val="20"/>
          <w:lang w:val="lv-LV"/>
        </w:rPr>
      </w:pPr>
      <w:r w:rsidRPr="004326E9">
        <w:rPr>
          <w:rFonts w:ascii="Arial" w:hAnsi="Arial" w:cs="Arial"/>
          <w:caps/>
          <w:sz w:val="20"/>
          <w:szCs w:val="20"/>
          <w:lang w:val="lv-LV"/>
        </w:rPr>
        <w:t>Finanšu piedāvājums</w:t>
      </w:r>
    </w:p>
    <w:tbl>
      <w:tblPr>
        <w:tblStyle w:val="Reatabula"/>
        <w:tblW w:w="0" w:type="auto"/>
        <w:tblLook w:val="04A0" w:firstRow="1" w:lastRow="0" w:firstColumn="1" w:lastColumn="0" w:noHBand="0" w:noVBand="1"/>
      </w:tblPr>
      <w:tblGrid>
        <w:gridCol w:w="803"/>
        <w:gridCol w:w="2847"/>
        <w:gridCol w:w="2395"/>
        <w:gridCol w:w="1415"/>
        <w:gridCol w:w="1827"/>
      </w:tblGrid>
      <w:tr w:rsidR="004326E9" w:rsidRPr="004326E9" w14:paraId="259784AC" w14:textId="77777777" w:rsidTr="00FC02CF">
        <w:tc>
          <w:tcPr>
            <w:tcW w:w="803" w:type="dxa"/>
            <w:shd w:val="clear" w:color="auto" w:fill="F2F2F2" w:themeFill="background1" w:themeFillShade="F2"/>
            <w:vAlign w:val="center"/>
          </w:tcPr>
          <w:p w14:paraId="3DD5B382" w14:textId="77777777" w:rsidR="004326E9" w:rsidRPr="004326E9" w:rsidRDefault="004326E9" w:rsidP="00AB4A0A">
            <w:pPr>
              <w:jc w:val="center"/>
              <w:rPr>
                <w:rFonts w:ascii="Arial" w:hAnsi="Arial" w:cs="Arial"/>
                <w:b/>
                <w:bCs/>
                <w:i/>
                <w:iCs/>
                <w:sz w:val="20"/>
                <w:szCs w:val="20"/>
                <w:lang w:val="lv-LV"/>
              </w:rPr>
            </w:pPr>
            <w:r w:rsidRPr="004326E9">
              <w:rPr>
                <w:rFonts w:ascii="Arial" w:hAnsi="Arial" w:cs="Arial"/>
                <w:b/>
                <w:bCs/>
                <w:i/>
                <w:iCs/>
                <w:sz w:val="20"/>
                <w:szCs w:val="20"/>
                <w:lang w:val="lv-LV"/>
              </w:rPr>
              <w:t>Daļas Nr.</w:t>
            </w:r>
          </w:p>
        </w:tc>
        <w:tc>
          <w:tcPr>
            <w:tcW w:w="5242" w:type="dxa"/>
            <w:gridSpan w:val="2"/>
            <w:shd w:val="clear" w:color="auto" w:fill="F2F2F2" w:themeFill="background1" w:themeFillShade="F2"/>
            <w:vAlign w:val="center"/>
          </w:tcPr>
          <w:p w14:paraId="4A546129" w14:textId="77777777" w:rsidR="004326E9" w:rsidRPr="004326E9" w:rsidRDefault="004326E9" w:rsidP="00AB4A0A">
            <w:pPr>
              <w:jc w:val="center"/>
              <w:rPr>
                <w:rFonts w:ascii="Arial" w:hAnsi="Arial" w:cs="Arial"/>
                <w:b/>
                <w:bCs/>
                <w:i/>
                <w:iCs/>
                <w:sz w:val="20"/>
                <w:szCs w:val="20"/>
                <w:lang w:val="lv-LV"/>
              </w:rPr>
            </w:pPr>
            <w:r w:rsidRPr="004326E9">
              <w:rPr>
                <w:rFonts w:ascii="Arial" w:hAnsi="Arial" w:cs="Arial"/>
                <w:b/>
                <w:bCs/>
                <w:i/>
                <w:iCs/>
                <w:sz w:val="20"/>
                <w:szCs w:val="20"/>
                <w:lang w:val="lv-LV"/>
              </w:rPr>
              <w:t>Pakalpojuma/pozīcijas  nosaukums</w:t>
            </w:r>
          </w:p>
        </w:tc>
        <w:tc>
          <w:tcPr>
            <w:tcW w:w="1415" w:type="dxa"/>
            <w:shd w:val="clear" w:color="auto" w:fill="F2F2F2" w:themeFill="background1" w:themeFillShade="F2"/>
            <w:vAlign w:val="center"/>
          </w:tcPr>
          <w:p w14:paraId="2220410E" w14:textId="77777777" w:rsidR="004326E9" w:rsidRPr="004326E9" w:rsidRDefault="004326E9" w:rsidP="00AB4A0A">
            <w:pPr>
              <w:jc w:val="center"/>
              <w:rPr>
                <w:rFonts w:ascii="Arial" w:hAnsi="Arial" w:cs="Arial"/>
                <w:b/>
                <w:bCs/>
                <w:i/>
                <w:iCs/>
                <w:sz w:val="20"/>
                <w:szCs w:val="20"/>
                <w:lang w:val="lv-LV"/>
              </w:rPr>
            </w:pPr>
            <w:r w:rsidRPr="004326E9">
              <w:rPr>
                <w:rFonts w:ascii="Arial" w:hAnsi="Arial" w:cs="Arial"/>
                <w:b/>
                <w:bCs/>
                <w:i/>
                <w:iCs/>
                <w:sz w:val="20"/>
                <w:szCs w:val="20"/>
                <w:lang w:val="lv-LV"/>
              </w:rPr>
              <w:t>Mērvienība</w:t>
            </w:r>
          </w:p>
        </w:tc>
        <w:tc>
          <w:tcPr>
            <w:tcW w:w="1827" w:type="dxa"/>
            <w:shd w:val="clear" w:color="auto" w:fill="F2F2F2" w:themeFill="background1" w:themeFillShade="F2"/>
            <w:vAlign w:val="center"/>
          </w:tcPr>
          <w:p w14:paraId="4A6C83C9" w14:textId="77777777" w:rsidR="004326E9" w:rsidRPr="004326E9" w:rsidRDefault="004326E9" w:rsidP="00AB4A0A">
            <w:pPr>
              <w:jc w:val="center"/>
              <w:rPr>
                <w:rFonts w:ascii="Arial" w:hAnsi="Arial" w:cs="Arial"/>
                <w:b/>
                <w:bCs/>
                <w:i/>
                <w:iCs/>
                <w:sz w:val="20"/>
                <w:szCs w:val="20"/>
                <w:lang w:val="lv-LV"/>
              </w:rPr>
            </w:pPr>
            <w:r w:rsidRPr="004326E9">
              <w:rPr>
                <w:rFonts w:ascii="Arial" w:hAnsi="Arial" w:cs="Arial"/>
                <w:b/>
                <w:bCs/>
                <w:i/>
                <w:iCs/>
                <w:sz w:val="20"/>
                <w:szCs w:val="20"/>
                <w:lang w:val="lv-LV"/>
              </w:rPr>
              <w:t>Cena par mērvienību EUR</w:t>
            </w:r>
          </w:p>
          <w:p w14:paraId="40089DB8" w14:textId="77777777" w:rsidR="004326E9" w:rsidRPr="004326E9" w:rsidRDefault="004326E9" w:rsidP="00AB4A0A">
            <w:pPr>
              <w:jc w:val="center"/>
              <w:rPr>
                <w:rFonts w:ascii="Arial" w:hAnsi="Arial" w:cs="Arial"/>
                <w:b/>
                <w:bCs/>
                <w:i/>
                <w:iCs/>
                <w:sz w:val="20"/>
                <w:szCs w:val="20"/>
                <w:lang w:val="lv-LV"/>
              </w:rPr>
            </w:pPr>
            <w:r w:rsidRPr="004326E9">
              <w:rPr>
                <w:rFonts w:ascii="Arial" w:hAnsi="Arial" w:cs="Arial"/>
                <w:b/>
                <w:bCs/>
                <w:i/>
                <w:iCs/>
                <w:sz w:val="20"/>
                <w:szCs w:val="20"/>
                <w:lang w:val="lv-LV"/>
              </w:rPr>
              <w:t>(bez PVN)</w:t>
            </w:r>
          </w:p>
        </w:tc>
      </w:tr>
      <w:tr w:rsidR="004326E9" w:rsidRPr="004326E9" w14:paraId="0B35E06A" w14:textId="77777777" w:rsidTr="00FC02CF">
        <w:tc>
          <w:tcPr>
            <w:tcW w:w="9287" w:type="dxa"/>
            <w:gridSpan w:val="5"/>
          </w:tcPr>
          <w:p w14:paraId="40C97262" w14:textId="77777777" w:rsidR="004326E9" w:rsidRPr="004326E9" w:rsidRDefault="004326E9" w:rsidP="00AB4A0A">
            <w:pPr>
              <w:pStyle w:val="Sarakstarindkopa"/>
              <w:numPr>
                <w:ilvl w:val="0"/>
                <w:numId w:val="41"/>
              </w:numPr>
              <w:jc w:val="center"/>
              <w:rPr>
                <w:rFonts w:ascii="Arial" w:hAnsi="Arial" w:cs="Arial"/>
                <w:b/>
                <w:bCs/>
                <w:sz w:val="20"/>
                <w:szCs w:val="20"/>
                <w:lang w:val="lv-LV"/>
              </w:rPr>
            </w:pPr>
            <w:r w:rsidRPr="004326E9">
              <w:rPr>
                <w:rFonts w:ascii="Arial" w:hAnsi="Arial" w:cs="Arial"/>
                <w:b/>
                <w:bCs/>
                <w:sz w:val="20"/>
                <w:szCs w:val="20"/>
                <w:lang w:val="lv-LV"/>
              </w:rPr>
              <w:t>Mazgāšana</w:t>
            </w:r>
          </w:p>
        </w:tc>
      </w:tr>
      <w:tr w:rsidR="004326E9" w:rsidRPr="004326E9" w14:paraId="2F6CEE62" w14:textId="77777777" w:rsidTr="00FC02CF">
        <w:tc>
          <w:tcPr>
            <w:tcW w:w="803" w:type="dxa"/>
          </w:tcPr>
          <w:p w14:paraId="2CEEE893" w14:textId="77777777" w:rsidR="004326E9" w:rsidRPr="004326E9" w:rsidRDefault="004326E9" w:rsidP="00AB4A0A">
            <w:pPr>
              <w:jc w:val="both"/>
              <w:rPr>
                <w:rFonts w:ascii="Arial" w:hAnsi="Arial" w:cs="Arial"/>
                <w:sz w:val="20"/>
                <w:szCs w:val="20"/>
                <w:lang w:val="lv-LV"/>
              </w:rPr>
            </w:pPr>
            <w:r w:rsidRPr="004326E9">
              <w:rPr>
                <w:rFonts w:ascii="Arial" w:hAnsi="Arial" w:cs="Arial"/>
                <w:sz w:val="20"/>
                <w:szCs w:val="20"/>
                <w:lang w:val="lv-LV"/>
              </w:rPr>
              <w:t>1.1.</w:t>
            </w:r>
          </w:p>
        </w:tc>
        <w:tc>
          <w:tcPr>
            <w:tcW w:w="5242" w:type="dxa"/>
            <w:gridSpan w:val="2"/>
            <w:tcBorders>
              <w:top w:val="nil"/>
              <w:left w:val="nil"/>
              <w:bottom w:val="single" w:sz="4" w:space="0" w:color="auto"/>
              <w:right w:val="single" w:sz="4" w:space="0" w:color="auto"/>
            </w:tcBorders>
            <w:shd w:val="clear" w:color="auto" w:fill="auto"/>
            <w:vAlign w:val="bottom"/>
          </w:tcPr>
          <w:p w14:paraId="645D0D5E" w14:textId="77777777" w:rsidR="004326E9" w:rsidRPr="004326E9" w:rsidRDefault="004326E9" w:rsidP="00AB4A0A">
            <w:pPr>
              <w:rPr>
                <w:rFonts w:ascii="Arial" w:hAnsi="Arial" w:cs="Arial"/>
                <w:color w:val="000000"/>
                <w:sz w:val="20"/>
                <w:szCs w:val="20"/>
              </w:rPr>
            </w:pPr>
            <w:r w:rsidRPr="004326E9">
              <w:rPr>
                <w:rFonts w:ascii="Arial" w:hAnsi="Arial" w:cs="Arial"/>
                <w:color w:val="000000"/>
                <w:sz w:val="20"/>
                <w:szCs w:val="20"/>
              </w:rPr>
              <w:t>Jaka (</w:t>
            </w:r>
            <w:proofErr w:type="spellStart"/>
            <w:r w:rsidRPr="004326E9">
              <w:rPr>
                <w:rFonts w:ascii="Arial" w:hAnsi="Arial" w:cs="Arial"/>
                <w:color w:val="000000"/>
                <w:sz w:val="20"/>
                <w:szCs w:val="20"/>
              </w:rPr>
              <w:t>kokvilnas</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kokvilnas</w:t>
            </w:r>
            <w:proofErr w:type="spellEnd"/>
            <w:r w:rsidRPr="004326E9">
              <w:rPr>
                <w:rFonts w:ascii="Arial" w:hAnsi="Arial" w:cs="Arial"/>
                <w:color w:val="000000"/>
                <w:sz w:val="20"/>
                <w:szCs w:val="20"/>
              </w:rPr>
              <w:t>/</w:t>
            </w:r>
            <w:proofErr w:type="spellStart"/>
            <w:r w:rsidRPr="004326E9">
              <w:rPr>
                <w:rFonts w:ascii="Arial" w:hAnsi="Arial" w:cs="Arial"/>
                <w:color w:val="000000"/>
                <w:sz w:val="20"/>
                <w:szCs w:val="20"/>
              </w:rPr>
              <w:t>poliestera</w:t>
            </w:r>
            <w:proofErr w:type="spellEnd"/>
            <w:r w:rsidRPr="004326E9">
              <w:rPr>
                <w:rFonts w:ascii="Arial" w:hAnsi="Arial" w:cs="Arial"/>
                <w:color w:val="000000"/>
                <w:sz w:val="20"/>
                <w:szCs w:val="20"/>
              </w:rPr>
              <w:t xml:space="preserve">) bez </w:t>
            </w:r>
            <w:proofErr w:type="spellStart"/>
            <w:r w:rsidRPr="004326E9">
              <w:rPr>
                <w:rFonts w:ascii="Arial" w:hAnsi="Arial" w:cs="Arial"/>
                <w:color w:val="000000"/>
                <w:sz w:val="20"/>
                <w:szCs w:val="20"/>
              </w:rPr>
              <w:t>oderes</w:t>
            </w:r>
            <w:proofErr w:type="spellEnd"/>
          </w:p>
        </w:tc>
        <w:tc>
          <w:tcPr>
            <w:tcW w:w="1415" w:type="dxa"/>
            <w:tcBorders>
              <w:top w:val="nil"/>
              <w:left w:val="nil"/>
              <w:bottom w:val="single" w:sz="4" w:space="0" w:color="auto"/>
            </w:tcBorders>
            <w:shd w:val="clear" w:color="auto" w:fill="auto"/>
            <w:vAlign w:val="center"/>
          </w:tcPr>
          <w:p w14:paraId="60D6B14E" w14:textId="77777777" w:rsidR="004326E9" w:rsidRPr="004326E9" w:rsidRDefault="004326E9" w:rsidP="00AB4A0A">
            <w:pPr>
              <w:jc w:val="center"/>
              <w:rPr>
                <w:rFonts w:ascii="Arial" w:hAnsi="Arial" w:cs="Arial"/>
                <w:sz w:val="20"/>
                <w:szCs w:val="20"/>
                <w:lang w:val="lv-LV"/>
              </w:rPr>
            </w:pPr>
            <w:r w:rsidRPr="004326E9">
              <w:rPr>
                <w:rFonts w:ascii="Arial" w:hAnsi="Arial" w:cs="Arial"/>
                <w:color w:val="000000"/>
                <w:sz w:val="20"/>
                <w:szCs w:val="20"/>
              </w:rPr>
              <w:t>1 gab.</w:t>
            </w:r>
          </w:p>
        </w:tc>
        <w:tc>
          <w:tcPr>
            <w:tcW w:w="1827" w:type="dxa"/>
          </w:tcPr>
          <w:p w14:paraId="275CD53B" w14:textId="77777777" w:rsidR="004326E9" w:rsidRPr="004326E9" w:rsidRDefault="004326E9" w:rsidP="00AB4A0A">
            <w:pPr>
              <w:jc w:val="center"/>
              <w:rPr>
                <w:rFonts w:ascii="Arial" w:hAnsi="Arial" w:cs="Arial"/>
                <w:sz w:val="20"/>
                <w:szCs w:val="20"/>
                <w:lang w:val="lv-LV"/>
              </w:rPr>
            </w:pPr>
          </w:p>
        </w:tc>
      </w:tr>
      <w:tr w:rsidR="004326E9" w:rsidRPr="004326E9" w14:paraId="1AB5E3D7" w14:textId="77777777" w:rsidTr="00FC02CF">
        <w:trPr>
          <w:trHeight w:val="305"/>
        </w:trPr>
        <w:tc>
          <w:tcPr>
            <w:tcW w:w="803" w:type="dxa"/>
          </w:tcPr>
          <w:p w14:paraId="0101F70E" w14:textId="77777777" w:rsidR="004326E9" w:rsidRPr="004326E9" w:rsidRDefault="004326E9" w:rsidP="00AB4A0A">
            <w:pPr>
              <w:jc w:val="both"/>
              <w:rPr>
                <w:rFonts w:ascii="Arial" w:hAnsi="Arial" w:cs="Arial"/>
                <w:sz w:val="20"/>
                <w:szCs w:val="20"/>
                <w:lang w:val="lv-LV"/>
              </w:rPr>
            </w:pPr>
            <w:r w:rsidRPr="004326E9">
              <w:rPr>
                <w:rFonts w:ascii="Arial" w:hAnsi="Arial" w:cs="Arial"/>
                <w:sz w:val="20"/>
                <w:szCs w:val="20"/>
                <w:lang w:val="lv-LV"/>
              </w:rPr>
              <w:t>1.2.</w:t>
            </w:r>
          </w:p>
        </w:tc>
        <w:tc>
          <w:tcPr>
            <w:tcW w:w="5242" w:type="dxa"/>
            <w:gridSpan w:val="2"/>
            <w:tcBorders>
              <w:top w:val="nil"/>
              <w:left w:val="nil"/>
              <w:bottom w:val="single" w:sz="4" w:space="0" w:color="auto"/>
              <w:right w:val="single" w:sz="4" w:space="0" w:color="auto"/>
            </w:tcBorders>
            <w:shd w:val="clear" w:color="auto" w:fill="auto"/>
            <w:vAlign w:val="center"/>
          </w:tcPr>
          <w:p w14:paraId="436F7235" w14:textId="77777777" w:rsidR="004326E9" w:rsidRPr="004326E9" w:rsidRDefault="004326E9" w:rsidP="00AB4A0A">
            <w:pPr>
              <w:rPr>
                <w:rFonts w:ascii="Arial" w:hAnsi="Arial" w:cs="Arial"/>
                <w:color w:val="000000"/>
                <w:sz w:val="20"/>
                <w:szCs w:val="20"/>
              </w:rPr>
            </w:pPr>
            <w:proofErr w:type="spellStart"/>
            <w:r w:rsidRPr="004326E9">
              <w:rPr>
                <w:rFonts w:ascii="Arial" w:hAnsi="Arial" w:cs="Arial"/>
                <w:color w:val="000000"/>
                <w:sz w:val="20"/>
                <w:szCs w:val="20"/>
              </w:rPr>
              <w:t>Puskombinezons</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kokvilnas</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kokvilnas</w:t>
            </w:r>
            <w:proofErr w:type="spellEnd"/>
            <w:r w:rsidRPr="004326E9">
              <w:rPr>
                <w:rFonts w:ascii="Arial" w:hAnsi="Arial" w:cs="Arial"/>
                <w:color w:val="000000"/>
                <w:sz w:val="20"/>
                <w:szCs w:val="20"/>
              </w:rPr>
              <w:t>/</w:t>
            </w:r>
            <w:proofErr w:type="spellStart"/>
            <w:r w:rsidRPr="004326E9">
              <w:rPr>
                <w:rFonts w:ascii="Arial" w:hAnsi="Arial" w:cs="Arial"/>
                <w:color w:val="000000"/>
                <w:sz w:val="20"/>
                <w:szCs w:val="20"/>
              </w:rPr>
              <w:t>poliestera</w:t>
            </w:r>
            <w:proofErr w:type="spellEnd"/>
            <w:r w:rsidRPr="004326E9">
              <w:rPr>
                <w:rFonts w:ascii="Arial" w:hAnsi="Arial" w:cs="Arial"/>
                <w:color w:val="000000"/>
                <w:sz w:val="20"/>
                <w:szCs w:val="20"/>
              </w:rPr>
              <w:t xml:space="preserve">) bez </w:t>
            </w:r>
            <w:proofErr w:type="spellStart"/>
            <w:r w:rsidRPr="004326E9">
              <w:rPr>
                <w:rFonts w:ascii="Arial" w:hAnsi="Arial" w:cs="Arial"/>
                <w:color w:val="000000"/>
                <w:sz w:val="20"/>
                <w:szCs w:val="20"/>
              </w:rPr>
              <w:t>oderes</w:t>
            </w:r>
            <w:proofErr w:type="spellEnd"/>
          </w:p>
        </w:tc>
        <w:tc>
          <w:tcPr>
            <w:tcW w:w="1415" w:type="dxa"/>
            <w:tcBorders>
              <w:top w:val="nil"/>
              <w:left w:val="nil"/>
              <w:bottom w:val="single" w:sz="4" w:space="0" w:color="auto"/>
            </w:tcBorders>
            <w:shd w:val="clear" w:color="auto" w:fill="auto"/>
            <w:vAlign w:val="center"/>
          </w:tcPr>
          <w:p w14:paraId="257D35D8" w14:textId="77777777" w:rsidR="004326E9" w:rsidRPr="004326E9" w:rsidRDefault="004326E9" w:rsidP="00AB4A0A">
            <w:pPr>
              <w:jc w:val="center"/>
              <w:rPr>
                <w:rFonts w:ascii="Arial" w:hAnsi="Arial" w:cs="Arial"/>
                <w:sz w:val="20"/>
                <w:szCs w:val="20"/>
                <w:lang w:val="lv-LV"/>
              </w:rPr>
            </w:pPr>
            <w:r w:rsidRPr="004326E9">
              <w:rPr>
                <w:rFonts w:ascii="Arial" w:hAnsi="Arial" w:cs="Arial"/>
                <w:color w:val="000000"/>
                <w:sz w:val="20"/>
                <w:szCs w:val="20"/>
              </w:rPr>
              <w:t>1 gab.</w:t>
            </w:r>
          </w:p>
        </w:tc>
        <w:tc>
          <w:tcPr>
            <w:tcW w:w="1827" w:type="dxa"/>
          </w:tcPr>
          <w:p w14:paraId="4F877590" w14:textId="77777777" w:rsidR="004326E9" w:rsidRPr="004326E9" w:rsidRDefault="004326E9" w:rsidP="00AB4A0A">
            <w:pPr>
              <w:jc w:val="center"/>
              <w:rPr>
                <w:rFonts w:ascii="Arial" w:hAnsi="Arial" w:cs="Arial"/>
                <w:sz w:val="20"/>
                <w:szCs w:val="20"/>
                <w:lang w:val="lv-LV"/>
              </w:rPr>
            </w:pPr>
          </w:p>
        </w:tc>
      </w:tr>
      <w:tr w:rsidR="004326E9" w:rsidRPr="004326E9" w14:paraId="729B893C" w14:textId="77777777" w:rsidTr="00FC02CF">
        <w:trPr>
          <w:trHeight w:val="305"/>
        </w:trPr>
        <w:tc>
          <w:tcPr>
            <w:tcW w:w="803" w:type="dxa"/>
          </w:tcPr>
          <w:p w14:paraId="4EF2705E" w14:textId="77777777" w:rsidR="004326E9" w:rsidRPr="004326E9" w:rsidRDefault="004326E9" w:rsidP="00AB4A0A">
            <w:pPr>
              <w:jc w:val="both"/>
              <w:rPr>
                <w:rFonts w:ascii="Arial" w:hAnsi="Arial" w:cs="Arial"/>
                <w:sz w:val="20"/>
                <w:szCs w:val="20"/>
                <w:lang w:val="lv-LV"/>
              </w:rPr>
            </w:pPr>
            <w:r w:rsidRPr="004326E9">
              <w:rPr>
                <w:rFonts w:ascii="Arial" w:hAnsi="Arial" w:cs="Arial"/>
                <w:sz w:val="20"/>
                <w:szCs w:val="20"/>
                <w:lang w:val="lv-LV"/>
              </w:rPr>
              <w:t>1.3.</w:t>
            </w:r>
          </w:p>
        </w:tc>
        <w:tc>
          <w:tcPr>
            <w:tcW w:w="5242" w:type="dxa"/>
            <w:gridSpan w:val="2"/>
            <w:tcBorders>
              <w:top w:val="nil"/>
              <w:left w:val="nil"/>
              <w:bottom w:val="single" w:sz="4" w:space="0" w:color="auto"/>
              <w:right w:val="single" w:sz="4" w:space="0" w:color="auto"/>
            </w:tcBorders>
            <w:shd w:val="clear" w:color="auto" w:fill="auto"/>
            <w:vAlign w:val="center"/>
          </w:tcPr>
          <w:p w14:paraId="45CDA801" w14:textId="77777777" w:rsidR="004326E9" w:rsidRPr="004326E9" w:rsidRDefault="004326E9" w:rsidP="00AB4A0A">
            <w:pPr>
              <w:rPr>
                <w:rFonts w:ascii="Arial" w:hAnsi="Arial" w:cs="Arial"/>
                <w:color w:val="000000"/>
                <w:sz w:val="20"/>
                <w:szCs w:val="20"/>
              </w:rPr>
            </w:pPr>
            <w:proofErr w:type="spellStart"/>
            <w:r w:rsidRPr="004326E9">
              <w:rPr>
                <w:rFonts w:ascii="Arial" w:hAnsi="Arial" w:cs="Arial"/>
                <w:color w:val="000000"/>
                <w:sz w:val="20"/>
                <w:szCs w:val="20"/>
              </w:rPr>
              <w:t>Bikses</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kokvilnas</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kokvilnas</w:t>
            </w:r>
            <w:proofErr w:type="spellEnd"/>
            <w:r w:rsidRPr="004326E9">
              <w:rPr>
                <w:rFonts w:ascii="Arial" w:hAnsi="Arial" w:cs="Arial"/>
                <w:color w:val="000000"/>
                <w:sz w:val="20"/>
                <w:szCs w:val="20"/>
              </w:rPr>
              <w:t>/</w:t>
            </w:r>
            <w:proofErr w:type="spellStart"/>
            <w:r w:rsidRPr="004326E9">
              <w:rPr>
                <w:rFonts w:ascii="Arial" w:hAnsi="Arial" w:cs="Arial"/>
                <w:color w:val="000000"/>
                <w:sz w:val="20"/>
                <w:szCs w:val="20"/>
              </w:rPr>
              <w:t>poliestera</w:t>
            </w:r>
            <w:proofErr w:type="spellEnd"/>
            <w:r w:rsidRPr="004326E9">
              <w:rPr>
                <w:rFonts w:ascii="Arial" w:hAnsi="Arial" w:cs="Arial"/>
                <w:color w:val="000000"/>
                <w:sz w:val="20"/>
                <w:szCs w:val="20"/>
              </w:rPr>
              <w:t xml:space="preserve">) bez </w:t>
            </w:r>
            <w:proofErr w:type="spellStart"/>
            <w:r w:rsidRPr="004326E9">
              <w:rPr>
                <w:rFonts w:ascii="Arial" w:hAnsi="Arial" w:cs="Arial"/>
                <w:color w:val="000000"/>
                <w:sz w:val="20"/>
                <w:szCs w:val="20"/>
              </w:rPr>
              <w:t>oderes</w:t>
            </w:r>
            <w:proofErr w:type="spellEnd"/>
          </w:p>
        </w:tc>
        <w:tc>
          <w:tcPr>
            <w:tcW w:w="1415" w:type="dxa"/>
            <w:tcBorders>
              <w:top w:val="nil"/>
              <w:left w:val="nil"/>
              <w:bottom w:val="single" w:sz="4" w:space="0" w:color="auto"/>
            </w:tcBorders>
            <w:shd w:val="clear" w:color="auto" w:fill="auto"/>
            <w:vAlign w:val="center"/>
          </w:tcPr>
          <w:p w14:paraId="7DB310BE" w14:textId="77777777" w:rsidR="004326E9" w:rsidRPr="004326E9" w:rsidRDefault="004326E9" w:rsidP="00AB4A0A">
            <w:pPr>
              <w:jc w:val="center"/>
              <w:rPr>
                <w:rFonts w:ascii="Arial" w:hAnsi="Arial" w:cs="Arial"/>
                <w:sz w:val="20"/>
                <w:szCs w:val="20"/>
                <w:lang w:val="lv-LV"/>
              </w:rPr>
            </w:pPr>
            <w:r w:rsidRPr="004326E9">
              <w:rPr>
                <w:rFonts w:ascii="Arial" w:hAnsi="Arial" w:cs="Arial"/>
                <w:color w:val="000000"/>
                <w:sz w:val="20"/>
                <w:szCs w:val="20"/>
              </w:rPr>
              <w:t>1 gab.</w:t>
            </w:r>
          </w:p>
        </w:tc>
        <w:tc>
          <w:tcPr>
            <w:tcW w:w="1827" w:type="dxa"/>
          </w:tcPr>
          <w:p w14:paraId="599635D1" w14:textId="77777777" w:rsidR="004326E9" w:rsidRPr="004326E9" w:rsidRDefault="004326E9" w:rsidP="00AB4A0A">
            <w:pPr>
              <w:jc w:val="center"/>
              <w:rPr>
                <w:rFonts w:ascii="Arial" w:hAnsi="Arial" w:cs="Arial"/>
                <w:sz w:val="20"/>
                <w:szCs w:val="20"/>
                <w:lang w:val="lv-LV"/>
              </w:rPr>
            </w:pPr>
          </w:p>
        </w:tc>
      </w:tr>
      <w:tr w:rsidR="004326E9" w:rsidRPr="004326E9" w14:paraId="4ABB874F" w14:textId="77777777" w:rsidTr="00FC02CF">
        <w:trPr>
          <w:trHeight w:val="305"/>
        </w:trPr>
        <w:tc>
          <w:tcPr>
            <w:tcW w:w="803" w:type="dxa"/>
          </w:tcPr>
          <w:p w14:paraId="53ECBBBB" w14:textId="77777777" w:rsidR="004326E9" w:rsidRPr="004326E9" w:rsidRDefault="004326E9" w:rsidP="00AB4A0A">
            <w:pPr>
              <w:jc w:val="both"/>
              <w:rPr>
                <w:rFonts w:ascii="Arial" w:hAnsi="Arial" w:cs="Arial"/>
                <w:sz w:val="20"/>
                <w:szCs w:val="20"/>
                <w:lang w:val="lv-LV"/>
              </w:rPr>
            </w:pPr>
            <w:r w:rsidRPr="004326E9">
              <w:rPr>
                <w:rFonts w:ascii="Arial" w:hAnsi="Arial" w:cs="Arial"/>
                <w:sz w:val="20"/>
                <w:szCs w:val="20"/>
                <w:lang w:val="lv-LV"/>
              </w:rPr>
              <w:t>1.4.</w:t>
            </w:r>
          </w:p>
        </w:tc>
        <w:tc>
          <w:tcPr>
            <w:tcW w:w="5242" w:type="dxa"/>
            <w:gridSpan w:val="2"/>
            <w:tcBorders>
              <w:top w:val="nil"/>
              <w:left w:val="nil"/>
              <w:bottom w:val="single" w:sz="4" w:space="0" w:color="auto"/>
              <w:right w:val="single" w:sz="4" w:space="0" w:color="auto"/>
            </w:tcBorders>
            <w:shd w:val="clear" w:color="auto" w:fill="auto"/>
            <w:vAlign w:val="center"/>
          </w:tcPr>
          <w:p w14:paraId="3BEAD55E" w14:textId="77777777" w:rsidR="004326E9" w:rsidRPr="004326E9" w:rsidRDefault="004326E9" w:rsidP="00AB4A0A">
            <w:pPr>
              <w:rPr>
                <w:rFonts w:ascii="Arial" w:hAnsi="Arial" w:cs="Arial"/>
                <w:color w:val="000000"/>
                <w:sz w:val="20"/>
                <w:szCs w:val="20"/>
              </w:rPr>
            </w:pPr>
            <w:proofErr w:type="spellStart"/>
            <w:r w:rsidRPr="004326E9">
              <w:rPr>
                <w:rFonts w:ascii="Arial" w:hAnsi="Arial" w:cs="Arial"/>
                <w:color w:val="000000"/>
                <w:sz w:val="20"/>
                <w:szCs w:val="20"/>
              </w:rPr>
              <w:t>Paaugstinātas</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redzamības</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siltā</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darba</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jaka</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poliesters</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ar</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oderi</w:t>
            </w:r>
            <w:proofErr w:type="spellEnd"/>
          </w:p>
        </w:tc>
        <w:tc>
          <w:tcPr>
            <w:tcW w:w="1415" w:type="dxa"/>
            <w:tcBorders>
              <w:top w:val="nil"/>
              <w:left w:val="nil"/>
              <w:bottom w:val="single" w:sz="4" w:space="0" w:color="auto"/>
            </w:tcBorders>
            <w:shd w:val="clear" w:color="auto" w:fill="auto"/>
            <w:vAlign w:val="center"/>
          </w:tcPr>
          <w:p w14:paraId="3B084839" w14:textId="77777777" w:rsidR="004326E9" w:rsidRPr="004326E9" w:rsidRDefault="004326E9" w:rsidP="00AB4A0A">
            <w:pPr>
              <w:jc w:val="center"/>
              <w:rPr>
                <w:rFonts w:ascii="Arial" w:hAnsi="Arial" w:cs="Arial"/>
                <w:sz w:val="20"/>
                <w:szCs w:val="20"/>
                <w:lang w:val="lv-LV"/>
              </w:rPr>
            </w:pPr>
            <w:r w:rsidRPr="004326E9">
              <w:rPr>
                <w:rFonts w:ascii="Arial" w:hAnsi="Arial" w:cs="Arial"/>
                <w:color w:val="000000"/>
                <w:sz w:val="20"/>
                <w:szCs w:val="20"/>
              </w:rPr>
              <w:t>1 gab.</w:t>
            </w:r>
          </w:p>
        </w:tc>
        <w:tc>
          <w:tcPr>
            <w:tcW w:w="1827" w:type="dxa"/>
          </w:tcPr>
          <w:p w14:paraId="47C77AB7" w14:textId="77777777" w:rsidR="004326E9" w:rsidRPr="004326E9" w:rsidRDefault="004326E9" w:rsidP="00AB4A0A">
            <w:pPr>
              <w:jc w:val="center"/>
              <w:rPr>
                <w:rFonts w:ascii="Arial" w:hAnsi="Arial" w:cs="Arial"/>
                <w:sz w:val="20"/>
                <w:szCs w:val="20"/>
                <w:lang w:val="lv-LV"/>
              </w:rPr>
            </w:pPr>
          </w:p>
        </w:tc>
      </w:tr>
      <w:tr w:rsidR="004326E9" w:rsidRPr="004326E9" w14:paraId="77F5BD06" w14:textId="77777777" w:rsidTr="00FC02CF">
        <w:trPr>
          <w:trHeight w:val="305"/>
        </w:trPr>
        <w:tc>
          <w:tcPr>
            <w:tcW w:w="803" w:type="dxa"/>
          </w:tcPr>
          <w:p w14:paraId="1742D0D2" w14:textId="77777777" w:rsidR="004326E9" w:rsidRPr="004326E9" w:rsidRDefault="004326E9" w:rsidP="00AB4A0A">
            <w:pPr>
              <w:jc w:val="both"/>
              <w:rPr>
                <w:rFonts w:ascii="Arial" w:hAnsi="Arial" w:cs="Arial"/>
                <w:sz w:val="20"/>
                <w:szCs w:val="20"/>
                <w:lang w:val="lv-LV"/>
              </w:rPr>
            </w:pPr>
            <w:r w:rsidRPr="004326E9">
              <w:rPr>
                <w:rFonts w:ascii="Arial" w:hAnsi="Arial" w:cs="Arial"/>
                <w:sz w:val="20"/>
                <w:szCs w:val="20"/>
                <w:lang w:val="lv-LV"/>
              </w:rPr>
              <w:t>1.5.</w:t>
            </w:r>
          </w:p>
        </w:tc>
        <w:tc>
          <w:tcPr>
            <w:tcW w:w="5242" w:type="dxa"/>
            <w:gridSpan w:val="2"/>
            <w:tcBorders>
              <w:top w:val="nil"/>
              <w:left w:val="nil"/>
              <w:bottom w:val="single" w:sz="4" w:space="0" w:color="auto"/>
              <w:right w:val="single" w:sz="4" w:space="0" w:color="auto"/>
            </w:tcBorders>
            <w:shd w:val="clear" w:color="auto" w:fill="auto"/>
            <w:vAlign w:val="bottom"/>
          </w:tcPr>
          <w:p w14:paraId="7951CA13" w14:textId="77777777" w:rsidR="004326E9" w:rsidRPr="004326E9" w:rsidRDefault="004326E9" w:rsidP="00AB4A0A">
            <w:pPr>
              <w:rPr>
                <w:rFonts w:ascii="Arial" w:hAnsi="Arial" w:cs="Arial"/>
                <w:color w:val="000000"/>
                <w:sz w:val="20"/>
                <w:szCs w:val="20"/>
              </w:rPr>
            </w:pPr>
            <w:proofErr w:type="spellStart"/>
            <w:r w:rsidRPr="004326E9">
              <w:rPr>
                <w:rFonts w:ascii="Arial" w:hAnsi="Arial" w:cs="Arial"/>
                <w:color w:val="000000"/>
                <w:sz w:val="20"/>
                <w:szCs w:val="20"/>
              </w:rPr>
              <w:t>Paaugstinātas</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redzamības</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siltais</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puskombinezons</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poliesters</w:t>
            </w:r>
            <w:proofErr w:type="spellEnd"/>
            <w:r w:rsidRPr="004326E9">
              <w:rPr>
                <w:rFonts w:ascii="Arial" w:hAnsi="Arial" w:cs="Arial"/>
                <w:color w:val="000000"/>
                <w:sz w:val="20"/>
                <w:szCs w:val="20"/>
              </w:rPr>
              <w:t>)</w:t>
            </w:r>
          </w:p>
        </w:tc>
        <w:tc>
          <w:tcPr>
            <w:tcW w:w="1415" w:type="dxa"/>
            <w:tcBorders>
              <w:top w:val="nil"/>
              <w:left w:val="nil"/>
              <w:bottom w:val="single" w:sz="4" w:space="0" w:color="auto"/>
            </w:tcBorders>
            <w:shd w:val="clear" w:color="auto" w:fill="auto"/>
            <w:vAlign w:val="center"/>
          </w:tcPr>
          <w:p w14:paraId="51C2272C" w14:textId="77777777" w:rsidR="004326E9" w:rsidRPr="004326E9" w:rsidRDefault="004326E9" w:rsidP="00AB4A0A">
            <w:pPr>
              <w:jc w:val="center"/>
              <w:rPr>
                <w:rFonts w:ascii="Arial" w:hAnsi="Arial" w:cs="Arial"/>
                <w:sz w:val="20"/>
                <w:szCs w:val="20"/>
                <w:lang w:val="lv-LV"/>
              </w:rPr>
            </w:pPr>
            <w:r w:rsidRPr="004326E9">
              <w:rPr>
                <w:rFonts w:ascii="Arial" w:hAnsi="Arial" w:cs="Arial"/>
                <w:color w:val="000000"/>
                <w:sz w:val="20"/>
                <w:szCs w:val="20"/>
              </w:rPr>
              <w:t>1 gab.</w:t>
            </w:r>
          </w:p>
        </w:tc>
        <w:tc>
          <w:tcPr>
            <w:tcW w:w="1827" w:type="dxa"/>
          </w:tcPr>
          <w:p w14:paraId="2065AEF5" w14:textId="77777777" w:rsidR="004326E9" w:rsidRPr="004326E9" w:rsidRDefault="004326E9" w:rsidP="00AB4A0A">
            <w:pPr>
              <w:jc w:val="center"/>
              <w:rPr>
                <w:rFonts w:ascii="Arial" w:hAnsi="Arial" w:cs="Arial"/>
                <w:sz w:val="20"/>
                <w:szCs w:val="20"/>
                <w:lang w:val="lv-LV"/>
              </w:rPr>
            </w:pPr>
          </w:p>
        </w:tc>
      </w:tr>
      <w:tr w:rsidR="004326E9" w:rsidRPr="004326E9" w14:paraId="5FB3BE6E" w14:textId="77777777" w:rsidTr="00FC02CF">
        <w:trPr>
          <w:trHeight w:val="305"/>
        </w:trPr>
        <w:tc>
          <w:tcPr>
            <w:tcW w:w="803" w:type="dxa"/>
          </w:tcPr>
          <w:p w14:paraId="29618F16" w14:textId="77777777" w:rsidR="004326E9" w:rsidRPr="004326E9" w:rsidRDefault="004326E9" w:rsidP="00AB4A0A">
            <w:pPr>
              <w:jc w:val="both"/>
              <w:rPr>
                <w:rFonts w:ascii="Arial" w:hAnsi="Arial" w:cs="Arial"/>
                <w:sz w:val="20"/>
                <w:szCs w:val="20"/>
                <w:lang w:val="lv-LV"/>
              </w:rPr>
            </w:pPr>
            <w:r w:rsidRPr="004326E9">
              <w:rPr>
                <w:rFonts w:ascii="Arial" w:hAnsi="Arial" w:cs="Arial"/>
                <w:sz w:val="20"/>
                <w:szCs w:val="20"/>
                <w:lang w:val="lv-LV"/>
              </w:rPr>
              <w:t>1.6.</w:t>
            </w:r>
          </w:p>
        </w:tc>
        <w:tc>
          <w:tcPr>
            <w:tcW w:w="5242" w:type="dxa"/>
            <w:gridSpan w:val="2"/>
            <w:tcBorders>
              <w:top w:val="nil"/>
              <w:left w:val="nil"/>
              <w:bottom w:val="single" w:sz="4" w:space="0" w:color="auto"/>
              <w:right w:val="single" w:sz="4" w:space="0" w:color="auto"/>
            </w:tcBorders>
            <w:shd w:val="clear" w:color="auto" w:fill="auto"/>
            <w:vAlign w:val="bottom"/>
          </w:tcPr>
          <w:p w14:paraId="1EBAF4DE" w14:textId="77777777" w:rsidR="004326E9" w:rsidRPr="004326E9" w:rsidRDefault="004326E9" w:rsidP="00AB4A0A">
            <w:pPr>
              <w:rPr>
                <w:rFonts w:ascii="Arial" w:hAnsi="Arial" w:cs="Arial"/>
                <w:color w:val="000000"/>
                <w:sz w:val="20"/>
                <w:szCs w:val="20"/>
              </w:rPr>
            </w:pPr>
            <w:proofErr w:type="spellStart"/>
            <w:r w:rsidRPr="004326E9">
              <w:rPr>
                <w:rFonts w:ascii="Arial" w:hAnsi="Arial" w:cs="Arial"/>
                <w:color w:val="000000"/>
                <w:sz w:val="20"/>
                <w:szCs w:val="20"/>
              </w:rPr>
              <w:t>Paaugstinātas</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redzamības</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siltais</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kombinezons</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poliesters</w:t>
            </w:r>
            <w:proofErr w:type="spellEnd"/>
            <w:r w:rsidRPr="004326E9">
              <w:rPr>
                <w:rFonts w:ascii="Arial" w:hAnsi="Arial" w:cs="Arial"/>
                <w:color w:val="000000"/>
                <w:sz w:val="20"/>
                <w:szCs w:val="20"/>
              </w:rPr>
              <w:t>)</w:t>
            </w:r>
          </w:p>
        </w:tc>
        <w:tc>
          <w:tcPr>
            <w:tcW w:w="1415" w:type="dxa"/>
            <w:tcBorders>
              <w:top w:val="nil"/>
              <w:left w:val="nil"/>
              <w:bottom w:val="single" w:sz="4" w:space="0" w:color="auto"/>
            </w:tcBorders>
            <w:shd w:val="clear" w:color="auto" w:fill="auto"/>
            <w:vAlign w:val="center"/>
          </w:tcPr>
          <w:p w14:paraId="0550B322" w14:textId="77777777" w:rsidR="004326E9" w:rsidRPr="004326E9" w:rsidRDefault="004326E9" w:rsidP="00AB4A0A">
            <w:pPr>
              <w:jc w:val="center"/>
              <w:rPr>
                <w:rFonts w:ascii="Arial" w:hAnsi="Arial" w:cs="Arial"/>
                <w:sz w:val="20"/>
                <w:szCs w:val="20"/>
                <w:lang w:val="lv-LV"/>
              </w:rPr>
            </w:pPr>
            <w:r w:rsidRPr="004326E9">
              <w:rPr>
                <w:rFonts w:ascii="Arial" w:hAnsi="Arial" w:cs="Arial"/>
                <w:color w:val="000000"/>
                <w:sz w:val="20"/>
                <w:szCs w:val="20"/>
              </w:rPr>
              <w:t>1 gab.</w:t>
            </w:r>
          </w:p>
        </w:tc>
        <w:tc>
          <w:tcPr>
            <w:tcW w:w="1827" w:type="dxa"/>
            <w:tcBorders>
              <w:bottom w:val="single" w:sz="4" w:space="0" w:color="auto"/>
            </w:tcBorders>
          </w:tcPr>
          <w:p w14:paraId="03F4C199" w14:textId="77777777" w:rsidR="004326E9" w:rsidRPr="004326E9" w:rsidRDefault="004326E9" w:rsidP="00AB4A0A">
            <w:pPr>
              <w:jc w:val="center"/>
              <w:rPr>
                <w:rFonts w:ascii="Arial" w:hAnsi="Arial" w:cs="Arial"/>
                <w:sz w:val="20"/>
                <w:szCs w:val="20"/>
                <w:lang w:val="lv-LV"/>
              </w:rPr>
            </w:pPr>
          </w:p>
        </w:tc>
      </w:tr>
      <w:tr w:rsidR="004326E9" w:rsidRPr="004326E9" w14:paraId="5D8A1B4B" w14:textId="77777777" w:rsidTr="00FC02CF">
        <w:trPr>
          <w:trHeight w:val="305"/>
        </w:trPr>
        <w:tc>
          <w:tcPr>
            <w:tcW w:w="803" w:type="dxa"/>
          </w:tcPr>
          <w:p w14:paraId="0D9D767A" w14:textId="77777777" w:rsidR="004326E9" w:rsidRPr="004326E9" w:rsidRDefault="004326E9" w:rsidP="00AB4A0A">
            <w:pPr>
              <w:jc w:val="both"/>
              <w:rPr>
                <w:rFonts w:ascii="Arial" w:hAnsi="Arial" w:cs="Arial"/>
                <w:sz w:val="20"/>
                <w:szCs w:val="20"/>
                <w:lang w:val="lv-LV"/>
              </w:rPr>
            </w:pPr>
            <w:r w:rsidRPr="004326E9">
              <w:rPr>
                <w:rFonts w:ascii="Arial" w:hAnsi="Arial" w:cs="Arial"/>
                <w:sz w:val="20"/>
                <w:szCs w:val="20"/>
                <w:lang w:val="lv-LV"/>
              </w:rPr>
              <w:t>1.7.</w:t>
            </w:r>
          </w:p>
        </w:tc>
        <w:tc>
          <w:tcPr>
            <w:tcW w:w="5242" w:type="dxa"/>
            <w:gridSpan w:val="2"/>
            <w:tcBorders>
              <w:top w:val="single" w:sz="4" w:space="0" w:color="auto"/>
              <w:left w:val="nil"/>
              <w:bottom w:val="single" w:sz="4" w:space="0" w:color="auto"/>
              <w:right w:val="single" w:sz="4" w:space="0" w:color="auto"/>
            </w:tcBorders>
            <w:shd w:val="clear" w:color="auto" w:fill="auto"/>
            <w:vAlign w:val="center"/>
          </w:tcPr>
          <w:p w14:paraId="6CD6EB1A" w14:textId="77777777" w:rsidR="004326E9" w:rsidRPr="004326E9" w:rsidRDefault="004326E9" w:rsidP="00AB4A0A">
            <w:pPr>
              <w:rPr>
                <w:rFonts w:ascii="Arial" w:hAnsi="Arial" w:cs="Arial"/>
                <w:color w:val="000000"/>
                <w:sz w:val="20"/>
                <w:szCs w:val="20"/>
              </w:rPr>
            </w:pPr>
            <w:proofErr w:type="spellStart"/>
            <w:r w:rsidRPr="004326E9">
              <w:rPr>
                <w:rFonts w:ascii="Arial" w:hAnsi="Arial" w:cs="Arial"/>
                <w:color w:val="000000"/>
                <w:sz w:val="20"/>
                <w:szCs w:val="20"/>
              </w:rPr>
              <w:t>Paaugstinātas</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redzamības</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siltās</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bikses</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poliesters</w:t>
            </w:r>
            <w:proofErr w:type="spellEnd"/>
            <w:r w:rsidRPr="004326E9">
              <w:rPr>
                <w:rFonts w:ascii="Arial" w:hAnsi="Arial" w:cs="Arial"/>
                <w:color w:val="000000"/>
                <w:sz w:val="20"/>
                <w:szCs w:val="20"/>
              </w:rPr>
              <w:t>)</w:t>
            </w:r>
          </w:p>
        </w:tc>
        <w:tc>
          <w:tcPr>
            <w:tcW w:w="1415" w:type="dxa"/>
            <w:tcBorders>
              <w:top w:val="single" w:sz="4" w:space="0" w:color="auto"/>
              <w:left w:val="nil"/>
              <w:bottom w:val="single" w:sz="4" w:space="0" w:color="auto"/>
            </w:tcBorders>
            <w:shd w:val="clear" w:color="auto" w:fill="auto"/>
            <w:vAlign w:val="center"/>
          </w:tcPr>
          <w:p w14:paraId="0C063AE9" w14:textId="77777777" w:rsidR="004326E9" w:rsidRPr="004326E9" w:rsidRDefault="004326E9" w:rsidP="00AB4A0A">
            <w:pPr>
              <w:jc w:val="center"/>
              <w:rPr>
                <w:rFonts w:ascii="Arial" w:hAnsi="Arial" w:cs="Arial"/>
                <w:sz w:val="20"/>
                <w:szCs w:val="20"/>
                <w:lang w:val="lv-LV"/>
              </w:rPr>
            </w:pPr>
            <w:r w:rsidRPr="004326E9">
              <w:rPr>
                <w:rFonts w:ascii="Arial" w:hAnsi="Arial" w:cs="Arial"/>
                <w:color w:val="000000"/>
                <w:sz w:val="20"/>
                <w:szCs w:val="20"/>
              </w:rPr>
              <w:t>1 gab.</w:t>
            </w:r>
          </w:p>
        </w:tc>
        <w:tc>
          <w:tcPr>
            <w:tcW w:w="1827" w:type="dxa"/>
            <w:tcBorders>
              <w:top w:val="single" w:sz="4" w:space="0" w:color="auto"/>
              <w:bottom w:val="single" w:sz="4" w:space="0" w:color="auto"/>
            </w:tcBorders>
          </w:tcPr>
          <w:p w14:paraId="660EB6DD" w14:textId="77777777" w:rsidR="004326E9" w:rsidRPr="004326E9" w:rsidRDefault="004326E9" w:rsidP="00AB4A0A">
            <w:pPr>
              <w:jc w:val="center"/>
              <w:rPr>
                <w:rFonts w:ascii="Arial" w:hAnsi="Arial" w:cs="Arial"/>
                <w:sz w:val="20"/>
                <w:szCs w:val="20"/>
                <w:lang w:val="lv-LV"/>
              </w:rPr>
            </w:pPr>
          </w:p>
        </w:tc>
      </w:tr>
      <w:tr w:rsidR="004326E9" w:rsidRPr="004326E9" w14:paraId="0BC1F92D" w14:textId="77777777" w:rsidTr="00FC02CF">
        <w:trPr>
          <w:trHeight w:val="305"/>
        </w:trPr>
        <w:tc>
          <w:tcPr>
            <w:tcW w:w="803" w:type="dxa"/>
          </w:tcPr>
          <w:p w14:paraId="1645F260" w14:textId="77777777" w:rsidR="004326E9" w:rsidRPr="004326E9" w:rsidRDefault="004326E9" w:rsidP="00AB4A0A">
            <w:pPr>
              <w:jc w:val="both"/>
              <w:rPr>
                <w:rFonts w:ascii="Arial" w:hAnsi="Arial" w:cs="Arial"/>
                <w:sz w:val="20"/>
                <w:szCs w:val="20"/>
                <w:lang w:val="lv-LV"/>
              </w:rPr>
            </w:pPr>
            <w:r w:rsidRPr="004326E9">
              <w:rPr>
                <w:rFonts w:ascii="Arial" w:hAnsi="Arial" w:cs="Arial"/>
                <w:sz w:val="20"/>
                <w:szCs w:val="20"/>
                <w:lang w:val="lv-LV"/>
              </w:rPr>
              <w:t>1.8.</w:t>
            </w:r>
          </w:p>
        </w:tc>
        <w:tc>
          <w:tcPr>
            <w:tcW w:w="5242" w:type="dxa"/>
            <w:gridSpan w:val="2"/>
            <w:tcBorders>
              <w:top w:val="single" w:sz="4" w:space="0" w:color="auto"/>
              <w:left w:val="nil"/>
              <w:bottom w:val="single" w:sz="4" w:space="0" w:color="auto"/>
              <w:right w:val="single" w:sz="4" w:space="0" w:color="auto"/>
            </w:tcBorders>
            <w:shd w:val="clear" w:color="auto" w:fill="auto"/>
            <w:vAlign w:val="bottom"/>
          </w:tcPr>
          <w:p w14:paraId="14701675" w14:textId="77777777" w:rsidR="004326E9" w:rsidRPr="004326E9" w:rsidRDefault="004326E9" w:rsidP="00AB4A0A">
            <w:pPr>
              <w:jc w:val="both"/>
              <w:rPr>
                <w:rFonts w:ascii="Arial" w:hAnsi="Arial" w:cs="Arial"/>
                <w:sz w:val="20"/>
                <w:szCs w:val="20"/>
                <w:lang w:val="lv-LV"/>
              </w:rPr>
            </w:pPr>
            <w:r w:rsidRPr="004326E9">
              <w:rPr>
                <w:rFonts w:ascii="Arial" w:hAnsi="Arial" w:cs="Arial"/>
                <w:color w:val="000000"/>
                <w:sz w:val="20"/>
                <w:szCs w:val="20"/>
              </w:rPr>
              <w:t>T-</w:t>
            </w:r>
            <w:proofErr w:type="spellStart"/>
            <w:r w:rsidRPr="004326E9">
              <w:rPr>
                <w:rFonts w:ascii="Arial" w:hAnsi="Arial" w:cs="Arial"/>
                <w:color w:val="000000"/>
                <w:sz w:val="20"/>
                <w:szCs w:val="20"/>
              </w:rPr>
              <w:t>krekla</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mazgāšana</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kokvilna</w:t>
            </w:r>
            <w:proofErr w:type="spellEnd"/>
            <w:r w:rsidRPr="004326E9">
              <w:rPr>
                <w:rFonts w:ascii="Arial" w:hAnsi="Arial" w:cs="Arial"/>
                <w:color w:val="000000"/>
                <w:sz w:val="20"/>
                <w:szCs w:val="20"/>
              </w:rPr>
              <w:t>)</w:t>
            </w:r>
          </w:p>
        </w:tc>
        <w:tc>
          <w:tcPr>
            <w:tcW w:w="1415" w:type="dxa"/>
            <w:tcBorders>
              <w:top w:val="single" w:sz="4" w:space="0" w:color="auto"/>
              <w:left w:val="nil"/>
              <w:bottom w:val="single" w:sz="4" w:space="0" w:color="auto"/>
            </w:tcBorders>
            <w:shd w:val="clear" w:color="auto" w:fill="auto"/>
            <w:vAlign w:val="center"/>
          </w:tcPr>
          <w:p w14:paraId="2B1A4838" w14:textId="77777777" w:rsidR="004326E9" w:rsidRPr="004326E9" w:rsidRDefault="004326E9" w:rsidP="00AB4A0A">
            <w:pPr>
              <w:jc w:val="center"/>
              <w:rPr>
                <w:rFonts w:ascii="Arial" w:hAnsi="Arial" w:cs="Arial"/>
                <w:sz w:val="20"/>
                <w:szCs w:val="20"/>
                <w:lang w:val="lv-LV"/>
              </w:rPr>
            </w:pPr>
            <w:r w:rsidRPr="004326E9">
              <w:rPr>
                <w:rFonts w:ascii="Arial" w:hAnsi="Arial" w:cs="Arial"/>
                <w:color w:val="000000"/>
                <w:sz w:val="20"/>
                <w:szCs w:val="20"/>
              </w:rPr>
              <w:t>1 gab.</w:t>
            </w:r>
          </w:p>
        </w:tc>
        <w:tc>
          <w:tcPr>
            <w:tcW w:w="1827" w:type="dxa"/>
            <w:tcBorders>
              <w:top w:val="single" w:sz="4" w:space="0" w:color="auto"/>
            </w:tcBorders>
          </w:tcPr>
          <w:p w14:paraId="2A514B49" w14:textId="77777777" w:rsidR="004326E9" w:rsidRPr="004326E9" w:rsidRDefault="004326E9" w:rsidP="00AB4A0A">
            <w:pPr>
              <w:jc w:val="center"/>
              <w:rPr>
                <w:rFonts w:ascii="Arial" w:hAnsi="Arial" w:cs="Arial"/>
                <w:sz w:val="20"/>
                <w:szCs w:val="20"/>
                <w:lang w:val="lv-LV"/>
              </w:rPr>
            </w:pPr>
          </w:p>
        </w:tc>
      </w:tr>
      <w:tr w:rsidR="004326E9" w:rsidRPr="004326E9" w14:paraId="611DBB62" w14:textId="77777777" w:rsidTr="00FC02CF">
        <w:trPr>
          <w:trHeight w:val="305"/>
        </w:trPr>
        <w:tc>
          <w:tcPr>
            <w:tcW w:w="803" w:type="dxa"/>
          </w:tcPr>
          <w:p w14:paraId="2B80FC08" w14:textId="77777777" w:rsidR="004326E9" w:rsidRPr="004326E9" w:rsidRDefault="004326E9" w:rsidP="00AB4A0A">
            <w:pPr>
              <w:jc w:val="both"/>
              <w:rPr>
                <w:rFonts w:ascii="Arial" w:hAnsi="Arial" w:cs="Arial"/>
                <w:sz w:val="20"/>
                <w:szCs w:val="20"/>
                <w:lang w:val="lv-LV"/>
              </w:rPr>
            </w:pPr>
            <w:r w:rsidRPr="004326E9">
              <w:rPr>
                <w:rFonts w:ascii="Arial" w:hAnsi="Arial" w:cs="Arial"/>
                <w:sz w:val="20"/>
                <w:szCs w:val="20"/>
                <w:lang w:val="lv-LV"/>
              </w:rPr>
              <w:t>1.9.</w:t>
            </w:r>
          </w:p>
        </w:tc>
        <w:tc>
          <w:tcPr>
            <w:tcW w:w="5242" w:type="dxa"/>
            <w:gridSpan w:val="2"/>
            <w:tcBorders>
              <w:top w:val="nil"/>
              <w:left w:val="nil"/>
              <w:bottom w:val="single" w:sz="4" w:space="0" w:color="auto"/>
              <w:right w:val="single" w:sz="4" w:space="0" w:color="auto"/>
            </w:tcBorders>
            <w:shd w:val="clear" w:color="auto" w:fill="auto"/>
            <w:vAlign w:val="bottom"/>
          </w:tcPr>
          <w:p w14:paraId="0E5179BA" w14:textId="77777777" w:rsidR="004326E9" w:rsidRPr="004326E9" w:rsidRDefault="004326E9" w:rsidP="00AB4A0A">
            <w:pPr>
              <w:jc w:val="both"/>
              <w:rPr>
                <w:rFonts w:ascii="Arial" w:hAnsi="Arial" w:cs="Arial"/>
                <w:sz w:val="20"/>
                <w:szCs w:val="20"/>
                <w:lang w:val="lv-LV"/>
              </w:rPr>
            </w:pPr>
            <w:proofErr w:type="spellStart"/>
            <w:r w:rsidRPr="004326E9">
              <w:rPr>
                <w:rFonts w:ascii="Arial" w:hAnsi="Arial" w:cs="Arial"/>
                <w:color w:val="000000"/>
                <w:sz w:val="20"/>
                <w:szCs w:val="20"/>
              </w:rPr>
              <w:t>Krekla</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mazgāšana</w:t>
            </w:r>
            <w:proofErr w:type="spellEnd"/>
          </w:p>
        </w:tc>
        <w:tc>
          <w:tcPr>
            <w:tcW w:w="1415" w:type="dxa"/>
            <w:tcBorders>
              <w:top w:val="nil"/>
              <w:left w:val="nil"/>
              <w:bottom w:val="single" w:sz="4" w:space="0" w:color="auto"/>
            </w:tcBorders>
            <w:shd w:val="clear" w:color="auto" w:fill="auto"/>
            <w:vAlign w:val="center"/>
          </w:tcPr>
          <w:p w14:paraId="66B79E99" w14:textId="77777777" w:rsidR="004326E9" w:rsidRPr="004326E9" w:rsidRDefault="004326E9" w:rsidP="00AB4A0A">
            <w:pPr>
              <w:jc w:val="center"/>
              <w:rPr>
                <w:rFonts w:ascii="Arial" w:hAnsi="Arial" w:cs="Arial"/>
                <w:sz w:val="20"/>
                <w:szCs w:val="20"/>
                <w:lang w:val="lv-LV"/>
              </w:rPr>
            </w:pPr>
            <w:r w:rsidRPr="004326E9">
              <w:rPr>
                <w:rFonts w:ascii="Arial" w:hAnsi="Arial" w:cs="Arial"/>
                <w:color w:val="000000"/>
                <w:sz w:val="20"/>
                <w:szCs w:val="20"/>
              </w:rPr>
              <w:t>1 gab.</w:t>
            </w:r>
          </w:p>
        </w:tc>
        <w:tc>
          <w:tcPr>
            <w:tcW w:w="1827" w:type="dxa"/>
          </w:tcPr>
          <w:p w14:paraId="2D4C3F1B" w14:textId="77777777" w:rsidR="004326E9" w:rsidRPr="004326E9" w:rsidRDefault="004326E9" w:rsidP="00AB4A0A">
            <w:pPr>
              <w:jc w:val="center"/>
              <w:rPr>
                <w:rFonts w:ascii="Arial" w:hAnsi="Arial" w:cs="Arial"/>
                <w:sz w:val="20"/>
                <w:szCs w:val="20"/>
                <w:lang w:val="lv-LV"/>
              </w:rPr>
            </w:pPr>
          </w:p>
        </w:tc>
      </w:tr>
      <w:tr w:rsidR="004326E9" w:rsidRPr="004326E9" w14:paraId="1D685C3F" w14:textId="77777777" w:rsidTr="00FC02CF">
        <w:trPr>
          <w:trHeight w:val="305"/>
        </w:trPr>
        <w:tc>
          <w:tcPr>
            <w:tcW w:w="803" w:type="dxa"/>
          </w:tcPr>
          <w:p w14:paraId="4CAA90DE" w14:textId="77777777" w:rsidR="004326E9" w:rsidRPr="004326E9" w:rsidRDefault="004326E9" w:rsidP="00AB4A0A">
            <w:pPr>
              <w:jc w:val="both"/>
              <w:rPr>
                <w:rFonts w:ascii="Arial" w:hAnsi="Arial" w:cs="Arial"/>
                <w:sz w:val="20"/>
                <w:szCs w:val="20"/>
                <w:lang w:val="lv-LV"/>
              </w:rPr>
            </w:pPr>
            <w:r w:rsidRPr="004326E9">
              <w:rPr>
                <w:rFonts w:ascii="Arial" w:hAnsi="Arial" w:cs="Arial"/>
                <w:sz w:val="20"/>
                <w:szCs w:val="20"/>
                <w:lang w:val="lv-LV"/>
              </w:rPr>
              <w:t>1.10.</w:t>
            </w:r>
          </w:p>
        </w:tc>
        <w:tc>
          <w:tcPr>
            <w:tcW w:w="5242" w:type="dxa"/>
            <w:gridSpan w:val="2"/>
            <w:tcBorders>
              <w:top w:val="nil"/>
              <w:left w:val="nil"/>
              <w:bottom w:val="single" w:sz="4" w:space="0" w:color="auto"/>
              <w:right w:val="single" w:sz="4" w:space="0" w:color="auto"/>
            </w:tcBorders>
            <w:shd w:val="clear" w:color="auto" w:fill="auto"/>
            <w:vAlign w:val="bottom"/>
          </w:tcPr>
          <w:p w14:paraId="46846E90" w14:textId="77777777" w:rsidR="004326E9" w:rsidRPr="004326E9" w:rsidRDefault="004326E9" w:rsidP="00AB4A0A">
            <w:pPr>
              <w:rPr>
                <w:rFonts w:ascii="Arial" w:hAnsi="Arial" w:cs="Arial"/>
                <w:color w:val="000000"/>
                <w:sz w:val="20"/>
                <w:szCs w:val="20"/>
              </w:rPr>
            </w:pPr>
            <w:proofErr w:type="spellStart"/>
            <w:r w:rsidRPr="004326E9">
              <w:rPr>
                <w:rFonts w:ascii="Arial" w:hAnsi="Arial" w:cs="Arial"/>
                <w:color w:val="000000"/>
                <w:sz w:val="20"/>
                <w:szCs w:val="20"/>
              </w:rPr>
              <w:t>Signālveste</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poliesters</w:t>
            </w:r>
            <w:proofErr w:type="spellEnd"/>
            <w:r w:rsidRPr="004326E9">
              <w:rPr>
                <w:rFonts w:ascii="Arial" w:hAnsi="Arial" w:cs="Arial"/>
                <w:color w:val="000000"/>
                <w:sz w:val="20"/>
                <w:szCs w:val="20"/>
              </w:rPr>
              <w:t>)</w:t>
            </w:r>
          </w:p>
        </w:tc>
        <w:tc>
          <w:tcPr>
            <w:tcW w:w="1415" w:type="dxa"/>
            <w:tcBorders>
              <w:top w:val="nil"/>
              <w:left w:val="nil"/>
              <w:bottom w:val="single" w:sz="4" w:space="0" w:color="auto"/>
            </w:tcBorders>
            <w:shd w:val="clear" w:color="auto" w:fill="auto"/>
            <w:vAlign w:val="center"/>
          </w:tcPr>
          <w:p w14:paraId="619262F3" w14:textId="77777777" w:rsidR="004326E9" w:rsidRPr="004326E9" w:rsidRDefault="004326E9" w:rsidP="00AB4A0A">
            <w:pPr>
              <w:jc w:val="center"/>
              <w:rPr>
                <w:rFonts w:ascii="Arial" w:hAnsi="Arial" w:cs="Arial"/>
                <w:sz w:val="20"/>
                <w:szCs w:val="20"/>
                <w:lang w:val="lv-LV"/>
              </w:rPr>
            </w:pPr>
            <w:r w:rsidRPr="004326E9">
              <w:rPr>
                <w:rFonts w:ascii="Arial" w:hAnsi="Arial" w:cs="Arial"/>
                <w:color w:val="000000"/>
                <w:sz w:val="20"/>
                <w:szCs w:val="20"/>
              </w:rPr>
              <w:t>1 gab.</w:t>
            </w:r>
          </w:p>
        </w:tc>
        <w:tc>
          <w:tcPr>
            <w:tcW w:w="1827" w:type="dxa"/>
          </w:tcPr>
          <w:p w14:paraId="47EAFFE9" w14:textId="77777777" w:rsidR="004326E9" w:rsidRPr="004326E9" w:rsidRDefault="004326E9" w:rsidP="00AB4A0A">
            <w:pPr>
              <w:jc w:val="center"/>
              <w:rPr>
                <w:rFonts w:ascii="Arial" w:hAnsi="Arial" w:cs="Arial"/>
                <w:sz w:val="20"/>
                <w:szCs w:val="20"/>
                <w:lang w:val="lv-LV"/>
              </w:rPr>
            </w:pPr>
          </w:p>
        </w:tc>
      </w:tr>
      <w:tr w:rsidR="004326E9" w:rsidRPr="004326E9" w14:paraId="295F9ED6" w14:textId="77777777" w:rsidTr="00FC02CF">
        <w:trPr>
          <w:trHeight w:val="305"/>
        </w:trPr>
        <w:tc>
          <w:tcPr>
            <w:tcW w:w="803" w:type="dxa"/>
          </w:tcPr>
          <w:p w14:paraId="47A7A51E" w14:textId="77777777" w:rsidR="004326E9" w:rsidRPr="004326E9" w:rsidRDefault="004326E9" w:rsidP="00AB4A0A">
            <w:pPr>
              <w:jc w:val="both"/>
              <w:rPr>
                <w:rFonts w:ascii="Arial" w:hAnsi="Arial" w:cs="Arial"/>
                <w:sz w:val="20"/>
                <w:szCs w:val="20"/>
                <w:lang w:val="lv-LV"/>
              </w:rPr>
            </w:pPr>
            <w:r w:rsidRPr="004326E9">
              <w:rPr>
                <w:rFonts w:ascii="Arial" w:hAnsi="Arial" w:cs="Arial"/>
                <w:sz w:val="20"/>
                <w:szCs w:val="20"/>
                <w:lang w:val="lv-LV"/>
              </w:rPr>
              <w:t>1.11.</w:t>
            </w:r>
          </w:p>
        </w:tc>
        <w:tc>
          <w:tcPr>
            <w:tcW w:w="5242" w:type="dxa"/>
            <w:gridSpan w:val="2"/>
            <w:tcBorders>
              <w:top w:val="nil"/>
              <w:left w:val="nil"/>
              <w:bottom w:val="single" w:sz="4" w:space="0" w:color="auto"/>
              <w:right w:val="single" w:sz="4" w:space="0" w:color="auto"/>
            </w:tcBorders>
            <w:shd w:val="clear" w:color="auto" w:fill="auto"/>
            <w:vAlign w:val="bottom"/>
          </w:tcPr>
          <w:p w14:paraId="05764DA3" w14:textId="77777777" w:rsidR="004326E9" w:rsidRPr="004326E9" w:rsidRDefault="004326E9" w:rsidP="00AB4A0A">
            <w:pPr>
              <w:rPr>
                <w:rFonts w:ascii="Arial" w:hAnsi="Arial" w:cs="Arial"/>
                <w:color w:val="000000"/>
                <w:sz w:val="20"/>
                <w:szCs w:val="20"/>
                <w:lang w:val="lv-LV"/>
              </w:rPr>
            </w:pPr>
            <w:r w:rsidRPr="004326E9">
              <w:rPr>
                <w:rFonts w:ascii="Arial" w:hAnsi="Arial" w:cs="Arial"/>
                <w:color w:val="000000"/>
                <w:sz w:val="20"/>
                <w:szCs w:val="20"/>
                <w:lang w:val="lv-LV"/>
              </w:rPr>
              <w:t>Halāts (kokvilnas/poliestera)</w:t>
            </w:r>
          </w:p>
        </w:tc>
        <w:tc>
          <w:tcPr>
            <w:tcW w:w="1415" w:type="dxa"/>
            <w:tcBorders>
              <w:top w:val="nil"/>
              <w:left w:val="nil"/>
              <w:bottom w:val="single" w:sz="4" w:space="0" w:color="auto"/>
            </w:tcBorders>
            <w:shd w:val="clear" w:color="auto" w:fill="auto"/>
            <w:vAlign w:val="center"/>
          </w:tcPr>
          <w:p w14:paraId="268D229C" w14:textId="77777777" w:rsidR="004326E9" w:rsidRPr="004326E9" w:rsidRDefault="004326E9" w:rsidP="00AB4A0A">
            <w:pPr>
              <w:jc w:val="center"/>
              <w:rPr>
                <w:rFonts w:ascii="Arial" w:hAnsi="Arial" w:cs="Arial"/>
                <w:sz w:val="20"/>
                <w:szCs w:val="20"/>
                <w:lang w:val="lv-LV"/>
              </w:rPr>
            </w:pPr>
            <w:r w:rsidRPr="004326E9">
              <w:rPr>
                <w:rFonts w:ascii="Arial" w:hAnsi="Arial" w:cs="Arial"/>
                <w:color w:val="000000"/>
                <w:sz w:val="20"/>
                <w:szCs w:val="20"/>
              </w:rPr>
              <w:t>1 gab.</w:t>
            </w:r>
          </w:p>
        </w:tc>
        <w:tc>
          <w:tcPr>
            <w:tcW w:w="1827" w:type="dxa"/>
          </w:tcPr>
          <w:p w14:paraId="0F757D96" w14:textId="77777777" w:rsidR="004326E9" w:rsidRPr="004326E9" w:rsidRDefault="004326E9" w:rsidP="00AB4A0A">
            <w:pPr>
              <w:jc w:val="center"/>
              <w:rPr>
                <w:rFonts w:ascii="Arial" w:hAnsi="Arial" w:cs="Arial"/>
                <w:sz w:val="20"/>
                <w:szCs w:val="20"/>
                <w:lang w:val="lv-LV"/>
              </w:rPr>
            </w:pPr>
          </w:p>
        </w:tc>
      </w:tr>
      <w:tr w:rsidR="00FC02CF" w:rsidRPr="004326E9" w14:paraId="243A49C7" w14:textId="77777777" w:rsidTr="00FC02CF">
        <w:trPr>
          <w:trHeight w:val="402"/>
        </w:trPr>
        <w:tc>
          <w:tcPr>
            <w:tcW w:w="803" w:type="dxa"/>
          </w:tcPr>
          <w:p w14:paraId="545D4C2F" w14:textId="77777777" w:rsidR="00FC02CF" w:rsidRPr="004326E9" w:rsidRDefault="00FC02CF" w:rsidP="00FC02CF">
            <w:pPr>
              <w:jc w:val="both"/>
              <w:rPr>
                <w:rFonts w:ascii="Arial" w:hAnsi="Arial" w:cs="Arial"/>
                <w:sz w:val="20"/>
                <w:szCs w:val="20"/>
                <w:lang w:val="lv-LV"/>
              </w:rPr>
            </w:pPr>
            <w:r w:rsidRPr="004326E9">
              <w:rPr>
                <w:rFonts w:ascii="Arial" w:hAnsi="Arial" w:cs="Arial"/>
                <w:sz w:val="20"/>
                <w:szCs w:val="20"/>
                <w:lang w:val="lv-LV"/>
              </w:rPr>
              <w:t>1.12.</w:t>
            </w:r>
          </w:p>
        </w:tc>
        <w:tc>
          <w:tcPr>
            <w:tcW w:w="5242" w:type="dxa"/>
            <w:gridSpan w:val="2"/>
            <w:tcBorders>
              <w:top w:val="nil"/>
              <w:left w:val="nil"/>
              <w:bottom w:val="single" w:sz="4" w:space="0" w:color="auto"/>
              <w:right w:val="single" w:sz="4" w:space="0" w:color="auto"/>
            </w:tcBorders>
            <w:shd w:val="clear" w:color="auto" w:fill="auto"/>
            <w:vAlign w:val="center"/>
          </w:tcPr>
          <w:p w14:paraId="1A409C1D" w14:textId="6967ED6F" w:rsidR="00FC02CF" w:rsidRPr="00FC02CF" w:rsidRDefault="00FC02CF" w:rsidP="00FC02CF">
            <w:pPr>
              <w:jc w:val="both"/>
              <w:rPr>
                <w:rFonts w:ascii="Arial" w:hAnsi="Arial" w:cs="Arial"/>
                <w:sz w:val="20"/>
                <w:szCs w:val="20"/>
                <w:lang w:val="lv-LV"/>
              </w:rPr>
            </w:pPr>
            <w:r w:rsidRPr="00FC02CF">
              <w:rPr>
                <w:rFonts w:ascii="Arial" w:hAnsi="Arial" w:cs="Arial"/>
                <w:sz w:val="20"/>
                <w:szCs w:val="20"/>
                <w:lang w:val="lv-LV"/>
              </w:rPr>
              <w:t>Gultas veļas mazgāšana, gludināšana, cietināšana</w:t>
            </w:r>
          </w:p>
        </w:tc>
        <w:tc>
          <w:tcPr>
            <w:tcW w:w="1415" w:type="dxa"/>
            <w:tcBorders>
              <w:top w:val="nil"/>
              <w:left w:val="nil"/>
              <w:bottom w:val="single" w:sz="4" w:space="0" w:color="auto"/>
            </w:tcBorders>
            <w:shd w:val="clear" w:color="auto" w:fill="auto"/>
            <w:vAlign w:val="center"/>
          </w:tcPr>
          <w:p w14:paraId="3BB1D3BC" w14:textId="458C7CC2" w:rsidR="00FC02CF" w:rsidRPr="00FC02CF" w:rsidRDefault="00FC02CF" w:rsidP="00FC02CF">
            <w:pPr>
              <w:jc w:val="center"/>
              <w:rPr>
                <w:rFonts w:ascii="Arial" w:hAnsi="Arial" w:cs="Arial"/>
                <w:sz w:val="20"/>
                <w:szCs w:val="20"/>
                <w:lang w:val="lv-LV"/>
              </w:rPr>
            </w:pPr>
            <w:r w:rsidRPr="00FC02CF">
              <w:rPr>
                <w:rFonts w:ascii="Arial" w:hAnsi="Arial" w:cs="Arial"/>
                <w:color w:val="000000"/>
                <w:sz w:val="20"/>
                <w:szCs w:val="20"/>
              </w:rPr>
              <w:t>1 kg</w:t>
            </w:r>
          </w:p>
        </w:tc>
        <w:tc>
          <w:tcPr>
            <w:tcW w:w="1827" w:type="dxa"/>
          </w:tcPr>
          <w:p w14:paraId="3014ACEA" w14:textId="77777777" w:rsidR="00FC02CF" w:rsidRPr="004326E9" w:rsidRDefault="00FC02CF" w:rsidP="00FC02CF">
            <w:pPr>
              <w:jc w:val="center"/>
              <w:rPr>
                <w:rFonts w:ascii="Arial" w:hAnsi="Arial" w:cs="Arial"/>
                <w:sz w:val="20"/>
                <w:szCs w:val="20"/>
                <w:lang w:val="lv-LV"/>
              </w:rPr>
            </w:pPr>
          </w:p>
        </w:tc>
      </w:tr>
      <w:tr w:rsidR="00FC02CF" w:rsidRPr="004326E9" w14:paraId="0984C04D" w14:textId="77777777" w:rsidTr="00FC02CF">
        <w:trPr>
          <w:trHeight w:val="402"/>
        </w:trPr>
        <w:tc>
          <w:tcPr>
            <w:tcW w:w="803" w:type="dxa"/>
          </w:tcPr>
          <w:p w14:paraId="2E9DC989" w14:textId="2305CD8F" w:rsidR="00FC02CF" w:rsidRPr="004326E9" w:rsidRDefault="00FC02CF" w:rsidP="00FC02CF">
            <w:pPr>
              <w:jc w:val="both"/>
              <w:rPr>
                <w:rFonts w:ascii="Arial" w:hAnsi="Arial" w:cs="Arial"/>
                <w:sz w:val="20"/>
                <w:szCs w:val="20"/>
                <w:lang w:val="lv-LV"/>
              </w:rPr>
            </w:pPr>
            <w:r>
              <w:rPr>
                <w:rFonts w:ascii="Arial" w:hAnsi="Arial" w:cs="Arial"/>
                <w:sz w:val="20"/>
                <w:szCs w:val="20"/>
                <w:lang w:val="lv-LV"/>
              </w:rPr>
              <w:t>1.13.</w:t>
            </w:r>
          </w:p>
        </w:tc>
        <w:tc>
          <w:tcPr>
            <w:tcW w:w="5242" w:type="dxa"/>
            <w:gridSpan w:val="2"/>
            <w:tcBorders>
              <w:top w:val="nil"/>
              <w:left w:val="nil"/>
              <w:bottom w:val="single" w:sz="4" w:space="0" w:color="auto"/>
              <w:right w:val="single" w:sz="4" w:space="0" w:color="auto"/>
            </w:tcBorders>
            <w:shd w:val="clear" w:color="auto" w:fill="auto"/>
            <w:vAlign w:val="center"/>
          </w:tcPr>
          <w:p w14:paraId="76495047" w14:textId="5C9249D2" w:rsidR="00FC02CF" w:rsidRPr="00FC02CF" w:rsidRDefault="00FC02CF" w:rsidP="00FC02CF">
            <w:pPr>
              <w:jc w:val="both"/>
              <w:rPr>
                <w:rFonts w:ascii="Arial" w:hAnsi="Arial" w:cs="Arial"/>
                <w:color w:val="000000"/>
                <w:sz w:val="20"/>
                <w:szCs w:val="20"/>
              </w:rPr>
            </w:pPr>
            <w:r w:rsidRPr="00FC02CF">
              <w:rPr>
                <w:rFonts w:ascii="Arial" w:hAnsi="Arial" w:cs="Arial"/>
                <w:sz w:val="20"/>
                <w:szCs w:val="20"/>
                <w:lang w:val="lv-LV"/>
              </w:rPr>
              <w:t>Dvieļi frotē mazie</w:t>
            </w:r>
          </w:p>
        </w:tc>
        <w:tc>
          <w:tcPr>
            <w:tcW w:w="1415" w:type="dxa"/>
            <w:tcBorders>
              <w:top w:val="nil"/>
              <w:left w:val="nil"/>
              <w:bottom w:val="single" w:sz="4" w:space="0" w:color="auto"/>
            </w:tcBorders>
            <w:shd w:val="clear" w:color="auto" w:fill="auto"/>
            <w:vAlign w:val="center"/>
          </w:tcPr>
          <w:p w14:paraId="7599A6E1" w14:textId="09042F4D" w:rsidR="00FC02CF" w:rsidRPr="00FC02CF" w:rsidRDefault="00FC02CF" w:rsidP="00FC02CF">
            <w:pPr>
              <w:jc w:val="center"/>
              <w:rPr>
                <w:rFonts w:ascii="Arial" w:hAnsi="Arial" w:cs="Arial"/>
                <w:color w:val="000000"/>
                <w:sz w:val="20"/>
                <w:szCs w:val="20"/>
              </w:rPr>
            </w:pPr>
            <w:r w:rsidRPr="00FC02CF">
              <w:rPr>
                <w:rFonts w:ascii="Arial" w:hAnsi="Arial" w:cs="Arial"/>
                <w:color w:val="000000"/>
                <w:sz w:val="20"/>
                <w:szCs w:val="20"/>
              </w:rPr>
              <w:t>1 gab.</w:t>
            </w:r>
          </w:p>
        </w:tc>
        <w:tc>
          <w:tcPr>
            <w:tcW w:w="1827" w:type="dxa"/>
          </w:tcPr>
          <w:p w14:paraId="22A405F1" w14:textId="77777777" w:rsidR="00FC02CF" w:rsidRPr="004326E9" w:rsidRDefault="00FC02CF" w:rsidP="00FC02CF">
            <w:pPr>
              <w:jc w:val="center"/>
              <w:rPr>
                <w:rFonts w:ascii="Arial" w:hAnsi="Arial" w:cs="Arial"/>
                <w:sz w:val="20"/>
                <w:szCs w:val="20"/>
                <w:lang w:val="lv-LV"/>
              </w:rPr>
            </w:pPr>
          </w:p>
        </w:tc>
      </w:tr>
      <w:tr w:rsidR="00FC02CF" w:rsidRPr="004326E9" w14:paraId="4D7A08F8" w14:textId="77777777" w:rsidTr="00FC02CF">
        <w:trPr>
          <w:trHeight w:val="402"/>
        </w:trPr>
        <w:tc>
          <w:tcPr>
            <w:tcW w:w="803" w:type="dxa"/>
          </w:tcPr>
          <w:p w14:paraId="0ACC34D0" w14:textId="2023F522" w:rsidR="00FC02CF" w:rsidRPr="004326E9" w:rsidRDefault="00FC02CF" w:rsidP="00FC02CF">
            <w:pPr>
              <w:jc w:val="both"/>
              <w:rPr>
                <w:rFonts w:ascii="Arial" w:hAnsi="Arial" w:cs="Arial"/>
                <w:sz w:val="20"/>
                <w:szCs w:val="20"/>
                <w:lang w:val="lv-LV"/>
              </w:rPr>
            </w:pPr>
            <w:r>
              <w:rPr>
                <w:rFonts w:ascii="Arial" w:hAnsi="Arial" w:cs="Arial"/>
                <w:sz w:val="20"/>
                <w:szCs w:val="20"/>
                <w:lang w:val="lv-LV"/>
              </w:rPr>
              <w:t>1.14.</w:t>
            </w:r>
          </w:p>
        </w:tc>
        <w:tc>
          <w:tcPr>
            <w:tcW w:w="5242" w:type="dxa"/>
            <w:gridSpan w:val="2"/>
            <w:tcBorders>
              <w:top w:val="nil"/>
              <w:left w:val="nil"/>
              <w:bottom w:val="single" w:sz="4" w:space="0" w:color="auto"/>
              <w:right w:val="single" w:sz="4" w:space="0" w:color="auto"/>
            </w:tcBorders>
            <w:shd w:val="clear" w:color="auto" w:fill="auto"/>
            <w:vAlign w:val="center"/>
          </w:tcPr>
          <w:p w14:paraId="5712C25D" w14:textId="369601F3" w:rsidR="00FC02CF" w:rsidRPr="00FC02CF" w:rsidRDefault="00FC02CF" w:rsidP="00FC02CF">
            <w:pPr>
              <w:jc w:val="both"/>
              <w:rPr>
                <w:rFonts w:ascii="Arial" w:hAnsi="Arial" w:cs="Arial"/>
                <w:color w:val="000000"/>
                <w:sz w:val="20"/>
                <w:szCs w:val="20"/>
              </w:rPr>
            </w:pPr>
            <w:r w:rsidRPr="00FC02CF">
              <w:rPr>
                <w:rFonts w:ascii="Arial" w:hAnsi="Arial" w:cs="Arial"/>
                <w:sz w:val="20"/>
                <w:szCs w:val="20"/>
                <w:lang w:val="lv-LV"/>
              </w:rPr>
              <w:t>Dvieļi frotē lielie</w:t>
            </w:r>
          </w:p>
        </w:tc>
        <w:tc>
          <w:tcPr>
            <w:tcW w:w="1415" w:type="dxa"/>
            <w:tcBorders>
              <w:top w:val="nil"/>
              <w:left w:val="nil"/>
              <w:bottom w:val="single" w:sz="4" w:space="0" w:color="auto"/>
            </w:tcBorders>
            <w:shd w:val="clear" w:color="auto" w:fill="auto"/>
            <w:vAlign w:val="center"/>
          </w:tcPr>
          <w:p w14:paraId="05B74979" w14:textId="46E509BC" w:rsidR="00FC02CF" w:rsidRPr="00FC02CF" w:rsidRDefault="00FC02CF" w:rsidP="00FC02CF">
            <w:pPr>
              <w:jc w:val="center"/>
              <w:rPr>
                <w:rFonts w:ascii="Arial" w:hAnsi="Arial" w:cs="Arial"/>
                <w:color w:val="000000"/>
                <w:sz w:val="20"/>
                <w:szCs w:val="20"/>
              </w:rPr>
            </w:pPr>
            <w:r w:rsidRPr="00FC02CF">
              <w:rPr>
                <w:rFonts w:ascii="Arial" w:hAnsi="Arial" w:cs="Arial"/>
                <w:color w:val="000000"/>
                <w:sz w:val="20"/>
                <w:szCs w:val="20"/>
              </w:rPr>
              <w:t>1 gab.</w:t>
            </w:r>
          </w:p>
        </w:tc>
        <w:tc>
          <w:tcPr>
            <w:tcW w:w="1827" w:type="dxa"/>
          </w:tcPr>
          <w:p w14:paraId="638A58B5" w14:textId="77777777" w:rsidR="00FC02CF" w:rsidRPr="004326E9" w:rsidRDefault="00FC02CF" w:rsidP="00FC02CF">
            <w:pPr>
              <w:jc w:val="center"/>
              <w:rPr>
                <w:rFonts w:ascii="Arial" w:hAnsi="Arial" w:cs="Arial"/>
                <w:sz w:val="20"/>
                <w:szCs w:val="20"/>
                <w:lang w:val="lv-LV"/>
              </w:rPr>
            </w:pPr>
          </w:p>
        </w:tc>
      </w:tr>
      <w:tr w:rsidR="00FC02CF" w:rsidRPr="004326E9" w14:paraId="20B777F0" w14:textId="77777777" w:rsidTr="00FC02CF">
        <w:trPr>
          <w:trHeight w:val="402"/>
        </w:trPr>
        <w:tc>
          <w:tcPr>
            <w:tcW w:w="803" w:type="dxa"/>
          </w:tcPr>
          <w:p w14:paraId="47387BCF" w14:textId="49C2F070" w:rsidR="00FC02CF" w:rsidRPr="004326E9" w:rsidRDefault="00FC02CF" w:rsidP="00FC02CF">
            <w:pPr>
              <w:jc w:val="both"/>
              <w:rPr>
                <w:rFonts w:ascii="Arial" w:hAnsi="Arial" w:cs="Arial"/>
                <w:sz w:val="20"/>
                <w:szCs w:val="20"/>
                <w:lang w:val="lv-LV"/>
              </w:rPr>
            </w:pPr>
            <w:r>
              <w:rPr>
                <w:rFonts w:ascii="Arial" w:hAnsi="Arial" w:cs="Arial"/>
                <w:sz w:val="20"/>
                <w:szCs w:val="20"/>
                <w:lang w:val="lv-LV"/>
              </w:rPr>
              <w:t>1.15.</w:t>
            </w:r>
          </w:p>
        </w:tc>
        <w:tc>
          <w:tcPr>
            <w:tcW w:w="5242" w:type="dxa"/>
            <w:gridSpan w:val="2"/>
            <w:tcBorders>
              <w:top w:val="nil"/>
              <w:left w:val="nil"/>
              <w:bottom w:val="single" w:sz="4" w:space="0" w:color="auto"/>
              <w:right w:val="single" w:sz="4" w:space="0" w:color="auto"/>
            </w:tcBorders>
            <w:shd w:val="clear" w:color="auto" w:fill="auto"/>
            <w:vAlign w:val="center"/>
          </w:tcPr>
          <w:p w14:paraId="5CF2A20B" w14:textId="2661C443" w:rsidR="00FC02CF" w:rsidRPr="00FC02CF" w:rsidRDefault="00FC02CF" w:rsidP="00FC02CF">
            <w:pPr>
              <w:jc w:val="both"/>
              <w:rPr>
                <w:rFonts w:ascii="Arial" w:hAnsi="Arial" w:cs="Arial"/>
                <w:color w:val="000000"/>
                <w:sz w:val="20"/>
                <w:szCs w:val="20"/>
              </w:rPr>
            </w:pPr>
            <w:r w:rsidRPr="00FC02CF">
              <w:rPr>
                <w:rFonts w:ascii="Arial" w:hAnsi="Arial" w:cs="Arial"/>
                <w:sz w:val="20"/>
                <w:szCs w:val="20"/>
                <w:lang w:val="lv-LV"/>
              </w:rPr>
              <w:t>Dvieļi vienkāršie</w:t>
            </w:r>
          </w:p>
        </w:tc>
        <w:tc>
          <w:tcPr>
            <w:tcW w:w="1415" w:type="dxa"/>
            <w:tcBorders>
              <w:top w:val="nil"/>
              <w:left w:val="nil"/>
              <w:bottom w:val="single" w:sz="4" w:space="0" w:color="auto"/>
            </w:tcBorders>
            <w:shd w:val="clear" w:color="auto" w:fill="auto"/>
            <w:vAlign w:val="center"/>
          </w:tcPr>
          <w:p w14:paraId="633F64C6" w14:textId="0972EE0D" w:rsidR="00FC02CF" w:rsidRPr="00FC02CF" w:rsidRDefault="00FC02CF" w:rsidP="00FC02CF">
            <w:pPr>
              <w:jc w:val="center"/>
              <w:rPr>
                <w:rFonts w:ascii="Arial" w:hAnsi="Arial" w:cs="Arial"/>
                <w:color w:val="000000"/>
                <w:sz w:val="20"/>
                <w:szCs w:val="20"/>
              </w:rPr>
            </w:pPr>
            <w:r w:rsidRPr="00FC02CF">
              <w:rPr>
                <w:rFonts w:ascii="Arial" w:hAnsi="Arial" w:cs="Arial"/>
                <w:color w:val="000000"/>
                <w:sz w:val="20"/>
                <w:szCs w:val="20"/>
              </w:rPr>
              <w:t>1 gab.</w:t>
            </w:r>
          </w:p>
        </w:tc>
        <w:tc>
          <w:tcPr>
            <w:tcW w:w="1827" w:type="dxa"/>
          </w:tcPr>
          <w:p w14:paraId="1209E589" w14:textId="77777777" w:rsidR="00FC02CF" w:rsidRPr="004326E9" w:rsidRDefault="00FC02CF" w:rsidP="00FC02CF">
            <w:pPr>
              <w:jc w:val="center"/>
              <w:rPr>
                <w:rFonts w:ascii="Arial" w:hAnsi="Arial" w:cs="Arial"/>
                <w:sz w:val="20"/>
                <w:szCs w:val="20"/>
                <w:lang w:val="lv-LV"/>
              </w:rPr>
            </w:pPr>
          </w:p>
        </w:tc>
      </w:tr>
      <w:tr w:rsidR="004326E9" w:rsidRPr="004326E9" w14:paraId="3BCC04AD" w14:textId="77777777" w:rsidTr="00FC02CF">
        <w:trPr>
          <w:trHeight w:val="305"/>
        </w:trPr>
        <w:tc>
          <w:tcPr>
            <w:tcW w:w="9287" w:type="dxa"/>
            <w:gridSpan w:val="5"/>
            <w:vAlign w:val="center"/>
          </w:tcPr>
          <w:p w14:paraId="6B2D16AE" w14:textId="77777777" w:rsidR="004326E9" w:rsidRPr="004326E9" w:rsidRDefault="004326E9" w:rsidP="00AB4A0A">
            <w:pPr>
              <w:pStyle w:val="Sarakstarindkopa"/>
              <w:numPr>
                <w:ilvl w:val="0"/>
                <w:numId w:val="41"/>
              </w:numPr>
              <w:jc w:val="center"/>
              <w:rPr>
                <w:rFonts w:ascii="Arial" w:hAnsi="Arial" w:cs="Arial"/>
                <w:b/>
                <w:bCs/>
                <w:sz w:val="20"/>
                <w:szCs w:val="20"/>
                <w:lang w:val="lv-LV"/>
              </w:rPr>
            </w:pPr>
            <w:r w:rsidRPr="004326E9">
              <w:rPr>
                <w:rFonts w:ascii="Arial" w:hAnsi="Arial" w:cs="Arial"/>
                <w:b/>
                <w:bCs/>
                <w:sz w:val="20"/>
                <w:szCs w:val="20"/>
                <w:lang w:val="lv-LV"/>
              </w:rPr>
              <w:t>Tīrīšana</w:t>
            </w:r>
          </w:p>
        </w:tc>
      </w:tr>
      <w:tr w:rsidR="004326E9" w:rsidRPr="004326E9" w14:paraId="48D65590" w14:textId="77777777" w:rsidTr="00FC02CF">
        <w:trPr>
          <w:trHeight w:val="305"/>
        </w:trPr>
        <w:tc>
          <w:tcPr>
            <w:tcW w:w="803" w:type="dxa"/>
          </w:tcPr>
          <w:p w14:paraId="1CDC373E" w14:textId="77777777" w:rsidR="004326E9" w:rsidRPr="004326E9" w:rsidRDefault="004326E9" w:rsidP="00AB4A0A">
            <w:pPr>
              <w:jc w:val="both"/>
              <w:rPr>
                <w:rFonts w:ascii="Arial" w:hAnsi="Arial" w:cs="Arial"/>
                <w:sz w:val="20"/>
                <w:szCs w:val="20"/>
                <w:lang w:val="lv-LV"/>
              </w:rPr>
            </w:pPr>
            <w:r w:rsidRPr="004326E9">
              <w:rPr>
                <w:rFonts w:ascii="Arial" w:hAnsi="Arial" w:cs="Arial"/>
                <w:sz w:val="20"/>
                <w:szCs w:val="20"/>
                <w:lang w:val="lv-LV"/>
              </w:rPr>
              <w:t>2.1.</w:t>
            </w:r>
          </w:p>
        </w:tc>
        <w:tc>
          <w:tcPr>
            <w:tcW w:w="5242" w:type="dxa"/>
            <w:gridSpan w:val="2"/>
            <w:tcBorders>
              <w:top w:val="nil"/>
              <w:left w:val="single" w:sz="4" w:space="0" w:color="auto"/>
              <w:bottom w:val="single" w:sz="4" w:space="0" w:color="auto"/>
              <w:right w:val="single" w:sz="4" w:space="0" w:color="auto"/>
            </w:tcBorders>
            <w:shd w:val="clear" w:color="auto" w:fill="auto"/>
            <w:vAlign w:val="center"/>
          </w:tcPr>
          <w:p w14:paraId="4740098F" w14:textId="77777777" w:rsidR="004326E9" w:rsidRPr="004326E9" w:rsidRDefault="004326E9" w:rsidP="00AB4A0A">
            <w:pPr>
              <w:jc w:val="both"/>
              <w:rPr>
                <w:rFonts w:ascii="Arial" w:hAnsi="Arial" w:cs="Arial"/>
                <w:color w:val="000000"/>
                <w:sz w:val="20"/>
                <w:szCs w:val="20"/>
              </w:rPr>
            </w:pPr>
            <w:proofErr w:type="spellStart"/>
            <w:r w:rsidRPr="004326E9">
              <w:rPr>
                <w:rFonts w:ascii="Arial" w:hAnsi="Arial" w:cs="Arial"/>
                <w:color w:val="000000"/>
                <w:sz w:val="20"/>
                <w:szCs w:val="20"/>
              </w:rPr>
              <w:t>Aizkaru</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plānie</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tirīšana</w:t>
            </w:r>
            <w:proofErr w:type="spellEnd"/>
          </w:p>
        </w:tc>
        <w:tc>
          <w:tcPr>
            <w:tcW w:w="1415" w:type="dxa"/>
            <w:tcBorders>
              <w:top w:val="nil"/>
              <w:left w:val="nil"/>
              <w:bottom w:val="single" w:sz="4" w:space="0" w:color="auto"/>
            </w:tcBorders>
            <w:shd w:val="clear" w:color="auto" w:fill="auto"/>
            <w:vAlign w:val="center"/>
          </w:tcPr>
          <w:p w14:paraId="7EBB8A16" w14:textId="77777777" w:rsidR="004326E9" w:rsidRPr="004326E9" w:rsidRDefault="004326E9" w:rsidP="00AB4A0A">
            <w:pPr>
              <w:jc w:val="center"/>
              <w:rPr>
                <w:rFonts w:ascii="Arial" w:hAnsi="Arial" w:cs="Arial"/>
                <w:sz w:val="20"/>
                <w:szCs w:val="20"/>
                <w:lang w:val="lv-LV"/>
              </w:rPr>
            </w:pPr>
            <w:r w:rsidRPr="004326E9">
              <w:rPr>
                <w:rFonts w:ascii="Arial" w:hAnsi="Arial" w:cs="Arial"/>
                <w:color w:val="000000"/>
                <w:sz w:val="20"/>
                <w:szCs w:val="20"/>
              </w:rPr>
              <w:t>1 m²</w:t>
            </w:r>
          </w:p>
        </w:tc>
        <w:tc>
          <w:tcPr>
            <w:tcW w:w="1827" w:type="dxa"/>
            <w:tcBorders>
              <w:bottom w:val="single" w:sz="4" w:space="0" w:color="auto"/>
            </w:tcBorders>
          </w:tcPr>
          <w:p w14:paraId="7BAD77B5" w14:textId="77777777" w:rsidR="004326E9" w:rsidRPr="004326E9" w:rsidRDefault="004326E9" w:rsidP="00AB4A0A">
            <w:pPr>
              <w:jc w:val="center"/>
              <w:rPr>
                <w:rFonts w:ascii="Arial" w:hAnsi="Arial" w:cs="Arial"/>
                <w:sz w:val="20"/>
                <w:szCs w:val="20"/>
                <w:lang w:val="lv-LV"/>
              </w:rPr>
            </w:pPr>
          </w:p>
        </w:tc>
      </w:tr>
      <w:tr w:rsidR="004326E9" w:rsidRPr="004326E9" w14:paraId="67FE1BED" w14:textId="77777777" w:rsidTr="00FC02CF">
        <w:trPr>
          <w:trHeight w:val="305"/>
        </w:trPr>
        <w:tc>
          <w:tcPr>
            <w:tcW w:w="803" w:type="dxa"/>
          </w:tcPr>
          <w:p w14:paraId="619D440F" w14:textId="77777777" w:rsidR="004326E9" w:rsidRPr="004326E9" w:rsidRDefault="004326E9" w:rsidP="00AB4A0A">
            <w:pPr>
              <w:jc w:val="both"/>
              <w:rPr>
                <w:rFonts w:ascii="Arial" w:hAnsi="Arial" w:cs="Arial"/>
                <w:sz w:val="20"/>
                <w:szCs w:val="20"/>
                <w:lang w:val="lv-LV"/>
              </w:rPr>
            </w:pPr>
            <w:r w:rsidRPr="004326E9">
              <w:rPr>
                <w:rFonts w:ascii="Arial" w:hAnsi="Arial" w:cs="Arial"/>
                <w:sz w:val="20"/>
                <w:szCs w:val="20"/>
                <w:lang w:val="lv-LV"/>
              </w:rPr>
              <w:t>2.2.</w:t>
            </w:r>
          </w:p>
        </w:tc>
        <w:tc>
          <w:tcPr>
            <w:tcW w:w="5242" w:type="dxa"/>
            <w:gridSpan w:val="2"/>
            <w:tcBorders>
              <w:top w:val="single" w:sz="4" w:space="0" w:color="auto"/>
              <w:left w:val="nil"/>
              <w:bottom w:val="single" w:sz="4" w:space="0" w:color="auto"/>
              <w:right w:val="single" w:sz="4" w:space="0" w:color="auto"/>
            </w:tcBorders>
            <w:shd w:val="clear" w:color="auto" w:fill="auto"/>
            <w:vAlign w:val="center"/>
          </w:tcPr>
          <w:p w14:paraId="6948EFFA" w14:textId="77777777" w:rsidR="004326E9" w:rsidRPr="004326E9" w:rsidRDefault="004326E9" w:rsidP="00AB4A0A">
            <w:pPr>
              <w:jc w:val="both"/>
              <w:rPr>
                <w:rFonts w:ascii="Arial" w:hAnsi="Arial" w:cs="Arial"/>
                <w:color w:val="000000"/>
                <w:sz w:val="20"/>
                <w:szCs w:val="20"/>
              </w:rPr>
            </w:pPr>
            <w:r w:rsidRPr="004326E9">
              <w:rPr>
                <w:rFonts w:ascii="Arial" w:hAnsi="Arial" w:cs="Arial"/>
                <w:color w:val="000000"/>
                <w:sz w:val="20"/>
                <w:szCs w:val="20"/>
              </w:rPr>
              <w:t>Jaka (</w:t>
            </w:r>
            <w:proofErr w:type="spellStart"/>
            <w:r w:rsidRPr="004326E9">
              <w:rPr>
                <w:rFonts w:ascii="Arial" w:hAnsi="Arial" w:cs="Arial"/>
                <w:color w:val="000000"/>
                <w:sz w:val="20"/>
                <w:szCs w:val="20"/>
              </w:rPr>
              <w:t>adīta</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auduma</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tīrīšana</w:t>
            </w:r>
            <w:proofErr w:type="spellEnd"/>
          </w:p>
        </w:tc>
        <w:tc>
          <w:tcPr>
            <w:tcW w:w="1415" w:type="dxa"/>
            <w:tcBorders>
              <w:top w:val="single" w:sz="4" w:space="0" w:color="auto"/>
              <w:left w:val="nil"/>
              <w:bottom w:val="single" w:sz="4" w:space="0" w:color="auto"/>
            </w:tcBorders>
            <w:shd w:val="clear" w:color="auto" w:fill="auto"/>
            <w:vAlign w:val="center"/>
          </w:tcPr>
          <w:p w14:paraId="2E2B45AE" w14:textId="77777777" w:rsidR="004326E9" w:rsidRPr="004326E9" w:rsidRDefault="004326E9" w:rsidP="00AB4A0A">
            <w:pPr>
              <w:jc w:val="center"/>
              <w:rPr>
                <w:rFonts w:ascii="Arial" w:hAnsi="Arial" w:cs="Arial"/>
                <w:sz w:val="20"/>
                <w:szCs w:val="20"/>
                <w:lang w:val="lv-LV"/>
              </w:rPr>
            </w:pPr>
            <w:r w:rsidRPr="004326E9">
              <w:rPr>
                <w:rFonts w:ascii="Arial" w:hAnsi="Arial" w:cs="Arial"/>
                <w:color w:val="000000"/>
                <w:sz w:val="20"/>
                <w:szCs w:val="20"/>
              </w:rPr>
              <w:t>1 gab.</w:t>
            </w:r>
          </w:p>
        </w:tc>
        <w:tc>
          <w:tcPr>
            <w:tcW w:w="1827" w:type="dxa"/>
            <w:tcBorders>
              <w:top w:val="single" w:sz="4" w:space="0" w:color="auto"/>
            </w:tcBorders>
          </w:tcPr>
          <w:p w14:paraId="4D1CE15A" w14:textId="77777777" w:rsidR="004326E9" w:rsidRPr="004326E9" w:rsidRDefault="004326E9" w:rsidP="00AB4A0A">
            <w:pPr>
              <w:jc w:val="center"/>
              <w:rPr>
                <w:rFonts w:ascii="Arial" w:hAnsi="Arial" w:cs="Arial"/>
                <w:sz w:val="20"/>
                <w:szCs w:val="20"/>
                <w:lang w:val="lv-LV"/>
              </w:rPr>
            </w:pPr>
          </w:p>
        </w:tc>
      </w:tr>
      <w:tr w:rsidR="004326E9" w:rsidRPr="004326E9" w14:paraId="76C7EC5B" w14:textId="77777777" w:rsidTr="00FC02CF">
        <w:trPr>
          <w:trHeight w:val="305"/>
        </w:trPr>
        <w:tc>
          <w:tcPr>
            <w:tcW w:w="803" w:type="dxa"/>
          </w:tcPr>
          <w:p w14:paraId="1A8231F6" w14:textId="77777777" w:rsidR="004326E9" w:rsidRPr="004326E9" w:rsidRDefault="004326E9" w:rsidP="00AB4A0A">
            <w:pPr>
              <w:jc w:val="both"/>
              <w:rPr>
                <w:rFonts w:ascii="Arial" w:hAnsi="Arial" w:cs="Arial"/>
                <w:sz w:val="20"/>
                <w:szCs w:val="20"/>
                <w:lang w:val="lv-LV"/>
              </w:rPr>
            </w:pPr>
            <w:r w:rsidRPr="004326E9">
              <w:rPr>
                <w:rFonts w:ascii="Arial" w:hAnsi="Arial" w:cs="Arial"/>
                <w:sz w:val="20"/>
                <w:szCs w:val="20"/>
                <w:lang w:val="lv-LV"/>
              </w:rPr>
              <w:lastRenderedPageBreak/>
              <w:t>2.3.</w:t>
            </w:r>
          </w:p>
        </w:tc>
        <w:tc>
          <w:tcPr>
            <w:tcW w:w="5242" w:type="dxa"/>
            <w:gridSpan w:val="2"/>
            <w:tcBorders>
              <w:top w:val="single" w:sz="4" w:space="0" w:color="auto"/>
              <w:left w:val="nil"/>
              <w:bottom w:val="single" w:sz="4" w:space="0" w:color="auto"/>
              <w:right w:val="single" w:sz="4" w:space="0" w:color="auto"/>
            </w:tcBorders>
            <w:shd w:val="clear" w:color="auto" w:fill="auto"/>
            <w:vAlign w:val="center"/>
          </w:tcPr>
          <w:p w14:paraId="0FC35C33" w14:textId="77777777" w:rsidR="004326E9" w:rsidRPr="004326E9" w:rsidRDefault="004326E9" w:rsidP="00AB4A0A">
            <w:pPr>
              <w:jc w:val="both"/>
              <w:rPr>
                <w:rFonts w:ascii="Arial" w:hAnsi="Arial" w:cs="Arial"/>
                <w:color w:val="000000"/>
                <w:sz w:val="20"/>
                <w:szCs w:val="20"/>
              </w:rPr>
            </w:pPr>
            <w:proofErr w:type="spellStart"/>
            <w:r w:rsidRPr="004326E9">
              <w:rPr>
                <w:rFonts w:ascii="Arial" w:hAnsi="Arial" w:cs="Arial"/>
                <w:color w:val="000000"/>
                <w:sz w:val="20"/>
                <w:szCs w:val="20"/>
              </w:rPr>
              <w:t>Jakas</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ar</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oderi</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tīrīšana</w:t>
            </w:r>
            <w:proofErr w:type="spellEnd"/>
          </w:p>
        </w:tc>
        <w:tc>
          <w:tcPr>
            <w:tcW w:w="1415" w:type="dxa"/>
            <w:tcBorders>
              <w:top w:val="single" w:sz="4" w:space="0" w:color="auto"/>
              <w:left w:val="nil"/>
              <w:bottom w:val="single" w:sz="4" w:space="0" w:color="auto"/>
            </w:tcBorders>
            <w:shd w:val="clear" w:color="auto" w:fill="auto"/>
            <w:vAlign w:val="center"/>
          </w:tcPr>
          <w:p w14:paraId="54B4BBFC" w14:textId="77777777" w:rsidR="004326E9" w:rsidRPr="004326E9" w:rsidRDefault="004326E9" w:rsidP="00AB4A0A">
            <w:pPr>
              <w:jc w:val="center"/>
              <w:rPr>
                <w:rFonts w:ascii="Arial" w:hAnsi="Arial" w:cs="Arial"/>
                <w:sz w:val="20"/>
                <w:szCs w:val="20"/>
                <w:lang w:val="lv-LV"/>
              </w:rPr>
            </w:pPr>
            <w:r w:rsidRPr="004326E9">
              <w:rPr>
                <w:rFonts w:ascii="Arial" w:hAnsi="Arial" w:cs="Arial"/>
                <w:color w:val="000000"/>
                <w:sz w:val="20"/>
                <w:szCs w:val="20"/>
              </w:rPr>
              <w:t>1 gab.</w:t>
            </w:r>
          </w:p>
        </w:tc>
        <w:tc>
          <w:tcPr>
            <w:tcW w:w="1827" w:type="dxa"/>
          </w:tcPr>
          <w:p w14:paraId="349C99E0" w14:textId="77777777" w:rsidR="004326E9" w:rsidRPr="004326E9" w:rsidRDefault="004326E9" w:rsidP="00AB4A0A">
            <w:pPr>
              <w:jc w:val="center"/>
              <w:rPr>
                <w:rFonts w:ascii="Arial" w:hAnsi="Arial" w:cs="Arial"/>
                <w:sz w:val="20"/>
                <w:szCs w:val="20"/>
                <w:lang w:val="lv-LV"/>
              </w:rPr>
            </w:pPr>
          </w:p>
        </w:tc>
      </w:tr>
      <w:tr w:rsidR="004326E9" w:rsidRPr="004326E9" w14:paraId="50C603CF" w14:textId="77777777" w:rsidTr="00FC02CF">
        <w:trPr>
          <w:trHeight w:val="305"/>
        </w:trPr>
        <w:tc>
          <w:tcPr>
            <w:tcW w:w="803" w:type="dxa"/>
          </w:tcPr>
          <w:p w14:paraId="6EC351EC" w14:textId="77777777" w:rsidR="004326E9" w:rsidRPr="004326E9" w:rsidRDefault="004326E9" w:rsidP="00AB4A0A">
            <w:pPr>
              <w:jc w:val="both"/>
              <w:rPr>
                <w:rFonts w:ascii="Arial" w:hAnsi="Arial" w:cs="Arial"/>
                <w:sz w:val="20"/>
                <w:szCs w:val="20"/>
                <w:lang w:val="lv-LV"/>
              </w:rPr>
            </w:pPr>
            <w:r w:rsidRPr="004326E9">
              <w:rPr>
                <w:rFonts w:ascii="Arial" w:hAnsi="Arial" w:cs="Arial"/>
                <w:sz w:val="20"/>
                <w:szCs w:val="20"/>
                <w:lang w:val="lv-LV"/>
              </w:rPr>
              <w:t>2.4.</w:t>
            </w:r>
          </w:p>
        </w:tc>
        <w:tc>
          <w:tcPr>
            <w:tcW w:w="5242" w:type="dxa"/>
            <w:gridSpan w:val="2"/>
            <w:tcBorders>
              <w:top w:val="nil"/>
              <w:left w:val="nil"/>
              <w:bottom w:val="single" w:sz="4" w:space="0" w:color="auto"/>
              <w:right w:val="single" w:sz="4" w:space="0" w:color="auto"/>
            </w:tcBorders>
            <w:shd w:val="clear" w:color="auto" w:fill="auto"/>
            <w:vAlign w:val="center"/>
          </w:tcPr>
          <w:p w14:paraId="562AB61B" w14:textId="77777777" w:rsidR="004326E9" w:rsidRPr="004326E9" w:rsidRDefault="004326E9" w:rsidP="00AB4A0A">
            <w:pPr>
              <w:jc w:val="both"/>
              <w:rPr>
                <w:rFonts w:ascii="Arial" w:hAnsi="Arial" w:cs="Arial"/>
                <w:color w:val="000000"/>
                <w:sz w:val="20"/>
                <w:szCs w:val="20"/>
              </w:rPr>
            </w:pPr>
            <w:proofErr w:type="spellStart"/>
            <w:r w:rsidRPr="004326E9">
              <w:rPr>
                <w:rFonts w:ascii="Arial" w:hAnsi="Arial" w:cs="Arial"/>
                <w:color w:val="000000"/>
                <w:sz w:val="20"/>
                <w:szCs w:val="20"/>
              </w:rPr>
              <w:t>Kombinezona</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tirīšana</w:t>
            </w:r>
            <w:proofErr w:type="spellEnd"/>
          </w:p>
        </w:tc>
        <w:tc>
          <w:tcPr>
            <w:tcW w:w="1415" w:type="dxa"/>
            <w:tcBorders>
              <w:top w:val="nil"/>
              <w:left w:val="nil"/>
              <w:bottom w:val="single" w:sz="4" w:space="0" w:color="auto"/>
            </w:tcBorders>
            <w:shd w:val="clear" w:color="auto" w:fill="auto"/>
            <w:vAlign w:val="center"/>
          </w:tcPr>
          <w:p w14:paraId="3F990EE3" w14:textId="77777777" w:rsidR="004326E9" w:rsidRPr="004326E9" w:rsidRDefault="004326E9" w:rsidP="00AB4A0A">
            <w:pPr>
              <w:jc w:val="center"/>
              <w:rPr>
                <w:rFonts w:ascii="Arial" w:hAnsi="Arial" w:cs="Arial"/>
                <w:sz w:val="20"/>
                <w:szCs w:val="20"/>
                <w:lang w:val="lv-LV"/>
              </w:rPr>
            </w:pPr>
            <w:r w:rsidRPr="004326E9">
              <w:rPr>
                <w:rFonts w:ascii="Arial" w:hAnsi="Arial" w:cs="Arial"/>
                <w:color w:val="000000"/>
                <w:sz w:val="20"/>
                <w:szCs w:val="20"/>
              </w:rPr>
              <w:t>1 gab.</w:t>
            </w:r>
          </w:p>
        </w:tc>
        <w:tc>
          <w:tcPr>
            <w:tcW w:w="1827" w:type="dxa"/>
          </w:tcPr>
          <w:p w14:paraId="6DDCF593" w14:textId="77777777" w:rsidR="004326E9" w:rsidRPr="004326E9" w:rsidRDefault="004326E9" w:rsidP="00AB4A0A">
            <w:pPr>
              <w:jc w:val="center"/>
              <w:rPr>
                <w:rFonts w:ascii="Arial" w:hAnsi="Arial" w:cs="Arial"/>
                <w:sz w:val="20"/>
                <w:szCs w:val="20"/>
                <w:lang w:val="lv-LV"/>
              </w:rPr>
            </w:pPr>
          </w:p>
        </w:tc>
      </w:tr>
      <w:tr w:rsidR="004326E9" w:rsidRPr="004326E9" w14:paraId="346DDDDC" w14:textId="77777777" w:rsidTr="00FC02CF">
        <w:trPr>
          <w:trHeight w:val="305"/>
        </w:trPr>
        <w:tc>
          <w:tcPr>
            <w:tcW w:w="803" w:type="dxa"/>
            <w:tcBorders>
              <w:bottom w:val="single" w:sz="4" w:space="0" w:color="auto"/>
            </w:tcBorders>
          </w:tcPr>
          <w:p w14:paraId="578CFC55" w14:textId="77777777" w:rsidR="004326E9" w:rsidRPr="004326E9" w:rsidRDefault="004326E9" w:rsidP="00AB4A0A">
            <w:pPr>
              <w:jc w:val="both"/>
              <w:rPr>
                <w:rFonts w:ascii="Arial" w:hAnsi="Arial" w:cs="Arial"/>
                <w:sz w:val="20"/>
                <w:szCs w:val="20"/>
                <w:lang w:val="lv-LV"/>
              </w:rPr>
            </w:pPr>
            <w:r w:rsidRPr="004326E9">
              <w:rPr>
                <w:rFonts w:ascii="Arial" w:hAnsi="Arial" w:cs="Arial"/>
                <w:sz w:val="20"/>
                <w:szCs w:val="20"/>
                <w:lang w:val="lv-LV"/>
              </w:rPr>
              <w:t>2.5.</w:t>
            </w:r>
          </w:p>
        </w:tc>
        <w:tc>
          <w:tcPr>
            <w:tcW w:w="5242" w:type="dxa"/>
            <w:gridSpan w:val="2"/>
            <w:tcBorders>
              <w:top w:val="nil"/>
              <w:left w:val="nil"/>
              <w:bottom w:val="single" w:sz="4" w:space="0" w:color="auto"/>
              <w:right w:val="single" w:sz="4" w:space="0" w:color="auto"/>
            </w:tcBorders>
            <w:shd w:val="clear" w:color="auto" w:fill="auto"/>
            <w:vAlign w:val="center"/>
          </w:tcPr>
          <w:p w14:paraId="56B92471" w14:textId="77777777" w:rsidR="004326E9" w:rsidRPr="004326E9" w:rsidRDefault="004326E9" w:rsidP="00AB4A0A">
            <w:pPr>
              <w:jc w:val="both"/>
              <w:rPr>
                <w:rFonts w:ascii="Arial" w:hAnsi="Arial" w:cs="Arial"/>
                <w:color w:val="000000"/>
                <w:sz w:val="20"/>
                <w:szCs w:val="20"/>
              </w:rPr>
            </w:pPr>
            <w:proofErr w:type="spellStart"/>
            <w:r w:rsidRPr="004326E9">
              <w:rPr>
                <w:rFonts w:ascii="Arial" w:hAnsi="Arial" w:cs="Arial"/>
                <w:color w:val="000000"/>
                <w:sz w:val="20"/>
                <w:szCs w:val="20"/>
              </w:rPr>
              <w:t>Puskombinezona</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siltais</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tīrīšana</w:t>
            </w:r>
            <w:proofErr w:type="spellEnd"/>
          </w:p>
        </w:tc>
        <w:tc>
          <w:tcPr>
            <w:tcW w:w="1415" w:type="dxa"/>
            <w:tcBorders>
              <w:top w:val="nil"/>
              <w:left w:val="nil"/>
              <w:bottom w:val="single" w:sz="4" w:space="0" w:color="auto"/>
            </w:tcBorders>
            <w:shd w:val="clear" w:color="auto" w:fill="auto"/>
            <w:vAlign w:val="center"/>
          </w:tcPr>
          <w:p w14:paraId="17B7DB8B" w14:textId="77777777" w:rsidR="004326E9" w:rsidRPr="004326E9" w:rsidRDefault="004326E9" w:rsidP="00AB4A0A">
            <w:pPr>
              <w:jc w:val="center"/>
              <w:rPr>
                <w:rFonts w:ascii="Arial" w:hAnsi="Arial" w:cs="Arial"/>
                <w:sz w:val="20"/>
                <w:szCs w:val="20"/>
                <w:lang w:val="lv-LV"/>
              </w:rPr>
            </w:pPr>
            <w:r w:rsidRPr="004326E9">
              <w:rPr>
                <w:rFonts w:ascii="Arial" w:hAnsi="Arial" w:cs="Arial"/>
                <w:color w:val="000000"/>
                <w:sz w:val="20"/>
                <w:szCs w:val="20"/>
              </w:rPr>
              <w:t>1 gab.</w:t>
            </w:r>
          </w:p>
        </w:tc>
        <w:tc>
          <w:tcPr>
            <w:tcW w:w="1827" w:type="dxa"/>
            <w:tcBorders>
              <w:bottom w:val="single" w:sz="4" w:space="0" w:color="auto"/>
            </w:tcBorders>
          </w:tcPr>
          <w:p w14:paraId="036E2AD5" w14:textId="77777777" w:rsidR="004326E9" w:rsidRPr="004326E9" w:rsidRDefault="004326E9" w:rsidP="00AB4A0A">
            <w:pPr>
              <w:jc w:val="center"/>
              <w:rPr>
                <w:rFonts w:ascii="Arial" w:hAnsi="Arial" w:cs="Arial"/>
                <w:sz w:val="20"/>
                <w:szCs w:val="20"/>
                <w:lang w:val="lv-LV"/>
              </w:rPr>
            </w:pPr>
          </w:p>
        </w:tc>
      </w:tr>
      <w:tr w:rsidR="004326E9" w:rsidRPr="004326E9" w14:paraId="265EC942" w14:textId="77777777" w:rsidTr="00FC02CF">
        <w:trPr>
          <w:trHeight w:val="305"/>
        </w:trPr>
        <w:tc>
          <w:tcPr>
            <w:tcW w:w="803" w:type="dxa"/>
            <w:tcBorders>
              <w:top w:val="single" w:sz="4" w:space="0" w:color="auto"/>
              <w:left w:val="single" w:sz="4" w:space="0" w:color="auto"/>
              <w:bottom w:val="single" w:sz="4" w:space="0" w:color="auto"/>
              <w:right w:val="single" w:sz="4" w:space="0" w:color="auto"/>
            </w:tcBorders>
          </w:tcPr>
          <w:p w14:paraId="75E50867" w14:textId="77777777" w:rsidR="004326E9" w:rsidRPr="004326E9" w:rsidRDefault="004326E9" w:rsidP="00AB4A0A">
            <w:pPr>
              <w:jc w:val="both"/>
              <w:rPr>
                <w:rFonts w:ascii="Arial" w:hAnsi="Arial" w:cs="Arial"/>
                <w:sz w:val="20"/>
                <w:szCs w:val="20"/>
                <w:lang w:val="lv-LV"/>
              </w:rPr>
            </w:pPr>
            <w:r w:rsidRPr="004326E9">
              <w:rPr>
                <w:rFonts w:ascii="Arial" w:hAnsi="Arial" w:cs="Arial"/>
                <w:sz w:val="20"/>
                <w:szCs w:val="20"/>
                <w:lang w:val="lv-LV"/>
              </w:rPr>
              <w:t>2.6.</w:t>
            </w:r>
          </w:p>
        </w:tc>
        <w:tc>
          <w:tcPr>
            <w:tcW w:w="52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803C32" w14:textId="77777777" w:rsidR="004326E9" w:rsidRPr="004326E9" w:rsidRDefault="004326E9" w:rsidP="00AB4A0A">
            <w:pPr>
              <w:jc w:val="both"/>
              <w:rPr>
                <w:rFonts w:ascii="Arial" w:hAnsi="Arial" w:cs="Arial"/>
                <w:color w:val="000000"/>
                <w:sz w:val="20"/>
                <w:szCs w:val="20"/>
              </w:rPr>
            </w:pPr>
            <w:proofErr w:type="spellStart"/>
            <w:r w:rsidRPr="004326E9">
              <w:rPr>
                <w:rFonts w:ascii="Arial" w:hAnsi="Arial" w:cs="Arial"/>
                <w:color w:val="000000"/>
                <w:sz w:val="20"/>
                <w:szCs w:val="20"/>
              </w:rPr>
              <w:t>Bikšu</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tirīšana</w:t>
            </w:r>
            <w:proofErr w:type="spellEnd"/>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48922FD7" w14:textId="77777777" w:rsidR="004326E9" w:rsidRPr="004326E9" w:rsidRDefault="004326E9" w:rsidP="00AB4A0A">
            <w:pPr>
              <w:jc w:val="center"/>
              <w:rPr>
                <w:rFonts w:ascii="Arial" w:hAnsi="Arial" w:cs="Arial"/>
                <w:sz w:val="20"/>
                <w:szCs w:val="20"/>
                <w:lang w:val="lv-LV"/>
              </w:rPr>
            </w:pPr>
            <w:r w:rsidRPr="004326E9">
              <w:rPr>
                <w:rFonts w:ascii="Arial" w:hAnsi="Arial" w:cs="Arial"/>
                <w:color w:val="000000"/>
                <w:sz w:val="20"/>
                <w:szCs w:val="20"/>
              </w:rPr>
              <w:t>1 gab.</w:t>
            </w:r>
          </w:p>
        </w:tc>
        <w:tc>
          <w:tcPr>
            <w:tcW w:w="1827" w:type="dxa"/>
            <w:tcBorders>
              <w:top w:val="single" w:sz="4" w:space="0" w:color="auto"/>
              <w:left w:val="single" w:sz="4" w:space="0" w:color="auto"/>
              <w:bottom w:val="single" w:sz="4" w:space="0" w:color="auto"/>
              <w:right w:val="single" w:sz="4" w:space="0" w:color="auto"/>
            </w:tcBorders>
          </w:tcPr>
          <w:p w14:paraId="2B4237AE" w14:textId="77777777" w:rsidR="004326E9" w:rsidRPr="004326E9" w:rsidRDefault="004326E9" w:rsidP="00AB4A0A">
            <w:pPr>
              <w:jc w:val="center"/>
              <w:rPr>
                <w:rFonts w:ascii="Arial" w:hAnsi="Arial" w:cs="Arial"/>
                <w:sz w:val="20"/>
                <w:szCs w:val="20"/>
                <w:lang w:val="lv-LV"/>
              </w:rPr>
            </w:pPr>
          </w:p>
        </w:tc>
      </w:tr>
      <w:tr w:rsidR="004326E9" w:rsidRPr="004326E9" w14:paraId="5F4AEA7E" w14:textId="77777777" w:rsidTr="00FC02CF">
        <w:trPr>
          <w:trHeight w:val="305"/>
        </w:trPr>
        <w:tc>
          <w:tcPr>
            <w:tcW w:w="803" w:type="dxa"/>
            <w:tcBorders>
              <w:top w:val="single" w:sz="4" w:space="0" w:color="auto"/>
            </w:tcBorders>
          </w:tcPr>
          <w:p w14:paraId="1D5BA18D" w14:textId="77777777" w:rsidR="004326E9" w:rsidRPr="004326E9" w:rsidRDefault="004326E9" w:rsidP="00AB4A0A">
            <w:pPr>
              <w:jc w:val="both"/>
              <w:rPr>
                <w:rFonts w:ascii="Arial" w:hAnsi="Arial" w:cs="Arial"/>
                <w:sz w:val="20"/>
                <w:szCs w:val="20"/>
                <w:lang w:val="lv-LV"/>
              </w:rPr>
            </w:pPr>
            <w:r w:rsidRPr="004326E9">
              <w:rPr>
                <w:rFonts w:ascii="Arial" w:hAnsi="Arial" w:cs="Arial"/>
                <w:sz w:val="20"/>
                <w:szCs w:val="20"/>
                <w:lang w:val="lv-LV"/>
              </w:rPr>
              <w:t>2.7.</w:t>
            </w:r>
          </w:p>
        </w:tc>
        <w:tc>
          <w:tcPr>
            <w:tcW w:w="5242" w:type="dxa"/>
            <w:gridSpan w:val="2"/>
            <w:tcBorders>
              <w:top w:val="single" w:sz="4" w:space="0" w:color="auto"/>
              <w:left w:val="nil"/>
              <w:bottom w:val="single" w:sz="4" w:space="0" w:color="auto"/>
              <w:right w:val="single" w:sz="4" w:space="0" w:color="auto"/>
            </w:tcBorders>
            <w:shd w:val="clear" w:color="auto" w:fill="auto"/>
            <w:vAlign w:val="center"/>
          </w:tcPr>
          <w:p w14:paraId="5F515704" w14:textId="77777777" w:rsidR="004326E9" w:rsidRPr="004326E9" w:rsidRDefault="004326E9" w:rsidP="00AB4A0A">
            <w:pPr>
              <w:jc w:val="both"/>
              <w:rPr>
                <w:rFonts w:ascii="Arial" w:hAnsi="Arial" w:cs="Arial"/>
                <w:color w:val="000000"/>
                <w:sz w:val="20"/>
                <w:szCs w:val="20"/>
              </w:rPr>
            </w:pPr>
            <w:proofErr w:type="spellStart"/>
            <w:r w:rsidRPr="004326E9">
              <w:rPr>
                <w:rFonts w:ascii="Arial" w:hAnsi="Arial" w:cs="Arial"/>
                <w:color w:val="000000"/>
                <w:sz w:val="20"/>
                <w:szCs w:val="20"/>
              </w:rPr>
              <w:t>Cepures</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vasaras</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tirīšana</w:t>
            </w:r>
            <w:proofErr w:type="spellEnd"/>
          </w:p>
        </w:tc>
        <w:tc>
          <w:tcPr>
            <w:tcW w:w="1415" w:type="dxa"/>
            <w:tcBorders>
              <w:top w:val="single" w:sz="4" w:space="0" w:color="auto"/>
              <w:left w:val="nil"/>
              <w:bottom w:val="single" w:sz="4" w:space="0" w:color="auto"/>
            </w:tcBorders>
            <w:shd w:val="clear" w:color="auto" w:fill="auto"/>
            <w:vAlign w:val="center"/>
          </w:tcPr>
          <w:p w14:paraId="4E842884" w14:textId="77777777" w:rsidR="004326E9" w:rsidRPr="004326E9" w:rsidRDefault="004326E9" w:rsidP="00AB4A0A">
            <w:pPr>
              <w:jc w:val="center"/>
              <w:rPr>
                <w:rFonts w:ascii="Arial" w:hAnsi="Arial" w:cs="Arial"/>
                <w:sz w:val="20"/>
                <w:szCs w:val="20"/>
                <w:lang w:val="lv-LV"/>
              </w:rPr>
            </w:pPr>
            <w:r w:rsidRPr="004326E9">
              <w:rPr>
                <w:rFonts w:ascii="Arial" w:hAnsi="Arial" w:cs="Arial"/>
                <w:color w:val="000000"/>
                <w:sz w:val="20"/>
                <w:szCs w:val="20"/>
              </w:rPr>
              <w:t>1 gab.</w:t>
            </w:r>
          </w:p>
        </w:tc>
        <w:tc>
          <w:tcPr>
            <w:tcW w:w="1827" w:type="dxa"/>
            <w:tcBorders>
              <w:top w:val="single" w:sz="4" w:space="0" w:color="auto"/>
            </w:tcBorders>
          </w:tcPr>
          <w:p w14:paraId="3F1337A7" w14:textId="77777777" w:rsidR="004326E9" w:rsidRPr="004326E9" w:rsidRDefault="004326E9" w:rsidP="00AB4A0A">
            <w:pPr>
              <w:jc w:val="center"/>
              <w:rPr>
                <w:rFonts w:ascii="Arial" w:hAnsi="Arial" w:cs="Arial"/>
                <w:sz w:val="20"/>
                <w:szCs w:val="20"/>
                <w:lang w:val="lv-LV"/>
              </w:rPr>
            </w:pPr>
          </w:p>
        </w:tc>
      </w:tr>
      <w:tr w:rsidR="004326E9" w:rsidRPr="004326E9" w14:paraId="531CE9A5" w14:textId="77777777" w:rsidTr="00FC02CF">
        <w:trPr>
          <w:trHeight w:val="305"/>
        </w:trPr>
        <w:tc>
          <w:tcPr>
            <w:tcW w:w="803" w:type="dxa"/>
          </w:tcPr>
          <w:p w14:paraId="5812C208" w14:textId="77777777" w:rsidR="004326E9" w:rsidRPr="004326E9" w:rsidRDefault="004326E9" w:rsidP="00AB4A0A">
            <w:pPr>
              <w:jc w:val="both"/>
              <w:rPr>
                <w:rFonts w:ascii="Arial" w:hAnsi="Arial" w:cs="Arial"/>
                <w:sz w:val="20"/>
                <w:szCs w:val="20"/>
                <w:lang w:val="lv-LV"/>
              </w:rPr>
            </w:pPr>
            <w:r w:rsidRPr="004326E9">
              <w:rPr>
                <w:rFonts w:ascii="Arial" w:hAnsi="Arial" w:cs="Arial"/>
                <w:sz w:val="20"/>
                <w:szCs w:val="20"/>
                <w:lang w:val="lv-LV"/>
              </w:rPr>
              <w:t>2.8.</w:t>
            </w:r>
          </w:p>
        </w:tc>
        <w:tc>
          <w:tcPr>
            <w:tcW w:w="5242" w:type="dxa"/>
            <w:gridSpan w:val="2"/>
            <w:tcBorders>
              <w:top w:val="nil"/>
              <w:left w:val="nil"/>
              <w:bottom w:val="nil"/>
              <w:right w:val="nil"/>
            </w:tcBorders>
            <w:shd w:val="clear" w:color="auto" w:fill="auto"/>
            <w:vAlign w:val="center"/>
          </w:tcPr>
          <w:p w14:paraId="62AA9A13" w14:textId="77777777" w:rsidR="004326E9" w:rsidRPr="004326E9" w:rsidRDefault="004326E9" w:rsidP="00AB4A0A">
            <w:pPr>
              <w:jc w:val="both"/>
              <w:rPr>
                <w:rFonts w:ascii="Arial" w:hAnsi="Arial" w:cs="Arial"/>
                <w:color w:val="000000"/>
                <w:sz w:val="20"/>
                <w:szCs w:val="20"/>
              </w:rPr>
            </w:pPr>
            <w:proofErr w:type="spellStart"/>
            <w:r w:rsidRPr="004326E9">
              <w:rPr>
                <w:rFonts w:ascii="Arial" w:hAnsi="Arial" w:cs="Arial"/>
                <w:color w:val="000000"/>
                <w:sz w:val="20"/>
                <w:szCs w:val="20"/>
              </w:rPr>
              <w:t>Cepures</w:t>
            </w:r>
            <w:proofErr w:type="spellEnd"/>
            <w:r w:rsidRPr="004326E9">
              <w:rPr>
                <w:rFonts w:ascii="Arial" w:hAnsi="Arial" w:cs="Arial"/>
                <w:color w:val="000000"/>
                <w:sz w:val="20"/>
                <w:szCs w:val="20"/>
              </w:rPr>
              <w:t>(</w:t>
            </w:r>
            <w:proofErr w:type="spellStart"/>
            <w:r w:rsidRPr="004326E9">
              <w:rPr>
                <w:rFonts w:ascii="Arial" w:hAnsi="Arial" w:cs="Arial"/>
                <w:color w:val="000000"/>
                <w:sz w:val="20"/>
                <w:szCs w:val="20"/>
              </w:rPr>
              <w:t>ziemas</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tīrīšana</w:t>
            </w:r>
            <w:proofErr w:type="spellEnd"/>
          </w:p>
        </w:tc>
        <w:tc>
          <w:tcPr>
            <w:tcW w:w="1415" w:type="dxa"/>
            <w:tcBorders>
              <w:top w:val="nil"/>
              <w:left w:val="single" w:sz="4" w:space="0" w:color="auto"/>
              <w:bottom w:val="single" w:sz="4" w:space="0" w:color="auto"/>
            </w:tcBorders>
            <w:shd w:val="clear" w:color="auto" w:fill="auto"/>
            <w:vAlign w:val="center"/>
          </w:tcPr>
          <w:p w14:paraId="45E5BDB1" w14:textId="77777777" w:rsidR="004326E9" w:rsidRPr="004326E9" w:rsidRDefault="004326E9" w:rsidP="00AB4A0A">
            <w:pPr>
              <w:jc w:val="center"/>
              <w:rPr>
                <w:rFonts w:ascii="Arial" w:hAnsi="Arial" w:cs="Arial"/>
                <w:sz w:val="20"/>
                <w:szCs w:val="20"/>
                <w:lang w:val="lv-LV"/>
              </w:rPr>
            </w:pPr>
            <w:r w:rsidRPr="004326E9">
              <w:rPr>
                <w:rFonts w:ascii="Arial" w:hAnsi="Arial" w:cs="Arial"/>
                <w:color w:val="000000"/>
                <w:sz w:val="20"/>
                <w:szCs w:val="20"/>
              </w:rPr>
              <w:t>1 gab.</w:t>
            </w:r>
          </w:p>
        </w:tc>
        <w:tc>
          <w:tcPr>
            <w:tcW w:w="1827" w:type="dxa"/>
          </w:tcPr>
          <w:p w14:paraId="19AB13A2" w14:textId="77777777" w:rsidR="004326E9" w:rsidRPr="004326E9" w:rsidRDefault="004326E9" w:rsidP="00AB4A0A">
            <w:pPr>
              <w:jc w:val="center"/>
              <w:rPr>
                <w:rFonts w:ascii="Arial" w:hAnsi="Arial" w:cs="Arial"/>
                <w:sz w:val="20"/>
                <w:szCs w:val="20"/>
                <w:lang w:val="lv-LV"/>
              </w:rPr>
            </w:pPr>
          </w:p>
        </w:tc>
      </w:tr>
      <w:tr w:rsidR="004326E9" w:rsidRPr="004326E9" w14:paraId="64042241" w14:textId="77777777" w:rsidTr="00FC02CF">
        <w:trPr>
          <w:trHeight w:val="305"/>
        </w:trPr>
        <w:tc>
          <w:tcPr>
            <w:tcW w:w="803" w:type="dxa"/>
          </w:tcPr>
          <w:p w14:paraId="173C36D6" w14:textId="77777777" w:rsidR="004326E9" w:rsidRPr="004326E9" w:rsidRDefault="004326E9" w:rsidP="00AB4A0A">
            <w:pPr>
              <w:jc w:val="both"/>
              <w:rPr>
                <w:rFonts w:ascii="Arial" w:hAnsi="Arial" w:cs="Arial"/>
                <w:sz w:val="20"/>
                <w:szCs w:val="20"/>
                <w:lang w:val="lv-LV"/>
              </w:rPr>
            </w:pPr>
            <w:r w:rsidRPr="004326E9">
              <w:rPr>
                <w:rFonts w:ascii="Arial" w:hAnsi="Arial" w:cs="Arial"/>
                <w:sz w:val="20"/>
                <w:szCs w:val="20"/>
                <w:lang w:val="lv-LV"/>
              </w:rPr>
              <w:t>2.9.</w:t>
            </w:r>
          </w:p>
        </w:tc>
        <w:tc>
          <w:tcPr>
            <w:tcW w:w="5242" w:type="dxa"/>
            <w:gridSpan w:val="2"/>
            <w:tcBorders>
              <w:top w:val="single" w:sz="4" w:space="0" w:color="000000"/>
              <w:left w:val="nil"/>
              <w:bottom w:val="single" w:sz="4" w:space="0" w:color="000000"/>
              <w:right w:val="single" w:sz="4" w:space="0" w:color="000000"/>
            </w:tcBorders>
            <w:shd w:val="clear" w:color="auto" w:fill="auto"/>
            <w:vAlign w:val="bottom"/>
          </w:tcPr>
          <w:p w14:paraId="7C1065B0" w14:textId="77777777" w:rsidR="004326E9" w:rsidRPr="004326E9" w:rsidRDefault="004326E9" w:rsidP="00AB4A0A">
            <w:pPr>
              <w:jc w:val="both"/>
              <w:rPr>
                <w:rFonts w:ascii="Arial" w:hAnsi="Arial" w:cs="Arial"/>
                <w:color w:val="000000"/>
                <w:sz w:val="20"/>
                <w:szCs w:val="20"/>
                <w:lang w:val="lv-LV"/>
              </w:rPr>
            </w:pPr>
            <w:r w:rsidRPr="004326E9">
              <w:rPr>
                <w:rFonts w:ascii="Arial" w:hAnsi="Arial" w:cs="Arial"/>
                <w:color w:val="000000"/>
                <w:sz w:val="20"/>
                <w:szCs w:val="20"/>
                <w:lang w:val="lv-LV"/>
              </w:rPr>
              <w:t>Zamšādas metinātāju kostīma ķīmiskā tīrīšana</w:t>
            </w:r>
          </w:p>
        </w:tc>
        <w:tc>
          <w:tcPr>
            <w:tcW w:w="1415" w:type="dxa"/>
            <w:tcBorders>
              <w:top w:val="nil"/>
              <w:left w:val="nil"/>
              <w:bottom w:val="single" w:sz="4" w:space="0" w:color="auto"/>
            </w:tcBorders>
            <w:shd w:val="clear" w:color="auto" w:fill="auto"/>
            <w:vAlign w:val="center"/>
          </w:tcPr>
          <w:p w14:paraId="1C1A08C0" w14:textId="77777777" w:rsidR="004326E9" w:rsidRPr="004326E9" w:rsidRDefault="004326E9" w:rsidP="00AB4A0A">
            <w:pPr>
              <w:jc w:val="center"/>
              <w:rPr>
                <w:rFonts w:ascii="Arial" w:hAnsi="Arial" w:cs="Arial"/>
                <w:sz w:val="20"/>
                <w:szCs w:val="20"/>
                <w:lang w:val="lv-LV"/>
              </w:rPr>
            </w:pPr>
            <w:r w:rsidRPr="004326E9">
              <w:rPr>
                <w:rFonts w:ascii="Arial" w:hAnsi="Arial" w:cs="Arial"/>
                <w:color w:val="000000"/>
                <w:sz w:val="20"/>
                <w:szCs w:val="20"/>
              </w:rPr>
              <w:t>1 gab.</w:t>
            </w:r>
          </w:p>
        </w:tc>
        <w:tc>
          <w:tcPr>
            <w:tcW w:w="1827" w:type="dxa"/>
          </w:tcPr>
          <w:p w14:paraId="2DCE7250" w14:textId="77777777" w:rsidR="004326E9" w:rsidRPr="004326E9" w:rsidRDefault="004326E9" w:rsidP="00AB4A0A">
            <w:pPr>
              <w:jc w:val="center"/>
              <w:rPr>
                <w:rFonts w:ascii="Arial" w:hAnsi="Arial" w:cs="Arial"/>
                <w:sz w:val="20"/>
                <w:szCs w:val="20"/>
                <w:lang w:val="lv-LV"/>
              </w:rPr>
            </w:pPr>
          </w:p>
        </w:tc>
      </w:tr>
      <w:tr w:rsidR="004326E9" w:rsidRPr="004326E9" w14:paraId="2D96CA21" w14:textId="77777777" w:rsidTr="00FC02CF">
        <w:trPr>
          <w:trHeight w:val="305"/>
        </w:trPr>
        <w:tc>
          <w:tcPr>
            <w:tcW w:w="803" w:type="dxa"/>
          </w:tcPr>
          <w:p w14:paraId="0DA3047D" w14:textId="77777777" w:rsidR="004326E9" w:rsidRPr="004326E9" w:rsidRDefault="004326E9" w:rsidP="00AB4A0A">
            <w:pPr>
              <w:jc w:val="both"/>
              <w:rPr>
                <w:rFonts w:ascii="Arial" w:hAnsi="Arial" w:cs="Arial"/>
                <w:sz w:val="20"/>
                <w:szCs w:val="20"/>
                <w:lang w:val="lv-LV"/>
              </w:rPr>
            </w:pPr>
            <w:r w:rsidRPr="004326E9">
              <w:rPr>
                <w:rFonts w:ascii="Arial" w:hAnsi="Arial" w:cs="Arial"/>
                <w:sz w:val="20"/>
                <w:szCs w:val="20"/>
                <w:lang w:val="lv-LV"/>
              </w:rPr>
              <w:t>2.10.</w:t>
            </w:r>
          </w:p>
        </w:tc>
        <w:tc>
          <w:tcPr>
            <w:tcW w:w="5242" w:type="dxa"/>
            <w:gridSpan w:val="2"/>
            <w:tcBorders>
              <w:top w:val="nil"/>
              <w:left w:val="nil"/>
              <w:bottom w:val="nil"/>
              <w:right w:val="single" w:sz="4" w:space="0" w:color="auto"/>
            </w:tcBorders>
            <w:shd w:val="clear" w:color="auto" w:fill="auto"/>
            <w:vAlign w:val="center"/>
          </w:tcPr>
          <w:p w14:paraId="41EFDFF7" w14:textId="77777777" w:rsidR="004326E9" w:rsidRPr="004326E9" w:rsidRDefault="004326E9" w:rsidP="00AB4A0A">
            <w:pPr>
              <w:jc w:val="both"/>
              <w:rPr>
                <w:rFonts w:ascii="Arial" w:hAnsi="Arial" w:cs="Arial"/>
                <w:color w:val="000000"/>
                <w:sz w:val="20"/>
                <w:szCs w:val="20"/>
              </w:rPr>
            </w:pPr>
            <w:proofErr w:type="spellStart"/>
            <w:r w:rsidRPr="004326E9">
              <w:rPr>
                <w:rFonts w:ascii="Arial" w:hAnsi="Arial" w:cs="Arial"/>
                <w:color w:val="000000"/>
                <w:sz w:val="20"/>
                <w:szCs w:val="20"/>
              </w:rPr>
              <w:t>Metinātāju</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kostīms</w:t>
            </w:r>
            <w:proofErr w:type="spellEnd"/>
          </w:p>
        </w:tc>
        <w:tc>
          <w:tcPr>
            <w:tcW w:w="1415" w:type="dxa"/>
            <w:tcBorders>
              <w:top w:val="nil"/>
              <w:left w:val="nil"/>
              <w:bottom w:val="single" w:sz="4" w:space="0" w:color="auto"/>
            </w:tcBorders>
            <w:shd w:val="clear" w:color="auto" w:fill="auto"/>
            <w:vAlign w:val="center"/>
          </w:tcPr>
          <w:p w14:paraId="2A6FD52F" w14:textId="77777777" w:rsidR="004326E9" w:rsidRPr="004326E9" w:rsidRDefault="004326E9" w:rsidP="00AB4A0A">
            <w:pPr>
              <w:jc w:val="center"/>
              <w:rPr>
                <w:rFonts w:ascii="Arial" w:hAnsi="Arial" w:cs="Arial"/>
                <w:sz w:val="20"/>
                <w:szCs w:val="20"/>
                <w:lang w:val="lv-LV"/>
              </w:rPr>
            </w:pPr>
            <w:r w:rsidRPr="004326E9">
              <w:rPr>
                <w:rFonts w:ascii="Arial" w:hAnsi="Arial" w:cs="Arial"/>
                <w:color w:val="000000"/>
                <w:sz w:val="20"/>
                <w:szCs w:val="20"/>
              </w:rPr>
              <w:t>1 gab.</w:t>
            </w:r>
          </w:p>
        </w:tc>
        <w:tc>
          <w:tcPr>
            <w:tcW w:w="1827" w:type="dxa"/>
          </w:tcPr>
          <w:p w14:paraId="1F52265F" w14:textId="77777777" w:rsidR="004326E9" w:rsidRPr="004326E9" w:rsidRDefault="004326E9" w:rsidP="00AB4A0A">
            <w:pPr>
              <w:jc w:val="center"/>
              <w:rPr>
                <w:rFonts w:ascii="Arial" w:hAnsi="Arial" w:cs="Arial"/>
                <w:sz w:val="20"/>
                <w:szCs w:val="20"/>
                <w:lang w:val="lv-LV"/>
              </w:rPr>
            </w:pPr>
          </w:p>
        </w:tc>
      </w:tr>
      <w:tr w:rsidR="004326E9" w:rsidRPr="004326E9" w14:paraId="751BFB11" w14:textId="77777777" w:rsidTr="00FC02CF">
        <w:trPr>
          <w:trHeight w:val="305"/>
        </w:trPr>
        <w:tc>
          <w:tcPr>
            <w:tcW w:w="803" w:type="dxa"/>
          </w:tcPr>
          <w:p w14:paraId="0CD50FA2" w14:textId="77777777" w:rsidR="004326E9" w:rsidRPr="004326E9" w:rsidRDefault="004326E9" w:rsidP="00AB4A0A">
            <w:pPr>
              <w:jc w:val="both"/>
              <w:rPr>
                <w:rFonts w:ascii="Arial" w:hAnsi="Arial" w:cs="Arial"/>
                <w:sz w:val="20"/>
                <w:szCs w:val="20"/>
                <w:lang w:val="lv-LV"/>
              </w:rPr>
            </w:pPr>
            <w:r w:rsidRPr="004326E9">
              <w:rPr>
                <w:rFonts w:ascii="Arial" w:hAnsi="Arial" w:cs="Arial"/>
                <w:sz w:val="20"/>
                <w:szCs w:val="20"/>
                <w:lang w:val="lv-LV"/>
              </w:rPr>
              <w:t>2.11.</w:t>
            </w:r>
          </w:p>
        </w:tc>
        <w:tc>
          <w:tcPr>
            <w:tcW w:w="5242" w:type="dxa"/>
            <w:gridSpan w:val="2"/>
            <w:tcBorders>
              <w:top w:val="single" w:sz="4" w:space="0" w:color="auto"/>
              <w:left w:val="nil"/>
              <w:bottom w:val="single" w:sz="4" w:space="0" w:color="auto"/>
              <w:right w:val="single" w:sz="4" w:space="0" w:color="auto"/>
            </w:tcBorders>
            <w:shd w:val="clear" w:color="auto" w:fill="auto"/>
            <w:vAlign w:val="center"/>
          </w:tcPr>
          <w:p w14:paraId="64C583CE" w14:textId="77777777" w:rsidR="004326E9" w:rsidRPr="004326E9" w:rsidRDefault="004326E9" w:rsidP="00AB4A0A">
            <w:pPr>
              <w:jc w:val="both"/>
              <w:rPr>
                <w:rFonts w:ascii="Arial" w:hAnsi="Arial" w:cs="Arial"/>
                <w:color w:val="000000"/>
                <w:sz w:val="20"/>
                <w:szCs w:val="20"/>
              </w:rPr>
            </w:pPr>
            <w:proofErr w:type="spellStart"/>
            <w:r w:rsidRPr="004326E9">
              <w:rPr>
                <w:rFonts w:ascii="Arial" w:hAnsi="Arial" w:cs="Arial"/>
                <w:color w:val="000000"/>
                <w:sz w:val="20"/>
                <w:szCs w:val="20"/>
              </w:rPr>
              <w:t>Apavu</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tīrīšana</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sanitārā</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apstrāde</w:t>
            </w:r>
            <w:proofErr w:type="spellEnd"/>
          </w:p>
        </w:tc>
        <w:tc>
          <w:tcPr>
            <w:tcW w:w="1415" w:type="dxa"/>
            <w:tcBorders>
              <w:top w:val="nil"/>
              <w:left w:val="nil"/>
              <w:bottom w:val="single" w:sz="4" w:space="0" w:color="auto"/>
            </w:tcBorders>
            <w:shd w:val="clear" w:color="auto" w:fill="auto"/>
            <w:vAlign w:val="center"/>
          </w:tcPr>
          <w:p w14:paraId="085E5A65" w14:textId="77777777" w:rsidR="004326E9" w:rsidRPr="004326E9" w:rsidRDefault="004326E9" w:rsidP="00AB4A0A">
            <w:pPr>
              <w:jc w:val="center"/>
              <w:rPr>
                <w:rFonts w:ascii="Arial" w:hAnsi="Arial" w:cs="Arial"/>
                <w:sz w:val="20"/>
                <w:szCs w:val="20"/>
                <w:lang w:val="lv-LV"/>
              </w:rPr>
            </w:pPr>
            <w:r w:rsidRPr="004326E9">
              <w:rPr>
                <w:rFonts w:ascii="Arial" w:hAnsi="Arial" w:cs="Arial"/>
                <w:color w:val="000000"/>
                <w:sz w:val="20"/>
                <w:szCs w:val="20"/>
              </w:rPr>
              <w:t xml:space="preserve">1 </w:t>
            </w:r>
            <w:proofErr w:type="spellStart"/>
            <w:r w:rsidRPr="004326E9">
              <w:rPr>
                <w:rFonts w:ascii="Arial" w:hAnsi="Arial" w:cs="Arial"/>
                <w:color w:val="000000"/>
                <w:sz w:val="20"/>
                <w:szCs w:val="20"/>
              </w:rPr>
              <w:t>pāris</w:t>
            </w:r>
            <w:proofErr w:type="spellEnd"/>
          </w:p>
        </w:tc>
        <w:tc>
          <w:tcPr>
            <w:tcW w:w="1827" w:type="dxa"/>
          </w:tcPr>
          <w:p w14:paraId="26BE7F07" w14:textId="77777777" w:rsidR="004326E9" w:rsidRPr="004326E9" w:rsidRDefault="004326E9" w:rsidP="00AB4A0A">
            <w:pPr>
              <w:jc w:val="center"/>
              <w:rPr>
                <w:rFonts w:ascii="Arial" w:hAnsi="Arial" w:cs="Arial"/>
                <w:sz w:val="20"/>
                <w:szCs w:val="20"/>
                <w:lang w:val="lv-LV"/>
              </w:rPr>
            </w:pPr>
          </w:p>
        </w:tc>
      </w:tr>
      <w:tr w:rsidR="004326E9" w:rsidRPr="004326E9" w14:paraId="20D101CE" w14:textId="77777777" w:rsidTr="00FC02CF">
        <w:trPr>
          <w:trHeight w:val="305"/>
        </w:trPr>
        <w:tc>
          <w:tcPr>
            <w:tcW w:w="803" w:type="dxa"/>
          </w:tcPr>
          <w:p w14:paraId="4D7BBEF9" w14:textId="77777777" w:rsidR="004326E9" w:rsidRPr="004326E9" w:rsidRDefault="004326E9" w:rsidP="00AB4A0A">
            <w:pPr>
              <w:jc w:val="both"/>
              <w:rPr>
                <w:rFonts w:ascii="Arial" w:hAnsi="Arial" w:cs="Arial"/>
                <w:sz w:val="20"/>
                <w:szCs w:val="20"/>
                <w:lang w:val="lv-LV"/>
              </w:rPr>
            </w:pPr>
            <w:r w:rsidRPr="004326E9">
              <w:rPr>
                <w:rFonts w:ascii="Arial" w:hAnsi="Arial" w:cs="Arial"/>
                <w:sz w:val="20"/>
                <w:szCs w:val="20"/>
                <w:lang w:val="lv-LV"/>
              </w:rPr>
              <w:t>2.12.</w:t>
            </w:r>
          </w:p>
        </w:tc>
        <w:tc>
          <w:tcPr>
            <w:tcW w:w="5242" w:type="dxa"/>
            <w:gridSpan w:val="2"/>
            <w:tcBorders>
              <w:top w:val="nil"/>
              <w:left w:val="nil"/>
              <w:bottom w:val="single" w:sz="4" w:space="0" w:color="auto"/>
              <w:right w:val="single" w:sz="4" w:space="0" w:color="auto"/>
            </w:tcBorders>
            <w:shd w:val="clear" w:color="auto" w:fill="auto"/>
            <w:vAlign w:val="center"/>
          </w:tcPr>
          <w:p w14:paraId="1F5A43C8" w14:textId="77777777" w:rsidR="004326E9" w:rsidRPr="004326E9" w:rsidRDefault="004326E9" w:rsidP="00AB4A0A">
            <w:pPr>
              <w:jc w:val="both"/>
              <w:rPr>
                <w:rFonts w:ascii="Arial" w:hAnsi="Arial" w:cs="Arial"/>
                <w:color w:val="000000"/>
                <w:sz w:val="20"/>
                <w:szCs w:val="20"/>
              </w:rPr>
            </w:pPr>
            <w:proofErr w:type="spellStart"/>
            <w:r w:rsidRPr="004326E9">
              <w:rPr>
                <w:rFonts w:ascii="Arial" w:hAnsi="Arial" w:cs="Arial"/>
                <w:color w:val="000000"/>
                <w:sz w:val="20"/>
                <w:szCs w:val="20"/>
              </w:rPr>
              <w:t>Darba</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cimdi</w:t>
            </w:r>
            <w:proofErr w:type="spellEnd"/>
          </w:p>
        </w:tc>
        <w:tc>
          <w:tcPr>
            <w:tcW w:w="1415" w:type="dxa"/>
            <w:tcBorders>
              <w:top w:val="nil"/>
              <w:left w:val="nil"/>
              <w:bottom w:val="single" w:sz="4" w:space="0" w:color="auto"/>
            </w:tcBorders>
            <w:shd w:val="clear" w:color="auto" w:fill="auto"/>
            <w:vAlign w:val="center"/>
          </w:tcPr>
          <w:p w14:paraId="64E703A8" w14:textId="77777777" w:rsidR="004326E9" w:rsidRPr="004326E9" w:rsidRDefault="004326E9" w:rsidP="00AB4A0A">
            <w:pPr>
              <w:jc w:val="center"/>
              <w:rPr>
                <w:rFonts w:ascii="Arial" w:hAnsi="Arial" w:cs="Arial"/>
                <w:sz w:val="20"/>
                <w:szCs w:val="20"/>
                <w:lang w:val="lv-LV"/>
              </w:rPr>
            </w:pPr>
            <w:r w:rsidRPr="004326E9">
              <w:rPr>
                <w:rFonts w:ascii="Arial" w:hAnsi="Arial" w:cs="Arial"/>
                <w:color w:val="000000"/>
                <w:sz w:val="20"/>
                <w:szCs w:val="20"/>
              </w:rPr>
              <w:t>1 gab.</w:t>
            </w:r>
          </w:p>
        </w:tc>
        <w:tc>
          <w:tcPr>
            <w:tcW w:w="1827" w:type="dxa"/>
          </w:tcPr>
          <w:p w14:paraId="0D84201F" w14:textId="77777777" w:rsidR="004326E9" w:rsidRPr="004326E9" w:rsidRDefault="004326E9" w:rsidP="00AB4A0A">
            <w:pPr>
              <w:jc w:val="center"/>
              <w:rPr>
                <w:rFonts w:ascii="Arial" w:hAnsi="Arial" w:cs="Arial"/>
                <w:sz w:val="20"/>
                <w:szCs w:val="20"/>
                <w:lang w:val="lv-LV"/>
              </w:rPr>
            </w:pPr>
          </w:p>
        </w:tc>
      </w:tr>
      <w:tr w:rsidR="00FC02CF" w:rsidRPr="004326E9" w14:paraId="27C55312" w14:textId="77777777" w:rsidTr="00FC02CF">
        <w:trPr>
          <w:trHeight w:val="305"/>
        </w:trPr>
        <w:tc>
          <w:tcPr>
            <w:tcW w:w="803" w:type="dxa"/>
          </w:tcPr>
          <w:p w14:paraId="5FED3C02" w14:textId="2E3E15B3" w:rsidR="00FC02CF" w:rsidRPr="004326E9" w:rsidRDefault="00FC02CF" w:rsidP="00FC02CF">
            <w:pPr>
              <w:jc w:val="both"/>
              <w:rPr>
                <w:rFonts w:ascii="Arial" w:hAnsi="Arial" w:cs="Arial"/>
                <w:sz w:val="20"/>
                <w:szCs w:val="20"/>
                <w:lang w:val="lv-LV"/>
              </w:rPr>
            </w:pPr>
            <w:r>
              <w:rPr>
                <w:rFonts w:ascii="Arial" w:hAnsi="Arial" w:cs="Arial"/>
                <w:sz w:val="20"/>
                <w:szCs w:val="20"/>
                <w:lang w:val="lv-LV"/>
              </w:rPr>
              <w:t>2.13.</w:t>
            </w:r>
          </w:p>
        </w:tc>
        <w:tc>
          <w:tcPr>
            <w:tcW w:w="5242" w:type="dxa"/>
            <w:gridSpan w:val="2"/>
            <w:tcBorders>
              <w:top w:val="nil"/>
              <w:left w:val="nil"/>
              <w:bottom w:val="single" w:sz="4" w:space="0" w:color="auto"/>
              <w:right w:val="single" w:sz="4" w:space="0" w:color="auto"/>
            </w:tcBorders>
            <w:shd w:val="clear" w:color="auto" w:fill="auto"/>
            <w:vAlign w:val="center"/>
          </w:tcPr>
          <w:p w14:paraId="2B23F38B" w14:textId="047154FE" w:rsidR="00FC02CF" w:rsidRPr="00FC02CF" w:rsidRDefault="00FC02CF" w:rsidP="00FC02CF">
            <w:pPr>
              <w:jc w:val="both"/>
              <w:rPr>
                <w:rFonts w:ascii="Arial" w:hAnsi="Arial" w:cs="Arial"/>
                <w:color w:val="000000"/>
                <w:sz w:val="20"/>
                <w:szCs w:val="20"/>
              </w:rPr>
            </w:pPr>
            <w:proofErr w:type="spellStart"/>
            <w:r w:rsidRPr="00FC02CF">
              <w:rPr>
                <w:rFonts w:ascii="Arial" w:hAnsi="Arial" w:cs="Arial"/>
                <w:color w:val="000000"/>
                <w:sz w:val="20"/>
                <w:szCs w:val="20"/>
              </w:rPr>
              <w:t>Plāna</w:t>
            </w:r>
            <w:proofErr w:type="spellEnd"/>
            <w:r w:rsidRPr="00FC02CF">
              <w:rPr>
                <w:rFonts w:ascii="Arial" w:hAnsi="Arial" w:cs="Arial"/>
                <w:color w:val="000000"/>
                <w:sz w:val="20"/>
                <w:szCs w:val="20"/>
              </w:rPr>
              <w:t xml:space="preserve"> </w:t>
            </w:r>
            <w:proofErr w:type="spellStart"/>
            <w:r w:rsidRPr="00FC02CF">
              <w:rPr>
                <w:rFonts w:ascii="Arial" w:hAnsi="Arial" w:cs="Arial"/>
                <w:color w:val="000000"/>
                <w:sz w:val="20"/>
                <w:szCs w:val="20"/>
              </w:rPr>
              <w:t>vilnas</w:t>
            </w:r>
            <w:proofErr w:type="spellEnd"/>
            <w:r w:rsidRPr="00FC02CF">
              <w:rPr>
                <w:rFonts w:ascii="Arial" w:hAnsi="Arial" w:cs="Arial"/>
                <w:color w:val="000000"/>
                <w:sz w:val="20"/>
                <w:szCs w:val="20"/>
              </w:rPr>
              <w:t xml:space="preserve"> </w:t>
            </w:r>
            <w:proofErr w:type="spellStart"/>
            <w:r w:rsidRPr="00FC02CF">
              <w:rPr>
                <w:rFonts w:ascii="Arial" w:hAnsi="Arial" w:cs="Arial"/>
                <w:color w:val="000000"/>
                <w:sz w:val="20"/>
                <w:szCs w:val="20"/>
              </w:rPr>
              <w:t>sega</w:t>
            </w:r>
            <w:proofErr w:type="spellEnd"/>
            <w:r w:rsidRPr="00FC02CF">
              <w:rPr>
                <w:rFonts w:ascii="Arial" w:hAnsi="Arial" w:cs="Arial"/>
                <w:color w:val="000000"/>
                <w:sz w:val="20"/>
                <w:szCs w:val="20"/>
              </w:rPr>
              <w:t xml:space="preserve">, </w:t>
            </w:r>
            <w:proofErr w:type="spellStart"/>
            <w:r w:rsidRPr="00FC02CF">
              <w:rPr>
                <w:rFonts w:ascii="Arial" w:hAnsi="Arial" w:cs="Arial"/>
                <w:color w:val="000000"/>
                <w:sz w:val="20"/>
                <w:szCs w:val="20"/>
              </w:rPr>
              <w:t>tīrīšana</w:t>
            </w:r>
            <w:proofErr w:type="spellEnd"/>
          </w:p>
        </w:tc>
        <w:tc>
          <w:tcPr>
            <w:tcW w:w="1415" w:type="dxa"/>
            <w:tcBorders>
              <w:top w:val="nil"/>
              <w:left w:val="nil"/>
              <w:bottom w:val="single" w:sz="4" w:space="0" w:color="auto"/>
            </w:tcBorders>
            <w:shd w:val="clear" w:color="auto" w:fill="auto"/>
            <w:vAlign w:val="center"/>
          </w:tcPr>
          <w:p w14:paraId="1D42D4AB" w14:textId="09071E19" w:rsidR="00FC02CF" w:rsidRPr="00FC02CF" w:rsidRDefault="00FC02CF" w:rsidP="00FC02CF">
            <w:pPr>
              <w:jc w:val="center"/>
              <w:rPr>
                <w:rFonts w:ascii="Arial" w:hAnsi="Arial" w:cs="Arial"/>
                <w:color w:val="000000"/>
                <w:sz w:val="20"/>
                <w:szCs w:val="20"/>
              </w:rPr>
            </w:pPr>
            <w:r>
              <w:rPr>
                <w:rFonts w:ascii="Arial" w:hAnsi="Arial" w:cs="Arial"/>
                <w:color w:val="000000"/>
                <w:sz w:val="20"/>
                <w:szCs w:val="20"/>
              </w:rPr>
              <w:t xml:space="preserve">1 </w:t>
            </w:r>
            <w:r w:rsidRPr="00FC02CF">
              <w:rPr>
                <w:rFonts w:ascii="Arial" w:hAnsi="Arial" w:cs="Arial"/>
                <w:color w:val="000000"/>
                <w:sz w:val="20"/>
                <w:szCs w:val="20"/>
              </w:rPr>
              <w:t>gab.</w:t>
            </w:r>
          </w:p>
        </w:tc>
        <w:tc>
          <w:tcPr>
            <w:tcW w:w="1827" w:type="dxa"/>
          </w:tcPr>
          <w:p w14:paraId="27E56E4D" w14:textId="77777777" w:rsidR="00FC02CF" w:rsidRPr="004326E9" w:rsidRDefault="00FC02CF" w:rsidP="00FC02CF">
            <w:pPr>
              <w:jc w:val="center"/>
              <w:rPr>
                <w:rFonts w:ascii="Arial" w:hAnsi="Arial" w:cs="Arial"/>
                <w:sz w:val="20"/>
                <w:szCs w:val="20"/>
                <w:lang w:val="lv-LV"/>
              </w:rPr>
            </w:pPr>
          </w:p>
        </w:tc>
      </w:tr>
      <w:tr w:rsidR="00FC02CF" w:rsidRPr="004326E9" w14:paraId="740492DB" w14:textId="77777777" w:rsidTr="00FC02CF">
        <w:trPr>
          <w:trHeight w:val="305"/>
        </w:trPr>
        <w:tc>
          <w:tcPr>
            <w:tcW w:w="803" w:type="dxa"/>
          </w:tcPr>
          <w:p w14:paraId="3FFC8A67" w14:textId="28C6FE19" w:rsidR="00FC02CF" w:rsidRPr="004326E9" w:rsidRDefault="00FC02CF" w:rsidP="00FC02CF">
            <w:pPr>
              <w:jc w:val="both"/>
              <w:rPr>
                <w:rFonts w:ascii="Arial" w:hAnsi="Arial" w:cs="Arial"/>
                <w:sz w:val="20"/>
                <w:szCs w:val="20"/>
                <w:lang w:val="lv-LV"/>
              </w:rPr>
            </w:pPr>
            <w:r>
              <w:rPr>
                <w:rFonts w:ascii="Arial" w:hAnsi="Arial" w:cs="Arial"/>
                <w:sz w:val="20"/>
                <w:szCs w:val="20"/>
                <w:lang w:val="lv-LV"/>
              </w:rPr>
              <w:t>2.14.</w:t>
            </w:r>
          </w:p>
        </w:tc>
        <w:tc>
          <w:tcPr>
            <w:tcW w:w="5242" w:type="dxa"/>
            <w:gridSpan w:val="2"/>
            <w:tcBorders>
              <w:top w:val="nil"/>
              <w:left w:val="nil"/>
              <w:bottom w:val="single" w:sz="4" w:space="0" w:color="auto"/>
              <w:right w:val="single" w:sz="4" w:space="0" w:color="auto"/>
            </w:tcBorders>
            <w:shd w:val="clear" w:color="auto" w:fill="auto"/>
            <w:vAlign w:val="center"/>
          </w:tcPr>
          <w:p w14:paraId="565664F6" w14:textId="5854F063" w:rsidR="00FC02CF" w:rsidRPr="00FC02CF" w:rsidRDefault="00FC02CF" w:rsidP="00FC02CF">
            <w:pPr>
              <w:jc w:val="both"/>
              <w:rPr>
                <w:rFonts w:ascii="Arial" w:hAnsi="Arial" w:cs="Arial"/>
                <w:color w:val="000000"/>
                <w:sz w:val="20"/>
                <w:szCs w:val="20"/>
              </w:rPr>
            </w:pPr>
            <w:r w:rsidRPr="00FC02CF">
              <w:rPr>
                <w:rFonts w:ascii="Arial" w:hAnsi="Arial" w:cs="Arial"/>
                <w:sz w:val="20"/>
                <w:szCs w:val="20"/>
                <w:lang w:val="lv-LV"/>
              </w:rPr>
              <w:t>Pleds (sintētika) 215x150, tīrīšana</w:t>
            </w:r>
          </w:p>
        </w:tc>
        <w:tc>
          <w:tcPr>
            <w:tcW w:w="1415" w:type="dxa"/>
            <w:tcBorders>
              <w:top w:val="nil"/>
              <w:left w:val="nil"/>
              <w:bottom w:val="single" w:sz="4" w:space="0" w:color="auto"/>
            </w:tcBorders>
            <w:shd w:val="clear" w:color="auto" w:fill="auto"/>
            <w:vAlign w:val="center"/>
          </w:tcPr>
          <w:p w14:paraId="4B6C1F83" w14:textId="68964FDD" w:rsidR="00FC02CF" w:rsidRPr="00FC02CF" w:rsidRDefault="00FC02CF" w:rsidP="00FC02CF">
            <w:pPr>
              <w:jc w:val="center"/>
              <w:rPr>
                <w:rFonts w:ascii="Arial" w:hAnsi="Arial" w:cs="Arial"/>
                <w:color w:val="000000"/>
                <w:sz w:val="20"/>
                <w:szCs w:val="20"/>
              </w:rPr>
            </w:pPr>
            <w:r>
              <w:rPr>
                <w:rFonts w:ascii="Arial" w:hAnsi="Arial" w:cs="Arial"/>
                <w:color w:val="000000"/>
                <w:sz w:val="20"/>
                <w:szCs w:val="20"/>
              </w:rPr>
              <w:t xml:space="preserve">1 </w:t>
            </w:r>
            <w:r w:rsidRPr="00FC02CF">
              <w:rPr>
                <w:rFonts w:ascii="Arial" w:hAnsi="Arial" w:cs="Arial"/>
                <w:color w:val="000000"/>
                <w:sz w:val="20"/>
                <w:szCs w:val="20"/>
              </w:rPr>
              <w:t>gab.</w:t>
            </w:r>
          </w:p>
        </w:tc>
        <w:tc>
          <w:tcPr>
            <w:tcW w:w="1827" w:type="dxa"/>
          </w:tcPr>
          <w:p w14:paraId="0E01BEE2" w14:textId="77777777" w:rsidR="00FC02CF" w:rsidRPr="004326E9" w:rsidRDefault="00FC02CF" w:rsidP="00FC02CF">
            <w:pPr>
              <w:jc w:val="center"/>
              <w:rPr>
                <w:rFonts w:ascii="Arial" w:hAnsi="Arial" w:cs="Arial"/>
                <w:sz w:val="20"/>
                <w:szCs w:val="20"/>
                <w:lang w:val="lv-LV"/>
              </w:rPr>
            </w:pPr>
          </w:p>
        </w:tc>
      </w:tr>
      <w:tr w:rsidR="00FC02CF" w:rsidRPr="004326E9" w14:paraId="23E7EC6E" w14:textId="77777777" w:rsidTr="00FC02CF">
        <w:trPr>
          <w:trHeight w:val="305"/>
        </w:trPr>
        <w:tc>
          <w:tcPr>
            <w:tcW w:w="803" w:type="dxa"/>
          </w:tcPr>
          <w:p w14:paraId="0AF1266F" w14:textId="2B462BB3" w:rsidR="00FC02CF" w:rsidRPr="004326E9" w:rsidRDefault="00FC02CF" w:rsidP="00FC02CF">
            <w:pPr>
              <w:jc w:val="both"/>
              <w:rPr>
                <w:rFonts w:ascii="Arial" w:hAnsi="Arial" w:cs="Arial"/>
                <w:sz w:val="20"/>
                <w:szCs w:val="20"/>
                <w:lang w:val="lv-LV"/>
              </w:rPr>
            </w:pPr>
            <w:r>
              <w:rPr>
                <w:rFonts w:ascii="Arial" w:hAnsi="Arial" w:cs="Arial"/>
                <w:sz w:val="20"/>
                <w:szCs w:val="20"/>
                <w:lang w:val="lv-LV"/>
              </w:rPr>
              <w:t>2.15.</w:t>
            </w:r>
          </w:p>
        </w:tc>
        <w:tc>
          <w:tcPr>
            <w:tcW w:w="5242" w:type="dxa"/>
            <w:gridSpan w:val="2"/>
            <w:tcBorders>
              <w:top w:val="nil"/>
              <w:left w:val="nil"/>
              <w:bottom w:val="single" w:sz="4" w:space="0" w:color="auto"/>
              <w:right w:val="single" w:sz="4" w:space="0" w:color="auto"/>
            </w:tcBorders>
            <w:shd w:val="clear" w:color="auto" w:fill="auto"/>
            <w:vAlign w:val="center"/>
          </w:tcPr>
          <w:p w14:paraId="605C1437" w14:textId="3378CC74" w:rsidR="00FC02CF" w:rsidRPr="00FC02CF" w:rsidRDefault="00FC02CF" w:rsidP="00FC02CF">
            <w:pPr>
              <w:jc w:val="both"/>
              <w:rPr>
                <w:rFonts w:ascii="Arial" w:hAnsi="Arial" w:cs="Arial"/>
                <w:color w:val="000000"/>
                <w:sz w:val="20"/>
                <w:szCs w:val="20"/>
              </w:rPr>
            </w:pPr>
            <w:r w:rsidRPr="00FC02CF">
              <w:rPr>
                <w:rFonts w:ascii="Arial" w:hAnsi="Arial" w:cs="Arial"/>
                <w:sz w:val="20"/>
                <w:szCs w:val="20"/>
                <w:lang w:val="lv-LV"/>
              </w:rPr>
              <w:t>Sega (sintētika) 215x150, tīrīšana</w:t>
            </w:r>
          </w:p>
        </w:tc>
        <w:tc>
          <w:tcPr>
            <w:tcW w:w="1415" w:type="dxa"/>
            <w:tcBorders>
              <w:top w:val="nil"/>
              <w:left w:val="nil"/>
              <w:bottom w:val="single" w:sz="4" w:space="0" w:color="auto"/>
            </w:tcBorders>
            <w:shd w:val="clear" w:color="auto" w:fill="auto"/>
            <w:vAlign w:val="center"/>
          </w:tcPr>
          <w:p w14:paraId="47805C0B" w14:textId="5AEAB73C" w:rsidR="00FC02CF" w:rsidRPr="00FC02CF" w:rsidRDefault="00FC02CF" w:rsidP="00FC02CF">
            <w:pPr>
              <w:jc w:val="center"/>
              <w:rPr>
                <w:rFonts w:ascii="Arial" w:hAnsi="Arial" w:cs="Arial"/>
                <w:color w:val="000000"/>
                <w:sz w:val="20"/>
                <w:szCs w:val="20"/>
              </w:rPr>
            </w:pPr>
            <w:r>
              <w:rPr>
                <w:rFonts w:ascii="Arial" w:hAnsi="Arial" w:cs="Arial"/>
                <w:color w:val="000000"/>
                <w:sz w:val="20"/>
                <w:szCs w:val="20"/>
              </w:rPr>
              <w:t xml:space="preserve">1 </w:t>
            </w:r>
            <w:r w:rsidRPr="00FC02CF">
              <w:rPr>
                <w:rFonts w:ascii="Arial" w:hAnsi="Arial" w:cs="Arial"/>
                <w:color w:val="000000"/>
                <w:sz w:val="20"/>
                <w:szCs w:val="20"/>
              </w:rPr>
              <w:t>gab.</w:t>
            </w:r>
          </w:p>
        </w:tc>
        <w:tc>
          <w:tcPr>
            <w:tcW w:w="1827" w:type="dxa"/>
          </w:tcPr>
          <w:p w14:paraId="2257F893" w14:textId="77777777" w:rsidR="00FC02CF" w:rsidRPr="004326E9" w:rsidRDefault="00FC02CF" w:rsidP="00FC02CF">
            <w:pPr>
              <w:jc w:val="center"/>
              <w:rPr>
                <w:rFonts w:ascii="Arial" w:hAnsi="Arial" w:cs="Arial"/>
                <w:sz w:val="20"/>
                <w:szCs w:val="20"/>
                <w:lang w:val="lv-LV"/>
              </w:rPr>
            </w:pPr>
          </w:p>
        </w:tc>
      </w:tr>
      <w:tr w:rsidR="00FC02CF" w:rsidRPr="004326E9" w14:paraId="7A54311B" w14:textId="77777777" w:rsidTr="00FC02CF">
        <w:trPr>
          <w:trHeight w:val="305"/>
        </w:trPr>
        <w:tc>
          <w:tcPr>
            <w:tcW w:w="803" w:type="dxa"/>
          </w:tcPr>
          <w:p w14:paraId="3108D1BA" w14:textId="04CEF16C" w:rsidR="00FC02CF" w:rsidRPr="004326E9" w:rsidRDefault="00FC02CF" w:rsidP="00FC02CF">
            <w:pPr>
              <w:jc w:val="both"/>
              <w:rPr>
                <w:rFonts w:ascii="Arial" w:hAnsi="Arial" w:cs="Arial"/>
                <w:sz w:val="20"/>
                <w:szCs w:val="20"/>
                <w:lang w:val="lv-LV"/>
              </w:rPr>
            </w:pPr>
            <w:r>
              <w:rPr>
                <w:rFonts w:ascii="Arial" w:hAnsi="Arial" w:cs="Arial"/>
                <w:sz w:val="20"/>
                <w:szCs w:val="20"/>
                <w:lang w:val="lv-LV"/>
              </w:rPr>
              <w:t>2.16.</w:t>
            </w:r>
          </w:p>
        </w:tc>
        <w:tc>
          <w:tcPr>
            <w:tcW w:w="5242" w:type="dxa"/>
            <w:gridSpan w:val="2"/>
            <w:tcBorders>
              <w:top w:val="nil"/>
              <w:left w:val="nil"/>
              <w:bottom w:val="single" w:sz="4" w:space="0" w:color="auto"/>
              <w:right w:val="single" w:sz="4" w:space="0" w:color="auto"/>
            </w:tcBorders>
            <w:shd w:val="clear" w:color="auto" w:fill="auto"/>
            <w:vAlign w:val="center"/>
          </w:tcPr>
          <w:p w14:paraId="3A62AB5B" w14:textId="3BC927DC" w:rsidR="00FC02CF" w:rsidRPr="00FC02CF" w:rsidRDefault="00FC02CF" w:rsidP="00FC02CF">
            <w:pPr>
              <w:jc w:val="both"/>
              <w:rPr>
                <w:rFonts w:ascii="Arial" w:hAnsi="Arial" w:cs="Arial"/>
                <w:color w:val="000000"/>
                <w:sz w:val="20"/>
                <w:szCs w:val="20"/>
              </w:rPr>
            </w:pPr>
            <w:r w:rsidRPr="00FC02CF">
              <w:rPr>
                <w:rFonts w:ascii="Arial" w:hAnsi="Arial" w:cs="Arial"/>
                <w:sz w:val="20"/>
                <w:szCs w:val="20"/>
                <w:lang w:val="lv-LV"/>
              </w:rPr>
              <w:t>Sega (vates), tīrīšana</w:t>
            </w:r>
          </w:p>
        </w:tc>
        <w:tc>
          <w:tcPr>
            <w:tcW w:w="1415" w:type="dxa"/>
            <w:tcBorders>
              <w:top w:val="nil"/>
              <w:left w:val="nil"/>
              <w:bottom w:val="single" w:sz="4" w:space="0" w:color="auto"/>
            </w:tcBorders>
            <w:shd w:val="clear" w:color="auto" w:fill="auto"/>
            <w:vAlign w:val="center"/>
          </w:tcPr>
          <w:p w14:paraId="76549347" w14:textId="67FADF80" w:rsidR="00FC02CF" w:rsidRPr="00FC02CF" w:rsidRDefault="00FC02CF" w:rsidP="00FC02CF">
            <w:pPr>
              <w:jc w:val="center"/>
              <w:rPr>
                <w:rFonts w:ascii="Arial" w:hAnsi="Arial" w:cs="Arial"/>
                <w:color w:val="000000"/>
                <w:sz w:val="20"/>
                <w:szCs w:val="20"/>
              </w:rPr>
            </w:pPr>
            <w:r>
              <w:rPr>
                <w:rFonts w:ascii="Arial" w:hAnsi="Arial" w:cs="Arial"/>
                <w:color w:val="000000"/>
                <w:sz w:val="20"/>
                <w:szCs w:val="20"/>
              </w:rPr>
              <w:t xml:space="preserve">1 </w:t>
            </w:r>
            <w:r w:rsidRPr="00FC02CF">
              <w:rPr>
                <w:rFonts w:ascii="Arial" w:hAnsi="Arial" w:cs="Arial"/>
                <w:color w:val="000000"/>
                <w:sz w:val="20"/>
                <w:szCs w:val="20"/>
              </w:rPr>
              <w:t>gab.</w:t>
            </w:r>
          </w:p>
        </w:tc>
        <w:tc>
          <w:tcPr>
            <w:tcW w:w="1827" w:type="dxa"/>
          </w:tcPr>
          <w:p w14:paraId="25A3071A" w14:textId="77777777" w:rsidR="00FC02CF" w:rsidRPr="004326E9" w:rsidRDefault="00FC02CF" w:rsidP="00FC02CF">
            <w:pPr>
              <w:jc w:val="center"/>
              <w:rPr>
                <w:rFonts w:ascii="Arial" w:hAnsi="Arial" w:cs="Arial"/>
                <w:sz w:val="20"/>
                <w:szCs w:val="20"/>
                <w:lang w:val="lv-LV"/>
              </w:rPr>
            </w:pPr>
          </w:p>
        </w:tc>
      </w:tr>
      <w:tr w:rsidR="00FC02CF" w:rsidRPr="004326E9" w14:paraId="704696FA" w14:textId="77777777" w:rsidTr="00FC02CF">
        <w:trPr>
          <w:trHeight w:val="305"/>
        </w:trPr>
        <w:tc>
          <w:tcPr>
            <w:tcW w:w="803" w:type="dxa"/>
          </w:tcPr>
          <w:p w14:paraId="4FF736F3" w14:textId="65B4B4AB" w:rsidR="00FC02CF" w:rsidRPr="004326E9" w:rsidRDefault="00FC02CF" w:rsidP="00FC02CF">
            <w:pPr>
              <w:jc w:val="both"/>
              <w:rPr>
                <w:rFonts w:ascii="Arial" w:hAnsi="Arial" w:cs="Arial"/>
                <w:sz w:val="20"/>
                <w:szCs w:val="20"/>
                <w:lang w:val="lv-LV"/>
              </w:rPr>
            </w:pPr>
            <w:r>
              <w:rPr>
                <w:rFonts w:ascii="Arial" w:hAnsi="Arial" w:cs="Arial"/>
                <w:sz w:val="20"/>
                <w:szCs w:val="20"/>
                <w:lang w:val="lv-LV"/>
              </w:rPr>
              <w:t>2.17.</w:t>
            </w:r>
          </w:p>
        </w:tc>
        <w:tc>
          <w:tcPr>
            <w:tcW w:w="5242" w:type="dxa"/>
            <w:gridSpan w:val="2"/>
            <w:tcBorders>
              <w:top w:val="nil"/>
              <w:left w:val="nil"/>
              <w:bottom w:val="single" w:sz="4" w:space="0" w:color="auto"/>
              <w:right w:val="single" w:sz="4" w:space="0" w:color="auto"/>
            </w:tcBorders>
            <w:shd w:val="clear" w:color="auto" w:fill="auto"/>
            <w:vAlign w:val="center"/>
          </w:tcPr>
          <w:p w14:paraId="5A03DC7F" w14:textId="530B5C76" w:rsidR="00FC02CF" w:rsidRPr="00FC02CF" w:rsidRDefault="00FC02CF" w:rsidP="00FC02CF">
            <w:pPr>
              <w:jc w:val="both"/>
              <w:rPr>
                <w:rFonts w:ascii="Arial" w:hAnsi="Arial" w:cs="Arial"/>
                <w:color w:val="000000"/>
                <w:sz w:val="20"/>
                <w:szCs w:val="20"/>
              </w:rPr>
            </w:pPr>
            <w:r w:rsidRPr="00FC02CF">
              <w:rPr>
                <w:rFonts w:ascii="Arial" w:hAnsi="Arial" w:cs="Arial"/>
                <w:sz w:val="20"/>
                <w:szCs w:val="20"/>
                <w:lang w:val="lv-LV"/>
              </w:rPr>
              <w:t>Spilvens (sintētika), tīrīšana</w:t>
            </w:r>
          </w:p>
        </w:tc>
        <w:tc>
          <w:tcPr>
            <w:tcW w:w="1415" w:type="dxa"/>
            <w:tcBorders>
              <w:top w:val="nil"/>
              <w:left w:val="nil"/>
              <w:bottom w:val="single" w:sz="4" w:space="0" w:color="auto"/>
            </w:tcBorders>
            <w:shd w:val="clear" w:color="auto" w:fill="auto"/>
            <w:vAlign w:val="center"/>
          </w:tcPr>
          <w:p w14:paraId="612ED445" w14:textId="76153168" w:rsidR="00FC02CF" w:rsidRPr="00FC02CF" w:rsidRDefault="00FC02CF" w:rsidP="00FC02CF">
            <w:pPr>
              <w:jc w:val="center"/>
              <w:rPr>
                <w:rFonts w:ascii="Arial" w:hAnsi="Arial" w:cs="Arial"/>
                <w:color w:val="000000"/>
                <w:sz w:val="20"/>
                <w:szCs w:val="20"/>
              </w:rPr>
            </w:pPr>
            <w:r>
              <w:rPr>
                <w:rFonts w:ascii="Arial" w:hAnsi="Arial" w:cs="Arial"/>
                <w:color w:val="000000"/>
                <w:sz w:val="20"/>
                <w:szCs w:val="20"/>
              </w:rPr>
              <w:t xml:space="preserve">1 </w:t>
            </w:r>
            <w:r w:rsidRPr="00FC02CF">
              <w:rPr>
                <w:rFonts w:ascii="Arial" w:hAnsi="Arial" w:cs="Arial"/>
                <w:color w:val="000000"/>
                <w:sz w:val="20"/>
                <w:szCs w:val="20"/>
              </w:rPr>
              <w:t>gab.</w:t>
            </w:r>
          </w:p>
        </w:tc>
        <w:tc>
          <w:tcPr>
            <w:tcW w:w="1827" w:type="dxa"/>
          </w:tcPr>
          <w:p w14:paraId="5C9236A1" w14:textId="77777777" w:rsidR="00FC02CF" w:rsidRPr="004326E9" w:rsidRDefault="00FC02CF" w:rsidP="00FC02CF">
            <w:pPr>
              <w:jc w:val="center"/>
              <w:rPr>
                <w:rFonts w:ascii="Arial" w:hAnsi="Arial" w:cs="Arial"/>
                <w:sz w:val="20"/>
                <w:szCs w:val="20"/>
                <w:lang w:val="lv-LV"/>
              </w:rPr>
            </w:pPr>
          </w:p>
        </w:tc>
      </w:tr>
      <w:tr w:rsidR="00FC02CF" w:rsidRPr="004326E9" w14:paraId="63605BEF" w14:textId="77777777" w:rsidTr="00FC02CF">
        <w:trPr>
          <w:trHeight w:val="305"/>
        </w:trPr>
        <w:tc>
          <w:tcPr>
            <w:tcW w:w="803" w:type="dxa"/>
          </w:tcPr>
          <w:p w14:paraId="1DE8D993" w14:textId="75F6BD54" w:rsidR="00FC02CF" w:rsidRDefault="00FC02CF" w:rsidP="00FC02CF">
            <w:pPr>
              <w:jc w:val="both"/>
              <w:rPr>
                <w:rFonts w:ascii="Arial" w:hAnsi="Arial" w:cs="Arial"/>
                <w:sz w:val="20"/>
                <w:szCs w:val="20"/>
                <w:lang w:val="lv-LV"/>
              </w:rPr>
            </w:pPr>
            <w:r>
              <w:rPr>
                <w:rFonts w:ascii="Arial" w:hAnsi="Arial" w:cs="Arial"/>
                <w:sz w:val="20"/>
                <w:szCs w:val="20"/>
                <w:lang w:val="lv-LV"/>
              </w:rPr>
              <w:t>2.18.</w:t>
            </w:r>
          </w:p>
        </w:tc>
        <w:tc>
          <w:tcPr>
            <w:tcW w:w="5242" w:type="dxa"/>
            <w:gridSpan w:val="2"/>
            <w:tcBorders>
              <w:top w:val="nil"/>
              <w:left w:val="nil"/>
              <w:bottom w:val="single" w:sz="4" w:space="0" w:color="auto"/>
              <w:right w:val="single" w:sz="4" w:space="0" w:color="auto"/>
            </w:tcBorders>
            <w:shd w:val="clear" w:color="auto" w:fill="auto"/>
            <w:vAlign w:val="center"/>
          </w:tcPr>
          <w:p w14:paraId="08EF9919" w14:textId="37DF1A15" w:rsidR="00FC02CF" w:rsidRPr="00FC02CF" w:rsidRDefault="00FC02CF" w:rsidP="00FC02CF">
            <w:pPr>
              <w:jc w:val="both"/>
              <w:rPr>
                <w:rFonts w:ascii="Arial" w:hAnsi="Arial" w:cs="Arial"/>
                <w:color w:val="000000"/>
                <w:sz w:val="20"/>
                <w:szCs w:val="20"/>
              </w:rPr>
            </w:pPr>
            <w:r w:rsidRPr="00FC02CF">
              <w:rPr>
                <w:rFonts w:ascii="Arial" w:hAnsi="Arial" w:cs="Arial"/>
                <w:sz w:val="20"/>
                <w:szCs w:val="20"/>
                <w:lang w:val="lv-LV"/>
              </w:rPr>
              <w:t>Pusvilnas segu ķīmiskā tīrīšana</w:t>
            </w:r>
          </w:p>
        </w:tc>
        <w:tc>
          <w:tcPr>
            <w:tcW w:w="1415" w:type="dxa"/>
            <w:tcBorders>
              <w:top w:val="nil"/>
              <w:left w:val="nil"/>
              <w:bottom w:val="single" w:sz="4" w:space="0" w:color="auto"/>
            </w:tcBorders>
            <w:shd w:val="clear" w:color="auto" w:fill="auto"/>
            <w:vAlign w:val="center"/>
          </w:tcPr>
          <w:p w14:paraId="6AD10C80" w14:textId="1DC26C73" w:rsidR="00FC02CF" w:rsidRPr="00FC02CF" w:rsidRDefault="00FC02CF" w:rsidP="00FC02CF">
            <w:pPr>
              <w:jc w:val="center"/>
              <w:rPr>
                <w:rFonts w:ascii="Arial" w:hAnsi="Arial" w:cs="Arial"/>
                <w:color w:val="000000"/>
                <w:sz w:val="20"/>
                <w:szCs w:val="20"/>
              </w:rPr>
            </w:pPr>
            <w:r>
              <w:rPr>
                <w:rFonts w:ascii="Arial" w:hAnsi="Arial" w:cs="Arial"/>
                <w:color w:val="000000"/>
                <w:sz w:val="20"/>
                <w:szCs w:val="20"/>
              </w:rPr>
              <w:t xml:space="preserve">1 </w:t>
            </w:r>
            <w:r w:rsidRPr="00FC02CF">
              <w:rPr>
                <w:rFonts w:ascii="Arial" w:hAnsi="Arial" w:cs="Arial"/>
                <w:color w:val="000000"/>
                <w:sz w:val="20"/>
                <w:szCs w:val="20"/>
              </w:rPr>
              <w:t>gab.</w:t>
            </w:r>
          </w:p>
        </w:tc>
        <w:tc>
          <w:tcPr>
            <w:tcW w:w="1827" w:type="dxa"/>
          </w:tcPr>
          <w:p w14:paraId="70D98215" w14:textId="77777777" w:rsidR="00FC02CF" w:rsidRPr="004326E9" w:rsidRDefault="00FC02CF" w:rsidP="00FC02CF">
            <w:pPr>
              <w:jc w:val="center"/>
              <w:rPr>
                <w:rFonts w:ascii="Arial" w:hAnsi="Arial" w:cs="Arial"/>
                <w:sz w:val="20"/>
                <w:szCs w:val="20"/>
                <w:lang w:val="lv-LV"/>
              </w:rPr>
            </w:pPr>
          </w:p>
        </w:tc>
      </w:tr>
      <w:tr w:rsidR="004326E9" w:rsidRPr="004326E9" w14:paraId="46D66F0A" w14:textId="77777777" w:rsidTr="00FC02CF">
        <w:trPr>
          <w:trHeight w:val="305"/>
        </w:trPr>
        <w:tc>
          <w:tcPr>
            <w:tcW w:w="9287" w:type="dxa"/>
            <w:gridSpan w:val="5"/>
          </w:tcPr>
          <w:p w14:paraId="0D3F0CB0" w14:textId="77777777" w:rsidR="004326E9" w:rsidRPr="004326E9" w:rsidRDefault="004326E9" w:rsidP="00AB4A0A">
            <w:pPr>
              <w:pStyle w:val="Sarakstarindkopa"/>
              <w:numPr>
                <w:ilvl w:val="0"/>
                <w:numId w:val="41"/>
              </w:numPr>
              <w:jc w:val="center"/>
              <w:rPr>
                <w:rFonts w:ascii="Arial" w:hAnsi="Arial" w:cs="Arial"/>
                <w:b/>
                <w:bCs/>
                <w:sz w:val="20"/>
                <w:szCs w:val="20"/>
                <w:lang w:val="lv-LV"/>
              </w:rPr>
            </w:pPr>
            <w:r w:rsidRPr="004326E9">
              <w:rPr>
                <w:rFonts w:ascii="Arial" w:hAnsi="Arial" w:cs="Arial"/>
                <w:b/>
                <w:bCs/>
                <w:sz w:val="20"/>
                <w:szCs w:val="20"/>
                <w:lang w:val="lv-LV"/>
              </w:rPr>
              <w:t>Labošana</w:t>
            </w:r>
          </w:p>
        </w:tc>
      </w:tr>
      <w:tr w:rsidR="004326E9" w:rsidRPr="004326E9" w14:paraId="25BFA3C2" w14:textId="77777777" w:rsidTr="00FC02CF">
        <w:trPr>
          <w:trHeight w:val="305"/>
        </w:trPr>
        <w:tc>
          <w:tcPr>
            <w:tcW w:w="803" w:type="dxa"/>
          </w:tcPr>
          <w:p w14:paraId="2B6EA7D4" w14:textId="77777777" w:rsidR="004326E9" w:rsidRPr="004326E9" w:rsidRDefault="004326E9" w:rsidP="00AB4A0A">
            <w:pPr>
              <w:jc w:val="both"/>
              <w:rPr>
                <w:rFonts w:ascii="Arial" w:hAnsi="Arial" w:cs="Arial"/>
                <w:sz w:val="20"/>
                <w:szCs w:val="20"/>
                <w:lang w:val="lv-LV"/>
              </w:rPr>
            </w:pPr>
            <w:r w:rsidRPr="004326E9">
              <w:rPr>
                <w:rFonts w:ascii="Arial" w:hAnsi="Arial" w:cs="Arial"/>
                <w:sz w:val="20"/>
                <w:szCs w:val="20"/>
                <w:lang w:val="lv-LV"/>
              </w:rPr>
              <w:t>3.1.</w:t>
            </w:r>
          </w:p>
        </w:tc>
        <w:tc>
          <w:tcPr>
            <w:tcW w:w="5242" w:type="dxa"/>
            <w:gridSpan w:val="2"/>
            <w:tcBorders>
              <w:top w:val="single" w:sz="4" w:space="0" w:color="auto"/>
              <w:left w:val="nil"/>
              <w:bottom w:val="single" w:sz="4" w:space="0" w:color="auto"/>
              <w:right w:val="single" w:sz="4" w:space="0" w:color="auto"/>
            </w:tcBorders>
            <w:shd w:val="clear" w:color="auto" w:fill="auto"/>
            <w:vAlign w:val="bottom"/>
          </w:tcPr>
          <w:p w14:paraId="4F2937A5" w14:textId="77777777" w:rsidR="004326E9" w:rsidRPr="004326E9" w:rsidRDefault="004326E9" w:rsidP="00AB4A0A">
            <w:pPr>
              <w:jc w:val="both"/>
              <w:rPr>
                <w:rFonts w:ascii="Arial" w:hAnsi="Arial" w:cs="Arial"/>
                <w:color w:val="000000"/>
                <w:sz w:val="20"/>
                <w:szCs w:val="20"/>
              </w:rPr>
            </w:pPr>
            <w:proofErr w:type="spellStart"/>
            <w:r w:rsidRPr="004326E9">
              <w:rPr>
                <w:rFonts w:ascii="Arial" w:hAnsi="Arial" w:cs="Arial"/>
                <w:color w:val="000000"/>
                <w:sz w:val="20"/>
                <w:szCs w:val="20"/>
              </w:rPr>
              <w:t>Apģērbu</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marķēšana</w:t>
            </w:r>
            <w:proofErr w:type="spellEnd"/>
          </w:p>
        </w:tc>
        <w:tc>
          <w:tcPr>
            <w:tcW w:w="1415" w:type="dxa"/>
            <w:tcBorders>
              <w:top w:val="single" w:sz="4" w:space="0" w:color="auto"/>
              <w:left w:val="nil"/>
              <w:bottom w:val="single" w:sz="4" w:space="0" w:color="auto"/>
            </w:tcBorders>
            <w:shd w:val="clear" w:color="auto" w:fill="auto"/>
            <w:vAlign w:val="center"/>
          </w:tcPr>
          <w:p w14:paraId="7B48A7A7" w14:textId="77777777" w:rsidR="004326E9" w:rsidRPr="004326E9" w:rsidRDefault="004326E9" w:rsidP="00AB4A0A">
            <w:pPr>
              <w:jc w:val="center"/>
              <w:rPr>
                <w:rFonts w:ascii="Arial" w:hAnsi="Arial" w:cs="Arial"/>
                <w:sz w:val="20"/>
                <w:szCs w:val="20"/>
                <w:lang w:val="lv-LV"/>
              </w:rPr>
            </w:pPr>
            <w:r w:rsidRPr="004326E9">
              <w:rPr>
                <w:rFonts w:ascii="Arial" w:hAnsi="Arial" w:cs="Arial"/>
                <w:color w:val="000000"/>
                <w:sz w:val="20"/>
                <w:szCs w:val="20"/>
              </w:rPr>
              <w:t>1 gab.</w:t>
            </w:r>
          </w:p>
        </w:tc>
        <w:tc>
          <w:tcPr>
            <w:tcW w:w="1827" w:type="dxa"/>
          </w:tcPr>
          <w:p w14:paraId="2D54B565" w14:textId="77777777" w:rsidR="004326E9" w:rsidRPr="004326E9" w:rsidRDefault="004326E9" w:rsidP="00AB4A0A">
            <w:pPr>
              <w:jc w:val="center"/>
              <w:rPr>
                <w:rFonts w:ascii="Arial" w:hAnsi="Arial" w:cs="Arial"/>
                <w:sz w:val="20"/>
                <w:szCs w:val="20"/>
                <w:lang w:val="lv-LV"/>
              </w:rPr>
            </w:pPr>
          </w:p>
        </w:tc>
      </w:tr>
      <w:tr w:rsidR="004326E9" w:rsidRPr="004326E9" w14:paraId="30146419" w14:textId="77777777" w:rsidTr="00FC02CF">
        <w:trPr>
          <w:trHeight w:val="305"/>
        </w:trPr>
        <w:tc>
          <w:tcPr>
            <w:tcW w:w="803" w:type="dxa"/>
          </w:tcPr>
          <w:p w14:paraId="43FA0891" w14:textId="77777777" w:rsidR="004326E9" w:rsidRPr="004326E9" w:rsidRDefault="004326E9" w:rsidP="00AB4A0A">
            <w:pPr>
              <w:jc w:val="both"/>
              <w:rPr>
                <w:rFonts w:ascii="Arial" w:hAnsi="Arial" w:cs="Arial"/>
                <w:sz w:val="20"/>
                <w:szCs w:val="20"/>
                <w:lang w:val="lv-LV"/>
              </w:rPr>
            </w:pPr>
            <w:r w:rsidRPr="004326E9">
              <w:rPr>
                <w:rFonts w:ascii="Arial" w:hAnsi="Arial" w:cs="Arial"/>
                <w:sz w:val="20"/>
                <w:szCs w:val="20"/>
                <w:lang w:val="lv-LV"/>
              </w:rPr>
              <w:t>3.2.</w:t>
            </w:r>
          </w:p>
        </w:tc>
        <w:tc>
          <w:tcPr>
            <w:tcW w:w="5242" w:type="dxa"/>
            <w:gridSpan w:val="2"/>
            <w:tcBorders>
              <w:top w:val="nil"/>
              <w:left w:val="nil"/>
              <w:bottom w:val="single" w:sz="4" w:space="0" w:color="auto"/>
              <w:right w:val="single" w:sz="4" w:space="0" w:color="auto"/>
            </w:tcBorders>
            <w:shd w:val="clear" w:color="auto" w:fill="auto"/>
            <w:vAlign w:val="bottom"/>
          </w:tcPr>
          <w:p w14:paraId="6A277A44" w14:textId="77777777" w:rsidR="004326E9" w:rsidRPr="004326E9" w:rsidRDefault="004326E9" w:rsidP="00AB4A0A">
            <w:pPr>
              <w:jc w:val="both"/>
              <w:rPr>
                <w:rFonts w:ascii="Arial" w:hAnsi="Arial" w:cs="Arial"/>
                <w:color w:val="000000"/>
                <w:sz w:val="20"/>
                <w:szCs w:val="20"/>
              </w:rPr>
            </w:pPr>
            <w:proofErr w:type="spellStart"/>
            <w:r w:rsidRPr="004326E9">
              <w:rPr>
                <w:rFonts w:ascii="Arial" w:hAnsi="Arial" w:cs="Arial"/>
                <w:color w:val="000000"/>
                <w:sz w:val="20"/>
                <w:szCs w:val="20"/>
              </w:rPr>
              <w:t>Ielāpu</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uzšūšana</w:t>
            </w:r>
            <w:proofErr w:type="spellEnd"/>
          </w:p>
        </w:tc>
        <w:tc>
          <w:tcPr>
            <w:tcW w:w="1415" w:type="dxa"/>
            <w:tcBorders>
              <w:top w:val="nil"/>
              <w:left w:val="nil"/>
              <w:bottom w:val="single" w:sz="4" w:space="0" w:color="auto"/>
            </w:tcBorders>
            <w:shd w:val="clear" w:color="auto" w:fill="auto"/>
            <w:vAlign w:val="center"/>
          </w:tcPr>
          <w:p w14:paraId="078A6982" w14:textId="77777777" w:rsidR="004326E9" w:rsidRPr="004326E9" w:rsidRDefault="004326E9" w:rsidP="00AB4A0A">
            <w:pPr>
              <w:jc w:val="center"/>
              <w:rPr>
                <w:rFonts w:ascii="Arial" w:hAnsi="Arial" w:cs="Arial"/>
                <w:sz w:val="20"/>
                <w:szCs w:val="20"/>
                <w:lang w:val="lv-LV"/>
              </w:rPr>
            </w:pPr>
            <w:r w:rsidRPr="004326E9">
              <w:rPr>
                <w:rFonts w:ascii="Arial" w:hAnsi="Arial" w:cs="Arial"/>
                <w:color w:val="000000"/>
                <w:sz w:val="20"/>
                <w:szCs w:val="20"/>
              </w:rPr>
              <w:t>1 gab.</w:t>
            </w:r>
          </w:p>
        </w:tc>
        <w:tc>
          <w:tcPr>
            <w:tcW w:w="1827" w:type="dxa"/>
          </w:tcPr>
          <w:p w14:paraId="63FE5BCB" w14:textId="77777777" w:rsidR="004326E9" w:rsidRPr="004326E9" w:rsidRDefault="004326E9" w:rsidP="00AB4A0A">
            <w:pPr>
              <w:jc w:val="center"/>
              <w:rPr>
                <w:rFonts w:ascii="Arial" w:hAnsi="Arial" w:cs="Arial"/>
                <w:sz w:val="20"/>
                <w:szCs w:val="20"/>
                <w:lang w:val="lv-LV"/>
              </w:rPr>
            </w:pPr>
          </w:p>
        </w:tc>
      </w:tr>
      <w:tr w:rsidR="004326E9" w:rsidRPr="004326E9" w14:paraId="6CF08581" w14:textId="77777777" w:rsidTr="00FC02CF">
        <w:trPr>
          <w:trHeight w:val="305"/>
        </w:trPr>
        <w:tc>
          <w:tcPr>
            <w:tcW w:w="803" w:type="dxa"/>
          </w:tcPr>
          <w:p w14:paraId="1950D565" w14:textId="77777777" w:rsidR="004326E9" w:rsidRPr="004326E9" w:rsidRDefault="004326E9" w:rsidP="00AB4A0A">
            <w:pPr>
              <w:jc w:val="both"/>
              <w:rPr>
                <w:rFonts w:ascii="Arial" w:hAnsi="Arial" w:cs="Arial"/>
                <w:sz w:val="20"/>
                <w:szCs w:val="20"/>
                <w:lang w:val="lv-LV"/>
              </w:rPr>
            </w:pPr>
            <w:r w:rsidRPr="004326E9">
              <w:rPr>
                <w:rFonts w:ascii="Arial" w:hAnsi="Arial" w:cs="Arial"/>
                <w:sz w:val="20"/>
                <w:szCs w:val="20"/>
                <w:lang w:val="lv-LV"/>
              </w:rPr>
              <w:t>3.3.</w:t>
            </w:r>
          </w:p>
        </w:tc>
        <w:tc>
          <w:tcPr>
            <w:tcW w:w="5242" w:type="dxa"/>
            <w:gridSpan w:val="2"/>
            <w:tcBorders>
              <w:top w:val="nil"/>
              <w:left w:val="nil"/>
              <w:bottom w:val="single" w:sz="4" w:space="0" w:color="auto"/>
              <w:right w:val="single" w:sz="4" w:space="0" w:color="auto"/>
            </w:tcBorders>
            <w:shd w:val="clear" w:color="auto" w:fill="auto"/>
            <w:vAlign w:val="bottom"/>
          </w:tcPr>
          <w:p w14:paraId="4D175404" w14:textId="77777777" w:rsidR="004326E9" w:rsidRPr="004326E9" w:rsidRDefault="004326E9" w:rsidP="00AB4A0A">
            <w:pPr>
              <w:jc w:val="both"/>
              <w:rPr>
                <w:rFonts w:ascii="Arial" w:hAnsi="Arial" w:cs="Arial"/>
                <w:color w:val="000000"/>
                <w:sz w:val="20"/>
                <w:szCs w:val="20"/>
              </w:rPr>
            </w:pPr>
            <w:proofErr w:type="spellStart"/>
            <w:r w:rsidRPr="004326E9">
              <w:rPr>
                <w:rFonts w:ascii="Arial" w:hAnsi="Arial" w:cs="Arial"/>
                <w:color w:val="000000"/>
                <w:sz w:val="20"/>
                <w:szCs w:val="20"/>
              </w:rPr>
              <w:t>Pogas</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piešūšana</w:t>
            </w:r>
            <w:proofErr w:type="spellEnd"/>
          </w:p>
        </w:tc>
        <w:tc>
          <w:tcPr>
            <w:tcW w:w="1415" w:type="dxa"/>
            <w:tcBorders>
              <w:top w:val="nil"/>
              <w:left w:val="nil"/>
              <w:bottom w:val="single" w:sz="4" w:space="0" w:color="auto"/>
            </w:tcBorders>
            <w:shd w:val="clear" w:color="auto" w:fill="auto"/>
            <w:vAlign w:val="center"/>
          </w:tcPr>
          <w:p w14:paraId="12FEEC81" w14:textId="77777777" w:rsidR="004326E9" w:rsidRPr="004326E9" w:rsidRDefault="004326E9" w:rsidP="00AB4A0A">
            <w:pPr>
              <w:jc w:val="center"/>
              <w:rPr>
                <w:rFonts w:ascii="Arial" w:hAnsi="Arial" w:cs="Arial"/>
                <w:sz w:val="20"/>
                <w:szCs w:val="20"/>
                <w:lang w:val="lv-LV"/>
              </w:rPr>
            </w:pPr>
            <w:r w:rsidRPr="004326E9">
              <w:rPr>
                <w:rFonts w:ascii="Arial" w:hAnsi="Arial" w:cs="Arial"/>
                <w:color w:val="000000"/>
                <w:sz w:val="20"/>
                <w:szCs w:val="20"/>
              </w:rPr>
              <w:t>1 gab.</w:t>
            </w:r>
          </w:p>
        </w:tc>
        <w:tc>
          <w:tcPr>
            <w:tcW w:w="1827" w:type="dxa"/>
          </w:tcPr>
          <w:p w14:paraId="58C3DC8A" w14:textId="77777777" w:rsidR="004326E9" w:rsidRPr="004326E9" w:rsidRDefault="004326E9" w:rsidP="00AB4A0A">
            <w:pPr>
              <w:jc w:val="center"/>
              <w:rPr>
                <w:rFonts w:ascii="Arial" w:hAnsi="Arial" w:cs="Arial"/>
                <w:sz w:val="20"/>
                <w:szCs w:val="20"/>
                <w:lang w:val="lv-LV"/>
              </w:rPr>
            </w:pPr>
          </w:p>
        </w:tc>
      </w:tr>
      <w:tr w:rsidR="004326E9" w:rsidRPr="004326E9" w14:paraId="06D956A3" w14:textId="77777777" w:rsidTr="00FC02CF">
        <w:trPr>
          <w:trHeight w:val="305"/>
        </w:trPr>
        <w:tc>
          <w:tcPr>
            <w:tcW w:w="803" w:type="dxa"/>
          </w:tcPr>
          <w:p w14:paraId="623E8ADD" w14:textId="77777777" w:rsidR="004326E9" w:rsidRPr="004326E9" w:rsidRDefault="004326E9" w:rsidP="00AB4A0A">
            <w:pPr>
              <w:jc w:val="both"/>
              <w:rPr>
                <w:rFonts w:ascii="Arial" w:hAnsi="Arial" w:cs="Arial"/>
                <w:sz w:val="20"/>
                <w:szCs w:val="20"/>
                <w:lang w:val="lv-LV"/>
              </w:rPr>
            </w:pPr>
            <w:r w:rsidRPr="004326E9">
              <w:rPr>
                <w:rFonts w:ascii="Arial" w:hAnsi="Arial" w:cs="Arial"/>
                <w:sz w:val="20"/>
                <w:szCs w:val="20"/>
                <w:lang w:val="lv-LV"/>
              </w:rPr>
              <w:t>3.4.</w:t>
            </w:r>
          </w:p>
        </w:tc>
        <w:tc>
          <w:tcPr>
            <w:tcW w:w="5242" w:type="dxa"/>
            <w:gridSpan w:val="2"/>
            <w:tcBorders>
              <w:top w:val="nil"/>
              <w:left w:val="nil"/>
              <w:bottom w:val="single" w:sz="4" w:space="0" w:color="auto"/>
              <w:right w:val="single" w:sz="4" w:space="0" w:color="auto"/>
            </w:tcBorders>
            <w:shd w:val="clear" w:color="auto" w:fill="auto"/>
            <w:vAlign w:val="bottom"/>
          </w:tcPr>
          <w:p w14:paraId="14623ACC" w14:textId="77777777" w:rsidR="004326E9" w:rsidRPr="004326E9" w:rsidRDefault="004326E9" w:rsidP="00AB4A0A">
            <w:pPr>
              <w:jc w:val="both"/>
              <w:rPr>
                <w:rFonts w:ascii="Arial" w:hAnsi="Arial" w:cs="Arial"/>
                <w:color w:val="000000"/>
                <w:sz w:val="20"/>
                <w:szCs w:val="20"/>
              </w:rPr>
            </w:pPr>
            <w:proofErr w:type="spellStart"/>
            <w:r w:rsidRPr="004326E9">
              <w:rPr>
                <w:rFonts w:ascii="Arial" w:hAnsi="Arial" w:cs="Arial"/>
                <w:color w:val="000000"/>
                <w:sz w:val="20"/>
                <w:szCs w:val="20"/>
              </w:rPr>
              <w:t>Rāvējslēdzēju</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kuģīša</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nomaiņa</w:t>
            </w:r>
            <w:proofErr w:type="spellEnd"/>
          </w:p>
        </w:tc>
        <w:tc>
          <w:tcPr>
            <w:tcW w:w="1415" w:type="dxa"/>
            <w:tcBorders>
              <w:top w:val="nil"/>
              <w:left w:val="nil"/>
              <w:bottom w:val="single" w:sz="4" w:space="0" w:color="auto"/>
            </w:tcBorders>
            <w:shd w:val="clear" w:color="auto" w:fill="auto"/>
            <w:vAlign w:val="center"/>
          </w:tcPr>
          <w:p w14:paraId="177656EA" w14:textId="77777777" w:rsidR="004326E9" w:rsidRPr="004326E9" w:rsidRDefault="004326E9" w:rsidP="00AB4A0A">
            <w:pPr>
              <w:jc w:val="center"/>
              <w:rPr>
                <w:rFonts w:ascii="Arial" w:hAnsi="Arial" w:cs="Arial"/>
                <w:sz w:val="20"/>
                <w:szCs w:val="20"/>
                <w:lang w:val="lv-LV"/>
              </w:rPr>
            </w:pPr>
            <w:r w:rsidRPr="004326E9">
              <w:rPr>
                <w:rFonts w:ascii="Arial" w:hAnsi="Arial" w:cs="Arial"/>
                <w:color w:val="000000"/>
                <w:sz w:val="20"/>
                <w:szCs w:val="20"/>
              </w:rPr>
              <w:t>1 gab.</w:t>
            </w:r>
          </w:p>
        </w:tc>
        <w:tc>
          <w:tcPr>
            <w:tcW w:w="1827" w:type="dxa"/>
          </w:tcPr>
          <w:p w14:paraId="31F10854" w14:textId="77777777" w:rsidR="004326E9" w:rsidRPr="004326E9" w:rsidRDefault="004326E9" w:rsidP="00AB4A0A">
            <w:pPr>
              <w:jc w:val="center"/>
              <w:rPr>
                <w:rFonts w:ascii="Arial" w:hAnsi="Arial" w:cs="Arial"/>
                <w:sz w:val="20"/>
                <w:szCs w:val="20"/>
                <w:lang w:val="lv-LV"/>
              </w:rPr>
            </w:pPr>
          </w:p>
        </w:tc>
      </w:tr>
      <w:tr w:rsidR="004326E9" w:rsidRPr="004326E9" w14:paraId="79227245" w14:textId="77777777" w:rsidTr="00FC02CF">
        <w:trPr>
          <w:trHeight w:val="305"/>
        </w:trPr>
        <w:tc>
          <w:tcPr>
            <w:tcW w:w="803" w:type="dxa"/>
          </w:tcPr>
          <w:p w14:paraId="5ADD4FB4" w14:textId="77777777" w:rsidR="004326E9" w:rsidRPr="004326E9" w:rsidRDefault="004326E9" w:rsidP="00AB4A0A">
            <w:pPr>
              <w:jc w:val="both"/>
              <w:rPr>
                <w:rFonts w:ascii="Arial" w:hAnsi="Arial" w:cs="Arial"/>
                <w:sz w:val="20"/>
                <w:szCs w:val="20"/>
                <w:lang w:val="lv-LV"/>
              </w:rPr>
            </w:pPr>
            <w:r w:rsidRPr="004326E9">
              <w:rPr>
                <w:rFonts w:ascii="Arial" w:hAnsi="Arial" w:cs="Arial"/>
                <w:sz w:val="20"/>
                <w:szCs w:val="20"/>
                <w:lang w:val="lv-LV"/>
              </w:rPr>
              <w:t>3.5.</w:t>
            </w:r>
          </w:p>
        </w:tc>
        <w:tc>
          <w:tcPr>
            <w:tcW w:w="5242" w:type="dxa"/>
            <w:gridSpan w:val="2"/>
            <w:tcBorders>
              <w:top w:val="nil"/>
              <w:left w:val="nil"/>
              <w:bottom w:val="single" w:sz="4" w:space="0" w:color="auto"/>
              <w:right w:val="single" w:sz="4" w:space="0" w:color="auto"/>
            </w:tcBorders>
            <w:shd w:val="clear" w:color="auto" w:fill="auto"/>
            <w:vAlign w:val="bottom"/>
          </w:tcPr>
          <w:p w14:paraId="774797D6" w14:textId="77777777" w:rsidR="004326E9" w:rsidRPr="004326E9" w:rsidRDefault="004326E9" w:rsidP="00AB4A0A">
            <w:pPr>
              <w:jc w:val="both"/>
              <w:rPr>
                <w:rFonts w:ascii="Arial" w:hAnsi="Arial" w:cs="Arial"/>
                <w:color w:val="000000"/>
                <w:sz w:val="20"/>
                <w:szCs w:val="20"/>
              </w:rPr>
            </w:pPr>
            <w:proofErr w:type="spellStart"/>
            <w:r w:rsidRPr="004326E9">
              <w:rPr>
                <w:rFonts w:ascii="Arial" w:hAnsi="Arial" w:cs="Arial"/>
                <w:color w:val="000000"/>
                <w:sz w:val="20"/>
                <w:szCs w:val="20"/>
              </w:rPr>
              <w:t>Spiedpogu</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nomaiņa</w:t>
            </w:r>
            <w:proofErr w:type="spellEnd"/>
          </w:p>
        </w:tc>
        <w:tc>
          <w:tcPr>
            <w:tcW w:w="1415" w:type="dxa"/>
            <w:tcBorders>
              <w:top w:val="nil"/>
              <w:left w:val="nil"/>
              <w:bottom w:val="single" w:sz="4" w:space="0" w:color="auto"/>
            </w:tcBorders>
            <w:shd w:val="clear" w:color="auto" w:fill="auto"/>
            <w:vAlign w:val="center"/>
          </w:tcPr>
          <w:p w14:paraId="1098D8B8" w14:textId="77777777" w:rsidR="004326E9" w:rsidRPr="004326E9" w:rsidRDefault="004326E9" w:rsidP="00AB4A0A">
            <w:pPr>
              <w:jc w:val="center"/>
              <w:rPr>
                <w:rFonts w:ascii="Arial" w:hAnsi="Arial" w:cs="Arial"/>
                <w:sz w:val="20"/>
                <w:szCs w:val="20"/>
                <w:lang w:val="lv-LV"/>
              </w:rPr>
            </w:pPr>
            <w:r w:rsidRPr="004326E9">
              <w:rPr>
                <w:rFonts w:ascii="Arial" w:hAnsi="Arial" w:cs="Arial"/>
                <w:color w:val="000000"/>
                <w:sz w:val="20"/>
                <w:szCs w:val="20"/>
              </w:rPr>
              <w:t>1 gab.</w:t>
            </w:r>
          </w:p>
        </w:tc>
        <w:tc>
          <w:tcPr>
            <w:tcW w:w="1827" w:type="dxa"/>
          </w:tcPr>
          <w:p w14:paraId="52BEB494" w14:textId="77777777" w:rsidR="004326E9" w:rsidRPr="004326E9" w:rsidRDefault="004326E9" w:rsidP="00AB4A0A">
            <w:pPr>
              <w:jc w:val="center"/>
              <w:rPr>
                <w:rFonts w:ascii="Arial" w:hAnsi="Arial" w:cs="Arial"/>
                <w:sz w:val="20"/>
                <w:szCs w:val="20"/>
                <w:lang w:val="lv-LV"/>
              </w:rPr>
            </w:pPr>
          </w:p>
        </w:tc>
      </w:tr>
      <w:tr w:rsidR="004326E9" w:rsidRPr="004326E9" w14:paraId="767305E0" w14:textId="77777777" w:rsidTr="00FC02CF">
        <w:trPr>
          <w:trHeight w:val="305"/>
        </w:trPr>
        <w:tc>
          <w:tcPr>
            <w:tcW w:w="803" w:type="dxa"/>
          </w:tcPr>
          <w:p w14:paraId="3986BF79" w14:textId="77777777" w:rsidR="004326E9" w:rsidRPr="004326E9" w:rsidRDefault="004326E9" w:rsidP="00AB4A0A">
            <w:pPr>
              <w:jc w:val="both"/>
              <w:rPr>
                <w:rFonts w:ascii="Arial" w:hAnsi="Arial" w:cs="Arial"/>
                <w:sz w:val="20"/>
                <w:szCs w:val="20"/>
                <w:lang w:val="lv-LV"/>
              </w:rPr>
            </w:pPr>
            <w:r w:rsidRPr="004326E9">
              <w:rPr>
                <w:rFonts w:ascii="Arial" w:hAnsi="Arial" w:cs="Arial"/>
                <w:sz w:val="20"/>
                <w:szCs w:val="20"/>
                <w:lang w:val="lv-LV"/>
              </w:rPr>
              <w:t>3.6.</w:t>
            </w:r>
          </w:p>
        </w:tc>
        <w:tc>
          <w:tcPr>
            <w:tcW w:w="5242" w:type="dxa"/>
            <w:gridSpan w:val="2"/>
            <w:tcBorders>
              <w:top w:val="nil"/>
              <w:left w:val="nil"/>
              <w:bottom w:val="single" w:sz="4" w:space="0" w:color="auto"/>
              <w:right w:val="single" w:sz="4" w:space="0" w:color="auto"/>
            </w:tcBorders>
            <w:shd w:val="clear" w:color="auto" w:fill="auto"/>
            <w:vAlign w:val="bottom"/>
          </w:tcPr>
          <w:p w14:paraId="016C48EC" w14:textId="77777777" w:rsidR="004326E9" w:rsidRPr="004326E9" w:rsidRDefault="004326E9" w:rsidP="00AB4A0A">
            <w:pPr>
              <w:jc w:val="both"/>
              <w:rPr>
                <w:rFonts w:ascii="Arial" w:hAnsi="Arial" w:cs="Arial"/>
                <w:color w:val="000000"/>
                <w:sz w:val="20"/>
                <w:szCs w:val="20"/>
              </w:rPr>
            </w:pPr>
            <w:proofErr w:type="spellStart"/>
            <w:r w:rsidRPr="004326E9">
              <w:rPr>
                <w:rFonts w:ascii="Arial" w:hAnsi="Arial" w:cs="Arial"/>
                <w:color w:val="000000"/>
                <w:sz w:val="20"/>
                <w:szCs w:val="20"/>
              </w:rPr>
              <w:t>Uzplēsuma</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remonts</w:t>
            </w:r>
            <w:proofErr w:type="spellEnd"/>
          </w:p>
        </w:tc>
        <w:tc>
          <w:tcPr>
            <w:tcW w:w="1415" w:type="dxa"/>
            <w:tcBorders>
              <w:top w:val="nil"/>
              <w:left w:val="nil"/>
              <w:bottom w:val="single" w:sz="4" w:space="0" w:color="auto"/>
            </w:tcBorders>
            <w:shd w:val="clear" w:color="auto" w:fill="auto"/>
            <w:vAlign w:val="center"/>
          </w:tcPr>
          <w:p w14:paraId="32362F8C" w14:textId="77777777" w:rsidR="004326E9" w:rsidRPr="004326E9" w:rsidRDefault="004326E9" w:rsidP="00AB4A0A">
            <w:pPr>
              <w:jc w:val="center"/>
              <w:rPr>
                <w:rFonts w:ascii="Arial" w:hAnsi="Arial" w:cs="Arial"/>
                <w:sz w:val="20"/>
                <w:szCs w:val="20"/>
                <w:lang w:val="lv-LV"/>
              </w:rPr>
            </w:pPr>
            <w:r w:rsidRPr="004326E9">
              <w:rPr>
                <w:rFonts w:ascii="Arial" w:hAnsi="Arial" w:cs="Arial"/>
                <w:color w:val="000000"/>
                <w:sz w:val="20"/>
                <w:szCs w:val="20"/>
              </w:rPr>
              <w:t>1 gab.</w:t>
            </w:r>
          </w:p>
        </w:tc>
        <w:tc>
          <w:tcPr>
            <w:tcW w:w="1827" w:type="dxa"/>
          </w:tcPr>
          <w:p w14:paraId="63CACEF9" w14:textId="77777777" w:rsidR="004326E9" w:rsidRPr="004326E9" w:rsidRDefault="004326E9" w:rsidP="00AB4A0A">
            <w:pPr>
              <w:jc w:val="center"/>
              <w:rPr>
                <w:rFonts w:ascii="Arial" w:hAnsi="Arial" w:cs="Arial"/>
                <w:sz w:val="20"/>
                <w:szCs w:val="20"/>
                <w:lang w:val="lv-LV"/>
              </w:rPr>
            </w:pPr>
          </w:p>
        </w:tc>
      </w:tr>
      <w:tr w:rsidR="004326E9" w:rsidRPr="004326E9" w14:paraId="0EBDB89E" w14:textId="77777777" w:rsidTr="00FC02CF">
        <w:trPr>
          <w:trHeight w:val="305"/>
        </w:trPr>
        <w:tc>
          <w:tcPr>
            <w:tcW w:w="803" w:type="dxa"/>
          </w:tcPr>
          <w:p w14:paraId="35B55B9C" w14:textId="77777777" w:rsidR="004326E9" w:rsidRPr="004326E9" w:rsidRDefault="004326E9" w:rsidP="00AB4A0A">
            <w:pPr>
              <w:jc w:val="both"/>
              <w:rPr>
                <w:rFonts w:ascii="Arial" w:hAnsi="Arial" w:cs="Arial"/>
                <w:sz w:val="20"/>
                <w:szCs w:val="20"/>
                <w:lang w:val="lv-LV"/>
              </w:rPr>
            </w:pPr>
            <w:r w:rsidRPr="004326E9">
              <w:rPr>
                <w:rFonts w:ascii="Arial" w:hAnsi="Arial" w:cs="Arial"/>
                <w:sz w:val="20"/>
                <w:szCs w:val="20"/>
                <w:lang w:val="lv-LV"/>
              </w:rPr>
              <w:t>3.7.</w:t>
            </w:r>
          </w:p>
        </w:tc>
        <w:tc>
          <w:tcPr>
            <w:tcW w:w="5242" w:type="dxa"/>
            <w:gridSpan w:val="2"/>
            <w:tcBorders>
              <w:top w:val="nil"/>
              <w:left w:val="nil"/>
              <w:bottom w:val="single" w:sz="4" w:space="0" w:color="auto"/>
              <w:right w:val="single" w:sz="4" w:space="0" w:color="auto"/>
            </w:tcBorders>
            <w:shd w:val="clear" w:color="auto" w:fill="auto"/>
            <w:vAlign w:val="bottom"/>
          </w:tcPr>
          <w:p w14:paraId="0988459E" w14:textId="77777777" w:rsidR="004326E9" w:rsidRPr="004326E9" w:rsidRDefault="004326E9" w:rsidP="00AB4A0A">
            <w:pPr>
              <w:jc w:val="both"/>
              <w:rPr>
                <w:rFonts w:ascii="Arial" w:hAnsi="Arial" w:cs="Arial"/>
                <w:color w:val="000000"/>
                <w:sz w:val="20"/>
                <w:szCs w:val="20"/>
              </w:rPr>
            </w:pPr>
            <w:proofErr w:type="spellStart"/>
            <w:r w:rsidRPr="004326E9">
              <w:rPr>
                <w:rFonts w:ascii="Arial" w:hAnsi="Arial" w:cs="Arial"/>
                <w:color w:val="000000"/>
                <w:sz w:val="20"/>
                <w:szCs w:val="20"/>
              </w:rPr>
              <w:t>Uzplēsums</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ar</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materiālu</w:t>
            </w:r>
            <w:proofErr w:type="spellEnd"/>
          </w:p>
        </w:tc>
        <w:tc>
          <w:tcPr>
            <w:tcW w:w="1415" w:type="dxa"/>
            <w:tcBorders>
              <w:top w:val="nil"/>
              <w:left w:val="nil"/>
              <w:bottom w:val="single" w:sz="4" w:space="0" w:color="auto"/>
            </w:tcBorders>
            <w:shd w:val="clear" w:color="auto" w:fill="auto"/>
            <w:vAlign w:val="center"/>
          </w:tcPr>
          <w:p w14:paraId="4BE37EFC" w14:textId="77777777" w:rsidR="004326E9" w:rsidRPr="004326E9" w:rsidRDefault="004326E9" w:rsidP="00AB4A0A">
            <w:pPr>
              <w:jc w:val="center"/>
              <w:rPr>
                <w:rFonts w:ascii="Arial" w:hAnsi="Arial" w:cs="Arial"/>
                <w:sz w:val="20"/>
                <w:szCs w:val="20"/>
                <w:lang w:val="lv-LV"/>
              </w:rPr>
            </w:pPr>
            <w:r w:rsidRPr="004326E9">
              <w:rPr>
                <w:rFonts w:ascii="Arial" w:hAnsi="Arial" w:cs="Arial"/>
                <w:color w:val="000000"/>
                <w:sz w:val="20"/>
                <w:szCs w:val="20"/>
              </w:rPr>
              <w:t>1 gab.</w:t>
            </w:r>
          </w:p>
        </w:tc>
        <w:tc>
          <w:tcPr>
            <w:tcW w:w="1827" w:type="dxa"/>
          </w:tcPr>
          <w:p w14:paraId="718B796A" w14:textId="77777777" w:rsidR="004326E9" w:rsidRPr="004326E9" w:rsidRDefault="004326E9" w:rsidP="00AB4A0A">
            <w:pPr>
              <w:jc w:val="center"/>
              <w:rPr>
                <w:rFonts w:ascii="Arial" w:hAnsi="Arial" w:cs="Arial"/>
                <w:sz w:val="20"/>
                <w:szCs w:val="20"/>
                <w:lang w:val="lv-LV"/>
              </w:rPr>
            </w:pPr>
          </w:p>
        </w:tc>
      </w:tr>
      <w:tr w:rsidR="004326E9" w:rsidRPr="004326E9" w14:paraId="6373DA52" w14:textId="77777777" w:rsidTr="00FC02CF">
        <w:trPr>
          <w:trHeight w:val="305"/>
        </w:trPr>
        <w:tc>
          <w:tcPr>
            <w:tcW w:w="803" w:type="dxa"/>
          </w:tcPr>
          <w:p w14:paraId="1F604876" w14:textId="77777777" w:rsidR="004326E9" w:rsidRPr="004326E9" w:rsidRDefault="004326E9" w:rsidP="00AB4A0A">
            <w:pPr>
              <w:jc w:val="both"/>
              <w:rPr>
                <w:rFonts w:ascii="Arial" w:hAnsi="Arial" w:cs="Arial"/>
                <w:sz w:val="20"/>
                <w:szCs w:val="20"/>
                <w:lang w:val="lv-LV"/>
              </w:rPr>
            </w:pPr>
            <w:r w:rsidRPr="004326E9">
              <w:rPr>
                <w:rFonts w:ascii="Arial" w:hAnsi="Arial" w:cs="Arial"/>
                <w:sz w:val="20"/>
                <w:szCs w:val="20"/>
                <w:lang w:val="lv-LV"/>
              </w:rPr>
              <w:t>3.8.</w:t>
            </w:r>
          </w:p>
        </w:tc>
        <w:tc>
          <w:tcPr>
            <w:tcW w:w="5242" w:type="dxa"/>
            <w:gridSpan w:val="2"/>
            <w:tcBorders>
              <w:top w:val="nil"/>
              <w:left w:val="nil"/>
              <w:bottom w:val="single" w:sz="4" w:space="0" w:color="auto"/>
              <w:right w:val="single" w:sz="4" w:space="0" w:color="auto"/>
            </w:tcBorders>
            <w:shd w:val="clear" w:color="auto" w:fill="auto"/>
            <w:vAlign w:val="bottom"/>
          </w:tcPr>
          <w:p w14:paraId="4BC8A026" w14:textId="77777777" w:rsidR="004326E9" w:rsidRPr="004326E9" w:rsidRDefault="004326E9" w:rsidP="00AB4A0A">
            <w:pPr>
              <w:rPr>
                <w:rFonts w:ascii="Arial" w:hAnsi="Arial" w:cs="Arial"/>
                <w:color w:val="000000"/>
                <w:sz w:val="20"/>
                <w:szCs w:val="20"/>
              </w:rPr>
            </w:pPr>
            <w:proofErr w:type="spellStart"/>
            <w:r w:rsidRPr="004326E9">
              <w:rPr>
                <w:rFonts w:ascii="Arial" w:hAnsi="Arial" w:cs="Arial"/>
                <w:color w:val="000000"/>
                <w:sz w:val="20"/>
                <w:szCs w:val="20"/>
              </w:rPr>
              <w:t>Vīles</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mazas</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aizšūšana</w:t>
            </w:r>
            <w:proofErr w:type="spellEnd"/>
          </w:p>
        </w:tc>
        <w:tc>
          <w:tcPr>
            <w:tcW w:w="1415" w:type="dxa"/>
            <w:tcBorders>
              <w:top w:val="nil"/>
              <w:left w:val="nil"/>
              <w:bottom w:val="single" w:sz="4" w:space="0" w:color="auto"/>
            </w:tcBorders>
            <w:shd w:val="clear" w:color="auto" w:fill="auto"/>
            <w:vAlign w:val="center"/>
          </w:tcPr>
          <w:p w14:paraId="6AB49E01" w14:textId="77777777" w:rsidR="004326E9" w:rsidRPr="004326E9" w:rsidRDefault="004326E9" w:rsidP="00AB4A0A">
            <w:pPr>
              <w:jc w:val="center"/>
              <w:rPr>
                <w:rFonts w:ascii="Arial" w:hAnsi="Arial" w:cs="Arial"/>
                <w:sz w:val="20"/>
                <w:szCs w:val="20"/>
                <w:lang w:val="lv-LV"/>
              </w:rPr>
            </w:pPr>
            <w:r w:rsidRPr="004326E9">
              <w:rPr>
                <w:rFonts w:ascii="Arial" w:hAnsi="Arial" w:cs="Arial"/>
                <w:color w:val="000000"/>
                <w:sz w:val="20"/>
                <w:szCs w:val="20"/>
              </w:rPr>
              <w:t>1 gab.</w:t>
            </w:r>
          </w:p>
        </w:tc>
        <w:tc>
          <w:tcPr>
            <w:tcW w:w="1827" w:type="dxa"/>
          </w:tcPr>
          <w:p w14:paraId="2E1E8227" w14:textId="77777777" w:rsidR="004326E9" w:rsidRPr="004326E9" w:rsidRDefault="004326E9" w:rsidP="00AB4A0A">
            <w:pPr>
              <w:jc w:val="center"/>
              <w:rPr>
                <w:rFonts w:ascii="Arial" w:hAnsi="Arial" w:cs="Arial"/>
                <w:sz w:val="20"/>
                <w:szCs w:val="20"/>
                <w:lang w:val="lv-LV"/>
              </w:rPr>
            </w:pPr>
          </w:p>
        </w:tc>
      </w:tr>
      <w:tr w:rsidR="004326E9" w:rsidRPr="004326E9" w14:paraId="2C5E86C6" w14:textId="77777777" w:rsidTr="00FC02CF">
        <w:trPr>
          <w:trHeight w:val="305"/>
        </w:trPr>
        <w:tc>
          <w:tcPr>
            <w:tcW w:w="803" w:type="dxa"/>
          </w:tcPr>
          <w:p w14:paraId="6E8B78EB" w14:textId="77777777" w:rsidR="004326E9" w:rsidRPr="004326E9" w:rsidRDefault="004326E9" w:rsidP="00AB4A0A">
            <w:pPr>
              <w:jc w:val="both"/>
              <w:rPr>
                <w:rFonts w:ascii="Arial" w:hAnsi="Arial" w:cs="Arial"/>
                <w:sz w:val="20"/>
                <w:szCs w:val="20"/>
                <w:lang w:val="lv-LV"/>
              </w:rPr>
            </w:pPr>
            <w:r w:rsidRPr="004326E9">
              <w:rPr>
                <w:rFonts w:ascii="Arial" w:hAnsi="Arial" w:cs="Arial"/>
                <w:sz w:val="20"/>
                <w:szCs w:val="20"/>
                <w:lang w:val="lv-LV"/>
              </w:rPr>
              <w:t>3.9.</w:t>
            </w:r>
          </w:p>
        </w:tc>
        <w:tc>
          <w:tcPr>
            <w:tcW w:w="5242" w:type="dxa"/>
            <w:gridSpan w:val="2"/>
            <w:tcBorders>
              <w:top w:val="nil"/>
              <w:left w:val="nil"/>
              <w:bottom w:val="single" w:sz="4" w:space="0" w:color="auto"/>
              <w:right w:val="single" w:sz="4" w:space="0" w:color="auto"/>
            </w:tcBorders>
            <w:shd w:val="clear" w:color="auto" w:fill="auto"/>
            <w:vAlign w:val="bottom"/>
          </w:tcPr>
          <w:p w14:paraId="77AAB63F" w14:textId="77777777" w:rsidR="004326E9" w:rsidRPr="004326E9" w:rsidRDefault="004326E9" w:rsidP="00AB4A0A">
            <w:pPr>
              <w:rPr>
                <w:rFonts w:ascii="Arial" w:hAnsi="Arial" w:cs="Arial"/>
                <w:color w:val="000000"/>
                <w:sz w:val="20"/>
                <w:szCs w:val="20"/>
              </w:rPr>
            </w:pPr>
            <w:proofErr w:type="spellStart"/>
            <w:r w:rsidRPr="004326E9">
              <w:rPr>
                <w:rFonts w:ascii="Arial" w:hAnsi="Arial" w:cs="Arial"/>
                <w:color w:val="000000"/>
                <w:sz w:val="20"/>
                <w:szCs w:val="20"/>
              </w:rPr>
              <w:t>Vīles</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lielās</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aizšūšana</w:t>
            </w:r>
            <w:proofErr w:type="spellEnd"/>
          </w:p>
        </w:tc>
        <w:tc>
          <w:tcPr>
            <w:tcW w:w="1415" w:type="dxa"/>
            <w:tcBorders>
              <w:top w:val="nil"/>
              <w:left w:val="nil"/>
              <w:bottom w:val="single" w:sz="4" w:space="0" w:color="auto"/>
            </w:tcBorders>
            <w:shd w:val="clear" w:color="auto" w:fill="auto"/>
            <w:vAlign w:val="center"/>
          </w:tcPr>
          <w:p w14:paraId="6B1E77DC" w14:textId="77777777" w:rsidR="004326E9" w:rsidRPr="004326E9" w:rsidRDefault="004326E9" w:rsidP="00AB4A0A">
            <w:pPr>
              <w:jc w:val="center"/>
              <w:rPr>
                <w:rFonts w:ascii="Arial" w:hAnsi="Arial" w:cs="Arial"/>
                <w:sz w:val="20"/>
                <w:szCs w:val="20"/>
                <w:lang w:val="lv-LV"/>
              </w:rPr>
            </w:pPr>
            <w:r w:rsidRPr="004326E9">
              <w:rPr>
                <w:rFonts w:ascii="Arial" w:hAnsi="Arial" w:cs="Arial"/>
                <w:color w:val="000000"/>
                <w:sz w:val="20"/>
                <w:szCs w:val="20"/>
              </w:rPr>
              <w:t>1 gab.</w:t>
            </w:r>
          </w:p>
        </w:tc>
        <w:tc>
          <w:tcPr>
            <w:tcW w:w="1827" w:type="dxa"/>
          </w:tcPr>
          <w:p w14:paraId="0AE91F32" w14:textId="77777777" w:rsidR="004326E9" w:rsidRPr="004326E9" w:rsidRDefault="004326E9" w:rsidP="00AB4A0A">
            <w:pPr>
              <w:jc w:val="center"/>
              <w:rPr>
                <w:rFonts w:ascii="Arial" w:hAnsi="Arial" w:cs="Arial"/>
                <w:sz w:val="20"/>
                <w:szCs w:val="20"/>
                <w:lang w:val="lv-LV"/>
              </w:rPr>
            </w:pPr>
          </w:p>
        </w:tc>
      </w:tr>
      <w:tr w:rsidR="004326E9" w:rsidRPr="004326E9" w14:paraId="2A99A045" w14:textId="77777777" w:rsidTr="00FC02CF">
        <w:trPr>
          <w:trHeight w:val="305"/>
        </w:trPr>
        <w:tc>
          <w:tcPr>
            <w:tcW w:w="803" w:type="dxa"/>
          </w:tcPr>
          <w:p w14:paraId="416529F4" w14:textId="77777777" w:rsidR="004326E9" w:rsidRPr="004326E9" w:rsidRDefault="004326E9" w:rsidP="00AB4A0A">
            <w:pPr>
              <w:jc w:val="both"/>
              <w:rPr>
                <w:rFonts w:ascii="Arial" w:hAnsi="Arial" w:cs="Arial"/>
                <w:sz w:val="20"/>
                <w:szCs w:val="20"/>
                <w:lang w:val="lv-LV"/>
              </w:rPr>
            </w:pPr>
            <w:r w:rsidRPr="004326E9">
              <w:rPr>
                <w:rFonts w:ascii="Arial" w:hAnsi="Arial" w:cs="Arial"/>
                <w:sz w:val="20"/>
                <w:szCs w:val="20"/>
                <w:lang w:val="lv-LV"/>
              </w:rPr>
              <w:t>3.10.</w:t>
            </w:r>
          </w:p>
        </w:tc>
        <w:tc>
          <w:tcPr>
            <w:tcW w:w="5242" w:type="dxa"/>
            <w:gridSpan w:val="2"/>
            <w:tcBorders>
              <w:top w:val="nil"/>
              <w:left w:val="nil"/>
              <w:bottom w:val="single" w:sz="4" w:space="0" w:color="auto"/>
              <w:right w:val="single" w:sz="4" w:space="0" w:color="auto"/>
            </w:tcBorders>
            <w:shd w:val="clear" w:color="auto" w:fill="auto"/>
            <w:vAlign w:val="center"/>
          </w:tcPr>
          <w:p w14:paraId="61074F2E" w14:textId="77777777" w:rsidR="004326E9" w:rsidRPr="004326E9" w:rsidRDefault="004326E9" w:rsidP="00AB4A0A">
            <w:pPr>
              <w:jc w:val="both"/>
              <w:rPr>
                <w:rFonts w:ascii="Arial" w:hAnsi="Arial" w:cs="Arial"/>
                <w:color w:val="000000"/>
                <w:sz w:val="20"/>
                <w:szCs w:val="20"/>
              </w:rPr>
            </w:pPr>
            <w:proofErr w:type="spellStart"/>
            <w:r w:rsidRPr="004326E9">
              <w:rPr>
                <w:rFonts w:ascii="Arial" w:hAnsi="Arial" w:cs="Arial"/>
                <w:color w:val="000000"/>
                <w:sz w:val="20"/>
                <w:szCs w:val="20"/>
              </w:rPr>
              <w:t>Emblēmas</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piešūšana</w:t>
            </w:r>
            <w:proofErr w:type="spellEnd"/>
          </w:p>
        </w:tc>
        <w:tc>
          <w:tcPr>
            <w:tcW w:w="1415" w:type="dxa"/>
            <w:tcBorders>
              <w:top w:val="nil"/>
              <w:left w:val="nil"/>
              <w:bottom w:val="single" w:sz="4" w:space="0" w:color="auto"/>
            </w:tcBorders>
            <w:shd w:val="clear" w:color="auto" w:fill="auto"/>
            <w:vAlign w:val="center"/>
          </w:tcPr>
          <w:p w14:paraId="707573DF" w14:textId="77777777" w:rsidR="004326E9" w:rsidRPr="004326E9" w:rsidRDefault="004326E9" w:rsidP="00AB4A0A">
            <w:pPr>
              <w:jc w:val="center"/>
              <w:rPr>
                <w:rFonts w:ascii="Arial" w:hAnsi="Arial" w:cs="Arial"/>
                <w:sz w:val="20"/>
                <w:szCs w:val="20"/>
                <w:lang w:val="lv-LV"/>
              </w:rPr>
            </w:pPr>
            <w:r w:rsidRPr="004326E9">
              <w:rPr>
                <w:rFonts w:ascii="Arial" w:hAnsi="Arial" w:cs="Arial"/>
                <w:color w:val="000000"/>
                <w:sz w:val="20"/>
                <w:szCs w:val="20"/>
              </w:rPr>
              <w:t>1 gab.</w:t>
            </w:r>
          </w:p>
        </w:tc>
        <w:tc>
          <w:tcPr>
            <w:tcW w:w="1827" w:type="dxa"/>
          </w:tcPr>
          <w:p w14:paraId="64EB1BE2" w14:textId="77777777" w:rsidR="004326E9" w:rsidRPr="004326E9" w:rsidRDefault="004326E9" w:rsidP="00AB4A0A">
            <w:pPr>
              <w:jc w:val="center"/>
              <w:rPr>
                <w:rFonts w:ascii="Arial" w:hAnsi="Arial" w:cs="Arial"/>
                <w:sz w:val="20"/>
                <w:szCs w:val="20"/>
                <w:lang w:val="lv-LV"/>
              </w:rPr>
            </w:pPr>
          </w:p>
        </w:tc>
      </w:tr>
      <w:tr w:rsidR="004326E9" w:rsidRPr="004326E9" w14:paraId="0C693493" w14:textId="77777777" w:rsidTr="00FC02CF">
        <w:trPr>
          <w:trHeight w:val="305"/>
        </w:trPr>
        <w:tc>
          <w:tcPr>
            <w:tcW w:w="803" w:type="dxa"/>
          </w:tcPr>
          <w:p w14:paraId="62A63182" w14:textId="77777777" w:rsidR="004326E9" w:rsidRPr="004326E9" w:rsidRDefault="004326E9" w:rsidP="00AB4A0A">
            <w:pPr>
              <w:jc w:val="both"/>
              <w:rPr>
                <w:rFonts w:ascii="Arial" w:hAnsi="Arial" w:cs="Arial"/>
                <w:sz w:val="20"/>
                <w:szCs w:val="20"/>
                <w:lang w:val="lv-LV"/>
              </w:rPr>
            </w:pPr>
            <w:r w:rsidRPr="004326E9">
              <w:rPr>
                <w:rFonts w:ascii="Arial" w:hAnsi="Arial" w:cs="Arial"/>
                <w:sz w:val="20"/>
                <w:szCs w:val="20"/>
                <w:lang w:val="lv-LV"/>
              </w:rPr>
              <w:t>3.11.</w:t>
            </w:r>
          </w:p>
        </w:tc>
        <w:tc>
          <w:tcPr>
            <w:tcW w:w="5242" w:type="dxa"/>
            <w:gridSpan w:val="2"/>
            <w:tcBorders>
              <w:top w:val="nil"/>
              <w:left w:val="nil"/>
              <w:bottom w:val="single" w:sz="4" w:space="0" w:color="auto"/>
              <w:right w:val="single" w:sz="4" w:space="0" w:color="auto"/>
            </w:tcBorders>
            <w:shd w:val="clear" w:color="auto" w:fill="auto"/>
            <w:vAlign w:val="center"/>
          </w:tcPr>
          <w:p w14:paraId="1CC63C25" w14:textId="77777777" w:rsidR="004326E9" w:rsidRPr="004326E9" w:rsidRDefault="004326E9" w:rsidP="00AB4A0A">
            <w:pPr>
              <w:jc w:val="both"/>
              <w:rPr>
                <w:rFonts w:ascii="Arial" w:hAnsi="Arial" w:cs="Arial"/>
                <w:color w:val="000000"/>
                <w:sz w:val="20"/>
                <w:szCs w:val="20"/>
              </w:rPr>
            </w:pPr>
            <w:proofErr w:type="spellStart"/>
            <w:r w:rsidRPr="004326E9">
              <w:rPr>
                <w:rFonts w:ascii="Arial" w:hAnsi="Arial" w:cs="Arial"/>
                <w:color w:val="000000"/>
                <w:sz w:val="20"/>
                <w:szCs w:val="20"/>
              </w:rPr>
              <w:t>Gumijas</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platas</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nomaiņa</w:t>
            </w:r>
            <w:proofErr w:type="spellEnd"/>
          </w:p>
        </w:tc>
        <w:tc>
          <w:tcPr>
            <w:tcW w:w="1415" w:type="dxa"/>
            <w:tcBorders>
              <w:top w:val="nil"/>
              <w:left w:val="nil"/>
              <w:bottom w:val="single" w:sz="4" w:space="0" w:color="auto"/>
            </w:tcBorders>
            <w:shd w:val="clear" w:color="auto" w:fill="auto"/>
            <w:vAlign w:val="center"/>
          </w:tcPr>
          <w:p w14:paraId="7BFE0AD7" w14:textId="77777777" w:rsidR="004326E9" w:rsidRPr="004326E9" w:rsidRDefault="004326E9" w:rsidP="00AB4A0A">
            <w:pPr>
              <w:jc w:val="center"/>
              <w:rPr>
                <w:rFonts w:ascii="Arial" w:hAnsi="Arial" w:cs="Arial"/>
                <w:sz w:val="20"/>
                <w:szCs w:val="20"/>
                <w:lang w:val="lv-LV"/>
              </w:rPr>
            </w:pPr>
            <w:r w:rsidRPr="004326E9">
              <w:rPr>
                <w:rFonts w:ascii="Arial" w:hAnsi="Arial" w:cs="Arial"/>
                <w:color w:val="000000"/>
                <w:sz w:val="20"/>
                <w:szCs w:val="20"/>
              </w:rPr>
              <w:t>1 gab.</w:t>
            </w:r>
          </w:p>
        </w:tc>
        <w:tc>
          <w:tcPr>
            <w:tcW w:w="1827" w:type="dxa"/>
          </w:tcPr>
          <w:p w14:paraId="5BF2CB2C" w14:textId="77777777" w:rsidR="004326E9" w:rsidRPr="004326E9" w:rsidRDefault="004326E9" w:rsidP="00AB4A0A">
            <w:pPr>
              <w:jc w:val="center"/>
              <w:rPr>
                <w:rFonts w:ascii="Arial" w:hAnsi="Arial" w:cs="Arial"/>
                <w:sz w:val="20"/>
                <w:szCs w:val="20"/>
                <w:lang w:val="lv-LV"/>
              </w:rPr>
            </w:pPr>
          </w:p>
        </w:tc>
      </w:tr>
      <w:tr w:rsidR="004326E9" w:rsidRPr="004326E9" w14:paraId="00FC2DAC" w14:textId="77777777" w:rsidTr="00FC02CF">
        <w:trPr>
          <w:trHeight w:val="305"/>
        </w:trPr>
        <w:tc>
          <w:tcPr>
            <w:tcW w:w="803" w:type="dxa"/>
          </w:tcPr>
          <w:p w14:paraId="3B1299DC" w14:textId="77777777" w:rsidR="004326E9" w:rsidRPr="004326E9" w:rsidRDefault="004326E9" w:rsidP="00AB4A0A">
            <w:pPr>
              <w:jc w:val="both"/>
              <w:rPr>
                <w:rFonts w:ascii="Arial" w:hAnsi="Arial" w:cs="Arial"/>
                <w:sz w:val="20"/>
                <w:szCs w:val="20"/>
                <w:lang w:val="lv-LV"/>
              </w:rPr>
            </w:pPr>
            <w:r w:rsidRPr="004326E9">
              <w:rPr>
                <w:rFonts w:ascii="Arial" w:hAnsi="Arial" w:cs="Arial"/>
                <w:sz w:val="20"/>
                <w:szCs w:val="20"/>
                <w:lang w:val="lv-LV"/>
              </w:rPr>
              <w:t>3.12.</w:t>
            </w:r>
          </w:p>
        </w:tc>
        <w:tc>
          <w:tcPr>
            <w:tcW w:w="5242" w:type="dxa"/>
            <w:gridSpan w:val="2"/>
            <w:tcBorders>
              <w:top w:val="nil"/>
              <w:left w:val="nil"/>
              <w:bottom w:val="single" w:sz="4" w:space="0" w:color="auto"/>
              <w:right w:val="single" w:sz="4" w:space="0" w:color="auto"/>
            </w:tcBorders>
            <w:shd w:val="clear" w:color="auto" w:fill="auto"/>
            <w:vAlign w:val="center"/>
          </w:tcPr>
          <w:p w14:paraId="53A55813" w14:textId="77777777" w:rsidR="004326E9" w:rsidRPr="004326E9" w:rsidRDefault="004326E9" w:rsidP="00AB4A0A">
            <w:pPr>
              <w:jc w:val="both"/>
              <w:rPr>
                <w:rFonts w:ascii="Arial" w:hAnsi="Arial" w:cs="Arial"/>
                <w:color w:val="000000"/>
                <w:sz w:val="20"/>
                <w:szCs w:val="20"/>
              </w:rPr>
            </w:pPr>
            <w:proofErr w:type="spellStart"/>
            <w:r w:rsidRPr="004326E9">
              <w:rPr>
                <w:rFonts w:ascii="Arial" w:hAnsi="Arial" w:cs="Arial"/>
                <w:color w:val="000000"/>
                <w:sz w:val="20"/>
                <w:szCs w:val="20"/>
              </w:rPr>
              <w:t>Gumijas</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šauras</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nomaiņa</w:t>
            </w:r>
            <w:proofErr w:type="spellEnd"/>
          </w:p>
        </w:tc>
        <w:tc>
          <w:tcPr>
            <w:tcW w:w="1415" w:type="dxa"/>
            <w:tcBorders>
              <w:top w:val="nil"/>
              <w:left w:val="nil"/>
              <w:bottom w:val="single" w:sz="4" w:space="0" w:color="auto"/>
            </w:tcBorders>
            <w:shd w:val="clear" w:color="auto" w:fill="auto"/>
            <w:vAlign w:val="center"/>
          </w:tcPr>
          <w:p w14:paraId="0930B1DD" w14:textId="77777777" w:rsidR="004326E9" w:rsidRPr="004326E9" w:rsidRDefault="004326E9" w:rsidP="00AB4A0A">
            <w:pPr>
              <w:jc w:val="center"/>
              <w:rPr>
                <w:rFonts w:ascii="Arial" w:hAnsi="Arial" w:cs="Arial"/>
                <w:sz w:val="20"/>
                <w:szCs w:val="20"/>
                <w:lang w:val="lv-LV"/>
              </w:rPr>
            </w:pPr>
            <w:r w:rsidRPr="004326E9">
              <w:rPr>
                <w:rFonts w:ascii="Arial" w:hAnsi="Arial" w:cs="Arial"/>
                <w:color w:val="000000"/>
                <w:sz w:val="20"/>
                <w:szCs w:val="20"/>
              </w:rPr>
              <w:t>1 gab.</w:t>
            </w:r>
          </w:p>
        </w:tc>
        <w:tc>
          <w:tcPr>
            <w:tcW w:w="1827" w:type="dxa"/>
          </w:tcPr>
          <w:p w14:paraId="2C242069" w14:textId="77777777" w:rsidR="004326E9" w:rsidRPr="004326E9" w:rsidRDefault="004326E9" w:rsidP="00AB4A0A">
            <w:pPr>
              <w:jc w:val="center"/>
              <w:rPr>
                <w:rFonts w:ascii="Arial" w:hAnsi="Arial" w:cs="Arial"/>
                <w:sz w:val="20"/>
                <w:szCs w:val="20"/>
                <w:lang w:val="lv-LV"/>
              </w:rPr>
            </w:pPr>
          </w:p>
        </w:tc>
      </w:tr>
      <w:tr w:rsidR="004326E9" w:rsidRPr="004326E9" w14:paraId="2F8545F6" w14:textId="77777777" w:rsidTr="00FC02CF">
        <w:trPr>
          <w:trHeight w:val="305"/>
        </w:trPr>
        <w:tc>
          <w:tcPr>
            <w:tcW w:w="803" w:type="dxa"/>
          </w:tcPr>
          <w:p w14:paraId="6570C492" w14:textId="77777777" w:rsidR="004326E9" w:rsidRPr="004326E9" w:rsidRDefault="004326E9" w:rsidP="00AB4A0A">
            <w:pPr>
              <w:jc w:val="both"/>
              <w:rPr>
                <w:rFonts w:ascii="Arial" w:hAnsi="Arial" w:cs="Arial"/>
                <w:sz w:val="20"/>
                <w:szCs w:val="20"/>
                <w:lang w:val="lv-LV"/>
              </w:rPr>
            </w:pPr>
            <w:r w:rsidRPr="004326E9">
              <w:rPr>
                <w:rFonts w:ascii="Arial" w:hAnsi="Arial" w:cs="Arial"/>
                <w:sz w:val="20"/>
                <w:szCs w:val="20"/>
                <w:lang w:val="lv-LV"/>
              </w:rPr>
              <w:t>3.13.</w:t>
            </w:r>
          </w:p>
        </w:tc>
        <w:tc>
          <w:tcPr>
            <w:tcW w:w="5242" w:type="dxa"/>
            <w:gridSpan w:val="2"/>
            <w:tcBorders>
              <w:top w:val="nil"/>
              <w:left w:val="nil"/>
              <w:bottom w:val="single" w:sz="4" w:space="0" w:color="auto"/>
              <w:right w:val="single" w:sz="4" w:space="0" w:color="auto"/>
            </w:tcBorders>
            <w:shd w:val="clear" w:color="auto" w:fill="auto"/>
            <w:vAlign w:val="center"/>
          </w:tcPr>
          <w:p w14:paraId="323211DF" w14:textId="77777777" w:rsidR="004326E9" w:rsidRPr="004326E9" w:rsidRDefault="004326E9" w:rsidP="00AB4A0A">
            <w:pPr>
              <w:jc w:val="both"/>
              <w:rPr>
                <w:rFonts w:ascii="Arial" w:hAnsi="Arial" w:cs="Arial"/>
                <w:color w:val="000000"/>
                <w:sz w:val="20"/>
                <w:szCs w:val="20"/>
              </w:rPr>
            </w:pPr>
            <w:proofErr w:type="spellStart"/>
            <w:r w:rsidRPr="004326E9">
              <w:rPr>
                <w:rFonts w:ascii="Arial" w:hAnsi="Arial" w:cs="Arial"/>
                <w:color w:val="000000"/>
                <w:sz w:val="20"/>
                <w:szCs w:val="20"/>
              </w:rPr>
              <w:t>Klipšu</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nomaiņa</w:t>
            </w:r>
            <w:proofErr w:type="spellEnd"/>
          </w:p>
        </w:tc>
        <w:tc>
          <w:tcPr>
            <w:tcW w:w="1415" w:type="dxa"/>
            <w:tcBorders>
              <w:top w:val="nil"/>
              <w:left w:val="nil"/>
              <w:bottom w:val="single" w:sz="4" w:space="0" w:color="auto"/>
            </w:tcBorders>
            <w:shd w:val="clear" w:color="auto" w:fill="auto"/>
            <w:vAlign w:val="center"/>
          </w:tcPr>
          <w:p w14:paraId="45E46E7B" w14:textId="77777777" w:rsidR="004326E9" w:rsidRPr="004326E9" w:rsidRDefault="004326E9" w:rsidP="00AB4A0A">
            <w:pPr>
              <w:jc w:val="center"/>
              <w:rPr>
                <w:rFonts w:ascii="Arial" w:hAnsi="Arial" w:cs="Arial"/>
                <w:sz w:val="20"/>
                <w:szCs w:val="20"/>
                <w:lang w:val="lv-LV"/>
              </w:rPr>
            </w:pPr>
            <w:r w:rsidRPr="004326E9">
              <w:rPr>
                <w:rFonts w:ascii="Arial" w:hAnsi="Arial" w:cs="Arial"/>
                <w:color w:val="000000"/>
                <w:sz w:val="20"/>
                <w:szCs w:val="20"/>
              </w:rPr>
              <w:t>1 gab.</w:t>
            </w:r>
          </w:p>
        </w:tc>
        <w:tc>
          <w:tcPr>
            <w:tcW w:w="1827" w:type="dxa"/>
          </w:tcPr>
          <w:p w14:paraId="676F2FAF" w14:textId="77777777" w:rsidR="004326E9" w:rsidRPr="004326E9" w:rsidRDefault="004326E9" w:rsidP="00AB4A0A">
            <w:pPr>
              <w:jc w:val="center"/>
              <w:rPr>
                <w:rFonts w:ascii="Arial" w:hAnsi="Arial" w:cs="Arial"/>
                <w:sz w:val="20"/>
                <w:szCs w:val="20"/>
                <w:lang w:val="lv-LV"/>
              </w:rPr>
            </w:pPr>
          </w:p>
        </w:tc>
      </w:tr>
      <w:tr w:rsidR="004326E9" w:rsidRPr="004326E9" w14:paraId="3A0E64C0" w14:textId="77777777" w:rsidTr="00FC02CF">
        <w:trPr>
          <w:trHeight w:val="305"/>
        </w:trPr>
        <w:tc>
          <w:tcPr>
            <w:tcW w:w="803" w:type="dxa"/>
          </w:tcPr>
          <w:p w14:paraId="26D9ABBC" w14:textId="77777777" w:rsidR="004326E9" w:rsidRPr="004326E9" w:rsidRDefault="004326E9" w:rsidP="00AB4A0A">
            <w:pPr>
              <w:jc w:val="both"/>
              <w:rPr>
                <w:rFonts w:ascii="Arial" w:hAnsi="Arial" w:cs="Arial"/>
                <w:sz w:val="20"/>
                <w:szCs w:val="20"/>
                <w:lang w:val="lv-LV"/>
              </w:rPr>
            </w:pPr>
            <w:r w:rsidRPr="004326E9">
              <w:rPr>
                <w:rFonts w:ascii="Arial" w:hAnsi="Arial" w:cs="Arial"/>
                <w:sz w:val="20"/>
                <w:szCs w:val="20"/>
                <w:lang w:val="lv-LV"/>
              </w:rPr>
              <w:t>3.14.</w:t>
            </w:r>
          </w:p>
        </w:tc>
        <w:tc>
          <w:tcPr>
            <w:tcW w:w="5242" w:type="dxa"/>
            <w:gridSpan w:val="2"/>
            <w:tcBorders>
              <w:top w:val="nil"/>
              <w:left w:val="nil"/>
              <w:bottom w:val="single" w:sz="4" w:space="0" w:color="auto"/>
              <w:right w:val="single" w:sz="4" w:space="0" w:color="auto"/>
            </w:tcBorders>
            <w:shd w:val="clear" w:color="auto" w:fill="auto"/>
            <w:vAlign w:val="center"/>
          </w:tcPr>
          <w:p w14:paraId="079E1C13" w14:textId="77777777" w:rsidR="004326E9" w:rsidRPr="004326E9" w:rsidRDefault="004326E9" w:rsidP="00AB4A0A">
            <w:pPr>
              <w:jc w:val="both"/>
              <w:rPr>
                <w:rFonts w:ascii="Arial" w:hAnsi="Arial" w:cs="Arial"/>
                <w:color w:val="000000"/>
                <w:sz w:val="20"/>
                <w:szCs w:val="20"/>
              </w:rPr>
            </w:pPr>
            <w:proofErr w:type="spellStart"/>
            <w:r w:rsidRPr="004326E9">
              <w:rPr>
                <w:rFonts w:ascii="Arial" w:hAnsi="Arial" w:cs="Arial"/>
                <w:color w:val="000000"/>
                <w:sz w:val="20"/>
                <w:szCs w:val="20"/>
              </w:rPr>
              <w:t>Lences</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garās</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nomaiņa</w:t>
            </w:r>
            <w:proofErr w:type="spellEnd"/>
          </w:p>
        </w:tc>
        <w:tc>
          <w:tcPr>
            <w:tcW w:w="1415" w:type="dxa"/>
            <w:tcBorders>
              <w:top w:val="nil"/>
              <w:left w:val="nil"/>
              <w:bottom w:val="single" w:sz="4" w:space="0" w:color="auto"/>
            </w:tcBorders>
            <w:shd w:val="clear" w:color="auto" w:fill="auto"/>
            <w:vAlign w:val="center"/>
          </w:tcPr>
          <w:p w14:paraId="57A7B109" w14:textId="77777777" w:rsidR="004326E9" w:rsidRPr="004326E9" w:rsidRDefault="004326E9" w:rsidP="00AB4A0A">
            <w:pPr>
              <w:jc w:val="center"/>
              <w:rPr>
                <w:rFonts w:ascii="Arial" w:hAnsi="Arial" w:cs="Arial"/>
                <w:sz w:val="20"/>
                <w:szCs w:val="20"/>
                <w:lang w:val="lv-LV"/>
              </w:rPr>
            </w:pPr>
            <w:r w:rsidRPr="004326E9">
              <w:rPr>
                <w:rFonts w:ascii="Arial" w:hAnsi="Arial" w:cs="Arial"/>
                <w:color w:val="000000"/>
                <w:sz w:val="20"/>
                <w:szCs w:val="20"/>
              </w:rPr>
              <w:t>1 gab.</w:t>
            </w:r>
          </w:p>
        </w:tc>
        <w:tc>
          <w:tcPr>
            <w:tcW w:w="1827" w:type="dxa"/>
          </w:tcPr>
          <w:p w14:paraId="573F7F95" w14:textId="77777777" w:rsidR="004326E9" w:rsidRPr="004326E9" w:rsidRDefault="004326E9" w:rsidP="00AB4A0A">
            <w:pPr>
              <w:jc w:val="center"/>
              <w:rPr>
                <w:rFonts w:ascii="Arial" w:hAnsi="Arial" w:cs="Arial"/>
                <w:sz w:val="20"/>
                <w:szCs w:val="20"/>
                <w:lang w:val="lv-LV"/>
              </w:rPr>
            </w:pPr>
          </w:p>
        </w:tc>
      </w:tr>
      <w:tr w:rsidR="004326E9" w:rsidRPr="004326E9" w14:paraId="4A1809F9" w14:textId="77777777" w:rsidTr="00FC02CF">
        <w:trPr>
          <w:trHeight w:val="305"/>
        </w:trPr>
        <w:tc>
          <w:tcPr>
            <w:tcW w:w="803" w:type="dxa"/>
          </w:tcPr>
          <w:p w14:paraId="553BE99F" w14:textId="77777777" w:rsidR="004326E9" w:rsidRPr="004326E9" w:rsidRDefault="004326E9" w:rsidP="00AB4A0A">
            <w:pPr>
              <w:jc w:val="both"/>
              <w:rPr>
                <w:rFonts w:ascii="Arial" w:hAnsi="Arial" w:cs="Arial"/>
                <w:sz w:val="20"/>
                <w:szCs w:val="20"/>
                <w:lang w:val="lv-LV"/>
              </w:rPr>
            </w:pPr>
            <w:r w:rsidRPr="004326E9">
              <w:rPr>
                <w:rFonts w:ascii="Arial" w:hAnsi="Arial" w:cs="Arial"/>
                <w:sz w:val="20"/>
                <w:szCs w:val="20"/>
                <w:lang w:val="lv-LV"/>
              </w:rPr>
              <w:t>3.15.</w:t>
            </w:r>
          </w:p>
        </w:tc>
        <w:tc>
          <w:tcPr>
            <w:tcW w:w="5242" w:type="dxa"/>
            <w:gridSpan w:val="2"/>
            <w:tcBorders>
              <w:top w:val="nil"/>
              <w:left w:val="nil"/>
              <w:bottom w:val="single" w:sz="4" w:space="0" w:color="auto"/>
              <w:right w:val="single" w:sz="4" w:space="0" w:color="auto"/>
            </w:tcBorders>
            <w:shd w:val="clear" w:color="auto" w:fill="auto"/>
            <w:vAlign w:val="center"/>
          </w:tcPr>
          <w:p w14:paraId="767E6ABA" w14:textId="77777777" w:rsidR="004326E9" w:rsidRPr="004326E9" w:rsidRDefault="004326E9" w:rsidP="00AB4A0A">
            <w:pPr>
              <w:jc w:val="both"/>
              <w:rPr>
                <w:rFonts w:ascii="Arial" w:hAnsi="Arial" w:cs="Arial"/>
                <w:color w:val="000000"/>
                <w:sz w:val="20"/>
                <w:szCs w:val="20"/>
              </w:rPr>
            </w:pPr>
            <w:proofErr w:type="spellStart"/>
            <w:r w:rsidRPr="004326E9">
              <w:rPr>
                <w:rFonts w:ascii="Arial" w:hAnsi="Arial" w:cs="Arial"/>
                <w:color w:val="000000"/>
                <w:sz w:val="20"/>
                <w:szCs w:val="20"/>
              </w:rPr>
              <w:t>Lences</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īsās</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nomaiņa</w:t>
            </w:r>
            <w:proofErr w:type="spellEnd"/>
          </w:p>
        </w:tc>
        <w:tc>
          <w:tcPr>
            <w:tcW w:w="1415" w:type="dxa"/>
            <w:tcBorders>
              <w:top w:val="nil"/>
              <w:left w:val="nil"/>
              <w:bottom w:val="single" w:sz="4" w:space="0" w:color="auto"/>
            </w:tcBorders>
            <w:shd w:val="clear" w:color="auto" w:fill="auto"/>
            <w:vAlign w:val="center"/>
          </w:tcPr>
          <w:p w14:paraId="6AD145F9" w14:textId="77777777" w:rsidR="004326E9" w:rsidRPr="004326E9" w:rsidRDefault="004326E9" w:rsidP="00AB4A0A">
            <w:pPr>
              <w:jc w:val="center"/>
              <w:rPr>
                <w:rFonts w:ascii="Arial" w:hAnsi="Arial" w:cs="Arial"/>
                <w:sz w:val="20"/>
                <w:szCs w:val="20"/>
                <w:lang w:val="lv-LV"/>
              </w:rPr>
            </w:pPr>
            <w:r w:rsidRPr="004326E9">
              <w:rPr>
                <w:rFonts w:ascii="Arial" w:hAnsi="Arial" w:cs="Arial"/>
                <w:color w:val="000000"/>
                <w:sz w:val="20"/>
                <w:szCs w:val="20"/>
              </w:rPr>
              <w:t>1 gab.</w:t>
            </w:r>
          </w:p>
        </w:tc>
        <w:tc>
          <w:tcPr>
            <w:tcW w:w="1827" w:type="dxa"/>
          </w:tcPr>
          <w:p w14:paraId="79764A94" w14:textId="77777777" w:rsidR="004326E9" w:rsidRPr="004326E9" w:rsidRDefault="004326E9" w:rsidP="00AB4A0A">
            <w:pPr>
              <w:jc w:val="center"/>
              <w:rPr>
                <w:rFonts w:ascii="Arial" w:hAnsi="Arial" w:cs="Arial"/>
                <w:sz w:val="20"/>
                <w:szCs w:val="20"/>
                <w:lang w:val="lv-LV"/>
              </w:rPr>
            </w:pPr>
          </w:p>
        </w:tc>
      </w:tr>
      <w:tr w:rsidR="004326E9" w:rsidRPr="004326E9" w14:paraId="5A98CC73" w14:textId="77777777" w:rsidTr="00FC02CF">
        <w:trPr>
          <w:trHeight w:val="305"/>
        </w:trPr>
        <w:tc>
          <w:tcPr>
            <w:tcW w:w="803" w:type="dxa"/>
          </w:tcPr>
          <w:p w14:paraId="17437930" w14:textId="77777777" w:rsidR="004326E9" w:rsidRPr="004326E9" w:rsidRDefault="004326E9" w:rsidP="00AB4A0A">
            <w:pPr>
              <w:jc w:val="both"/>
              <w:rPr>
                <w:rFonts w:ascii="Arial" w:hAnsi="Arial" w:cs="Arial"/>
                <w:sz w:val="20"/>
                <w:szCs w:val="20"/>
                <w:lang w:val="lv-LV"/>
              </w:rPr>
            </w:pPr>
            <w:r w:rsidRPr="004326E9">
              <w:rPr>
                <w:rFonts w:ascii="Arial" w:hAnsi="Arial" w:cs="Arial"/>
                <w:sz w:val="20"/>
                <w:szCs w:val="20"/>
                <w:lang w:val="lv-LV"/>
              </w:rPr>
              <w:t>3.16.</w:t>
            </w:r>
          </w:p>
        </w:tc>
        <w:tc>
          <w:tcPr>
            <w:tcW w:w="5242" w:type="dxa"/>
            <w:gridSpan w:val="2"/>
            <w:tcBorders>
              <w:top w:val="nil"/>
              <w:left w:val="nil"/>
              <w:bottom w:val="single" w:sz="4" w:space="0" w:color="auto"/>
              <w:right w:val="single" w:sz="4" w:space="0" w:color="auto"/>
            </w:tcBorders>
            <w:shd w:val="clear" w:color="auto" w:fill="auto"/>
            <w:vAlign w:val="center"/>
          </w:tcPr>
          <w:p w14:paraId="128CF737" w14:textId="77777777" w:rsidR="004326E9" w:rsidRPr="004326E9" w:rsidRDefault="004326E9" w:rsidP="00AB4A0A">
            <w:pPr>
              <w:rPr>
                <w:rFonts w:ascii="Arial" w:hAnsi="Arial" w:cs="Arial"/>
                <w:color w:val="000000"/>
                <w:sz w:val="20"/>
                <w:szCs w:val="20"/>
              </w:rPr>
            </w:pPr>
            <w:proofErr w:type="spellStart"/>
            <w:r w:rsidRPr="004326E9">
              <w:rPr>
                <w:rFonts w:ascii="Arial" w:hAnsi="Arial" w:cs="Arial"/>
                <w:color w:val="000000"/>
                <w:sz w:val="20"/>
                <w:szCs w:val="20"/>
              </w:rPr>
              <w:t>Rāvējslēdzēja</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garā</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nomaiņa</w:t>
            </w:r>
            <w:proofErr w:type="spellEnd"/>
          </w:p>
        </w:tc>
        <w:tc>
          <w:tcPr>
            <w:tcW w:w="1415" w:type="dxa"/>
            <w:tcBorders>
              <w:top w:val="nil"/>
              <w:left w:val="nil"/>
              <w:bottom w:val="single" w:sz="4" w:space="0" w:color="auto"/>
            </w:tcBorders>
            <w:shd w:val="clear" w:color="auto" w:fill="auto"/>
            <w:vAlign w:val="center"/>
          </w:tcPr>
          <w:p w14:paraId="44F4A51D" w14:textId="77777777" w:rsidR="004326E9" w:rsidRPr="004326E9" w:rsidRDefault="004326E9" w:rsidP="00AB4A0A">
            <w:pPr>
              <w:jc w:val="center"/>
              <w:rPr>
                <w:rFonts w:ascii="Arial" w:hAnsi="Arial" w:cs="Arial"/>
                <w:sz w:val="20"/>
                <w:szCs w:val="20"/>
                <w:lang w:val="lv-LV"/>
              </w:rPr>
            </w:pPr>
            <w:r w:rsidRPr="004326E9">
              <w:rPr>
                <w:rFonts w:ascii="Arial" w:hAnsi="Arial" w:cs="Arial"/>
                <w:color w:val="000000"/>
                <w:sz w:val="20"/>
                <w:szCs w:val="20"/>
              </w:rPr>
              <w:t>1 gab.</w:t>
            </w:r>
          </w:p>
        </w:tc>
        <w:tc>
          <w:tcPr>
            <w:tcW w:w="1827" w:type="dxa"/>
          </w:tcPr>
          <w:p w14:paraId="786F22D9" w14:textId="77777777" w:rsidR="004326E9" w:rsidRPr="004326E9" w:rsidRDefault="004326E9" w:rsidP="00AB4A0A">
            <w:pPr>
              <w:jc w:val="center"/>
              <w:rPr>
                <w:rFonts w:ascii="Arial" w:hAnsi="Arial" w:cs="Arial"/>
                <w:sz w:val="20"/>
                <w:szCs w:val="20"/>
                <w:lang w:val="lv-LV"/>
              </w:rPr>
            </w:pPr>
          </w:p>
        </w:tc>
      </w:tr>
      <w:tr w:rsidR="004326E9" w:rsidRPr="004326E9" w14:paraId="455B12E9" w14:textId="77777777" w:rsidTr="00FC02CF">
        <w:trPr>
          <w:trHeight w:val="305"/>
        </w:trPr>
        <w:tc>
          <w:tcPr>
            <w:tcW w:w="803" w:type="dxa"/>
          </w:tcPr>
          <w:p w14:paraId="32E84E17" w14:textId="77777777" w:rsidR="004326E9" w:rsidRPr="004326E9" w:rsidRDefault="004326E9" w:rsidP="00AB4A0A">
            <w:pPr>
              <w:jc w:val="both"/>
              <w:rPr>
                <w:rFonts w:ascii="Arial" w:hAnsi="Arial" w:cs="Arial"/>
                <w:sz w:val="20"/>
                <w:szCs w:val="20"/>
                <w:lang w:val="lv-LV"/>
              </w:rPr>
            </w:pPr>
            <w:r w:rsidRPr="004326E9">
              <w:rPr>
                <w:rFonts w:ascii="Arial" w:hAnsi="Arial" w:cs="Arial"/>
                <w:sz w:val="20"/>
                <w:szCs w:val="20"/>
                <w:lang w:val="lv-LV"/>
              </w:rPr>
              <w:t>3.17.</w:t>
            </w:r>
          </w:p>
        </w:tc>
        <w:tc>
          <w:tcPr>
            <w:tcW w:w="5242" w:type="dxa"/>
            <w:gridSpan w:val="2"/>
            <w:tcBorders>
              <w:top w:val="nil"/>
              <w:left w:val="nil"/>
              <w:bottom w:val="single" w:sz="4" w:space="0" w:color="auto"/>
              <w:right w:val="single" w:sz="4" w:space="0" w:color="auto"/>
            </w:tcBorders>
            <w:shd w:val="clear" w:color="auto" w:fill="auto"/>
            <w:vAlign w:val="center"/>
          </w:tcPr>
          <w:p w14:paraId="15089AEE" w14:textId="77777777" w:rsidR="004326E9" w:rsidRPr="004326E9" w:rsidRDefault="004326E9" w:rsidP="00AB4A0A">
            <w:pPr>
              <w:rPr>
                <w:rFonts w:ascii="Arial" w:hAnsi="Arial" w:cs="Arial"/>
                <w:color w:val="000000"/>
                <w:sz w:val="20"/>
                <w:szCs w:val="20"/>
              </w:rPr>
            </w:pPr>
            <w:proofErr w:type="spellStart"/>
            <w:r w:rsidRPr="004326E9">
              <w:rPr>
                <w:rFonts w:ascii="Arial" w:hAnsi="Arial" w:cs="Arial"/>
                <w:color w:val="000000"/>
                <w:sz w:val="20"/>
                <w:szCs w:val="20"/>
              </w:rPr>
              <w:t>Rāvējslēdzēja</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īsā</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nomaiņa</w:t>
            </w:r>
            <w:proofErr w:type="spellEnd"/>
          </w:p>
        </w:tc>
        <w:tc>
          <w:tcPr>
            <w:tcW w:w="1415" w:type="dxa"/>
            <w:tcBorders>
              <w:top w:val="nil"/>
              <w:left w:val="nil"/>
              <w:bottom w:val="single" w:sz="4" w:space="0" w:color="auto"/>
            </w:tcBorders>
            <w:shd w:val="clear" w:color="auto" w:fill="auto"/>
            <w:vAlign w:val="center"/>
          </w:tcPr>
          <w:p w14:paraId="062C5662" w14:textId="77777777" w:rsidR="004326E9" w:rsidRPr="004326E9" w:rsidRDefault="004326E9" w:rsidP="00AB4A0A">
            <w:pPr>
              <w:jc w:val="center"/>
              <w:rPr>
                <w:rFonts w:ascii="Arial" w:hAnsi="Arial" w:cs="Arial"/>
                <w:sz w:val="20"/>
                <w:szCs w:val="20"/>
                <w:lang w:val="lv-LV"/>
              </w:rPr>
            </w:pPr>
            <w:r w:rsidRPr="004326E9">
              <w:rPr>
                <w:rFonts w:ascii="Arial" w:hAnsi="Arial" w:cs="Arial"/>
                <w:color w:val="000000"/>
                <w:sz w:val="20"/>
                <w:szCs w:val="20"/>
              </w:rPr>
              <w:t>1 gab.</w:t>
            </w:r>
          </w:p>
        </w:tc>
        <w:tc>
          <w:tcPr>
            <w:tcW w:w="1827" w:type="dxa"/>
            <w:vAlign w:val="center"/>
          </w:tcPr>
          <w:p w14:paraId="6DFAB0BC" w14:textId="77777777" w:rsidR="004326E9" w:rsidRPr="004326E9" w:rsidRDefault="004326E9" w:rsidP="00AB4A0A">
            <w:pPr>
              <w:jc w:val="center"/>
              <w:rPr>
                <w:rFonts w:ascii="Arial" w:hAnsi="Arial" w:cs="Arial"/>
                <w:sz w:val="20"/>
                <w:szCs w:val="20"/>
                <w:lang w:val="lv-LV"/>
              </w:rPr>
            </w:pPr>
          </w:p>
        </w:tc>
      </w:tr>
      <w:tr w:rsidR="004326E9" w:rsidRPr="004326E9" w14:paraId="2E22BADA" w14:textId="77777777" w:rsidTr="00FC02CF">
        <w:trPr>
          <w:trHeight w:val="305"/>
        </w:trPr>
        <w:tc>
          <w:tcPr>
            <w:tcW w:w="803" w:type="dxa"/>
          </w:tcPr>
          <w:p w14:paraId="51F13CCD" w14:textId="77777777" w:rsidR="004326E9" w:rsidRPr="004326E9" w:rsidRDefault="004326E9" w:rsidP="00AB4A0A">
            <w:pPr>
              <w:jc w:val="both"/>
              <w:rPr>
                <w:rFonts w:ascii="Arial" w:hAnsi="Arial" w:cs="Arial"/>
                <w:sz w:val="20"/>
                <w:szCs w:val="20"/>
                <w:lang w:val="lv-LV"/>
              </w:rPr>
            </w:pPr>
            <w:r w:rsidRPr="004326E9">
              <w:rPr>
                <w:rFonts w:ascii="Arial" w:hAnsi="Arial" w:cs="Arial"/>
                <w:sz w:val="20"/>
                <w:szCs w:val="20"/>
                <w:lang w:val="lv-LV"/>
              </w:rPr>
              <w:t>3.18.</w:t>
            </w:r>
          </w:p>
        </w:tc>
        <w:tc>
          <w:tcPr>
            <w:tcW w:w="5242" w:type="dxa"/>
            <w:gridSpan w:val="2"/>
            <w:tcBorders>
              <w:top w:val="nil"/>
              <w:left w:val="nil"/>
              <w:bottom w:val="single" w:sz="4" w:space="0" w:color="auto"/>
              <w:right w:val="single" w:sz="4" w:space="0" w:color="auto"/>
            </w:tcBorders>
            <w:shd w:val="clear" w:color="auto" w:fill="auto"/>
            <w:vAlign w:val="center"/>
          </w:tcPr>
          <w:p w14:paraId="2EB65B3E" w14:textId="77777777" w:rsidR="004326E9" w:rsidRPr="004326E9" w:rsidRDefault="004326E9" w:rsidP="00AB4A0A">
            <w:pPr>
              <w:jc w:val="both"/>
              <w:rPr>
                <w:rFonts w:ascii="Arial" w:hAnsi="Arial" w:cs="Arial"/>
                <w:color w:val="000000"/>
                <w:sz w:val="20"/>
                <w:szCs w:val="20"/>
              </w:rPr>
            </w:pPr>
            <w:proofErr w:type="spellStart"/>
            <w:r w:rsidRPr="004326E9">
              <w:rPr>
                <w:rFonts w:ascii="Arial" w:hAnsi="Arial" w:cs="Arial"/>
                <w:color w:val="000000"/>
                <w:sz w:val="20"/>
                <w:szCs w:val="20"/>
              </w:rPr>
              <w:t>Apģērbu</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nestandarta</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remonts</w:t>
            </w:r>
            <w:proofErr w:type="spellEnd"/>
            <w:r w:rsidRPr="004326E9">
              <w:rPr>
                <w:rFonts w:ascii="Arial" w:hAnsi="Arial" w:cs="Arial"/>
                <w:color w:val="000000"/>
                <w:sz w:val="20"/>
                <w:szCs w:val="20"/>
              </w:rPr>
              <w:t xml:space="preserve"> par 1 </w:t>
            </w:r>
            <w:proofErr w:type="spellStart"/>
            <w:r w:rsidRPr="004326E9">
              <w:rPr>
                <w:rFonts w:ascii="Arial" w:hAnsi="Arial" w:cs="Arial"/>
                <w:color w:val="000000"/>
                <w:sz w:val="20"/>
                <w:szCs w:val="20"/>
              </w:rPr>
              <w:t>stundu</w:t>
            </w:r>
            <w:proofErr w:type="spellEnd"/>
          </w:p>
        </w:tc>
        <w:tc>
          <w:tcPr>
            <w:tcW w:w="1415" w:type="dxa"/>
            <w:tcBorders>
              <w:top w:val="nil"/>
              <w:left w:val="nil"/>
              <w:bottom w:val="single" w:sz="4" w:space="0" w:color="auto"/>
            </w:tcBorders>
            <w:shd w:val="clear" w:color="auto" w:fill="auto"/>
            <w:vAlign w:val="center"/>
          </w:tcPr>
          <w:p w14:paraId="24D71A0A" w14:textId="77777777" w:rsidR="004326E9" w:rsidRPr="004326E9" w:rsidRDefault="004326E9" w:rsidP="00AB4A0A">
            <w:pPr>
              <w:jc w:val="center"/>
              <w:rPr>
                <w:rFonts w:ascii="Arial" w:hAnsi="Arial" w:cs="Arial"/>
                <w:sz w:val="20"/>
                <w:szCs w:val="20"/>
                <w:lang w:val="lv-LV"/>
              </w:rPr>
            </w:pPr>
            <w:r w:rsidRPr="004326E9">
              <w:rPr>
                <w:rFonts w:ascii="Arial" w:hAnsi="Arial" w:cs="Arial"/>
                <w:color w:val="000000"/>
                <w:sz w:val="20"/>
                <w:szCs w:val="20"/>
              </w:rPr>
              <w:t>1 h</w:t>
            </w:r>
          </w:p>
        </w:tc>
        <w:tc>
          <w:tcPr>
            <w:tcW w:w="1827" w:type="dxa"/>
          </w:tcPr>
          <w:p w14:paraId="6B0EB42B" w14:textId="77777777" w:rsidR="004326E9" w:rsidRPr="004326E9" w:rsidRDefault="004326E9" w:rsidP="00AB4A0A">
            <w:pPr>
              <w:jc w:val="center"/>
              <w:rPr>
                <w:rFonts w:ascii="Arial" w:hAnsi="Arial" w:cs="Arial"/>
                <w:sz w:val="20"/>
                <w:szCs w:val="20"/>
                <w:lang w:val="lv-LV"/>
              </w:rPr>
            </w:pPr>
          </w:p>
        </w:tc>
      </w:tr>
      <w:tr w:rsidR="004326E9" w:rsidRPr="004326E9" w14:paraId="47DF9E65" w14:textId="77777777" w:rsidTr="00FC02CF">
        <w:trPr>
          <w:trHeight w:val="305"/>
        </w:trPr>
        <w:tc>
          <w:tcPr>
            <w:tcW w:w="803" w:type="dxa"/>
          </w:tcPr>
          <w:p w14:paraId="0566FFF6" w14:textId="77777777" w:rsidR="004326E9" w:rsidRPr="004326E9" w:rsidRDefault="004326E9" w:rsidP="00AB4A0A">
            <w:pPr>
              <w:jc w:val="both"/>
              <w:rPr>
                <w:rFonts w:ascii="Arial" w:hAnsi="Arial" w:cs="Arial"/>
                <w:sz w:val="20"/>
                <w:szCs w:val="20"/>
                <w:lang w:val="lv-LV"/>
              </w:rPr>
            </w:pPr>
            <w:r w:rsidRPr="004326E9">
              <w:rPr>
                <w:rFonts w:ascii="Arial" w:hAnsi="Arial" w:cs="Arial"/>
                <w:sz w:val="20"/>
                <w:szCs w:val="20"/>
                <w:lang w:val="lv-LV"/>
              </w:rPr>
              <w:t>3.19.</w:t>
            </w:r>
          </w:p>
        </w:tc>
        <w:tc>
          <w:tcPr>
            <w:tcW w:w="5242" w:type="dxa"/>
            <w:gridSpan w:val="2"/>
            <w:tcBorders>
              <w:top w:val="single" w:sz="4" w:space="0" w:color="auto"/>
              <w:left w:val="nil"/>
              <w:bottom w:val="single" w:sz="4" w:space="0" w:color="auto"/>
              <w:right w:val="single" w:sz="4" w:space="0" w:color="auto"/>
            </w:tcBorders>
            <w:shd w:val="clear" w:color="auto" w:fill="auto"/>
            <w:vAlign w:val="center"/>
          </w:tcPr>
          <w:p w14:paraId="5B762DC6" w14:textId="77777777" w:rsidR="004326E9" w:rsidRPr="004326E9" w:rsidRDefault="004326E9" w:rsidP="00AB4A0A">
            <w:pPr>
              <w:jc w:val="both"/>
              <w:rPr>
                <w:rFonts w:ascii="Arial" w:hAnsi="Arial" w:cs="Arial"/>
                <w:color w:val="000000"/>
                <w:sz w:val="20"/>
                <w:szCs w:val="20"/>
              </w:rPr>
            </w:pPr>
            <w:proofErr w:type="spellStart"/>
            <w:r w:rsidRPr="004326E9">
              <w:rPr>
                <w:rFonts w:ascii="Arial" w:hAnsi="Arial" w:cs="Arial"/>
                <w:color w:val="000000"/>
                <w:sz w:val="20"/>
                <w:szCs w:val="20"/>
              </w:rPr>
              <w:t>Sprādzes</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nomaiņa</w:t>
            </w:r>
            <w:proofErr w:type="spellEnd"/>
          </w:p>
        </w:tc>
        <w:tc>
          <w:tcPr>
            <w:tcW w:w="1415" w:type="dxa"/>
            <w:tcBorders>
              <w:top w:val="single" w:sz="4" w:space="0" w:color="auto"/>
              <w:left w:val="nil"/>
              <w:bottom w:val="single" w:sz="4" w:space="0" w:color="auto"/>
            </w:tcBorders>
            <w:shd w:val="clear" w:color="auto" w:fill="auto"/>
            <w:vAlign w:val="center"/>
          </w:tcPr>
          <w:p w14:paraId="5FC6E19D" w14:textId="77777777" w:rsidR="004326E9" w:rsidRPr="004326E9" w:rsidRDefault="004326E9" w:rsidP="00AB4A0A">
            <w:pPr>
              <w:jc w:val="center"/>
              <w:rPr>
                <w:rFonts w:ascii="Arial" w:hAnsi="Arial" w:cs="Arial"/>
                <w:sz w:val="20"/>
                <w:szCs w:val="20"/>
                <w:lang w:val="lv-LV"/>
              </w:rPr>
            </w:pPr>
            <w:r w:rsidRPr="004326E9">
              <w:rPr>
                <w:rFonts w:ascii="Arial" w:hAnsi="Arial" w:cs="Arial"/>
                <w:color w:val="000000"/>
                <w:sz w:val="20"/>
                <w:szCs w:val="20"/>
              </w:rPr>
              <w:t>1 gab.</w:t>
            </w:r>
          </w:p>
        </w:tc>
        <w:tc>
          <w:tcPr>
            <w:tcW w:w="1827" w:type="dxa"/>
          </w:tcPr>
          <w:p w14:paraId="6BCA3852" w14:textId="77777777" w:rsidR="004326E9" w:rsidRPr="004326E9" w:rsidRDefault="004326E9" w:rsidP="00AB4A0A">
            <w:pPr>
              <w:jc w:val="center"/>
              <w:rPr>
                <w:rFonts w:ascii="Arial" w:hAnsi="Arial" w:cs="Arial"/>
                <w:sz w:val="20"/>
                <w:szCs w:val="20"/>
                <w:lang w:val="lv-LV"/>
              </w:rPr>
            </w:pPr>
          </w:p>
        </w:tc>
      </w:tr>
      <w:tr w:rsidR="004326E9" w:rsidRPr="004326E9" w14:paraId="306B35B8" w14:textId="77777777" w:rsidTr="00FC02CF">
        <w:tc>
          <w:tcPr>
            <w:tcW w:w="7460" w:type="dxa"/>
            <w:gridSpan w:val="4"/>
          </w:tcPr>
          <w:p w14:paraId="68CC653A" w14:textId="77777777" w:rsidR="004326E9" w:rsidRPr="004326E9" w:rsidRDefault="004326E9" w:rsidP="00AB4A0A">
            <w:pPr>
              <w:jc w:val="right"/>
              <w:rPr>
                <w:rFonts w:ascii="Arial" w:hAnsi="Arial" w:cs="Arial"/>
                <w:b/>
                <w:bCs/>
                <w:sz w:val="20"/>
                <w:szCs w:val="20"/>
                <w:lang w:val="lv-LV"/>
              </w:rPr>
            </w:pPr>
            <w:r w:rsidRPr="004326E9">
              <w:rPr>
                <w:rFonts w:ascii="Arial" w:hAnsi="Arial" w:cs="Arial"/>
                <w:b/>
                <w:bCs/>
                <w:sz w:val="20"/>
                <w:szCs w:val="20"/>
                <w:lang w:val="lv-LV"/>
              </w:rPr>
              <w:t>Piedāvājuma kopējā summa EUR (bez PVN):</w:t>
            </w:r>
          </w:p>
        </w:tc>
        <w:tc>
          <w:tcPr>
            <w:tcW w:w="1827" w:type="dxa"/>
          </w:tcPr>
          <w:p w14:paraId="0454486D" w14:textId="77777777" w:rsidR="004326E9" w:rsidRPr="004326E9" w:rsidRDefault="004326E9" w:rsidP="00AB4A0A">
            <w:pPr>
              <w:jc w:val="center"/>
              <w:rPr>
                <w:rFonts w:ascii="Arial" w:hAnsi="Arial" w:cs="Arial"/>
                <w:sz w:val="20"/>
                <w:szCs w:val="20"/>
                <w:lang w:val="lv-LV"/>
              </w:rPr>
            </w:pPr>
          </w:p>
        </w:tc>
      </w:tr>
      <w:tr w:rsidR="004326E9" w:rsidRPr="004326E9" w14:paraId="29C0758B" w14:textId="77777777" w:rsidTr="00FC02CF">
        <w:trPr>
          <w:trHeight w:val="427"/>
        </w:trPr>
        <w:tc>
          <w:tcPr>
            <w:tcW w:w="3650" w:type="dxa"/>
            <w:gridSpan w:val="2"/>
          </w:tcPr>
          <w:p w14:paraId="1BF8AF8F" w14:textId="77777777" w:rsidR="004326E9" w:rsidRPr="004326E9" w:rsidRDefault="004326E9" w:rsidP="00AB4A0A">
            <w:pPr>
              <w:jc w:val="right"/>
              <w:rPr>
                <w:rFonts w:ascii="Arial" w:hAnsi="Arial" w:cs="Arial"/>
                <w:sz w:val="20"/>
                <w:szCs w:val="20"/>
                <w:lang w:val="lv-LV"/>
              </w:rPr>
            </w:pPr>
            <w:r w:rsidRPr="004326E9">
              <w:rPr>
                <w:rFonts w:ascii="Arial" w:hAnsi="Arial" w:cs="Arial"/>
                <w:sz w:val="20"/>
                <w:szCs w:val="20"/>
                <w:lang w:val="lv-LV"/>
              </w:rPr>
              <w:t>Piedāvājuma kopējā summa ar vārdiem:</w:t>
            </w:r>
          </w:p>
        </w:tc>
        <w:tc>
          <w:tcPr>
            <w:tcW w:w="5637" w:type="dxa"/>
            <w:gridSpan w:val="3"/>
          </w:tcPr>
          <w:p w14:paraId="2E73C104" w14:textId="77777777" w:rsidR="004326E9" w:rsidRPr="004326E9" w:rsidRDefault="004326E9" w:rsidP="00AB4A0A">
            <w:pPr>
              <w:jc w:val="both"/>
              <w:rPr>
                <w:rFonts w:ascii="Arial" w:hAnsi="Arial" w:cs="Arial"/>
                <w:sz w:val="20"/>
                <w:szCs w:val="20"/>
                <w:lang w:val="lv-LV"/>
              </w:rPr>
            </w:pPr>
          </w:p>
        </w:tc>
      </w:tr>
    </w:tbl>
    <w:p w14:paraId="576A2D16" w14:textId="77777777" w:rsidR="004326E9" w:rsidRPr="004326E9" w:rsidRDefault="004326E9" w:rsidP="004326E9">
      <w:pPr>
        <w:spacing w:before="60"/>
        <w:jc w:val="both"/>
        <w:rPr>
          <w:rFonts w:ascii="Arial" w:hAnsi="Arial" w:cs="Arial"/>
          <w:sz w:val="20"/>
          <w:szCs w:val="20"/>
          <w:lang w:val="lv-LV"/>
        </w:rPr>
      </w:pPr>
    </w:p>
    <w:p w14:paraId="1F508BCC" w14:textId="77777777" w:rsidR="004326E9" w:rsidRPr="004326E9" w:rsidRDefault="004326E9" w:rsidP="004326E9">
      <w:pPr>
        <w:numPr>
          <w:ilvl w:val="0"/>
          <w:numId w:val="4"/>
        </w:numPr>
        <w:tabs>
          <w:tab w:val="clear" w:pos="720"/>
        </w:tabs>
        <w:ind w:left="426" w:hanging="426"/>
        <w:jc w:val="both"/>
        <w:rPr>
          <w:rFonts w:ascii="Arial" w:hAnsi="Arial" w:cs="Arial"/>
          <w:sz w:val="20"/>
          <w:szCs w:val="20"/>
          <w:lang w:val="lv-LV"/>
        </w:rPr>
      </w:pPr>
      <w:r w:rsidRPr="004326E9">
        <w:rPr>
          <w:rFonts w:ascii="Arial" w:hAnsi="Arial" w:cs="Arial"/>
          <w:sz w:val="20"/>
          <w:szCs w:val="20"/>
          <w:lang w:val="lv-LV"/>
        </w:rPr>
        <w:t xml:space="preserve">Piedāvā samaksas termiņu ___ </w:t>
      </w:r>
      <w:r w:rsidRPr="004326E9">
        <w:rPr>
          <w:rFonts w:ascii="Arial" w:hAnsi="Arial" w:cs="Arial"/>
          <w:i/>
          <w:iCs/>
          <w:sz w:val="20"/>
          <w:szCs w:val="20"/>
          <w:lang w:val="lv-LV"/>
        </w:rPr>
        <w:t>(nosacījums: ne mazāk kā 30)</w:t>
      </w:r>
      <w:r w:rsidRPr="004326E9">
        <w:rPr>
          <w:rFonts w:ascii="Arial" w:hAnsi="Arial" w:cs="Arial"/>
          <w:sz w:val="20"/>
          <w:szCs w:val="20"/>
          <w:lang w:val="lv-LV"/>
        </w:rPr>
        <w:t xml:space="preserve"> kalendāra dienas rēķina saņemšanas dienas.</w:t>
      </w:r>
    </w:p>
    <w:p w14:paraId="700FCCAD" w14:textId="77777777" w:rsidR="004326E9" w:rsidRPr="004326E9" w:rsidRDefault="004326E9" w:rsidP="004326E9">
      <w:pPr>
        <w:numPr>
          <w:ilvl w:val="0"/>
          <w:numId w:val="4"/>
        </w:numPr>
        <w:tabs>
          <w:tab w:val="clear" w:pos="720"/>
        </w:tabs>
        <w:ind w:left="426" w:hanging="426"/>
        <w:jc w:val="both"/>
        <w:rPr>
          <w:rFonts w:ascii="Arial" w:hAnsi="Arial" w:cs="Arial"/>
          <w:sz w:val="20"/>
          <w:szCs w:val="20"/>
          <w:lang w:val="lv-LV"/>
        </w:rPr>
      </w:pPr>
      <w:r w:rsidRPr="004326E9">
        <w:rPr>
          <w:rFonts w:ascii="Arial" w:hAnsi="Arial" w:cs="Arial"/>
          <w:sz w:val="20"/>
          <w:szCs w:val="20"/>
          <w:lang w:val="lv-LV"/>
        </w:rPr>
        <w:t xml:space="preserve">Apliecina, ka sarunu procedūras nolikums </w:t>
      </w:r>
      <w:r w:rsidRPr="004326E9">
        <w:rPr>
          <w:rFonts w:ascii="Arial" w:hAnsi="Arial" w:cs="Arial"/>
          <w:sz w:val="20"/>
          <w:szCs w:val="20"/>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292BF233" w14:textId="35B6FA57" w:rsidR="004326E9" w:rsidRPr="004326E9" w:rsidRDefault="004326E9" w:rsidP="004326E9">
      <w:pPr>
        <w:numPr>
          <w:ilvl w:val="0"/>
          <w:numId w:val="4"/>
        </w:numPr>
        <w:tabs>
          <w:tab w:val="clear" w:pos="720"/>
        </w:tabs>
        <w:ind w:left="426" w:hanging="426"/>
        <w:jc w:val="both"/>
        <w:rPr>
          <w:rFonts w:ascii="Arial" w:hAnsi="Arial" w:cs="Arial"/>
          <w:sz w:val="20"/>
          <w:szCs w:val="20"/>
          <w:lang w:val="lv-LV"/>
        </w:rPr>
      </w:pPr>
      <w:r w:rsidRPr="004326E9">
        <w:rPr>
          <w:rFonts w:ascii="Arial" w:hAnsi="Arial" w:cs="Arial"/>
          <w:sz w:val="20"/>
          <w:szCs w:val="20"/>
          <w:lang w:val="lv-LV"/>
        </w:rPr>
        <w:t>Apliecina, ka neatbilst nevienam no sarunu procedūras nolikum</w:t>
      </w:r>
      <w:r w:rsidR="00DE10CD">
        <w:rPr>
          <w:rFonts w:ascii="Arial" w:hAnsi="Arial" w:cs="Arial"/>
          <w:sz w:val="20"/>
          <w:szCs w:val="20"/>
          <w:lang w:val="lv-LV"/>
        </w:rPr>
        <w:t>ā</w:t>
      </w:r>
      <w:r w:rsidRPr="004326E9">
        <w:rPr>
          <w:rFonts w:ascii="Arial" w:hAnsi="Arial" w:cs="Arial"/>
          <w:sz w:val="20"/>
          <w:szCs w:val="20"/>
          <w:lang w:val="lv-LV"/>
        </w:rPr>
        <w:t xml:space="preserve"> minētajiem pretendentu izslēgšanas gadījumiem.</w:t>
      </w:r>
    </w:p>
    <w:p w14:paraId="15F750FE" w14:textId="47AEBAD7" w:rsidR="004326E9" w:rsidRPr="004326E9" w:rsidRDefault="004326E9" w:rsidP="004326E9">
      <w:pPr>
        <w:numPr>
          <w:ilvl w:val="0"/>
          <w:numId w:val="4"/>
        </w:numPr>
        <w:tabs>
          <w:tab w:val="clear" w:pos="720"/>
        </w:tabs>
        <w:ind w:left="426" w:hanging="426"/>
        <w:jc w:val="both"/>
        <w:rPr>
          <w:rFonts w:ascii="Arial" w:hAnsi="Arial" w:cs="Arial"/>
          <w:sz w:val="20"/>
          <w:szCs w:val="20"/>
          <w:lang w:val="lv-LV"/>
        </w:rPr>
      </w:pPr>
      <w:r w:rsidRPr="004326E9">
        <w:rPr>
          <w:rFonts w:ascii="Arial" w:hAnsi="Arial" w:cs="Arial"/>
          <w:sz w:val="20"/>
          <w:szCs w:val="20"/>
          <w:lang w:val="lv-LV"/>
        </w:rPr>
        <w:t>Apliecina, ka ir informēts, ka gadījumā, ja tiek izslēgts vai izpildoties kādam no sarunu procedūras nolikum</w:t>
      </w:r>
      <w:r w:rsidR="00DE10CD">
        <w:rPr>
          <w:rFonts w:ascii="Arial" w:hAnsi="Arial" w:cs="Arial"/>
          <w:sz w:val="20"/>
          <w:szCs w:val="20"/>
          <w:lang w:val="lv-LV"/>
        </w:rPr>
        <w:t xml:space="preserve">ā </w:t>
      </w:r>
      <w:r w:rsidRPr="004326E9">
        <w:rPr>
          <w:rFonts w:ascii="Arial" w:hAnsi="Arial" w:cs="Arial"/>
          <w:sz w:val="20"/>
          <w:szCs w:val="20"/>
          <w:lang w:val="lv-LV"/>
        </w:rPr>
        <w:t xml:space="preserve">minētajiem pretendentu izslēgšanas gadījumiem piedāvājuma derīguma termiņa laikā, </w:t>
      </w:r>
      <w:r w:rsidRPr="004326E9">
        <w:rPr>
          <w:rFonts w:ascii="Arial" w:hAnsi="Arial" w:cs="Arial"/>
          <w:sz w:val="20"/>
          <w:szCs w:val="20"/>
          <w:lang w:val="lv-LV"/>
        </w:rPr>
        <w:lastRenderedPageBreak/>
        <w:t>pretendenta piedāvājums var tikt noraidīts vai līguma slēgšanas tiesību piešķiršanas gadījumā pasūtītājs var atteikties slēgt iepirkuma līgumu.</w:t>
      </w:r>
    </w:p>
    <w:p w14:paraId="4BEAD82B" w14:textId="77777777" w:rsidR="004326E9" w:rsidRPr="004326E9" w:rsidRDefault="004326E9" w:rsidP="004326E9">
      <w:pPr>
        <w:numPr>
          <w:ilvl w:val="0"/>
          <w:numId w:val="4"/>
        </w:numPr>
        <w:tabs>
          <w:tab w:val="clear" w:pos="720"/>
        </w:tabs>
        <w:ind w:left="426" w:hanging="426"/>
        <w:jc w:val="both"/>
        <w:rPr>
          <w:rFonts w:ascii="Arial" w:hAnsi="Arial" w:cs="Arial"/>
          <w:sz w:val="20"/>
          <w:szCs w:val="20"/>
          <w:lang w:val="lv-LV"/>
        </w:rPr>
      </w:pPr>
      <w:r w:rsidRPr="004326E9">
        <w:rPr>
          <w:rFonts w:ascii="Arial" w:hAnsi="Arial" w:cs="Arial"/>
          <w:sz w:val="20"/>
          <w:szCs w:val="20"/>
          <w:lang w:val="lv-LV"/>
        </w:rPr>
        <w:t xml:space="preserve">Atzīst sava piedāvājuma derīguma termiņu ne mazāk kā </w:t>
      </w:r>
      <w:r w:rsidRPr="004326E9">
        <w:rPr>
          <w:rFonts w:ascii="Arial" w:hAnsi="Arial" w:cs="Arial"/>
          <w:bCs/>
          <w:sz w:val="20"/>
          <w:szCs w:val="20"/>
          <w:lang w:val="lv-LV"/>
        </w:rPr>
        <w:t>100 (viens simts) dienas</w:t>
      </w:r>
      <w:r w:rsidRPr="004326E9">
        <w:rPr>
          <w:rFonts w:ascii="Arial" w:hAnsi="Arial" w:cs="Arial"/>
          <w:sz w:val="20"/>
          <w:szCs w:val="20"/>
          <w:lang w:val="lv-LV"/>
        </w:rPr>
        <w:t xml:space="preserve"> no piedāvājuma atvēršanas dienas.</w:t>
      </w:r>
    </w:p>
    <w:p w14:paraId="0B73D6CC" w14:textId="77777777" w:rsidR="004326E9" w:rsidRPr="004326E9" w:rsidRDefault="004326E9" w:rsidP="004326E9">
      <w:pPr>
        <w:numPr>
          <w:ilvl w:val="0"/>
          <w:numId w:val="4"/>
        </w:numPr>
        <w:tabs>
          <w:tab w:val="clear" w:pos="720"/>
        </w:tabs>
        <w:ind w:left="426" w:hanging="426"/>
        <w:jc w:val="both"/>
        <w:rPr>
          <w:rFonts w:ascii="Arial" w:hAnsi="Arial" w:cs="Arial"/>
          <w:sz w:val="20"/>
          <w:szCs w:val="20"/>
          <w:lang w:val="lv-LV"/>
        </w:rPr>
      </w:pPr>
      <w:r w:rsidRPr="004326E9">
        <w:rPr>
          <w:rFonts w:ascii="Arial" w:hAnsi="Arial" w:cs="Arial"/>
          <w:sz w:val="20"/>
          <w:szCs w:val="20"/>
          <w:lang w:val="lv-LV"/>
        </w:rPr>
        <w:t>Apliecina, ka piedāvājuma summā ir iekļautas pilnīgi visas izmaksas, kas saistītas ar nolikumā paredzētā pakalpojuma sniegšanu, t.sk., organizatoriskie, materiālu iegādes, personāla un administratīvās izmaksas, dabas resursu, muitas, sociālais u.c. nodokļi (izņemot PVN) saskaņā ar Latvijas Republikas tiesību aktiem, kā arī pieskaitāmās izmaksas, ar peļņu un riska faktoriem saistītās izmaksas, neparedzamie izdevumi u.tml.</w:t>
      </w:r>
    </w:p>
    <w:p w14:paraId="7603F62C" w14:textId="2F165164" w:rsidR="004326E9" w:rsidRPr="004326E9" w:rsidRDefault="00AB28C5" w:rsidP="004326E9">
      <w:pPr>
        <w:numPr>
          <w:ilvl w:val="0"/>
          <w:numId w:val="4"/>
        </w:numPr>
        <w:tabs>
          <w:tab w:val="clear" w:pos="720"/>
        </w:tabs>
        <w:ind w:left="426" w:hanging="426"/>
        <w:jc w:val="both"/>
        <w:rPr>
          <w:rFonts w:ascii="Arial" w:hAnsi="Arial" w:cs="Arial"/>
          <w:sz w:val="20"/>
          <w:szCs w:val="20"/>
          <w:lang w:val="lv-LV"/>
        </w:rPr>
      </w:pPr>
      <w:r w:rsidRPr="00AB28C5">
        <w:rPr>
          <w:rFonts w:ascii="Arial" w:hAnsi="Arial" w:cs="Arial"/>
          <w:sz w:val="20"/>
          <w:szCs w:val="20"/>
          <w:lang w:val="lv-LV"/>
        </w:rPr>
        <w:t>Apliecina, ka pretendents, tā darbinieks vai pretendenta piedāvājumā norādītā persona nav konsultējusi vai citādi bijusi iesaistīta iepirkuma dokumentu sagatavošanā, kā arī nav mēģinājusi prettiesiski ietekmēt LDZ, iepirkuma komisijas vai iepirkuma komisijas locekļa lēmumu attiecībā uz iepirkuma procedūru vai iegūt tādu konfidenciālu informāciju, kas tam sniegtu nepamatotas priekšrocības iepirkumā</w:t>
      </w:r>
      <w:r w:rsidR="004326E9" w:rsidRPr="004326E9">
        <w:rPr>
          <w:rFonts w:ascii="Arial" w:hAnsi="Arial" w:cs="Arial"/>
          <w:sz w:val="20"/>
          <w:szCs w:val="20"/>
          <w:lang w:val="lv-LV"/>
        </w:rPr>
        <w:t>.</w:t>
      </w:r>
    </w:p>
    <w:p w14:paraId="1107DA51" w14:textId="77777777" w:rsidR="004326E9" w:rsidRPr="004326E9" w:rsidRDefault="004326E9" w:rsidP="004326E9">
      <w:pPr>
        <w:numPr>
          <w:ilvl w:val="0"/>
          <w:numId w:val="4"/>
        </w:numPr>
        <w:tabs>
          <w:tab w:val="clear" w:pos="720"/>
        </w:tabs>
        <w:ind w:left="426" w:hanging="426"/>
        <w:jc w:val="both"/>
        <w:rPr>
          <w:rFonts w:ascii="Arial" w:hAnsi="Arial" w:cs="Arial"/>
          <w:sz w:val="20"/>
          <w:szCs w:val="20"/>
          <w:lang w:val="lv-LV"/>
        </w:rPr>
      </w:pPr>
      <w:r w:rsidRPr="004326E9">
        <w:rPr>
          <w:rFonts w:ascii="Arial" w:hAnsi="Arial" w:cs="Arial"/>
          <w:sz w:val="20"/>
          <w:szCs w:val="20"/>
          <w:lang w:val="lv-LV"/>
        </w:rPr>
        <w:t>Apliecina, ka pakalpojumos izmantotie materiāli ir sertificēti atbilstoši Eiropas Savienības noteikumiem.</w:t>
      </w:r>
    </w:p>
    <w:p w14:paraId="754F114A" w14:textId="77777777" w:rsidR="004326E9" w:rsidRPr="004326E9" w:rsidRDefault="004326E9" w:rsidP="004326E9">
      <w:pPr>
        <w:numPr>
          <w:ilvl w:val="0"/>
          <w:numId w:val="4"/>
        </w:numPr>
        <w:tabs>
          <w:tab w:val="clear" w:pos="720"/>
        </w:tabs>
        <w:ind w:left="426" w:hanging="426"/>
        <w:jc w:val="both"/>
        <w:rPr>
          <w:rFonts w:ascii="Arial" w:hAnsi="Arial" w:cs="Arial"/>
          <w:sz w:val="20"/>
          <w:szCs w:val="20"/>
          <w:lang w:val="lv-LV"/>
        </w:rPr>
      </w:pPr>
      <w:r w:rsidRPr="004326E9">
        <w:rPr>
          <w:rFonts w:ascii="Arial" w:hAnsi="Arial" w:cs="Arial"/>
          <w:sz w:val="20"/>
          <w:szCs w:val="20"/>
          <w:lang w:val="lv-LV"/>
        </w:rPr>
        <w:t>Apliecina, ka ir tiesīgs veikt atbilstošus un sertificētus sarunu procedūras priekšmetā minētos pakalpojumus.</w:t>
      </w:r>
    </w:p>
    <w:p w14:paraId="7557491A" w14:textId="2A65476C" w:rsidR="004326E9" w:rsidRPr="004326E9" w:rsidRDefault="004326E9" w:rsidP="004326E9">
      <w:pPr>
        <w:numPr>
          <w:ilvl w:val="0"/>
          <w:numId w:val="4"/>
        </w:numPr>
        <w:tabs>
          <w:tab w:val="clear" w:pos="720"/>
        </w:tabs>
        <w:ind w:left="426" w:hanging="426"/>
        <w:jc w:val="both"/>
        <w:rPr>
          <w:rFonts w:ascii="Arial" w:hAnsi="Arial" w:cs="Arial"/>
          <w:sz w:val="20"/>
          <w:szCs w:val="20"/>
          <w:lang w:val="lv-LV"/>
        </w:rPr>
      </w:pPr>
      <w:r w:rsidRPr="004326E9">
        <w:rPr>
          <w:rFonts w:ascii="Arial" w:hAnsi="Arial" w:cs="Arial"/>
          <w:sz w:val="20"/>
          <w:szCs w:val="20"/>
          <w:lang w:val="lv-LV"/>
        </w:rPr>
        <w:t xml:space="preserve">Apliecina, ka ir iepazinies ar </w:t>
      </w:r>
      <w:r w:rsidRPr="004326E9">
        <w:rPr>
          <w:rFonts w:ascii="Arial" w:hAnsi="Arial" w:cs="Arial"/>
          <w:color w:val="222222"/>
          <w:sz w:val="20"/>
          <w:szCs w:val="20"/>
          <w:lang w:val="lv-LV"/>
        </w:rPr>
        <w:t>“</w:t>
      </w:r>
      <w:r w:rsidRPr="004326E9">
        <w:rPr>
          <w:rFonts w:ascii="Arial" w:hAnsi="Arial" w:cs="Arial"/>
          <w:sz w:val="20"/>
          <w:szCs w:val="20"/>
          <w:lang w:val="lv-LV"/>
        </w:rPr>
        <w:t>Latvijas dzelzceļš” koncerna mājas lapā</w:t>
      </w:r>
      <w:r w:rsidR="00AB28C5" w:rsidRPr="00AB28C5">
        <w:rPr>
          <w:lang w:val="lv-LV"/>
        </w:rPr>
        <w:t xml:space="preserve"> </w:t>
      </w:r>
      <w:r w:rsidR="00AB28C5" w:rsidRPr="00AB28C5">
        <w:rPr>
          <w:rFonts w:ascii="Arial" w:hAnsi="Arial" w:cs="Arial"/>
          <w:sz w:val="20"/>
          <w:szCs w:val="20"/>
          <w:lang w:val="lv-LV"/>
        </w:rPr>
        <w:t>http://www.ldz.lv</w:t>
      </w:r>
      <w:r w:rsidRPr="004326E9">
        <w:rPr>
          <w:rFonts w:ascii="Arial" w:hAnsi="Arial" w:cs="Arial"/>
          <w:sz w:val="20"/>
          <w:szCs w:val="20"/>
          <w:lang w:val="lv-LV"/>
        </w:rPr>
        <w:t xml:space="preserve"> publicētajiem </w:t>
      </w:r>
      <w:r w:rsidRPr="004326E9">
        <w:rPr>
          <w:rFonts w:ascii="Arial" w:hAnsi="Arial" w:cs="Arial"/>
          <w:color w:val="222222"/>
          <w:sz w:val="20"/>
          <w:szCs w:val="20"/>
          <w:lang w:val="lv-LV"/>
        </w:rPr>
        <w:t>“</w:t>
      </w:r>
      <w:r w:rsidRPr="004326E9">
        <w:rPr>
          <w:rFonts w:ascii="Arial" w:hAnsi="Arial" w:cs="Arial"/>
          <w:sz w:val="20"/>
          <w:szCs w:val="20"/>
          <w:lang w:val="lv-LV"/>
        </w:rPr>
        <w:t>Latvijas dzelzceļš” koncerna sadarbības partneru biznesa ētikas pamatprincipiem, atbilst tiem un apņemas arī turpmāk strikti tos ievērot pats un nodrošināt, ka tos ievēro arī tā darbinieki.</w:t>
      </w:r>
    </w:p>
    <w:p w14:paraId="309C6926" w14:textId="724A3061" w:rsidR="004326E9" w:rsidRPr="004326E9" w:rsidRDefault="004326E9" w:rsidP="004326E9">
      <w:pPr>
        <w:numPr>
          <w:ilvl w:val="0"/>
          <w:numId w:val="4"/>
        </w:numPr>
        <w:tabs>
          <w:tab w:val="clear" w:pos="720"/>
        </w:tabs>
        <w:ind w:left="426" w:hanging="426"/>
        <w:jc w:val="both"/>
        <w:rPr>
          <w:rFonts w:ascii="Arial" w:hAnsi="Arial" w:cs="Arial"/>
          <w:sz w:val="20"/>
          <w:szCs w:val="20"/>
          <w:lang w:val="lv-LV"/>
        </w:rPr>
      </w:pPr>
      <w:r w:rsidRPr="004326E9">
        <w:rPr>
          <w:rFonts w:ascii="Arial" w:hAnsi="Arial" w:cs="Arial"/>
          <w:sz w:val="20"/>
          <w:szCs w:val="20"/>
          <w:lang w:val="lv-LV"/>
        </w:rPr>
        <w:t xml:space="preserve">Informē par pēdējo </w:t>
      </w:r>
      <w:r w:rsidR="00AB28C5">
        <w:rPr>
          <w:rFonts w:ascii="Arial" w:hAnsi="Arial" w:cs="Arial"/>
          <w:sz w:val="20"/>
          <w:szCs w:val="20"/>
          <w:lang w:val="lv-LV"/>
        </w:rPr>
        <w:t>3</w:t>
      </w:r>
      <w:r w:rsidRPr="004326E9">
        <w:rPr>
          <w:rFonts w:ascii="Arial" w:hAnsi="Arial" w:cs="Arial"/>
          <w:sz w:val="20"/>
          <w:szCs w:val="20"/>
          <w:lang w:val="lv-LV"/>
        </w:rPr>
        <w:t xml:space="preserve"> (</w:t>
      </w:r>
      <w:r w:rsidR="00AB28C5">
        <w:rPr>
          <w:rFonts w:ascii="Arial" w:hAnsi="Arial" w:cs="Arial"/>
          <w:sz w:val="20"/>
          <w:szCs w:val="20"/>
          <w:lang w:val="lv-LV"/>
        </w:rPr>
        <w:t>trīs</w:t>
      </w:r>
      <w:r w:rsidRPr="004326E9">
        <w:rPr>
          <w:rFonts w:ascii="Arial" w:hAnsi="Arial" w:cs="Arial"/>
          <w:sz w:val="20"/>
          <w:szCs w:val="20"/>
          <w:lang w:val="lv-LV"/>
        </w:rPr>
        <w:t xml:space="preserve">) </w:t>
      </w:r>
      <w:r w:rsidRPr="004326E9">
        <w:rPr>
          <w:rStyle w:val="Vresatsauce"/>
          <w:rFonts w:ascii="Arial" w:hAnsi="Arial" w:cs="Arial"/>
          <w:sz w:val="20"/>
          <w:szCs w:val="20"/>
          <w:lang w:val="lv-LV"/>
        </w:rPr>
        <w:footnoteReference w:id="8"/>
      </w:r>
      <w:r w:rsidRPr="004326E9">
        <w:rPr>
          <w:rFonts w:ascii="Arial" w:hAnsi="Arial" w:cs="Arial"/>
          <w:sz w:val="20"/>
          <w:szCs w:val="20"/>
          <w:lang w:val="lv-LV"/>
        </w:rPr>
        <w:t xml:space="preserve"> darbības gadu laikā pretendenta sekmīgi izpildītiem līdzīgiem līgumiem:</w:t>
      </w:r>
    </w:p>
    <w:p w14:paraId="7B7AB6A2" w14:textId="77777777" w:rsidR="004326E9" w:rsidRPr="004326E9" w:rsidRDefault="004326E9" w:rsidP="004326E9">
      <w:pPr>
        <w:ind w:left="426"/>
        <w:jc w:val="both"/>
        <w:rPr>
          <w:rFonts w:ascii="Arial" w:hAnsi="Arial" w:cs="Arial"/>
          <w:sz w:val="20"/>
          <w:szCs w:val="20"/>
          <w:lang w:val="lv-LV"/>
        </w:rPr>
      </w:pPr>
    </w:p>
    <w:tbl>
      <w:tblPr>
        <w:tblStyle w:val="Reatabula"/>
        <w:tblW w:w="0" w:type="auto"/>
        <w:tblLook w:val="04A0" w:firstRow="1" w:lastRow="0" w:firstColumn="1" w:lastColumn="0" w:noHBand="0" w:noVBand="1"/>
      </w:tblPr>
      <w:tblGrid>
        <w:gridCol w:w="575"/>
        <w:gridCol w:w="2515"/>
        <w:gridCol w:w="1304"/>
        <w:gridCol w:w="1444"/>
        <w:gridCol w:w="3449"/>
      </w:tblGrid>
      <w:tr w:rsidR="004326E9" w:rsidRPr="004326E9" w14:paraId="1619B489" w14:textId="77777777" w:rsidTr="00AB4A0A">
        <w:trPr>
          <w:trHeight w:val="1656"/>
        </w:trPr>
        <w:tc>
          <w:tcPr>
            <w:tcW w:w="576" w:type="dxa"/>
            <w:shd w:val="clear" w:color="auto" w:fill="F2F2F2" w:themeFill="background1" w:themeFillShade="F2"/>
            <w:vAlign w:val="center"/>
          </w:tcPr>
          <w:p w14:paraId="2DBD7145" w14:textId="77777777" w:rsidR="004326E9" w:rsidRPr="004326E9" w:rsidRDefault="004326E9" w:rsidP="00AB4A0A">
            <w:pPr>
              <w:jc w:val="both"/>
              <w:rPr>
                <w:rFonts w:ascii="Arial" w:hAnsi="Arial" w:cs="Arial"/>
                <w:sz w:val="20"/>
                <w:szCs w:val="20"/>
                <w:lang w:val="lv-LV"/>
              </w:rPr>
            </w:pPr>
            <w:r w:rsidRPr="004326E9">
              <w:rPr>
                <w:rFonts w:ascii="Arial" w:hAnsi="Arial" w:cs="Arial"/>
                <w:sz w:val="20"/>
                <w:szCs w:val="20"/>
                <w:lang w:val="lv-LV"/>
              </w:rPr>
              <w:t>Nr.</w:t>
            </w:r>
          </w:p>
          <w:p w14:paraId="57AF26D4" w14:textId="77777777" w:rsidR="004326E9" w:rsidRPr="004326E9" w:rsidRDefault="004326E9" w:rsidP="00AB4A0A">
            <w:pPr>
              <w:jc w:val="both"/>
              <w:rPr>
                <w:rFonts w:ascii="Arial" w:hAnsi="Arial" w:cs="Arial"/>
                <w:sz w:val="20"/>
                <w:szCs w:val="20"/>
                <w:lang w:val="lv-LV"/>
              </w:rPr>
            </w:pPr>
            <w:r w:rsidRPr="004326E9">
              <w:rPr>
                <w:rFonts w:ascii="Arial" w:hAnsi="Arial" w:cs="Arial"/>
                <w:sz w:val="20"/>
                <w:szCs w:val="20"/>
                <w:lang w:val="lv-LV"/>
              </w:rPr>
              <w:t>p.k.</w:t>
            </w:r>
          </w:p>
        </w:tc>
        <w:tc>
          <w:tcPr>
            <w:tcW w:w="2534" w:type="dxa"/>
            <w:shd w:val="clear" w:color="auto" w:fill="F2F2F2" w:themeFill="background1" w:themeFillShade="F2"/>
            <w:vAlign w:val="center"/>
          </w:tcPr>
          <w:p w14:paraId="757166C8" w14:textId="77777777" w:rsidR="004326E9" w:rsidRPr="004326E9" w:rsidRDefault="004326E9" w:rsidP="00AB4A0A">
            <w:pPr>
              <w:jc w:val="center"/>
              <w:rPr>
                <w:rFonts w:ascii="Arial" w:hAnsi="Arial" w:cs="Arial"/>
                <w:sz w:val="20"/>
                <w:szCs w:val="20"/>
                <w:lang w:val="lv-LV"/>
              </w:rPr>
            </w:pPr>
            <w:r w:rsidRPr="004326E9">
              <w:rPr>
                <w:rFonts w:ascii="Arial" w:hAnsi="Arial" w:cs="Arial"/>
                <w:sz w:val="20"/>
                <w:szCs w:val="20"/>
                <w:lang w:val="lv-LV"/>
              </w:rPr>
              <w:t>Sniegtais pakalpojums</w:t>
            </w:r>
            <w:r w:rsidRPr="004326E9">
              <w:rPr>
                <w:rStyle w:val="Vresatsauce"/>
                <w:rFonts w:ascii="Arial" w:hAnsi="Arial" w:cs="Arial"/>
                <w:sz w:val="20"/>
                <w:szCs w:val="20"/>
                <w:lang w:val="lv-LV"/>
              </w:rPr>
              <w:footnoteReference w:id="9"/>
            </w:r>
          </w:p>
        </w:tc>
        <w:tc>
          <w:tcPr>
            <w:tcW w:w="1309" w:type="dxa"/>
            <w:shd w:val="clear" w:color="auto" w:fill="F2F2F2" w:themeFill="background1" w:themeFillShade="F2"/>
            <w:vAlign w:val="center"/>
          </w:tcPr>
          <w:p w14:paraId="1A8109B5" w14:textId="77777777" w:rsidR="004326E9" w:rsidRPr="004326E9" w:rsidRDefault="004326E9" w:rsidP="00AB4A0A">
            <w:pPr>
              <w:jc w:val="both"/>
              <w:rPr>
                <w:rFonts w:ascii="Arial" w:hAnsi="Arial" w:cs="Arial"/>
                <w:sz w:val="20"/>
                <w:szCs w:val="20"/>
                <w:lang w:val="lv-LV"/>
              </w:rPr>
            </w:pPr>
            <w:r w:rsidRPr="004326E9">
              <w:rPr>
                <w:rFonts w:ascii="Arial" w:hAnsi="Arial" w:cs="Arial"/>
                <w:sz w:val="20"/>
                <w:szCs w:val="20"/>
                <w:lang w:val="lv-LV"/>
              </w:rPr>
              <w:t>Līguma darbības laiks (no… līdz)</w:t>
            </w:r>
          </w:p>
        </w:tc>
        <w:tc>
          <w:tcPr>
            <w:tcW w:w="1445" w:type="dxa"/>
            <w:shd w:val="clear" w:color="auto" w:fill="F2F2F2" w:themeFill="background1" w:themeFillShade="F2"/>
            <w:vAlign w:val="center"/>
          </w:tcPr>
          <w:p w14:paraId="635E32C1" w14:textId="77777777" w:rsidR="004326E9" w:rsidRPr="004326E9" w:rsidRDefault="004326E9" w:rsidP="00AB4A0A">
            <w:pPr>
              <w:jc w:val="both"/>
              <w:rPr>
                <w:rFonts w:ascii="Arial" w:hAnsi="Arial" w:cs="Arial"/>
                <w:sz w:val="20"/>
                <w:szCs w:val="20"/>
                <w:lang w:val="lv-LV"/>
              </w:rPr>
            </w:pPr>
            <w:r w:rsidRPr="004326E9">
              <w:rPr>
                <w:rFonts w:ascii="Arial" w:hAnsi="Arial" w:cs="Arial"/>
                <w:sz w:val="20"/>
                <w:szCs w:val="20"/>
                <w:lang w:val="lv-LV"/>
              </w:rPr>
              <w:t>Pakalpojuma apjoms (daudzums)</w:t>
            </w:r>
          </w:p>
        </w:tc>
        <w:tc>
          <w:tcPr>
            <w:tcW w:w="3480" w:type="dxa"/>
            <w:shd w:val="clear" w:color="auto" w:fill="F2F2F2" w:themeFill="background1" w:themeFillShade="F2"/>
            <w:vAlign w:val="center"/>
          </w:tcPr>
          <w:p w14:paraId="2FCDF353" w14:textId="77777777" w:rsidR="004326E9" w:rsidRPr="004326E9" w:rsidRDefault="004326E9" w:rsidP="00AB4A0A">
            <w:pPr>
              <w:jc w:val="center"/>
              <w:rPr>
                <w:rFonts w:ascii="Arial" w:hAnsi="Arial" w:cs="Arial"/>
                <w:sz w:val="20"/>
                <w:szCs w:val="20"/>
                <w:vertAlign w:val="superscript"/>
                <w:lang w:val="lv-LV"/>
              </w:rPr>
            </w:pPr>
            <w:r w:rsidRPr="004326E9">
              <w:rPr>
                <w:rFonts w:ascii="Arial" w:hAnsi="Arial" w:cs="Arial"/>
                <w:sz w:val="20"/>
                <w:szCs w:val="20"/>
                <w:lang w:val="lv-LV"/>
              </w:rPr>
              <w:t>Klients</w:t>
            </w:r>
            <w:r w:rsidRPr="004326E9">
              <w:rPr>
                <w:rStyle w:val="Vresatsauce"/>
                <w:rFonts w:ascii="Arial" w:hAnsi="Arial" w:cs="Arial"/>
                <w:sz w:val="20"/>
                <w:szCs w:val="20"/>
                <w:lang w:val="lv-LV"/>
              </w:rPr>
              <w:footnoteReference w:id="10"/>
            </w:r>
          </w:p>
          <w:p w14:paraId="0AFC8F7F" w14:textId="77777777" w:rsidR="004326E9" w:rsidRPr="004326E9" w:rsidRDefault="004326E9" w:rsidP="00AB4A0A">
            <w:pPr>
              <w:jc w:val="center"/>
              <w:rPr>
                <w:rFonts w:ascii="Arial" w:hAnsi="Arial" w:cs="Arial"/>
                <w:sz w:val="20"/>
                <w:szCs w:val="20"/>
                <w:lang w:val="lv-LV"/>
              </w:rPr>
            </w:pPr>
            <w:r w:rsidRPr="004326E9">
              <w:rPr>
                <w:rFonts w:ascii="Arial" w:hAnsi="Arial" w:cs="Arial"/>
                <w:sz w:val="20"/>
                <w:szCs w:val="20"/>
                <w:lang w:val="lv-LV"/>
              </w:rPr>
              <w:t>un tā kontaktpersona</w:t>
            </w:r>
          </w:p>
        </w:tc>
      </w:tr>
      <w:tr w:rsidR="004326E9" w:rsidRPr="004326E9" w14:paraId="012CF1C9" w14:textId="77777777" w:rsidTr="00AB4A0A">
        <w:tc>
          <w:tcPr>
            <w:tcW w:w="576" w:type="dxa"/>
          </w:tcPr>
          <w:p w14:paraId="732FA47D" w14:textId="77777777" w:rsidR="004326E9" w:rsidRPr="004326E9" w:rsidRDefault="004326E9" w:rsidP="00AB4A0A">
            <w:pPr>
              <w:jc w:val="both"/>
              <w:rPr>
                <w:rFonts w:ascii="Arial" w:hAnsi="Arial" w:cs="Arial"/>
                <w:sz w:val="20"/>
                <w:szCs w:val="20"/>
                <w:lang w:val="lv-LV"/>
              </w:rPr>
            </w:pPr>
            <w:r w:rsidRPr="004326E9">
              <w:rPr>
                <w:rFonts w:ascii="Arial" w:hAnsi="Arial" w:cs="Arial"/>
                <w:sz w:val="20"/>
                <w:szCs w:val="20"/>
                <w:lang w:val="lv-LV"/>
              </w:rPr>
              <w:t>1.</w:t>
            </w:r>
          </w:p>
        </w:tc>
        <w:tc>
          <w:tcPr>
            <w:tcW w:w="2534" w:type="dxa"/>
          </w:tcPr>
          <w:p w14:paraId="05C63C82" w14:textId="77777777" w:rsidR="004326E9" w:rsidRPr="004326E9" w:rsidRDefault="004326E9" w:rsidP="00AB4A0A">
            <w:pPr>
              <w:jc w:val="both"/>
              <w:rPr>
                <w:rFonts w:ascii="Arial" w:hAnsi="Arial" w:cs="Arial"/>
                <w:sz w:val="20"/>
                <w:szCs w:val="20"/>
                <w:lang w:val="lv-LV"/>
              </w:rPr>
            </w:pPr>
          </w:p>
        </w:tc>
        <w:tc>
          <w:tcPr>
            <w:tcW w:w="1309" w:type="dxa"/>
          </w:tcPr>
          <w:p w14:paraId="210C0CB0" w14:textId="77777777" w:rsidR="004326E9" w:rsidRPr="004326E9" w:rsidRDefault="004326E9" w:rsidP="00AB4A0A">
            <w:pPr>
              <w:jc w:val="both"/>
              <w:rPr>
                <w:rFonts w:ascii="Arial" w:hAnsi="Arial" w:cs="Arial"/>
                <w:sz w:val="20"/>
                <w:szCs w:val="20"/>
                <w:lang w:val="lv-LV"/>
              </w:rPr>
            </w:pPr>
          </w:p>
        </w:tc>
        <w:tc>
          <w:tcPr>
            <w:tcW w:w="1445" w:type="dxa"/>
          </w:tcPr>
          <w:p w14:paraId="664F7E06" w14:textId="77777777" w:rsidR="004326E9" w:rsidRPr="004326E9" w:rsidRDefault="004326E9" w:rsidP="00AB4A0A">
            <w:pPr>
              <w:jc w:val="both"/>
              <w:rPr>
                <w:rFonts w:ascii="Arial" w:hAnsi="Arial" w:cs="Arial"/>
                <w:sz w:val="20"/>
                <w:szCs w:val="20"/>
                <w:lang w:val="lv-LV"/>
              </w:rPr>
            </w:pPr>
          </w:p>
        </w:tc>
        <w:tc>
          <w:tcPr>
            <w:tcW w:w="3480" w:type="dxa"/>
          </w:tcPr>
          <w:p w14:paraId="12A28DF7" w14:textId="77777777" w:rsidR="004326E9" w:rsidRPr="004326E9" w:rsidRDefault="004326E9" w:rsidP="00AB4A0A">
            <w:pPr>
              <w:jc w:val="both"/>
              <w:rPr>
                <w:rFonts w:ascii="Arial" w:hAnsi="Arial" w:cs="Arial"/>
                <w:sz w:val="20"/>
                <w:szCs w:val="20"/>
                <w:lang w:val="lv-LV"/>
              </w:rPr>
            </w:pPr>
          </w:p>
        </w:tc>
      </w:tr>
      <w:tr w:rsidR="004326E9" w:rsidRPr="004326E9" w14:paraId="5E039CBC" w14:textId="77777777" w:rsidTr="00AB4A0A">
        <w:trPr>
          <w:trHeight w:val="267"/>
        </w:trPr>
        <w:tc>
          <w:tcPr>
            <w:tcW w:w="576" w:type="dxa"/>
          </w:tcPr>
          <w:p w14:paraId="34445036" w14:textId="77777777" w:rsidR="004326E9" w:rsidRPr="004326E9" w:rsidRDefault="004326E9" w:rsidP="00AB4A0A">
            <w:pPr>
              <w:jc w:val="both"/>
              <w:rPr>
                <w:rFonts w:ascii="Arial" w:hAnsi="Arial" w:cs="Arial"/>
                <w:sz w:val="20"/>
                <w:szCs w:val="20"/>
                <w:lang w:val="lv-LV"/>
              </w:rPr>
            </w:pPr>
            <w:r w:rsidRPr="004326E9">
              <w:rPr>
                <w:rFonts w:ascii="Arial" w:hAnsi="Arial" w:cs="Arial"/>
                <w:sz w:val="20"/>
                <w:szCs w:val="20"/>
                <w:lang w:val="lv-LV"/>
              </w:rPr>
              <w:t>2.</w:t>
            </w:r>
          </w:p>
        </w:tc>
        <w:tc>
          <w:tcPr>
            <w:tcW w:w="2534" w:type="dxa"/>
          </w:tcPr>
          <w:p w14:paraId="3BC5F731" w14:textId="77777777" w:rsidR="004326E9" w:rsidRPr="004326E9" w:rsidRDefault="004326E9" w:rsidP="00AB4A0A">
            <w:pPr>
              <w:jc w:val="both"/>
              <w:rPr>
                <w:rFonts w:ascii="Arial" w:hAnsi="Arial" w:cs="Arial"/>
                <w:sz w:val="20"/>
                <w:szCs w:val="20"/>
                <w:lang w:val="lv-LV"/>
              </w:rPr>
            </w:pPr>
          </w:p>
        </w:tc>
        <w:tc>
          <w:tcPr>
            <w:tcW w:w="1309" w:type="dxa"/>
          </w:tcPr>
          <w:p w14:paraId="34A8F465" w14:textId="77777777" w:rsidR="004326E9" w:rsidRPr="004326E9" w:rsidRDefault="004326E9" w:rsidP="00AB4A0A">
            <w:pPr>
              <w:jc w:val="both"/>
              <w:rPr>
                <w:rFonts w:ascii="Arial" w:hAnsi="Arial" w:cs="Arial"/>
                <w:sz w:val="20"/>
                <w:szCs w:val="20"/>
                <w:lang w:val="lv-LV"/>
              </w:rPr>
            </w:pPr>
          </w:p>
        </w:tc>
        <w:tc>
          <w:tcPr>
            <w:tcW w:w="1445" w:type="dxa"/>
          </w:tcPr>
          <w:p w14:paraId="50B4A3E7" w14:textId="77777777" w:rsidR="004326E9" w:rsidRPr="004326E9" w:rsidRDefault="004326E9" w:rsidP="00AB4A0A">
            <w:pPr>
              <w:jc w:val="both"/>
              <w:rPr>
                <w:rFonts w:ascii="Arial" w:hAnsi="Arial" w:cs="Arial"/>
                <w:sz w:val="20"/>
                <w:szCs w:val="20"/>
                <w:lang w:val="lv-LV"/>
              </w:rPr>
            </w:pPr>
          </w:p>
        </w:tc>
        <w:tc>
          <w:tcPr>
            <w:tcW w:w="3480" w:type="dxa"/>
          </w:tcPr>
          <w:p w14:paraId="3D00AD42" w14:textId="77777777" w:rsidR="004326E9" w:rsidRPr="004326E9" w:rsidRDefault="004326E9" w:rsidP="00AB4A0A">
            <w:pPr>
              <w:jc w:val="both"/>
              <w:rPr>
                <w:rFonts w:ascii="Arial" w:hAnsi="Arial" w:cs="Arial"/>
                <w:sz w:val="20"/>
                <w:szCs w:val="20"/>
                <w:lang w:val="lv-LV"/>
              </w:rPr>
            </w:pPr>
          </w:p>
        </w:tc>
      </w:tr>
    </w:tbl>
    <w:p w14:paraId="4BA0B761" w14:textId="77777777" w:rsidR="004326E9" w:rsidRPr="004326E9" w:rsidRDefault="004326E9" w:rsidP="004326E9">
      <w:pPr>
        <w:ind w:left="142" w:hanging="142"/>
        <w:jc w:val="both"/>
        <w:rPr>
          <w:rFonts w:ascii="Arial" w:hAnsi="Arial" w:cs="Arial"/>
          <w:sz w:val="20"/>
          <w:szCs w:val="20"/>
          <w:lang w:val="lv-LV"/>
        </w:rPr>
      </w:pPr>
    </w:p>
    <w:p w14:paraId="6FA7F155" w14:textId="77777777" w:rsidR="004326E9" w:rsidRPr="00AB28C5" w:rsidRDefault="004326E9" w:rsidP="004326E9">
      <w:pPr>
        <w:numPr>
          <w:ilvl w:val="0"/>
          <w:numId w:val="4"/>
        </w:numPr>
        <w:tabs>
          <w:tab w:val="clear" w:pos="720"/>
        </w:tabs>
        <w:ind w:left="426" w:hanging="426"/>
        <w:jc w:val="both"/>
        <w:rPr>
          <w:rFonts w:ascii="Arial" w:hAnsi="Arial" w:cs="Arial"/>
          <w:sz w:val="20"/>
          <w:szCs w:val="20"/>
          <w:lang w:val="lv-LV"/>
        </w:rPr>
      </w:pPr>
      <w:r w:rsidRPr="00AB28C5">
        <w:rPr>
          <w:rFonts w:ascii="Arial" w:hAnsi="Arial" w:cs="Arial"/>
          <w:sz w:val="20"/>
          <w:szCs w:val="20"/>
          <w:lang w:val="lv-LV"/>
        </w:rPr>
        <w:t>Informē par finanšu apgrozījumu</w:t>
      </w:r>
      <w:r w:rsidRPr="00AB28C5">
        <w:rPr>
          <w:rStyle w:val="Vresatsauce"/>
          <w:rFonts w:ascii="Arial" w:hAnsi="Arial" w:cs="Arial"/>
          <w:sz w:val="20"/>
          <w:szCs w:val="20"/>
          <w:lang w:val="lv-LV"/>
        </w:rPr>
        <w:footnoteReference w:id="11"/>
      </w:r>
      <w:r w:rsidRPr="00AB28C5">
        <w:rPr>
          <w:rFonts w:ascii="Arial" w:hAnsi="Arial" w:cs="Arial"/>
          <w:sz w:val="20"/>
          <w:szCs w:val="20"/>
          <w:lang w:val="lv-LV"/>
        </w:rPr>
        <w:t>:</w:t>
      </w:r>
    </w:p>
    <w:p w14:paraId="18E235B4" w14:textId="77777777" w:rsidR="004326E9" w:rsidRPr="004326E9" w:rsidRDefault="004326E9" w:rsidP="004326E9">
      <w:pPr>
        <w:ind w:left="426"/>
        <w:jc w:val="both"/>
        <w:rPr>
          <w:rFonts w:ascii="Arial" w:hAnsi="Arial" w:cs="Arial"/>
          <w:sz w:val="20"/>
          <w:szCs w:val="20"/>
          <w:lang w:val="lv-LV"/>
        </w:rPr>
      </w:pPr>
    </w:p>
    <w:tbl>
      <w:tblPr>
        <w:tblStyle w:val="Reatabula"/>
        <w:tblW w:w="0" w:type="auto"/>
        <w:tblInd w:w="426" w:type="dxa"/>
        <w:tblLook w:val="04A0" w:firstRow="1" w:lastRow="0" w:firstColumn="1" w:lastColumn="0" w:noHBand="0" w:noVBand="1"/>
      </w:tblPr>
      <w:tblGrid>
        <w:gridCol w:w="2688"/>
        <w:gridCol w:w="3086"/>
        <w:gridCol w:w="3087"/>
      </w:tblGrid>
      <w:tr w:rsidR="004326E9" w:rsidRPr="004326E9" w14:paraId="740F95F8" w14:textId="77777777" w:rsidTr="00AB28C5">
        <w:tc>
          <w:tcPr>
            <w:tcW w:w="8861" w:type="dxa"/>
            <w:gridSpan w:val="3"/>
            <w:shd w:val="clear" w:color="auto" w:fill="F2F2F2" w:themeFill="background1" w:themeFillShade="F2"/>
          </w:tcPr>
          <w:p w14:paraId="3932FC8E" w14:textId="77777777" w:rsidR="004326E9" w:rsidRPr="004326E9" w:rsidRDefault="004326E9" w:rsidP="00AB4A0A">
            <w:pPr>
              <w:jc w:val="center"/>
              <w:rPr>
                <w:rFonts w:ascii="Arial" w:hAnsi="Arial" w:cs="Arial"/>
                <w:sz w:val="20"/>
                <w:szCs w:val="20"/>
                <w:lang w:val="lv-LV"/>
              </w:rPr>
            </w:pPr>
            <w:r w:rsidRPr="004326E9">
              <w:rPr>
                <w:rFonts w:ascii="Arial" w:eastAsia="Calibri" w:hAnsi="Arial" w:cs="Arial"/>
                <w:sz w:val="20"/>
                <w:szCs w:val="20"/>
                <w:lang w:val="lv-LV"/>
              </w:rPr>
              <w:t>Apgrozījums (</w:t>
            </w:r>
            <w:r w:rsidRPr="004326E9">
              <w:rPr>
                <w:rFonts w:ascii="Arial" w:eastAsia="Calibri" w:hAnsi="Arial" w:cs="Arial"/>
                <w:i/>
                <w:sz w:val="20"/>
                <w:szCs w:val="20"/>
                <w:lang w:val="lv-LV"/>
              </w:rPr>
              <w:t>EUR</w:t>
            </w:r>
            <w:r w:rsidRPr="004326E9">
              <w:rPr>
                <w:rFonts w:ascii="Arial" w:eastAsia="Calibri" w:hAnsi="Arial" w:cs="Arial"/>
                <w:sz w:val="20"/>
                <w:szCs w:val="20"/>
                <w:lang w:val="lv-LV"/>
              </w:rPr>
              <w:t>, bez PVN)</w:t>
            </w:r>
          </w:p>
        </w:tc>
      </w:tr>
      <w:tr w:rsidR="00AB28C5" w:rsidRPr="004326E9" w14:paraId="5E849722" w14:textId="77777777" w:rsidTr="00FF362A">
        <w:tc>
          <w:tcPr>
            <w:tcW w:w="2688" w:type="dxa"/>
          </w:tcPr>
          <w:p w14:paraId="14F948C0" w14:textId="77777777" w:rsidR="00AB28C5" w:rsidRPr="004326E9" w:rsidRDefault="00AB28C5" w:rsidP="00AB28C5">
            <w:pPr>
              <w:jc w:val="center"/>
              <w:rPr>
                <w:rFonts w:ascii="Arial" w:hAnsi="Arial" w:cs="Arial"/>
                <w:sz w:val="20"/>
                <w:szCs w:val="20"/>
                <w:lang w:val="lv-LV"/>
              </w:rPr>
            </w:pPr>
            <w:r w:rsidRPr="004326E9">
              <w:rPr>
                <w:rFonts w:ascii="Arial" w:eastAsia="Calibri" w:hAnsi="Arial" w:cs="Arial"/>
                <w:sz w:val="20"/>
                <w:szCs w:val="20"/>
                <w:lang w:val="lv-LV"/>
              </w:rPr>
              <w:t>…. gadā</w:t>
            </w:r>
          </w:p>
        </w:tc>
        <w:tc>
          <w:tcPr>
            <w:tcW w:w="3086" w:type="dxa"/>
          </w:tcPr>
          <w:p w14:paraId="25F7EDAE" w14:textId="77777777" w:rsidR="00AB28C5" w:rsidRPr="004326E9" w:rsidRDefault="00AB28C5" w:rsidP="00AB28C5">
            <w:pPr>
              <w:jc w:val="center"/>
              <w:rPr>
                <w:rFonts w:ascii="Arial" w:hAnsi="Arial" w:cs="Arial"/>
                <w:sz w:val="20"/>
                <w:szCs w:val="20"/>
                <w:lang w:val="lv-LV"/>
              </w:rPr>
            </w:pPr>
            <w:r w:rsidRPr="004326E9">
              <w:rPr>
                <w:rFonts w:ascii="Arial" w:eastAsia="Calibri" w:hAnsi="Arial" w:cs="Arial"/>
                <w:sz w:val="20"/>
                <w:szCs w:val="20"/>
                <w:lang w:val="lv-LV"/>
              </w:rPr>
              <w:t>….. gadā</w:t>
            </w:r>
          </w:p>
        </w:tc>
        <w:tc>
          <w:tcPr>
            <w:tcW w:w="3087" w:type="dxa"/>
          </w:tcPr>
          <w:p w14:paraId="3A68B8C1" w14:textId="432BEF40" w:rsidR="00AB28C5" w:rsidRPr="004326E9" w:rsidRDefault="00AB28C5" w:rsidP="00AB28C5">
            <w:pPr>
              <w:jc w:val="center"/>
              <w:rPr>
                <w:rFonts w:ascii="Arial" w:hAnsi="Arial" w:cs="Arial"/>
                <w:sz w:val="20"/>
                <w:szCs w:val="20"/>
                <w:lang w:val="lv-LV"/>
              </w:rPr>
            </w:pPr>
            <w:r w:rsidRPr="004326E9">
              <w:rPr>
                <w:rFonts w:ascii="Arial" w:eastAsia="Calibri" w:hAnsi="Arial" w:cs="Arial"/>
                <w:sz w:val="20"/>
                <w:szCs w:val="20"/>
                <w:lang w:val="lv-LV"/>
              </w:rPr>
              <w:t>….. gadā</w:t>
            </w:r>
          </w:p>
        </w:tc>
      </w:tr>
      <w:tr w:rsidR="00AB28C5" w:rsidRPr="004326E9" w14:paraId="3E266EEA" w14:textId="77777777" w:rsidTr="002045ED">
        <w:tc>
          <w:tcPr>
            <w:tcW w:w="2688" w:type="dxa"/>
          </w:tcPr>
          <w:p w14:paraId="1FA6D715" w14:textId="77777777" w:rsidR="00AB28C5" w:rsidRPr="004326E9" w:rsidRDefault="00AB28C5" w:rsidP="00AB28C5">
            <w:pPr>
              <w:jc w:val="center"/>
              <w:rPr>
                <w:rFonts w:ascii="Arial" w:hAnsi="Arial" w:cs="Arial"/>
                <w:sz w:val="20"/>
                <w:szCs w:val="20"/>
                <w:lang w:val="lv-LV"/>
              </w:rPr>
            </w:pPr>
            <w:r w:rsidRPr="004326E9">
              <w:rPr>
                <w:rFonts w:ascii="Arial" w:eastAsia="Calibri" w:hAnsi="Arial" w:cs="Arial"/>
                <w:sz w:val="20"/>
                <w:szCs w:val="20"/>
                <w:lang w:val="lv-LV"/>
              </w:rPr>
              <w:t>(…)</w:t>
            </w:r>
          </w:p>
        </w:tc>
        <w:tc>
          <w:tcPr>
            <w:tcW w:w="3086" w:type="dxa"/>
          </w:tcPr>
          <w:p w14:paraId="621E1025" w14:textId="77777777" w:rsidR="00AB28C5" w:rsidRPr="004326E9" w:rsidRDefault="00AB28C5" w:rsidP="00AB28C5">
            <w:pPr>
              <w:jc w:val="center"/>
              <w:rPr>
                <w:rFonts w:ascii="Arial" w:hAnsi="Arial" w:cs="Arial"/>
                <w:sz w:val="20"/>
                <w:szCs w:val="20"/>
                <w:lang w:val="lv-LV"/>
              </w:rPr>
            </w:pPr>
            <w:r w:rsidRPr="004326E9">
              <w:rPr>
                <w:rFonts w:ascii="Arial" w:eastAsia="Calibri" w:hAnsi="Arial" w:cs="Arial"/>
                <w:sz w:val="20"/>
                <w:szCs w:val="20"/>
                <w:lang w:val="lv-LV"/>
              </w:rPr>
              <w:t>(…)</w:t>
            </w:r>
          </w:p>
        </w:tc>
        <w:tc>
          <w:tcPr>
            <w:tcW w:w="3087" w:type="dxa"/>
          </w:tcPr>
          <w:p w14:paraId="5E961166" w14:textId="0786466A" w:rsidR="00AB28C5" w:rsidRPr="004326E9" w:rsidRDefault="00AB28C5" w:rsidP="00AB28C5">
            <w:pPr>
              <w:jc w:val="center"/>
              <w:rPr>
                <w:rFonts w:ascii="Arial" w:hAnsi="Arial" w:cs="Arial"/>
                <w:sz w:val="20"/>
                <w:szCs w:val="20"/>
                <w:lang w:val="lv-LV"/>
              </w:rPr>
            </w:pPr>
            <w:r w:rsidRPr="004326E9">
              <w:rPr>
                <w:rFonts w:ascii="Arial" w:eastAsia="Calibri" w:hAnsi="Arial" w:cs="Arial"/>
                <w:sz w:val="20"/>
                <w:szCs w:val="20"/>
                <w:lang w:val="lv-LV"/>
              </w:rPr>
              <w:t>(…)</w:t>
            </w:r>
          </w:p>
        </w:tc>
      </w:tr>
    </w:tbl>
    <w:p w14:paraId="6379E052" w14:textId="77777777" w:rsidR="004326E9" w:rsidRPr="004326E9" w:rsidRDefault="004326E9" w:rsidP="004326E9">
      <w:pPr>
        <w:jc w:val="both"/>
        <w:rPr>
          <w:rFonts w:ascii="Arial" w:hAnsi="Arial" w:cs="Arial"/>
          <w:sz w:val="20"/>
          <w:szCs w:val="20"/>
          <w:lang w:val="lv-LV"/>
        </w:rPr>
      </w:pPr>
    </w:p>
    <w:p w14:paraId="3F64DBBF" w14:textId="77777777" w:rsidR="004326E9" w:rsidRPr="004326E9" w:rsidRDefault="004326E9" w:rsidP="004326E9">
      <w:pPr>
        <w:numPr>
          <w:ilvl w:val="0"/>
          <w:numId w:val="4"/>
        </w:numPr>
        <w:tabs>
          <w:tab w:val="clear" w:pos="720"/>
        </w:tabs>
        <w:ind w:left="426" w:hanging="426"/>
        <w:jc w:val="both"/>
        <w:rPr>
          <w:rFonts w:ascii="Arial" w:hAnsi="Arial" w:cs="Arial"/>
          <w:sz w:val="20"/>
          <w:szCs w:val="20"/>
          <w:lang w:val="lv-LV"/>
        </w:rPr>
      </w:pPr>
      <w:r w:rsidRPr="00AB28C5">
        <w:rPr>
          <w:rFonts w:ascii="Arial" w:hAnsi="Arial" w:cs="Arial"/>
          <w:i/>
          <w:iCs/>
          <w:sz w:val="20"/>
          <w:szCs w:val="20"/>
          <w:lang w:val="lv-LV"/>
        </w:rPr>
        <w:t>Ja attiecināms</w:t>
      </w:r>
      <w:r w:rsidRPr="004326E9">
        <w:rPr>
          <w:rFonts w:ascii="Arial" w:hAnsi="Arial" w:cs="Arial"/>
          <w:sz w:val="20"/>
          <w:szCs w:val="20"/>
          <w:lang w:val="lv-LV"/>
        </w:rPr>
        <w:t>, informācija par personu, uz kuras iespējām pretendents balstās, lai apliecinātu savu atbilstību iepirkuma dokumentos noteiktajām prasībām (</w:t>
      </w:r>
      <w:r w:rsidRPr="004326E9">
        <w:rPr>
          <w:rFonts w:ascii="Arial" w:hAnsi="Arial" w:cs="Arial"/>
          <w:i/>
          <w:iCs/>
          <w:sz w:val="20"/>
          <w:szCs w:val="20"/>
          <w:lang w:val="lv-LV"/>
        </w:rPr>
        <w:t>pēc vajadzības, ja tādas tiek piesaistītas)</w:t>
      </w:r>
    </w:p>
    <w:tbl>
      <w:tblPr>
        <w:tblStyle w:val="Reatabula"/>
        <w:tblW w:w="0" w:type="auto"/>
        <w:tblLook w:val="04A0" w:firstRow="1" w:lastRow="0" w:firstColumn="1" w:lastColumn="0" w:noHBand="0" w:noVBand="1"/>
      </w:tblPr>
      <w:tblGrid>
        <w:gridCol w:w="576"/>
        <w:gridCol w:w="3088"/>
        <w:gridCol w:w="2815"/>
        <w:gridCol w:w="2808"/>
      </w:tblGrid>
      <w:tr w:rsidR="004326E9" w:rsidRPr="004326E9" w14:paraId="09799C94" w14:textId="77777777" w:rsidTr="00AB4A0A">
        <w:tc>
          <w:tcPr>
            <w:tcW w:w="576" w:type="dxa"/>
            <w:shd w:val="clear" w:color="auto" w:fill="F2F2F2" w:themeFill="background1" w:themeFillShade="F2"/>
          </w:tcPr>
          <w:p w14:paraId="1B4EFC51" w14:textId="77777777" w:rsidR="004326E9" w:rsidRPr="004326E9" w:rsidRDefault="004326E9" w:rsidP="00AB4A0A">
            <w:pPr>
              <w:jc w:val="center"/>
              <w:rPr>
                <w:rFonts w:ascii="Arial" w:hAnsi="Arial" w:cs="Arial"/>
                <w:sz w:val="20"/>
                <w:szCs w:val="20"/>
                <w:lang w:val="lv-LV"/>
              </w:rPr>
            </w:pPr>
            <w:r w:rsidRPr="004326E9">
              <w:rPr>
                <w:rFonts w:ascii="Arial" w:hAnsi="Arial" w:cs="Arial"/>
                <w:sz w:val="20"/>
                <w:szCs w:val="20"/>
                <w:lang w:val="lv-LV"/>
              </w:rPr>
              <w:t>Nr.</w:t>
            </w:r>
          </w:p>
          <w:p w14:paraId="40325F4E" w14:textId="77777777" w:rsidR="004326E9" w:rsidRPr="004326E9" w:rsidRDefault="004326E9" w:rsidP="00AB4A0A">
            <w:pPr>
              <w:jc w:val="center"/>
              <w:rPr>
                <w:rFonts w:ascii="Arial" w:hAnsi="Arial" w:cs="Arial"/>
                <w:sz w:val="20"/>
                <w:szCs w:val="20"/>
                <w:lang w:val="lv-LV"/>
              </w:rPr>
            </w:pPr>
            <w:r w:rsidRPr="004326E9">
              <w:rPr>
                <w:rFonts w:ascii="Arial" w:hAnsi="Arial" w:cs="Arial"/>
                <w:sz w:val="20"/>
                <w:szCs w:val="20"/>
                <w:lang w:val="lv-LV"/>
              </w:rPr>
              <w:t>p.k.</w:t>
            </w:r>
          </w:p>
        </w:tc>
        <w:tc>
          <w:tcPr>
            <w:tcW w:w="3105" w:type="dxa"/>
            <w:shd w:val="clear" w:color="auto" w:fill="F2F2F2" w:themeFill="background1" w:themeFillShade="F2"/>
          </w:tcPr>
          <w:p w14:paraId="677F0FCC" w14:textId="77777777" w:rsidR="004326E9" w:rsidRPr="004326E9" w:rsidRDefault="004326E9" w:rsidP="00AB4A0A">
            <w:pPr>
              <w:jc w:val="center"/>
              <w:rPr>
                <w:rFonts w:ascii="Arial" w:hAnsi="Arial" w:cs="Arial"/>
                <w:sz w:val="20"/>
                <w:szCs w:val="20"/>
                <w:lang w:val="lv-LV"/>
              </w:rPr>
            </w:pPr>
            <w:r w:rsidRPr="004326E9">
              <w:rPr>
                <w:rFonts w:ascii="Arial" w:hAnsi="Arial" w:cs="Arial"/>
                <w:sz w:val="20"/>
                <w:szCs w:val="20"/>
                <w:lang w:val="lv-LV"/>
              </w:rPr>
              <w:t>Pretendenta piedāvājumā norādītās personas nosaukums, kontaktinformācija (adrese, telefons, kontaktpersona)</w:t>
            </w:r>
          </w:p>
        </w:tc>
        <w:tc>
          <w:tcPr>
            <w:tcW w:w="2835" w:type="dxa"/>
            <w:shd w:val="clear" w:color="auto" w:fill="F2F2F2" w:themeFill="background1" w:themeFillShade="F2"/>
          </w:tcPr>
          <w:p w14:paraId="108DE47F" w14:textId="77777777" w:rsidR="004326E9" w:rsidRPr="004326E9" w:rsidRDefault="004326E9" w:rsidP="00AB4A0A">
            <w:pPr>
              <w:jc w:val="center"/>
              <w:rPr>
                <w:rFonts w:ascii="Arial" w:hAnsi="Arial" w:cs="Arial"/>
                <w:sz w:val="20"/>
                <w:szCs w:val="20"/>
                <w:lang w:val="lv-LV"/>
              </w:rPr>
            </w:pPr>
            <w:r w:rsidRPr="004326E9">
              <w:rPr>
                <w:rFonts w:ascii="Arial" w:hAnsi="Arial" w:cs="Arial"/>
                <w:sz w:val="20"/>
                <w:szCs w:val="20"/>
                <w:lang w:val="lv-LV"/>
              </w:rPr>
              <w:t>Pretendenta piedāvājumā norādītās personas kvalifikācijas īss apraksts</w:t>
            </w:r>
          </w:p>
        </w:tc>
        <w:tc>
          <w:tcPr>
            <w:tcW w:w="2828" w:type="dxa"/>
            <w:shd w:val="clear" w:color="auto" w:fill="F2F2F2" w:themeFill="background1" w:themeFillShade="F2"/>
          </w:tcPr>
          <w:p w14:paraId="2E839861" w14:textId="77777777" w:rsidR="004326E9" w:rsidRPr="004326E9" w:rsidRDefault="004326E9" w:rsidP="00AB4A0A">
            <w:pPr>
              <w:jc w:val="center"/>
              <w:rPr>
                <w:rFonts w:ascii="Arial" w:hAnsi="Arial" w:cs="Arial"/>
                <w:sz w:val="20"/>
                <w:szCs w:val="20"/>
                <w:lang w:val="lv-LV"/>
              </w:rPr>
            </w:pPr>
            <w:r w:rsidRPr="004326E9">
              <w:rPr>
                <w:rFonts w:ascii="Arial" w:hAnsi="Arial" w:cs="Arial"/>
                <w:sz w:val="20"/>
                <w:szCs w:val="20"/>
                <w:lang w:val="lv-LV"/>
              </w:rPr>
              <w:t>Norādītās personas resursi, kas būs pretendenta rīcībā kvalifikācijas prasību izpildei</w:t>
            </w:r>
          </w:p>
        </w:tc>
      </w:tr>
      <w:tr w:rsidR="004326E9" w:rsidRPr="004326E9" w14:paraId="146870A7" w14:textId="77777777" w:rsidTr="00AB4A0A">
        <w:tc>
          <w:tcPr>
            <w:tcW w:w="576" w:type="dxa"/>
          </w:tcPr>
          <w:p w14:paraId="19789D5B" w14:textId="77777777" w:rsidR="004326E9" w:rsidRPr="004326E9" w:rsidRDefault="004326E9" w:rsidP="00AB4A0A">
            <w:pPr>
              <w:jc w:val="both"/>
              <w:rPr>
                <w:rFonts w:ascii="Arial" w:hAnsi="Arial" w:cs="Arial"/>
                <w:sz w:val="20"/>
                <w:szCs w:val="20"/>
                <w:lang w:val="lv-LV"/>
              </w:rPr>
            </w:pPr>
            <w:r w:rsidRPr="004326E9">
              <w:rPr>
                <w:rFonts w:ascii="Arial" w:hAnsi="Arial" w:cs="Arial"/>
                <w:sz w:val="20"/>
                <w:szCs w:val="20"/>
                <w:lang w:val="lv-LV"/>
              </w:rPr>
              <w:t>1.</w:t>
            </w:r>
          </w:p>
        </w:tc>
        <w:tc>
          <w:tcPr>
            <w:tcW w:w="3105" w:type="dxa"/>
          </w:tcPr>
          <w:p w14:paraId="43395964" w14:textId="77777777" w:rsidR="004326E9" w:rsidRPr="004326E9" w:rsidRDefault="004326E9" w:rsidP="00AB4A0A">
            <w:pPr>
              <w:jc w:val="center"/>
              <w:rPr>
                <w:rFonts w:ascii="Arial" w:hAnsi="Arial" w:cs="Arial"/>
                <w:sz w:val="20"/>
                <w:szCs w:val="20"/>
                <w:lang w:val="lv-LV"/>
              </w:rPr>
            </w:pPr>
            <w:r w:rsidRPr="004326E9">
              <w:rPr>
                <w:rFonts w:ascii="Arial" w:hAnsi="Arial" w:cs="Arial"/>
                <w:sz w:val="20"/>
                <w:szCs w:val="20"/>
                <w:lang w:val="lv-LV"/>
              </w:rPr>
              <w:t>(…)</w:t>
            </w:r>
          </w:p>
        </w:tc>
        <w:tc>
          <w:tcPr>
            <w:tcW w:w="2835" w:type="dxa"/>
          </w:tcPr>
          <w:p w14:paraId="0A27270D" w14:textId="77777777" w:rsidR="004326E9" w:rsidRPr="004326E9" w:rsidRDefault="004326E9" w:rsidP="00AB4A0A">
            <w:pPr>
              <w:jc w:val="center"/>
              <w:rPr>
                <w:rFonts w:ascii="Arial" w:hAnsi="Arial" w:cs="Arial"/>
                <w:sz w:val="20"/>
                <w:szCs w:val="20"/>
                <w:lang w:val="lv-LV"/>
              </w:rPr>
            </w:pPr>
            <w:r w:rsidRPr="004326E9">
              <w:rPr>
                <w:rFonts w:ascii="Arial" w:hAnsi="Arial" w:cs="Arial"/>
                <w:sz w:val="20"/>
                <w:szCs w:val="20"/>
                <w:lang w:val="lv-LV"/>
              </w:rPr>
              <w:t>(…)</w:t>
            </w:r>
          </w:p>
        </w:tc>
        <w:tc>
          <w:tcPr>
            <w:tcW w:w="2828" w:type="dxa"/>
          </w:tcPr>
          <w:p w14:paraId="1B11C969" w14:textId="77777777" w:rsidR="004326E9" w:rsidRPr="004326E9" w:rsidRDefault="004326E9" w:rsidP="00AB4A0A">
            <w:pPr>
              <w:jc w:val="center"/>
              <w:rPr>
                <w:rFonts w:ascii="Arial" w:hAnsi="Arial" w:cs="Arial"/>
                <w:sz w:val="20"/>
                <w:szCs w:val="20"/>
                <w:lang w:val="lv-LV"/>
              </w:rPr>
            </w:pPr>
            <w:r w:rsidRPr="004326E9">
              <w:rPr>
                <w:rFonts w:ascii="Arial" w:hAnsi="Arial" w:cs="Arial"/>
                <w:sz w:val="20"/>
                <w:szCs w:val="20"/>
                <w:lang w:val="lv-LV"/>
              </w:rPr>
              <w:t>(…)</w:t>
            </w:r>
          </w:p>
        </w:tc>
      </w:tr>
      <w:tr w:rsidR="004326E9" w:rsidRPr="004326E9" w14:paraId="1D9AD62A" w14:textId="77777777" w:rsidTr="00AB4A0A">
        <w:tc>
          <w:tcPr>
            <w:tcW w:w="576" w:type="dxa"/>
          </w:tcPr>
          <w:p w14:paraId="05B6704B" w14:textId="77777777" w:rsidR="004326E9" w:rsidRPr="004326E9" w:rsidRDefault="004326E9" w:rsidP="00AB4A0A">
            <w:pPr>
              <w:jc w:val="center"/>
              <w:rPr>
                <w:rFonts w:ascii="Arial" w:hAnsi="Arial" w:cs="Arial"/>
                <w:sz w:val="20"/>
                <w:szCs w:val="20"/>
                <w:lang w:val="lv-LV"/>
              </w:rPr>
            </w:pPr>
          </w:p>
        </w:tc>
        <w:tc>
          <w:tcPr>
            <w:tcW w:w="3105" w:type="dxa"/>
          </w:tcPr>
          <w:p w14:paraId="42FE9482" w14:textId="77777777" w:rsidR="004326E9" w:rsidRPr="004326E9" w:rsidRDefault="004326E9" w:rsidP="00AB4A0A">
            <w:pPr>
              <w:jc w:val="center"/>
              <w:rPr>
                <w:rFonts w:ascii="Arial" w:hAnsi="Arial" w:cs="Arial"/>
                <w:sz w:val="20"/>
                <w:szCs w:val="20"/>
                <w:lang w:val="lv-LV"/>
              </w:rPr>
            </w:pPr>
          </w:p>
        </w:tc>
        <w:tc>
          <w:tcPr>
            <w:tcW w:w="2835" w:type="dxa"/>
          </w:tcPr>
          <w:p w14:paraId="3B941FF6" w14:textId="77777777" w:rsidR="004326E9" w:rsidRPr="004326E9" w:rsidRDefault="004326E9" w:rsidP="00AB4A0A">
            <w:pPr>
              <w:jc w:val="center"/>
              <w:rPr>
                <w:rFonts w:ascii="Arial" w:hAnsi="Arial" w:cs="Arial"/>
                <w:sz w:val="20"/>
                <w:szCs w:val="20"/>
                <w:lang w:val="lv-LV"/>
              </w:rPr>
            </w:pPr>
          </w:p>
        </w:tc>
        <w:tc>
          <w:tcPr>
            <w:tcW w:w="2828" w:type="dxa"/>
          </w:tcPr>
          <w:p w14:paraId="3C9AE6F3" w14:textId="77777777" w:rsidR="004326E9" w:rsidRPr="004326E9" w:rsidRDefault="004326E9" w:rsidP="00AB4A0A">
            <w:pPr>
              <w:jc w:val="center"/>
              <w:rPr>
                <w:rFonts w:ascii="Arial" w:hAnsi="Arial" w:cs="Arial"/>
                <w:sz w:val="20"/>
                <w:szCs w:val="20"/>
                <w:lang w:val="lv-LV"/>
              </w:rPr>
            </w:pPr>
          </w:p>
        </w:tc>
      </w:tr>
    </w:tbl>
    <w:p w14:paraId="5816D396" w14:textId="77777777" w:rsidR="004326E9" w:rsidRPr="004326E9" w:rsidRDefault="004326E9" w:rsidP="004326E9">
      <w:pPr>
        <w:ind w:firstLine="284"/>
        <w:jc w:val="both"/>
        <w:rPr>
          <w:rFonts w:ascii="Arial" w:hAnsi="Arial" w:cs="Arial"/>
          <w:i/>
          <w:sz w:val="20"/>
          <w:szCs w:val="20"/>
          <w:lang w:val="lv-LV"/>
        </w:rPr>
      </w:pPr>
      <w:r w:rsidRPr="004326E9">
        <w:rPr>
          <w:rFonts w:ascii="Arial" w:hAnsi="Arial" w:cs="Arial"/>
          <w:sz w:val="20"/>
          <w:szCs w:val="20"/>
          <w:lang w:val="lv-LV"/>
        </w:rPr>
        <w:t xml:space="preserve">Norādīto informāciju apliecina </w:t>
      </w:r>
      <w:r w:rsidRPr="004326E9">
        <w:rPr>
          <w:rFonts w:ascii="Arial" w:hAnsi="Arial" w:cs="Arial"/>
          <w:sz w:val="20"/>
          <w:szCs w:val="20"/>
          <w:u w:val="single"/>
          <w:lang w:val="lv-LV"/>
        </w:rPr>
        <w:t xml:space="preserve">pievienots </w:t>
      </w:r>
      <w:r w:rsidRPr="004326E9">
        <w:rPr>
          <w:rFonts w:ascii="Arial" w:hAnsi="Arial" w:cs="Arial"/>
          <w:sz w:val="20"/>
          <w:szCs w:val="20"/>
          <w:lang w:val="lv-LV"/>
        </w:rPr>
        <w:t xml:space="preserve">katra attiecīgā partnera rakstveida apliecinājums par tā gatavību veikt tam izpildei nododamo līguma daļu vai vienošanās par sadarbību līguma izpildē </w:t>
      </w:r>
      <w:r w:rsidRPr="004326E9">
        <w:rPr>
          <w:rFonts w:ascii="Arial" w:hAnsi="Arial" w:cs="Arial"/>
          <w:i/>
          <w:iCs/>
          <w:sz w:val="20"/>
          <w:szCs w:val="20"/>
          <w:lang w:val="lv-LV"/>
        </w:rPr>
        <w:t>(atbilstoši nolikuma dokumentācijā prasītajam)</w:t>
      </w:r>
      <w:r w:rsidRPr="004326E9">
        <w:rPr>
          <w:rFonts w:ascii="Arial" w:hAnsi="Arial" w:cs="Arial"/>
          <w:sz w:val="20"/>
          <w:szCs w:val="20"/>
          <w:lang w:val="lv-LV"/>
        </w:rPr>
        <w:t xml:space="preserve">. </w:t>
      </w:r>
      <w:r w:rsidRPr="004326E9">
        <w:rPr>
          <w:rFonts w:ascii="Arial" w:hAnsi="Arial" w:cs="Arial"/>
          <w:i/>
          <w:sz w:val="20"/>
          <w:szCs w:val="20"/>
          <w:lang w:val="lv-LV"/>
        </w:rPr>
        <w:t>[apliecinājumā vai vienošanā ir jānorāda, ka pretendents un tā norādītā persona, uz kuras iespējām tas balstās, ir solidāri atbildīgi, kopā un katrs atsevišķi par līguma izpildi, ja iepirkuma rezultātā līgumu slēgs ar šo pretendentu un tā norādīto personu, un šīs personas netiks mainītas līdz līguma izpildes beigām. Šādu apliecinājumu vai vienošanos ar parakstiem un datumiem apstiprina pretendents un norādītā persona</w:t>
      </w:r>
      <w:r w:rsidRPr="004326E9">
        <w:rPr>
          <w:rFonts w:ascii="Arial" w:hAnsi="Arial" w:cs="Arial"/>
          <w:sz w:val="20"/>
          <w:szCs w:val="20"/>
          <w:lang w:val="lv-LV"/>
        </w:rPr>
        <w:t xml:space="preserve">, </w:t>
      </w:r>
      <w:r w:rsidRPr="004326E9">
        <w:rPr>
          <w:rFonts w:ascii="Arial" w:hAnsi="Arial" w:cs="Arial"/>
          <w:i/>
          <w:iCs/>
          <w:sz w:val="20"/>
          <w:szCs w:val="20"/>
          <w:lang w:val="lv-LV"/>
        </w:rPr>
        <w:t xml:space="preserve">ja nepieciešams, papildus pievienojot pārstāvības (paraksta) </w:t>
      </w:r>
      <w:r w:rsidRPr="004326E9">
        <w:rPr>
          <w:rFonts w:ascii="Arial" w:hAnsi="Arial" w:cs="Arial"/>
          <w:i/>
          <w:iCs/>
          <w:sz w:val="20"/>
          <w:szCs w:val="20"/>
          <w:lang w:val="lv-LV"/>
        </w:rPr>
        <w:lastRenderedPageBreak/>
        <w:t>tiesības apliecinošu (-s) dokumentu (-</w:t>
      </w:r>
      <w:proofErr w:type="spellStart"/>
      <w:r w:rsidRPr="004326E9">
        <w:rPr>
          <w:rFonts w:ascii="Arial" w:hAnsi="Arial" w:cs="Arial"/>
          <w:i/>
          <w:iCs/>
          <w:sz w:val="20"/>
          <w:szCs w:val="20"/>
          <w:lang w:val="lv-LV"/>
        </w:rPr>
        <w:t>us</w:t>
      </w:r>
      <w:proofErr w:type="spellEnd"/>
      <w:r w:rsidRPr="004326E9">
        <w:rPr>
          <w:rFonts w:ascii="Arial" w:hAnsi="Arial" w:cs="Arial"/>
          <w:i/>
          <w:iCs/>
          <w:sz w:val="20"/>
          <w:szCs w:val="20"/>
          <w:lang w:val="lv-LV"/>
        </w:rPr>
        <w:t>) (pilnvarojumu), kā arī ārvalsts personai kompetentas attiecīgās valsts institūcijas izsniegtu dokumenta oriģinālu vai kopiju, kas var apliecināt pārstāvības tiesības.</w:t>
      </w:r>
      <w:r w:rsidRPr="004326E9">
        <w:rPr>
          <w:rFonts w:ascii="Arial" w:hAnsi="Arial" w:cs="Arial"/>
          <w:i/>
          <w:sz w:val="20"/>
          <w:szCs w:val="20"/>
          <w:lang w:val="lv-LV"/>
        </w:rPr>
        <w:t>]</w:t>
      </w:r>
    </w:p>
    <w:p w14:paraId="7EC00285" w14:textId="77777777" w:rsidR="004326E9" w:rsidRPr="004326E9" w:rsidRDefault="004326E9" w:rsidP="004326E9">
      <w:pPr>
        <w:jc w:val="both"/>
        <w:rPr>
          <w:rFonts w:ascii="Arial" w:hAnsi="Arial" w:cs="Arial"/>
          <w:sz w:val="20"/>
          <w:szCs w:val="20"/>
          <w:lang w:val="lv-LV"/>
        </w:rPr>
      </w:pPr>
    </w:p>
    <w:p w14:paraId="272DB123" w14:textId="400D8B95" w:rsidR="004326E9" w:rsidRPr="004326E9" w:rsidRDefault="004326E9" w:rsidP="004326E9">
      <w:pPr>
        <w:numPr>
          <w:ilvl w:val="0"/>
          <w:numId w:val="4"/>
        </w:numPr>
        <w:tabs>
          <w:tab w:val="clear" w:pos="720"/>
        </w:tabs>
        <w:ind w:left="426" w:hanging="426"/>
        <w:jc w:val="both"/>
        <w:rPr>
          <w:rFonts w:ascii="Arial" w:hAnsi="Arial" w:cs="Arial"/>
          <w:sz w:val="20"/>
          <w:szCs w:val="20"/>
          <w:lang w:val="lv-LV"/>
        </w:rPr>
      </w:pPr>
      <w:r w:rsidRPr="004326E9">
        <w:rPr>
          <w:rFonts w:ascii="Arial" w:hAnsi="Arial" w:cs="Arial"/>
          <w:sz w:val="20"/>
          <w:szCs w:val="20"/>
          <w:lang w:val="lv-LV"/>
        </w:rPr>
        <w:t>Apliecina, ka iepirkuma procedūras priekšmets 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w:t>
      </w:r>
      <w:r w:rsidR="003676FA">
        <w:rPr>
          <w:rFonts w:ascii="Arial" w:hAnsi="Arial" w:cs="Arial"/>
          <w:sz w:val="20"/>
          <w:szCs w:val="20"/>
          <w:lang w:val="lv-LV"/>
        </w:rPr>
        <w:t>s</w:t>
      </w:r>
      <w:r w:rsidRPr="004326E9">
        <w:rPr>
          <w:rFonts w:ascii="Arial" w:hAnsi="Arial" w:cs="Arial"/>
          <w:sz w:val="20"/>
          <w:szCs w:val="20"/>
          <w:lang w:val="lv-LV"/>
        </w:rPr>
        <w:t xml:space="preserve"> pasūtītājam.</w:t>
      </w:r>
    </w:p>
    <w:p w14:paraId="1EF15945" w14:textId="77777777" w:rsidR="004326E9" w:rsidRPr="004326E9" w:rsidRDefault="004326E9" w:rsidP="004326E9">
      <w:pPr>
        <w:numPr>
          <w:ilvl w:val="0"/>
          <w:numId w:val="4"/>
        </w:numPr>
        <w:tabs>
          <w:tab w:val="clear" w:pos="720"/>
        </w:tabs>
        <w:ind w:left="426" w:hanging="426"/>
        <w:jc w:val="both"/>
        <w:rPr>
          <w:rFonts w:ascii="Arial" w:hAnsi="Arial" w:cs="Arial"/>
          <w:sz w:val="20"/>
          <w:szCs w:val="20"/>
          <w:lang w:val="lv-LV"/>
        </w:rPr>
      </w:pPr>
      <w:r w:rsidRPr="004326E9">
        <w:rPr>
          <w:rFonts w:ascii="Arial" w:hAnsi="Arial" w:cs="Arial"/>
          <w:sz w:val="20"/>
          <w:szCs w:val="20"/>
          <w:lang w:val="lv-LV"/>
        </w:rPr>
        <w:t>Garantē, ka visas sniegtās ziņas šajā pieteikuma veidlapā un tai pievienotajos piedāvājuma dokumentos ir patiesas.</w:t>
      </w:r>
    </w:p>
    <w:p w14:paraId="2BFA5F78" w14:textId="77777777" w:rsidR="004326E9" w:rsidRPr="004326E9" w:rsidRDefault="004326E9" w:rsidP="004326E9">
      <w:pPr>
        <w:jc w:val="both"/>
        <w:rPr>
          <w:rFonts w:ascii="Arial" w:hAnsi="Arial" w:cs="Arial"/>
          <w:sz w:val="20"/>
          <w:szCs w:val="20"/>
          <w:lang w:val="lv-LV"/>
        </w:rPr>
      </w:pPr>
    </w:p>
    <w:p w14:paraId="3F2D494C" w14:textId="77777777" w:rsidR="004326E9" w:rsidRPr="004326E9" w:rsidRDefault="004326E9" w:rsidP="004326E9">
      <w:pPr>
        <w:pStyle w:val="Sarakstarindkopa"/>
        <w:numPr>
          <w:ilvl w:val="0"/>
          <w:numId w:val="4"/>
        </w:numPr>
        <w:tabs>
          <w:tab w:val="clear" w:pos="720"/>
          <w:tab w:val="right" w:pos="0"/>
          <w:tab w:val="num" w:pos="426"/>
          <w:tab w:val="center" w:pos="4153"/>
          <w:tab w:val="right" w:pos="8306"/>
        </w:tabs>
        <w:ind w:hanging="720"/>
        <w:jc w:val="both"/>
        <w:rPr>
          <w:rFonts w:ascii="Arial" w:hAnsi="Arial" w:cs="Arial"/>
          <w:sz w:val="20"/>
          <w:szCs w:val="20"/>
          <w:lang w:val="lv-LV"/>
        </w:rPr>
      </w:pPr>
      <w:r w:rsidRPr="004326E9">
        <w:rPr>
          <w:rFonts w:ascii="Arial" w:hAnsi="Arial" w:cs="Arial"/>
          <w:sz w:val="20"/>
          <w:szCs w:val="20"/>
          <w:lang w:val="lv-LV"/>
        </w:rPr>
        <w:t>Pretendenta rekvizīti: (Pretendents aizpilda tabulu, norādot visu pieprasīto informāciju)</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4326E9" w:rsidRPr="004326E9" w14:paraId="7C6C64CE" w14:textId="77777777" w:rsidTr="00AB4A0A">
        <w:trPr>
          <w:trHeight w:val="301"/>
        </w:trPr>
        <w:tc>
          <w:tcPr>
            <w:tcW w:w="3864" w:type="dxa"/>
            <w:tcBorders>
              <w:top w:val="single" w:sz="4" w:space="0" w:color="auto"/>
              <w:left w:val="single" w:sz="4" w:space="0" w:color="auto"/>
              <w:bottom w:val="single" w:sz="4" w:space="0" w:color="auto"/>
              <w:right w:val="single" w:sz="4" w:space="0" w:color="auto"/>
            </w:tcBorders>
            <w:hideMark/>
          </w:tcPr>
          <w:p w14:paraId="4761C61F" w14:textId="77777777" w:rsidR="004326E9" w:rsidRPr="004326E9" w:rsidRDefault="004326E9" w:rsidP="00AB4A0A">
            <w:pPr>
              <w:tabs>
                <w:tab w:val="right" w:pos="0"/>
                <w:tab w:val="center" w:pos="4153"/>
                <w:tab w:val="right" w:pos="8306"/>
              </w:tabs>
              <w:spacing w:line="256" w:lineRule="auto"/>
              <w:jc w:val="both"/>
              <w:rPr>
                <w:rFonts w:ascii="Arial" w:hAnsi="Arial" w:cs="Arial"/>
                <w:sz w:val="20"/>
                <w:szCs w:val="20"/>
                <w:lang w:val="lv-LV"/>
              </w:rPr>
            </w:pPr>
            <w:r w:rsidRPr="004326E9">
              <w:rPr>
                <w:rFonts w:ascii="Arial" w:hAnsi="Arial" w:cs="Arial"/>
                <w:sz w:val="20"/>
                <w:szCs w:val="20"/>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0CFA611E" w14:textId="77777777" w:rsidR="004326E9" w:rsidRPr="004326E9" w:rsidRDefault="004326E9" w:rsidP="00AB4A0A">
            <w:pPr>
              <w:tabs>
                <w:tab w:val="right" w:pos="0"/>
                <w:tab w:val="center" w:pos="4153"/>
                <w:tab w:val="right" w:pos="8306"/>
              </w:tabs>
              <w:spacing w:line="256" w:lineRule="auto"/>
              <w:jc w:val="both"/>
              <w:rPr>
                <w:rFonts w:ascii="Arial" w:hAnsi="Arial" w:cs="Arial"/>
                <w:sz w:val="20"/>
                <w:szCs w:val="20"/>
                <w:lang w:val="lv-LV"/>
              </w:rPr>
            </w:pPr>
          </w:p>
        </w:tc>
      </w:tr>
      <w:tr w:rsidR="004326E9" w:rsidRPr="004326E9" w14:paraId="76691BC1" w14:textId="77777777" w:rsidTr="00AB4A0A">
        <w:tc>
          <w:tcPr>
            <w:tcW w:w="3864" w:type="dxa"/>
            <w:tcBorders>
              <w:top w:val="single" w:sz="4" w:space="0" w:color="auto"/>
              <w:left w:val="single" w:sz="4" w:space="0" w:color="auto"/>
              <w:bottom w:val="single" w:sz="4" w:space="0" w:color="auto"/>
              <w:right w:val="single" w:sz="4" w:space="0" w:color="auto"/>
            </w:tcBorders>
            <w:hideMark/>
          </w:tcPr>
          <w:p w14:paraId="656439C8" w14:textId="77777777" w:rsidR="004326E9" w:rsidRPr="004326E9" w:rsidRDefault="004326E9" w:rsidP="00AB4A0A">
            <w:pPr>
              <w:tabs>
                <w:tab w:val="right" w:pos="0"/>
                <w:tab w:val="center" w:pos="4153"/>
                <w:tab w:val="right" w:pos="8306"/>
              </w:tabs>
              <w:spacing w:line="256" w:lineRule="auto"/>
              <w:jc w:val="both"/>
              <w:rPr>
                <w:rFonts w:ascii="Arial" w:hAnsi="Arial" w:cs="Arial"/>
                <w:sz w:val="20"/>
                <w:szCs w:val="20"/>
                <w:lang w:val="lv-LV"/>
              </w:rPr>
            </w:pPr>
            <w:r w:rsidRPr="004326E9">
              <w:rPr>
                <w:rFonts w:ascii="Arial" w:hAnsi="Arial" w:cs="Arial"/>
                <w:sz w:val="20"/>
                <w:szCs w:val="20"/>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51098CBD" w14:textId="77777777" w:rsidR="004326E9" w:rsidRPr="004326E9" w:rsidRDefault="004326E9" w:rsidP="00AB4A0A">
            <w:pPr>
              <w:tabs>
                <w:tab w:val="right" w:pos="0"/>
                <w:tab w:val="center" w:pos="4153"/>
                <w:tab w:val="right" w:pos="8306"/>
              </w:tabs>
              <w:spacing w:line="256" w:lineRule="auto"/>
              <w:jc w:val="both"/>
              <w:rPr>
                <w:rFonts w:ascii="Arial" w:hAnsi="Arial" w:cs="Arial"/>
                <w:sz w:val="20"/>
                <w:szCs w:val="20"/>
                <w:lang w:val="lv-LV"/>
              </w:rPr>
            </w:pPr>
          </w:p>
        </w:tc>
      </w:tr>
      <w:tr w:rsidR="004326E9" w:rsidRPr="004326E9" w14:paraId="05FDCA16" w14:textId="77777777" w:rsidTr="00AB4A0A">
        <w:tc>
          <w:tcPr>
            <w:tcW w:w="3864" w:type="dxa"/>
            <w:tcBorders>
              <w:top w:val="single" w:sz="4" w:space="0" w:color="auto"/>
              <w:left w:val="single" w:sz="4" w:space="0" w:color="auto"/>
              <w:bottom w:val="single" w:sz="4" w:space="0" w:color="auto"/>
              <w:right w:val="single" w:sz="4" w:space="0" w:color="auto"/>
            </w:tcBorders>
            <w:hideMark/>
          </w:tcPr>
          <w:p w14:paraId="395AA6F0" w14:textId="77777777" w:rsidR="004326E9" w:rsidRPr="004326E9" w:rsidRDefault="004326E9" w:rsidP="00AB4A0A">
            <w:pPr>
              <w:tabs>
                <w:tab w:val="right" w:pos="0"/>
                <w:tab w:val="center" w:pos="4153"/>
                <w:tab w:val="right" w:pos="8306"/>
              </w:tabs>
              <w:spacing w:line="256" w:lineRule="auto"/>
              <w:jc w:val="both"/>
              <w:rPr>
                <w:rFonts w:ascii="Arial" w:hAnsi="Arial" w:cs="Arial"/>
                <w:sz w:val="20"/>
                <w:szCs w:val="20"/>
                <w:lang w:val="lv-LV"/>
              </w:rPr>
            </w:pPr>
            <w:r w:rsidRPr="004326E9">
              <w:rPr>
                <w:rFonts w:ascii="Arial" w:hAnsi="Arial" w:cs="Arial"/>
                <w:sz w:val="20"/>
                <w:szCs w:val="20"/>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65C30759" w14:textId="77777777" w:rsidR="004326E9" w:rsidRPr="004326E9" w:rsidRDefault="004326E9" w:rsidP="00AB4A0A">
            <w:pPr>
              <w:tabs>
                <w:tab w:val="right" w:pos="0"/>
                <w:tab w:val="center" w:pos="4153"/>
                <w:tab w:val="right" w:pos="8306"/>
              </w:tabs>
              <w:spacing w:line="256" w:lineRule="auto"/>
              <w:jc w:val="both"/>
              <w:rPr>
                <w:rFonts w:ascii="Arial" w:hAnsi="Arial" w:cs="Arial"/>
                <w:sz w:val="20"/>
                <w:szCs w:val="20"/>
                <w:lang w:val="lv-LV"/>
              </w:rPr>
            </w:pPr>
          </w:p>
        </w:tc>
      </w:tr>
      <w:tr w:rsidR="004326E9" w:rsidRPr="004326E9" w14:paraId="13F29BD0" w14:textId="77777777" w:rsidTr="00AB4A0A">
        <w:tc>
          <w:tcPr>
            <w:tcW w:w="3864" w:type="dxa"/>
            <w:tcBorders>
              <w:top w:val="single" w:sz="4" w:space="0" w:color="auto"/>
              <w:left w:val="single" w:sz="4" w:space="0" w:color="auto"/>
              <w:bottom w:val="single" w:sz="4" w:space="0" w:color="auto"/>
              <w:right w:val="single" w:sz="4" w:space="0" w:color="auto"/>
            </w:tcBorders>
            <w:hideMark/>
          </w:tcPr>
          <w:p w14:paraId="743E5EEB" w14:textId="77777777" w:rsidR="004326E9" w:rsidRPr="004326E9" w:rsidRDefault="004326E9" w:rsidP="00AB4A0A">
            <w:pPr>
              <w:tabs>
                <w:tab w:val="right" w:pos="0"/>
                <w:tab w:val="center" w:pos="4153"/>
                <w:tab w:val="right" w:pos="8306"/>
              </w:tabs>
              <w:spacing w:line="256" w:lineRule="auto"/>
              <w:jc w:val="both"/>
              <w:rPr>
                <w:rFonts w:ascii="Arial" w:hAnsi="Arial" w:cs="Arial"/>
                <w:sz w:val="20"/>
                <w:szCs w:val="20"/>
                <w:lang w:val="lv-LV"/>
              </w:rPr>
            </w:pPr>
            <w:r w:rsidRPr="004326E9">
              <w:rPr>
                <w:rFonts w:ascii="Arial" w:hAnsi="Arial" w:cs="Arial"/>
                <w:sz w:val="20"/>
                <w:szCs w:val="20"/>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17CC4EAA" w14:textId="77777777" w:rsidR="004326E9" w:rsidRPr="004326E9" w:rsidRDefault="004326E9" w:rsidP="00AB4A0A">
            <w:pPr>
              <w:tabs>
                <w:tab w:val="right" w:pos="0"/>
                <w:tab w:val="center" w:pos="4153"/>
                <w:tab w:val="right" w:pos="8306"/>
              </w:tabs>
              <w:spacing w:line="256" w:lineRule="auto"/>
              <w:jc w:val="both"/>
              <w:rPr>
                <w:rFonts w:ascii="Arial" w:hAnsi="Arial" w:cs="Arial"/>
                <w:sz w:val="20"/>
                <w:szCs w:val="20"/>
                <w:lang w:val="lv-LV"/>
              </w:rPr>
            </w:pPr>
          </w:p>
        </w:tc>
      </w:tr>
      <w:tr w:rsidR="004326E9" w:rsidRPr="004326E9" w14:paraId="64AB6E47" w14:textId="77777777" w:rsidTr="00AB4A0A">
        <w:tc>
          <w:tcPr>
            <w:tcW w:w="3864" w:type="dxa"/>
            <w:tcBorders>
              <w:top w:val="single" w:sz="4" w:space="0" w:color="auto"/>
              <w:left w:val="single" w:sz="4" w:space="0" w:color="auto"/>
              <w:bottom w:val="single" w:sz="4" w:space="0" w:color="auto"/>
              <w:right w:val="single" w:sz="4" w:space="0" w:color="auto"/>
            </w:tcBorders>
            <w:hideMark/>
          </w:tcPr>
          <w:p w14:paraId="5D503C0C" w14:textId="77777777" w:rsidR="004326E9" w:rsidRPr="004326E9" w:rsidRDefault="004326E9" w:rsidP="00AB4A0A">
            <w:pPr>
              <w:tabs>
                <w:tab w:val="right" w:pos="0"/>
                <w:tab w:val="center" w:pos="4153"/>
                <w:tab w:val="right" w:pos="8306"/>
              </w:tabs>
              <w:spacing w:line="256" w:lineRule="auto"/>
              <w:jc w:val="both"/>
              <w:rPr>
                <w:rFonts w:ascii="Arial" w:hAnsi="Arial" w:cs="Arial"/>
                <w:sz w:val="20"/>
                <w:szCs w:val="20"/>
                <w:lang w:val="lv-LV"/>
              </w:rPr>
            </w:pPr>
            <w:r w:rsidRPr="004326E9">
              <w:rPr>
                <w:rFonts w:ascii="Arial" w:hAnsi="Arial" w:cs="Arial"/>
                <w:sz w:val="20"/>
                <w:szCs w:val="20"/>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6A1C8F1E" w14:textId="77777777" w:rsidR="004326E9" w:rsidRPr="004326E9" w:rsidRDefault="004326E9" w:rsidP="00AB4A0A">
            <w:pPr>
              <w:tabs>
                <w:tab w:val="right" w:pos="0"/>
                <w:tab w:val="center" w:pos="4153"/>
                <w:tab w:val="right" w:pos="8306"/>
              </w:tabs>
              <w:spacing w:line="256" w:lineRule="auto"/>
              <w:jc w:val="both"/>
              <w:rPr>
                <w:rFonts w:ascii="Arial" w:hAnsi="Arial" w:cs="Arial"/>
                <w:sz w:val="20"/>
                <w:szCs w:val="20"/>
                <w:lang w:val="lv-LV"/>
              </w:rPr>
            </w:pPr>
          </w:p>
        </w:tc>
      </w:tr>
      <w:tr w:rsidR="004326E9" w:rsidRPr="004326E9" w14:paraId="59E4CBC4" w14:textId="77777777" w:rsidTr="00AB4A0A">
        <w:tc>
          <w:tcPr>
            <w:tcW w:w="3864" w:type="dxa"/>
            <w:tcBorders>
              <w:top w:val="single" w:sz="4" w:space="0" w:color="auto"/>
              <w:left w:val="single" w:sz="4" w:space="0" w:color="auto"/>
              <w:bottom w:val="single" w:sz="4" w:space="0" w:color="auto"/>
              <w:right w:val="single" w:sz="4" w:space="0" w:color="auto"/>
            </w:tcBorders>
            <w:hideMark/>
          </w:tcPr>
          <w:p w14:paraId="1FB287B7" w14:textId="77777777" w:rsidR="004326E9" w:rsidRPr="004326E9" w:rsidRDefault="004326E9" w:rsidP="00AB4A0A">
            <w:pPr>
              <w:tabs>
                <w:tab w:val="right" w:pos="0"/>
                <w:tab w:val="center" w:pos="4153"/>
                <w:tab w:val="right" w:pos="8306"/>
              </w:tabs>
              <w:spacing w:line="256" w:lineRule="auto"/>
              <w:jc w:val="both"/>
              <w:rPr>
                <w:rFonts w:ascii="Arial" w:hAnsi="Arial" w:cs="Arial"/>
                <w:sz w:val="20"/>
                <w:szCs w:val="20"/>
                <w:lang w:val="lv-LV"/>
              </w:rPr>
            </w:pPr>
            <w:r w:rsidRPr="004326E9">
              <w:rPr>
                <w:rFonts w:ascii="Arial" w:hAnsi="Arial" w:cs="Arial"/>
                <w:sz w:val="20"/>
                <w:szCs w:val="20"/>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1F0D3CDE" w14:textId="77777777" w:rsidR="004326E9" w:rsidRPr="004326E9" w:rsidRDefault="004326E9" w:rsidP="00AB4A0A">
            <w:pPr>
              <w:tabs>
                <w:tab w:val="right" w:pos="0"/>
                <w:tab w:val="center" w:pos="4153"/>
                <w:tab w:val="right" w:pos="8306"/>
              </w:tabs>
              <w:spacing w:line="256" w:lineRule="auto"/>
              <w:jc w:val="both"/>
              <w:rPr>
                <w:rFonts w:ascii="Arial" w:hAnsi="Arial" w:cs="Arial"/>
                <w:sz w:val="20"/>
                <w:szCs w:val="20"/>
                <w:lang w:val="lv-LV"/>
              </w:rPr>
            </w:pPr>
          </w:p>
        </w:tc>
      </w:tr>
      <w:tr w:rsidR="004326E9" w:rsidRPr="004326E9" w14:paraId="47A604E8" w14:textId="77777777" w:rsidTr="00AB4A0A">
        <w:tc>
          <w:tcPr>
            <w:tcW w:w="3864" w:type="dxa"/>
            <w:tcBorders>
              <w:top w:val="single" w:sz="4" w:space="0" w:color="auto"/>
              <w:left w:val="single" w:sz="4" w:space="0" w:color="auto"/>
              <w:bottom w:val="single" w:sz="4" w:space="0" w:color="auto"/>
              <w:right w:val="single" w:sz="4" w:space="0" w:color="auto"/>
            </w:tcBorders>
            <w:hideMark/>
          </w:tcPr>
          <w:p w14:paraId="396A041B" w14:textId="77777777" w:rsidR="004326E9" w:rsidRPr="004326E9" w:rsidRDefault="004326E9" w:rsidP="00AB4A0A">
            <w:pPr>
              <w:tabs>
                <w:tab w:val="right" w:pos="0"/>
                <w:tab w:val="center" w:pos="4153"/>
                <w:tab w:val="right" w:pos="8306"/>
              </w:tabs>
              <w:spacing w:line="256" w:lineRule="auto"/>
              <w:jc w:val="both"/>
              <w:rPr>
                <w:rFonts w:ascii="Arial" w:hAnsi="Arial" w:cs="Arial"/>
                <w:sz w:val="20"/>
                <w:szCs w:val="20"/>
                <w:lang w:val="lv-LV"/>
              </w:rPr>
            </w:pPr>
            <w:r w:rsidRPr="004326E9">
              <w:rPr>
                <w:rFonts w:ascii="Arial" w:hAnsi="Arial" w:cs="Arial"/>
                <w:sz w:val="20"/>
                <w:szCs w:val="20"/>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332C5AD9" w14:textId="77777777" w:rsidR="004326E9" w:rsidRPr="004326E9" w:rsidRDefault="004326E9" w:rsidP="00AB4A0A">
            <w:pPr>
              <w:tabs>
                <w:tab w:val="right" w:pos="0"/>
                <w:tab w:val="center" w:pos="4153"/>
                <w:tab w:val="right" w:pos="8306"/>
              </w:tabs>
              <w:spacing w:line="256" w:lineRule="auto"/>
              <w:jc w:val="both"/>
              <w:rPr>
                <w:rFonts w:ascii="Arial" w:hAnsi="Arial" w:cs="Arial"/>
                <w:sz w:val="20"/>
                <w:szCs w:val="20"/>
                <w:lang w:val="lv-LV"/>
              </w:rPr>
            </w:pPr>
          </w:p>
        </w:tc>
      </w:tr>
      <w:tr w:rsidR="004326E9" w:rsidRPr="004326E9" w14:paraId="4168BF20" w14:textId="77777777" w:rsidTr="00AB4A0A">
        <w:tc>
          <w:tcPr>
            <w:tcW w:w="3864" w:type="dxa"/>
            <w:tcBorders>
              <w:top w:val="single" w:sz="4" w:space="0" w:color="auto"/>
              <w:left w:val="single" w:sz="4" w:space="0" w:color="auto"/>
              <w:bottom w:val="single" w:sz="4" w:space="0" w:color="auto"/>
              <w:right w:val="single" w:sz="4" w:space="0" w:color="auto"/>
            </w:tcBorders>
            <w:hideMark/>
          </w:tcPr>
          <w:p w14:paraId="47171C76" w14:textId="77777777" w:rsidR="004326E9" w:rsidRPr="004326E9" w:rsidRDefault="004326E9" w:rsidP="00AB4A0A">
            <w:pPr>
              <w:tabs>
                <w:tab w:val="right" w:pos="0"/>
                <w:tab w:val="center" w:pos="4153"/>
                <w:tab w:val="right" w:pos="8306"/>
              </w:tabs>
              <w:spacing w:line="256" w:lineRule="auto"/>
              <w:jc w:val="both"/>
              <w:rPr>
                <w:rFonts w:ascii="Arial" w:hAnsi="Arial" w:cs="Arial"/>
                <w:sz w:val="20"/>
                <w:szCs w:val="20"/>
                <w:lang w:val="lv-LV"/>
              </w:rPr>
            </w:pPr>
            <w:r w:rsidRPr="004326E9">
              <w:rPr>
                <w:rFonts w:ascii="Arial" w:hAnsi="Arial" w:cs="Arial"/>
                <w:sz w:val="20"/>
                <w:szCs w:val="20"/>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5CABAF16" w14:textId="77777777" w:rsidR="004326E9" w:rsidRPr="004326E9" w:rsidRDefault="004326E9" w:rsidP="00AB4A0A">
            <w:pPr>
              <w:tabs>
                <w:tab w:val="right" w:pos="0"/>
                <w:tab w:val="center" w:pos="4153"/>
                <w:tab w:val="right" w:pos="8306"/>
              </w:tabs>
              <w:spacing w:line="256" w:lineRule="auto"/>
              <w:jc w:val="both"/>
              <w:rPr>
                <w:rFonts w:ascii="Arial" w:hAnsi="Arial" w:cs="Arial"/>
                <w:sz w:val="20"/>
                <w:szCs w:val="20"/>
                <w:lang w:val="lv-LV"/>
              </w:rPr>
            </w:pPr>
          </w:p>
        </w:tc>
      </w:tr>
      <w:tr w:rsidR="004326E9" w:rsidRPr="004326E9" w14:paraId="563890CB" w14:textId="77777777" w:rsidTr="00AB4A0A">
        <w:tc>
          <w:tcPr>
            <w:tcW w:w="3864" w:type="dxa"/>
            <w:tcBorders>
              <w:top w:val="single" w:sz="4" w:space="0" w:color="auto"/>
              <w:left w:val="single" w:sz="4" w:space="0" w:color="auto"/>
              <w:bottom w:val="single" w:sz="4" w:space="0" w:color="auto"/>
              <w:right w:val="single" w:sz="4" w:space="0" w:color="auto"/>
            </w:tcBorders>
          </w:tcPr>
          <w:p w14:paraId="6A790A2F" w14:textId="77777777" w:rsidR="004326E9" w:rsidRPr="004326E9" w:rsidRDefault="004326E9" w:rsidP="00AB4A0A">
            <w:pPr>
              <w:tabs>
                <w:tab w:val="right" w:pos="0"/>
                <w:tab w:val="center" w:pos="4153"/>
                <w:tab w:val="right" w:pos="8306"/>
              </w:tabs>
              <w:spacing w:line="256" w:lineRule="auto"/>
              <w:jc w:val="both"/>
              <w:rPr>
                <w:rFonts w:ascii="Arial" w:hAnsi="Arial" w:cs="Arial"/>
                <w:sz w:val="20"/>
                <w:szCs w:val="20"/>
                <w:lang w:val="lv-LV"/>
              </w:rPr>
            </w:pPr>
            <w:r w:rsidRPr="004326E9">
              <w:rPr>
                <w:rFonts w:ascii="Arial" w:hAnsi="Arial" w:cs="Arial"/>
                <w:sz w:val="20"/>
                <w:szCs w:val="20"/>
                <w:lang w:val="lv-LV"/>
              </w:rPr>
              <w:t>Elektroniskā pasta adrese (saziņai)</w:t>
            </w:r>
          </w:p>
        </w:tc>
        <w:tc>
          <w:tcPr>
            <w:tcW w:w="4680" w:type="dxa"/>
            <w:tcBorders>
              <w:top w:val="single" w:sz="4" w:space="0" w:color="auto"/>
              <w:left w:val="single" w:sz="4" w:space="0" w:color="auto"/>
              <w:bottom w:val="single" w:sz="4" w:space="0" w:color="auto"/>
              <w:right w:val="single" w:sz="4" w:space="0" w:color="auto"/>
            </w:tcBorders>
          </w:tcPr>
          <w:p w14:paraId="4088ABEE" w14:textId="77777777" w:rsidR="004326E9" w:rsidRPr="004326E9" w:rsidRDefault="004326E9" w:rsidP="00AB4A0A">
            <w:pPr>
              <w:tabs>
                <w:tab w:val="right" w:pos="0"/>
                <w:tab w:val="center" w:pos="4153"/>
                <w:tab w:val="right" w:pos="8306"/>
              </w:tabs>
              <w:spacing w:line="256" w:lineRule="auto"/>
              <w:jc w:val="both"/>
              <w:rPr>
                <w:rFonts w:ascii="Arial" w:hAnsi="Arial" w:cs="Arial"/>
                <w:sz w:val="20"/>
                <w:szCs w:val="20"/>
                <w:lang w:val="lv-LV"/>
              </w:rPr>
            </w:pPr>
          </w:p>
        </w:tc>
      </w:tr>
    </w:tbl>
    <w:p w14:paraId="53179296" w14:textId="77777777" w:rsidR="004326E9" w:rsidRPr="004326E9" w:rsidRDefault="004326E9" w:rsidP="004326E9">
      <w:pPr>
        <w:pStyle w:val="Default"/>
        <w:rPr>
          <w:rFonts w:ascii="Arial" w:hAnsi="Arial" w:cs="Arial"/>
          <w:i/>
          <w:iCs/>
          <w:sz w:val="20"/>
          <w:szCs w:val="20"/>
        </w:rPr>
      </w:pPr>
    </w:p>
    <w:p w14:paraId="4A5F7256" w14:textId="77777777" w:rsidR="004326E9" w:rsidRPr="004326E9" w:rsidRDefault="004326E9" w:rsidP="004326E9">
      <w:pPr>
        <w:pStyle w:val="Default"/>
        <w:ind w:left="142" w:hanging="142"/>
        <w:rPr>
          <w:rFonts w:ascii="Arial" w:hAnsi="Arial" w:cs="Arial"/>
          <w:i/>
          <w:iCs/>
          <w:sz w:val="20"/>
          <w:szCs w:val="20"/>
        </w:rPr>
      </w:pPr>
    </w:p>
    <w:p w14:paraId="4AB23205" w14:textId="77777777" w:rsidR="004326E9" w:rsidRPr="004326E9" w:rsidRDefault="004326E9" w:rsidP="004326E9">
      <w:pPr>
        <w:pStyle w:val="Default"/>
        <w:ind w:left="2160"/>
        <w:jc w:val="right"/>
        <w:rPr>
          <w:rFonts w:ascii="Arial" w:hAnsi="Arial" w:cs="Arial"/>
          <w:sz w:val="20"/>
          <w:szCs w:val="20"/>
        </w:rPr>
      </w:pPr>
      <w:r w:rsidRPr="004326E9">
        <w:rPr>
          <w:rFonts w:ascii="Arial" w:hAnsi="Arial" w:cs="Arial"/>
          <w:sz w:val="20"/>
          <w:szCs w:val="20"/>
        </w:rPr>
        <w:t>Pretendenta vadītāja vai pilnvarotās personas</w:t>
      </w:r>
      <w:r w:rsidRPr="004326E9">
        <w:rPr>
          <w:rStyle w:val="Vresatsauce"/>
          <w:rFonts w:ascii="Arial" w:hAnsi="Arial" w:cs="Arial"/>
          <w:b/>
          <w:sz w:val="20"/>
          <w:szCs w:val="20"/>
        </w:rPr>
        <w:footnoteReference w:id="12"/>
      </w:r>
      <w:r w:rsidRPr="004326E9">
        <w:rPr>
          <w:rFonts w:ascii="Arial" w:hAnsi="Arial" w:cs="Arial"/>
          <w:sz w:val="20"/>
          <w:szCs w:val="20"/>
        </w:rPr>
        <w:t xml:space="preserve"> amats, vārds un uzvārds</w:t>
      </w:r>
    </w:p>
    <w:p w14:paraId="3135CF6C" w14:textId="77777777" w:rsidR="004326E9" w:rsidRPr="004326E9" w:rsidRDefault="004326E9" w:rsidP="004326E9">
      <w:pPr>
        <w:pStyle w:val="Default"/>
        <w:ind w:left="2160"/>
        <w:jc w:val="right"/>
        <w:rPr>
          <w:rFonts w:ascii="Arial" w:hAnsi="Arial" w:cs="Arial"/>
          <w:sz w:val="20"/>
          <w:szCs w:val="20"/>
        </w:rPr>
      </w:pPr>
    </w:p>
    <w:p w14:paraId="78632165" w14:textId="77777777" w:rsidR="004326E9" w:rsidRPr="004326E9" w:rsidRDefault="004326E9" w:rsidP="004326E9">
      <w:pPr>
        <w:pStyle w:val="Default"/>
        <w:ind w:left="2160"/>
        <w:jc w:val="right"/>
        <w:rPr>
          <w:rFonts w:ascii="Arial" w:hAnsi="Arial" w:cs="Arial"/>
          <w:sz w:val="20"/>
          <w:szCs w:val="20"/>
        </w:rPr>
      </w:pPr>
      <w:r w:rsidRPr="004326E9">
        <w:rPr>
          <w:rFonts w:ascii="Arial" w:hAnsi="Arial" w:cs="Arial"/>
          <w:sz w:val="20"/>
          <w:szCs w:val="20"/>
        </w:rPr>
        <w:t xml:space="preserve">             ____________________ </w:t>
      </w:r>
    </w:p>
    <w:p w14:paraId="0E05249E" w14:textId="77777777" w:rsidR="004326E9" w:rsidRPr="004326E9" w:rsidRDefault="004326E9" w:rsidP="004326E9">
      <w:pPr>
        <w:pStyle w:val="Pamattekstsaratkpi"/>
        <w:ind w:left="5040"/>
        <w:jc w:val="center"/>
        <w:rPr>
          <w:rFonts w:ascii="Arial" w:hAnsi="Arial" w:cs="Arial"/>
          <w:sz w:val="20"/>
          <w:szCs w:val="20"/>
          <w:lang w:val="lv-LV"/>
        </w:rPr>
      </w:pPr>
    </w:p>
    <w:p w14:paraId="765A7DDD" w14:textId="77777777" w:rsidR="004326E9" w:rsidRPr="004326E9" w:rsidRDefault="004326E9" w:rsidP="004326E9">
      <w:pPr>
        <w:pStyle w:val="Pamattekstsaratkpi"/>
        <w:ind w:left="5760"/>
        <w:jc w:val="right"/>
        <w:rPr>
          <w:rFonts w:ascii="Arial" w:hAnsi="Arial" w:cs="Arial"/>
          <w:sz w:val="20"/>
          <w:szCs w:val="20"/>
          <w:lang w:val="lv-LV"/>
        </w:rPr>
      </w:pPr>
      <w:r w:rsidRPr="004326E9">
        <w:rPr>
          <w:rFonts w:ascii="Arial" w:hAnsi="Arial" w:cs="Arial"/>
          <w:sz w:val="20"/>
          <w:szCs w:val="20"/>
          <w:lang w:val="lv-LV"/>
        </w:rPr>
        <w:t>____________________</w:t>
      </w:r>
    </w:p>
    <w:p w14:paraId="089B7788" w14:textId="77777777" w:rsidR="004326E9" w:rsidRPr="004326E9" w:rsidRDefault="004326E9" w:rsidP="004326E9">
      <w:pPr>
        <w:pStyle w:val="Pamattekstsaratkpi"/>
        <w:ind w:left="6480"/>
        <w:jc w:val="right"/>
        <w:rPr>
          <w:rFonts w:ascii="Arial" w:hAnsi="Arial" w:cs="Arial"/>
          <w:sz w:val="20"/>
          <w:szCs w:val="20"/>
          <w:lang w:val="lv-LV"/>
        </w:rPr>
      </w:pPr>
      <w:r w:rsidRPr="004326E9">
        <w:rPr>
          <w:rFonts w:ascii="Arial" w:hAnsi="Arial" w:cs="Arial"/>
          <w:sz w:val="20"/>
          <w:szCs w:val="20"/>
          <w:lang w:val="lv-LV"/>
        </w:rPr>
        <w:t xml:space="preserve"> (paraksts)</w:t>
      </w:r>
    </w:p>
    <w:p w14:paraId="31ABDC0D" w14:textId="77777777" w:rsidR="00AB28C5" w:rsidRPr="004326E9" w:rsidRDefault="00AB28C5" w:rsidP="004326E9">
      <w:pPr>
        <w:keepNext/>
        <w:overflowPunct w:val="0"/>
        <w:autoSpaceDE w:val="0"/>
        <w:autoSpaceDN w:val="0"/>
        <w:adjustRightInd w:val="0"/>
        <w:textAlignment w:val="baseline"/>
        <w:outlineLvl w:val="3"/>
        <w:rPr>
          <w:rFonts w:ascii="Arial" w:hAnsi="Arial" w:cs="Arial"/>
          <w:sz w:val="20"/>
          <w:szCs w:val="20"/>
          <w:lang w:val="lv-LV"/>
        </w:rPr>
        <w:sectPr w:rsidR="00AB28C5" w:rsidRPr="004326E9" w:rsidSect="008A7416">
          <w:footerReference w:type="even" r:id="rId9"/>
          <w:footerReference w:type="default" r:id="rId10"/>
          <w:pgSz w:w="11906" w:h="16838"/>
          <w:pgMar w:top="1021" w:right="1021" w:bottom="1021" w:left="1588" w:header="709" w:footer="709" w:gutter="0"/>
          <w:cols w:space="708"/>
          <w:titlePg/>
          <w:docGrid w:linePitch="360"/>
        </w:sectPr>
      </w:pPr>
    </w:p>
    <w:p w14:paraId="2925A1A3" w14:textId="77777777" w:rsidR="004326E9" w:rsidRPr="004326E9" w:rsidRDefault="004326E9" w:rsidP="004326E9">
      <w:pPr>
        <w:keepNext/>
        <w:overflowPunct w:val="0"/>
        <w:autoSpaceDE w:val="0"/>
        <w:autoSpaceDN w:val="0"/>
        <w:adjustRightInd w:val="0"/>
        <w:jc w:val="right"/>
        <w:textAlignment w:val="baseline"/>
        <w:outlineLvl w:val="3"/>
        <w:rPr>
          <w:rFonts w:ascii="Arial" w:hAnsi="Arial" w:cs="Arial"/>
          <w:b/>
          <w:bCs/>
          <w:sz w:val="20"/>
          <w:szCs w:val="20"/>
          <w:lang w:val="lv-LV"/>
        </w:rPr>
      </w:pPr>
      <w:r w:rsidRPr="004326E9">
        <w:rPr>
          <w:rFonts w:ascii="Arial" w:hAnsi="Arial" w:cs="Arial"/>
          <w:b/>
          <w:bCs/>
          <w:sz w:val="20"/>
          <w:szCs w:val="20"/>
          <w:lang w:val="lv-LV"/>
        </w:rPr>
        <w:lastRenderedPageBreak/>
        <w:t xml:space="preserve">2. pielikums </w:t>
      </w:r>
    </w:p>
    <w:p w14:paraId="23B6A58F" w14:textId="77777777" w:rsidR="004326E9" w:rsidRPr="004326E9" w:rsidRDefault="004326E9" w:rsidP="004326E9">
      <w:pPr>
        <w:jc w:val="right"/>
        <w:rPr>
          <w:rFonts w:ascii="Arial" w:hAnsi="Arial" w:cs="Arial"/>
          <w:sz w:val="20"/>
          <w:szCs w:val="20"/>
          <w:lang w:val="lv-LV"/>
        </w:rPr>
      </w:pPr>
      <w:r w:rsidRPr="004326E9">
        <w:rPr>
          <w:rFonts w:ascii="Arial" w:hAnsi="Arial" w:cs="Arial"/>
          <w:sz w:val="20"/>
          <w:szCs w:val="20"/>
          <w:lang w:val="lv-LV"/>
        </w:rPr>
        <w:t xml:space="preserve">VAS “Latvijas dzelzceļš” sarunu procedūras ar publikāciju </w:t>
      </w:r>
    </w:p>
    <w:p w14:paraId="30FA3365" w14:textId="77777777" w:rsidR="004326E9" w:rsidRPr="004326E9" w:rsidRDefault="004326E9" w:rsidP="004326E9">
      <w:pPr>
        <w:jc w:val="right"/>
        <w:rPr>
          <w:rFonts w:ascii="Arial" w:hAnsi="Arial" w:cs="Arial"/>
          <w:sz w:val="20"/>
          <w:szCs w:val="20"/>
          <w:lang w:val="lv-LV"/>
        </w:rPr>
      </w:pPr>
      <w:r w:rsidRPr="004326E9">
        <w:rPr>
          <w:rFonts w:ascii="Arial" w:hAnsi="Arial" w:cs="Arial"/>
          <w:sz w:val="20"/>
          <w:szCs w:val="20"/>
          <w:lang w:val="lv-LV"/>
        </w:rPr>
        <w:t>“Darba apģērbu mazgāšana, tīrīšana un labošana” nolikumam</w:t>
      </w:r>
    </w:p>
    <w:p w14:paraId="0992785F" w14:textId="77777777" w:rsidR="004326E9" w:rsidRPr="004326E9" w:rsidRDefault="004326E9" w:rsidP="004326E9">
      <w:pPr>
        <w:jc w:val="right"/>
        <w:rPr>
          <w:rFonts w:ascii="Arial" w:hAnsi="Arial" w:cs="Arial"/>
          <w:sz w:val="20"/>
          <w:szCs w:val="20"/>
          <w:lang w:val="lv-LV"/>
        </w:rPr>
      </w:pPr>
    </w:p>
    <w:p w14:paraId="53207D59" w14:textId="77777777" w:rsidR="004326E9" w:rsidRPr="004326E9" w:rsidRDefault="004326E9" w:rsidP="004326E9">
      <w:pPr>
        <w:overflowPunct w:val="0"/>
        <w:autoSpaceDE w:val="0"/>
        <w:autoSpaceDN w:val="0"/>
        <w:adjustRightInd w:val="0"/>
        <w:jc w:val="center"/>
        <w:rPr>
          <w:rFonts w:ascii="Arial" w:hAnsi="Arial" w:cs="Arial"/>
          <w:b/>
          <w:caps/>
          <w:sz w:val="20"/>
          <w:szCs w:val="20"/>
          <w:lang w:val="lv-LV"/>
        </w:rPr>
      </w:pPr>
      <w:r w:rsidRPr="004326E9">
        <w:rPr>
          <w:rFonts w:ascii="Arial" w:hAnsi="Arial" w:cs="Arial"/>
          <w:b/>
          <w:caps/>
          <w:sz w:val="20"/>
          <w:szCs w:val="20"/>
          <w:lang w:val="lv-LV"/>
        </w:rPr>
        <w:t>TEhniskā specifikācija</w:t>
      </w:r>
    </w:p>
    <w:p w14:paraId="207598F3" w14:textId="77777777" w:rsidR="004326E9" w:rsidRPr="004326E9" w:rsidRDefault="004326E9" w:rsidP="004326E9">
      <w:pPr>
        <w:rPr>
          <w:rFonts w:ascii="Arial" w:hAnsi="Arial" w:cs="Arial"/>
          <w:b/>
          <w:caps/>
          <w:sz w:val="20"/>
          <w:szCs w:val="20"/>
          <w:lang w:val="lv-LV"/>
        </w:rPr>
      </w:pPr>
    </w:p>
    <w:tbl>
      <w:tblPr>
        <w:tblW w:w="9351" w:type="dxa"/>
        <w:tblLook w:val="04A0" w:firstRow="1" w:lastRow="0" w:firstColumn="1" w:lastColumn="0" w:noHBand="0" w:noVBand="1"/>
      </w:tblPr>
      <w:tblGrid>
        <w:gridCol w:w="760"/>
        <w:gridCol w:w="7315"/>
        <w:gridCol w:w="1276"/>
      </w:tblGrid>
      <w:tr w:rsidR="004326E9" w:rsidRPr="004326E9" w14:paraId="38948997" w14:textId="77777777" w:rsidTr="00AB4A0A">
        <w:trPr>
          <w:trHeight w:val="426"/>
        </w:trPr>
        <w:tc>
          <w:tcPr>
            <w:tcW w:w="76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A795F0B" w14:textId="77777777" w:rsidR="004326E9" w:rsidRPr="004326E9" w:rsidRDefault="004326E9" w:rsidP="00AB4A0A">
            <w:pPr>
              <w:jc w:val="center"/>
              <w:rPr>
                <w:rFonts w:ascii="Arial" w:hAnsi="Arial" w:cs="Arial"/>
                <w:color w:val="000000"/>
                <w:sz w:val="20"/>
                <w:szCs w:val="20"/>
                <w:lang w:val="lv-LV" w:eastAsia="lv-LV"/>
              </w:rPr>
            </w:pPr>
            <w:r w:rsidRPr="004326E9">
              <w:rPr>
                <w:rFonts w:ascii="Arial" w:hAnsi="Arial" w:cs="Arial"/>
                <w:color w:val="000000"/>
                <w:sz w:val="20"/>
                <w:szCs w:val="20"/>
              </w:rPr>
              <w:t xml:space="preserve">Nr. </w:t>
            </w:r>
            <w:proofErr w:type="spellStart"/>
            <w:r w:rsidRPr="004326E9">
              <w:rPr>
                <w:rFonts w:ascii="Arial" w:hAnsi="Arial" w:cs="Arial"/>
                <w:color w:val="000000"/>
                <w:sz w:val="20"/>
                <w:szCs w:val="20"/>
              </w:rPr>
              <w:t>p.k.</w:t>
            </w:r>
            <w:proofErr w:type="spellEnd"/>
          </w:p>
        </w:tc>
        <w:tc>
          <w:tcPr>
            <w:tcW w:w="731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D400EBF" w14:textId="77777777" w:rsidR="004326E9" w:rsidRPr="004326E9" w:rsidRDefault="004326E9" w:rsidP="00AB4A0A">
            <w:pPr>
              <w:jc w:val="center"/>
              <w:rPr>
                <w:rFonts w:ascii="Arial" w:hAnsi="Arial" w:cs="Arial"/>
                <w:b/>
                <w:bCs/>
                <w:color w:val="000000"/>
                <w:sz w:val="20"/>
                <w:szCs w:val="20"/>
              </w:rPr>
            </w:pPr>
            <w:proofErr w:type="spellStart"/>
            <w:r w:rsidRPr="004326E9">
              <w:rPr>
                <w:rFonts w:ascii="Arial" w:hAnsi="Arial" w:cs="Arial"/>
                <w:b/>
                <w:bCs/>
                <w:color w:val="000000"/>
                <w:sz w:val="20"/>
                <w:szCs w:val="20"/>
              </w:rPr>
              <w:t>Pakalpojums</w:t>
            </w:r>
            <w:proofErr w:type="spellEnd"/>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D82A8DB" w14:textId="77777777" w:rsidR="004326E9" w:rsidRPr="004326E9" w:rsidRDefault="004326E9" w:rsidP="00AB4A0A">
            <w:pPr>
              <w:jc w:val="center"/>
              <w:rPr>
                <w:rFonts w:ascii="Arial" w:hAnsi="Arial" w:cs="Arial"/>
                <w:b/>
                <w:bCs/>
                <w:color w:val="000000"/>
                <w:sz w:val="20"/>
                <w:szCs w:val="20"/>
              </w:rPr>
            </w:pPr>
            <w:proofErr w:type="spellStart"/>
            <w:r w:rsidRPr="004326E9">
              <w:rPr>
                <w:rFonts w:ascii="Arial" w:hAnsi="Arial" w:cs="Arial"/>
                <w:b/>
                <w:bCs/>
                <w:color w:val="000000"/>
                <w:sz w:val="20"/>
                <w:szCs w:val="20"/>
              </w:rPr>
              <w:t>Mērvienība</w:t>
            </w:r>
            <w:proofErr w:type="spellEnd"/>
          </w:p>
        </w:tc>
      </w:tr>
      <w:tr w:rsidR="004326E9" w:rsidRPr="004326E9" w14:paraId="04A6E6F9" w14:textId="77777777" w:rsidTr="00AB4A0A">
        <w:trPr>
          <w:trHeight w:val="285"/>
        </w:trPr>
        <w:tc>
          <w:tcPr>
            <w:tcW w:w="93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F29E4" w14:textId="77777777" w:rsidR="004326E9" w:rsidRPr="004326E9" w:rsidRDefault="004326E9" w:rsidP="00AB4A0A">
            <w:pPr>
              <w:jc w:val="center"/>
              <w:rPr>
                <w:rFonts w:ascii="Arial" w:hAnsi="Arial" w:cs="Arial"/>
                <w:b/>
                <w:bCs/>
                <w:color w:val="000000"/>
                <w:sz w:val="20"/>
                <w:szCs w:val="20"/>
              </w:rPr>
            </w:pPr>
            <w:r w:rsidRPr="004326E9">
              <w:rPr>
                <w:rFonts w:ascii="Arial" w:hAnsi="Arial" w:cs="Arial"/>
                <w:b/>
                <w:bCs/>
                <w:color w:val="000000"/>
                <w:sz w:val="20"/>
                <w:szCs w:val="20"/>
              </w:rPr>
              <w:t xml:space="preserve">1. </w:t>
            </w:r>
            <w:proofErr w:type="spellStart"/>
            <w:r w:rsidRPr="004326E9">
              <w:rPr>
                <w:rFonts w:ascii="Arial" w:hAnsi="Arial" w:cs="Arial"/>
                <w:b/>
                <w:bCs/>
                <w:color w:val="000000"/>
                <w:sz w:val="20"/>
                <w:szCs w:val="20"/>
              </w:rPr>
              <w:t>Mazgāšana</w:t>
            </w:r>
            <w:proofErr w:type="spellEnd"/>
          </w:p>
        </w:tc>
      </w:tr>
      <w:tr w:rsidR="004326E9" w:rsidRPr="004326E9" w14:paraId="4E5473C1" w14:textId="77777777" w:rsidTr="00AB4A0A">
        <w:trPr>
          <w:trHeight w:val="28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1F79B74" w14:textId="77777777" w:rsidR="004326E9" w:rsidRPr="004326E9" w:rsidRDefault="004326E9" w:rsidP="00AB4A0A">
            <w:pPr>
              <w:jc w:val="center"/>
              <w:rPr>
                <w:rFonts w:ascii="Arial" w:hAnsi="Arial" w:cs="Arial"/>
                <w:color w:val="000000"/>
                <w:sz w:val="20"/>
                <w:szCs w:val="20"/>
              </w:rPr>
            </w:pPr>
            <w:r w:rsidRPr="004326E9">
              <w:rPr>
                <w:rFonts w:ascii="Arial" w:hAnsi="Arial" w:cs="Arial"/>
                <w:color w:val="000000"/>
                <w:sz w:val="20"/>
                <w:szCs w:val="20"/>
              </w:rPr>
              <w:t>1.1.</w:t>
            </w:r>
          </w:p>
        </w:tc>
        <w:tc>
          <w:tcPr>
            <w:tcW w:w="7315" w:type="dxa"/>
            <w:tcBorders>
              <w:top w:val="nil"/>
              <w:left w:val="nil"/>
              <w:bottom w:val="single" w:sz="4" w:space="0" w:color="auto"/>
              <w:right w:val="single" w:sz="4" w:space="0" w:color="auto"/>
            </w:tcBorders>
            <w:shd w:val="clear" w:color="auto" w:fill="auto"/>
            <w:noWrap/>
            <w:vAlign w:val="bottom"/>
            <w:hideMark/>
          </w:tcPr>
          <w:p w14:paraId="63135F12" w14:textId="77777777" w:rsidR="004326E9" w:rsidRPr="004326E9" w:rsidRDefault="004326E9" w:rsidP="00AB4A0A">
            <w:pPr>
              <w:rPr>
                <w:rFonts w:ascii="Arial" w:hAnsi="Arial" w:cs="Arial"/>
                <w:color w:val="000000"/>
                <w:sz w:val="20"/>
                <w:szCs w:val="20"/>
              </w:rPr>
            </w:pPr>
            <w:r w:rsidRPr="004326E9">
              <w:rPr>
                <w:rFonts w:ascii="Arial" w:hAnsi="Arial" w:cs="Arial"/>
                <w:color w:val="000000"/>
                <w:sz w:val="20"/>
                <w:szCs w:val="20"/>
              </w:rPr>
              <w:t>Jaka (</w:t>
            </w:r>
            <w:proofErr w:type="spellStart"/>
            <w:r w:rsidRPr="004326E9">
              <w:rPr>
                <w:rFonts w:ascii="Arial" w:hAnsi="Arial" w:cs="Arial"/>
                <w:color w:val="000000"/>
                <w:sz w:val="20"/>
                <w:szCs w:val="20"/>
              </w:rPr>
              <w:t>kokvilnas</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kokvilnas</w:t>
            </w:r>
            <w:proofErr w:type="spellEnd"/>
            <w:r w:rsidRPr="004326E9">
              <w:rPr>
                <w:rFonts w:ascii="Arial" w:hAnsi="Arial" w:cs="Arial"/>
                <w:color w:val="000000"/>
                <w:sz w:val="20"/>
                <w:szCs w:val="20"/>
              </w:rPr>
              <w:t>/</w:t>
            </w:r>
            <w:proofErr w:type="spellStart"/>
            <w:r w:rsidRPr="004326E9">
              <w:rPr>
                <w:rFonts w:ascii="Arial" w:hAnsi="Arial" w:cs="Arial"/>
                <w:color w:val="000000"/>
                <w:sz w:val="20"/>
                <w:szCs w:val="20"/>
              </w:rPr>
              <w:t>poliestera</w:t>
            </w:r>
            <w:proofErr w:type="spellEnd"/>
            <w:r w:rsidRPr="004326E9">
              <w:rPr>
                <w:rFonts w:ascii="Arial" w:hAnsi="Arial" w:cs="Arial"/>
                <w:color w:val="000000"/>
                <w:sz w:val="20"/>
                <w:szCs w:val="20"/>
              </w:rPr>
              <w:t xml:space="preserve">) bez </w:t>
            </w:r>
            <w:proofErr w:type="spellStart"/>
            <w:r w:rsidRPr="004326E9">
              <w:rPr>
                <w:rFonts w:ascii="Arial" w:hAnsi="Arial" w:cs="Arial"/>
                <w:color w:val="000000"/>
                <w:sz w:val="20"/>
                <w:szCs w:val="20"/>
              </w:rPr>
              <w:t>oderes</w:t>
            </w:r>
            <w:proofErr w:type="spellEnd"/>
          </w:p>
          <w:p w14:paraId="79331CA3" w14:textId="77777777" w:rsidR="004326E9" w:rsidRPr="004326E9" w:rsidRDefault="004326E9" w:rsidP="00AB4A0A">
            <w:pPr>
              <w:rPr>
                <w:rFonts w:ascii="Arial" w:hAnsi="Arial" w:cs="Arial"/>
                <w:color w:val="000000"/>
                <w:sz w:val="20"/>
                <w:szCs w:val="20"/>
              </w:rPr>
            </w:pPr>
            <w:r w:rsidRPr="004326E9">
              <w:rPr>
                <w:rFonts w:ascii="Arial" w:hAnsi="Arial" w:cs="Arial"/>
                <w:color w:val="808080" w:themeColor="background1" w:themeShade="80"/>
                <w:sz w:val="20"/>
                <w:szCs w:val="20"/>
              </w:rPr>
              <w:t>(</w:t>
            </w:r>
            <w:proofErr w:type="spellStart"/>
            <w:r w:rsidRPr="004326E9">
              <w:rPr>
                <w:rFonts w:ascii="Arial" w:hAnsi="Arial" w:cs="Arial"/>
                <w:color w:val="808080" w:themeColor="background1" w:themeShade="80"/>
                <w:sz w:val="20"/>
                <w:szCs w:val="20"/>
              </w:rPr>
              <w:t>mazgāšana</w:t>
            </w:r>
            <w:proofErr w:type="spellEnd"/>
            <w:r w:rsidRPr="004326E9">
              <w:rPr>
                <w:rFonts w:ascii="Arial" w:hAnsi="Arial" w:cs="Arial"/>
                <w:color w:val="808080" w:themeColor="background1" w:themeShade="80"/>
                <w:sz w:val="20"/>
                <w:szCs w:val="20"/>
              </w:rPr>
              <w:t xml:space="preserve"> </w:t>
            </w:r>
            <w:proofErr w:type="spellStart"/>
            <w:r w:rsidRPr="004326E9">
              <w:rPr>
                <w:rFonts w:ascii="Arial" w:hAnsi="Arial" w:cs="Arial"/>
                <w:color w:val="808080" w:themeColor="background1" w:themeShade="80"/>
                <w:sz w:val="20"/>
                <w:szCs w:val="20"/>
              </w:rPr>
              <w:t>līdz</w:t>
            </w:r>
            <w:proofErr w:type="spellEnd"/>
            <w:r w:rsidRPr="004326E9">
              <w:rPr>
                <w:rFonts w:ascii="Arial" w:hAnsi="Arial" w:cs="Arial"/>
                <w:color w:val="808080" w:themeColor="background1" w:themeShade="80"/>
                <w:sz w:val="20"/>
                <w:szCs w:val="20"/>
              </w:rPr>
              <w:t xml:space="preserve"> + 60° C, </w:t>
            </w:r>
            <w:proofErr w:type="spellStart"/>
            <w:r w:rsidRPr="004326E9">
              <w:rPr>
                <w:rFonts w:ascii="Arial" w:hAnsi="Arial" w:cs="Arial"/>
                <w:color w:val="808080" w:themeColor="background1" w:themeShade="80"/>
                <w:sz w:val="20"/>
                <w:szCs w:val="20"/>
              </w:rPr>
              <w:t>ķīmiskā</w:t>
            </w:r>
            <w:proofErr w:type="spellEnd"/>
            <w:r w:rsidRPr="004326E9">
              <w:rPr>
                <w:rFonts w:ascii="Arial" w:hAnsi="Arial" w:cs="Arial"/>
                <w:color w:val="808080" w:themeColor="background1" w:themeShade="80"/>
                <w:sz w:val="20"/>
                <w:szCs w:val="20"/>
              </w:rPr>
              <w:t xml:space="preserve"> </w:t>
            </w:r>
            <w:proofErr w:type="spellStart"/>
            <w:r w:rsidRPr="004326E9">
              <w:rPr>
                <w:rFonts w:ascii="Arial" w:hAnsi="Arial" w:cs="Arial"/>
                <w:color w:val="808080" w:themeColor="background1" w:themeShade="80"/>
                <w:sz w:val="20"/>
                <w:szCs w:val="20"/>
              </w:rPr>
              <w:t>tīrīšana</w:t>
            </w:r>
            <w:proofErr w:type="spellEnd"/>
            <w:r w:rsidRPr="004326E9">
              <w:rPr>
                <w:rFonts w:ascii="Arial" w:hAnsi="Arial" w:cs="Arial"/>
                <w:color w:val="808080" w:themeColor="background1" w:themeShade="80"/>
                <w:sz w:val="20"/>
                <w:szCs w:val="20"/>
              </w:rPr>
              <w:t xml:space="preserve"> – </w:t>
            </w:r>
            <w:proofErr w:type="spellStart"/>
            <w:r w:rsidRPr="004326E9">
              <w:rPr>
                <w:rFonts w:ascii="Arial" w:hAnsi="Arial" w:cs="Arial"/>
                <w:color w:val="808080" w:themeColor="background1" w:themeShade="80"/>
                <w:sz w:val="20"/>
                <w:szCs w:val="20"/>
              </w:rPr>
              <w:t>atļauta</w:t>
            </w:r>
            <w:proofErr w:type="spellEnd"/>
            <w:r w:rsidRPr="004326E9">
              <w:rPr>
                <w:rFonts w:ascii="Arial" w:hAnsi="Arial" w:cs="Arial"/>
                <w:color w:val="808080" w:themeColor="background1" w:themeShade="80"/>
                <w:sz w:val="20"/>
                <w:szCs w:val="20"/>
              </w:rPr>
              <w:t xml:space="preserve">, </w:t>
            </w:r>
            <w:proofErr w:type="spellStart"/>
            <w:r w:rsidRPr="004326E9">
              <w:rPr>
                <w:rFonts w:ascii="Arial" w:hAnsi="Arial" w:cs="Arial"/>
                <w:color w:val="808080" w:themeColor="background1" w:themeShade="80"/>
                <w:sz w:val="20"/>
                <w:szCs w:val="20"/>
              </w:rPr>
              <w:t>saudzējošā</w:t>
            </w:r>
            <w:proofErr w:type="spellEnd"/>
            <w:r w:rsidRPr="004326E9">
              <w:rPr>
                <w:rFonts w:ascii="Arial" w:hAnsi="Arial" w:cs="Arial"/>
                <w:color w:val="808080" w:themeColor="background1" w:themeShade="80"/>
                <w:sz w:val="20"/>
                <w:szCs w:val="20"/>
              </w:rPr>
              <w:t xml:space="preserve"> </w:t>
            </w:r>
            <w:proofErr w:type="spellStart"/>
            <w:r w:rsidRPr="004326E9">
              <w:rPr>
                <w:rFonts w:ascii="Arial" w:hAnsi="Arial" w:cs="Arial"/>
                <w:color w:val="808080" w:themeColor="background1" w:themeShade="80"/>
                <w:sz w:val="20"/>
                <w:szCs w:val="20"/>
              </w:rPr>
              <w:t>žāvēšana</w:t>
            </w:r>
            <w:proofErr w:type="spellEnd"/>
            <w:r w:rsidRPr="004326E9">
              <w:rPr>
                <w:rFonts w:ascii="Arial" w:hAnsi="Arial" w:cs="Arial"/>
                <w:color w:val="808080" w:themeColor="background1" w:themeShade="80"/>
                <w:sz w:val="20"/>
                <w:szCs w:val="20"/>
              </w:rPr>
              <w:t xml:space="preserve"> </w:t>
            </w:r>
            <w:proofErr w:type="spellStart"/>
            <w:r w:rsidRPr="004326E9">
              <w:rPr>
                <w:rFonts w:ascii="Arial" w:hAnsi="Arial" w:cs="Arial"/>
                <w:color w:val="808080" w:themeColor="background1" w:themeShade="80"/>
                <w:sz w:val="20"/>
                <w:szCs w:val="20"/>
              </w:rPr>
              <w:t>centrifūgā</w:t>
            </w:r>
            <w:proofErr w:type="spellEnd"/>
            <w:r w:rsidRPr="004326E9">
              <w:rPr>
                <w:rFonts w:ascii="Arial" w:hAnsi="Arial" w:cs="Arial"/>
                <w:color w:val="808080" w:themeColor="background1" w:themeShade="8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38DE9705" w14:textId="77777777" w:rsidR="004326E9" w:rsidRPr="004326E9" w:rsidRDefault="004326E9" w:rsidP="00AB4A0A">
            <w:pPr>
              <w:jc w:val="center"/>
              <w:rPr>
                <w:rFonts w:ascii="Arial" w:hAnsi="Arial" w:cs="Arial"/>
                <w:color w:val="000000"/>
                <w:sz w:val="20"/>
                <w:szCs w:val="20"/>
              </w:rPr>
            </w:pPr>
            <w:r w:rsidRPr="004326E9">
              <w:rPr>
                <w:rFonts w:ascii="Arial" w:hAnsi="Arial" w:cs="Arial"/>
                <w:color w:val="000000"/>
                <w:sz w:val="20"/>
                <w:szCs w:val="20"/>
              </w:rPr>
              <w:t>gab.</w:t>
            </w:r>
          </w:p>
        </w:tc>
      </w:tr>
      <w:tr w:rsidR="004326E9" w:rsidRPr="004326E9" w14:paraId="749C31A8" w14:textId="77777777" w:rsidTr="00AB4A0A">
        <w:trPr>
          <w:trHeight w:val="57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8E9A442" w14:textId="77777777" w:rsidR="004326E9" w:rsidRPr="004326E9" w:rsidRDefault="004326E9" w:rsidP="00AB4A0A">
            <w:pPr>
              <w:jc w:val="center"/>
              <w:rPr>
                <w:rFonts w:ascii="Arial" w:hAnsi="Arial" w:cs="Arial"/>
                <w:color w:val="000000"/>
                <w:sz w:val="20"/>
                <w:szCs w:val="20"/>
              </w:rPr>
            </w:pPr>
            <w:r w:rsidRPr="004326E9">
              <w:rPr>
                <w:rFonts w:ascii="Arial" w:hAnsi="Arial" w:cs="Arial"/>
                <w:color w:val="000000"/>
                <w:sz w:val="20"/>
                <w:szCs w:val="20"/>
              </w:rPr>
              <w:t>1.2.</w:t>
            </w:r>
          </w:p>
        </w:tc>
        <w:tc>
          <w:tcPr>
            <w:tcW w:w="7315" w:type="dxa"/>
            <w:tcBorders>
              <w:top w:val="nil"/>
              <w:left w:val="nil"/>
              <w:bottom w:val="single" w:sz="4" w:space="0" w:color="auto"/>
              <w:right w:val="single" w:sz="4" w:space="0" w:color="auto"/>
            </w:tcBorders>
            <w:shd w:val="clear" w:color="auto" w:fill="auto"/>
            <w:vAlign w:val="center"/>
            <w:hideMark/>
          </w:tcPr>
          <w:p w14:paraId="564F3617" w14:textId="77777777" w:rsidR="004326E9" w:rsidRPr="004326E9" w:rsidRDefault="004326E9" w:rsidP="00AB4A0A">
            <w:pPr>
              <w:rPr>
                <w:rFonts w:ascii="Arial" w:hAnsi="Arial" w:cs="Arial"/>
                <w:color w:val="000000"/>
                <w:sz w:val="20"/>
                <w:szCs w:val="20"/>
              </w:rPr>
            </w:pPr>
            <w:proofErr w:type="spellStart"/>
            <w:r w:rsidRPr="004326E9">
              <w:rPr>
                <w:rFonts w:ascii="Arial" w:hAnsi="Arial" w:cs="Arial"/>
                <w:color w:val="000000"/>
                <w:sz w:val="20"/>
                <w:szCs w:val="20"/>
              </w:rPr>
              <w:t>Puskombinezons</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kokvilnas</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kokvilnas</w:t>
            </w:r>
            <w:proofErr w:type="spellEnd"/>
            <w:r w:rsidRPr="004326E9">
              <w:rPr>
                <w:rFonts w:ascii="Arial" w:hAnsi="Arial" w:cs="Arial"/>
                <w:color w:val="000000"/>
                <w:sz w:val="20"/>
                <w:szCs w:val="20"/>
              </w:rPr>
              <w:t>/</w:t>
            </w:r>
            <w:proofErr w:type="spellStart"/>
            <w:r w:rsidRPr="004326E9">
              <w:rPr>
                <w:rFonts w:ascii="Arial" w:hAnsi="Arial" w:cs="Arial"/>
                <w:color w:val="000000"/>
                <w:sz w:val="20"/>
                <w:szCs w:val="20"/>
              </w:rPr>
              <w:t>poliestera</w:t>
            </w:r>
            <w:proofErr w:type="spellEnd"/>
            <w:r w:rsidRPr="004326E9">
              <w:rPr>
                <w:rFonts w:ascii="Arial" w:hAnsi="Arial" w:cs="Arial"/>
                <w:color w:val="000000"/>
                <w:sz w:val="20"/>
                <w:szCs w:val="20"/>
              </w:rPr>
              <w:t xml:space="preserve">) bez </w:t>
            </w:r>
            <w:proofErr w:type="spellStart"/>
            <w:r w:rsidRPr="004326E9">
              <w:rPr>
                <w:rFonts w:ascii="Arial" w:hAnsi="Arial" w:cs="Arial"/>
                <w:color w:val="000000"/>
                <w:sz w:val="20"/>
                <w:szCs w:val="20"/>
              </w:rPr>
              <w:t>oderes</w:t>
            </w:r>
            <w:proofErr w:type="spellEnd"/>
          </w:p>
          <w:p w14:paraId="37DB0073" w14:textId="77777777" w:rsidR="004326E9" w:rsidRPr="004326E9" w:rsidRDefault="004326E9" w:rsidP="00AB4A0A">
            <w:pPr>
              <w:rPr>
                <w:rFonts w:ascii="Arial" w:hAnsi="Arial" w:cs="Arial"/>
                <w:color w:val="000000"/>
                <w:sz w:val="20"/>
                <w:szCs w:val="20"/>
              </w:rPr>
            </w:pPr>
            <w:r w:rsidRPr="004326E9">
              <w:rPr>
                <w:rFonts w:ascii="Arial" w:hAnsi="Arial" w:cs="Arial"/>
                <w:color w:val="808080" w:themeColor="background1" w:themeShade="80"/>
                <w:sz w:val="20"/>
                <w:szCs w:val="20"/>
              </w:rPr>
              <w:t>(</w:t>
            </w:r>
            <w:proofErr w:type="spellStart"/>
            <w:r w:rsidRPr="004326E9">
              <w:rPr>
                <w:rFonts w:ascii="Arial" w:hAnsi="Arial" w:cs="Arial"/>
                <w:color w:val="808080" w:themeColor="background1" w:themeShade="80"/>
                <w:sz w:val="20"/>
                <w:szCs w:val="20"/>
              </w:rPr>
              <w:t>mazgāšana</w:t>
            </w:r>
            <w:proofErr w:type="spellEnd"/>
            <w:r w:rsidRPr="004326E9">
              <w:rPr>
                <w:rFonts w:ascii="Arial" w:hAnsi="Arial" w:cs="Arial"/>
                <w:color w:val="808080" w:themeColor="background1" w:themeShade="80"/>
                <w:sz w:val="20"/>
                <w:szCs w:val="20"/>
              </w:rPr>
              <w:t xml:space="preserve"> </w:t>
            </w:r>
            <w:proofErr w:type="spellStart"/>
            <w:r w:rsidRPr="004326E9">
              <w:rPr>
                <w:rFonts w:ascii="Arial" w:hAnsi="Arial" w:cs="Arial"/>
                <w:color w:val="808080" w:themeColor="background1" w:themeShade="80"/>
                <w:sz w:val="20"/>
                <w:szCs w:val="20"/>
              </w:rPr>
              <w:t>līdz</w:t>
            </w:r>
            <w:proofErr w:type="spellEnd"/>
            <w:r w:rsidRPr="004326E9">
              <w:rPr>
                <w:rFonts w:ascii="Arial" w:hAnsi="Arial" w:cs="Arial"/>
                <w:color w:val="808080" w:themeColor="background1" w:themeShade="80"/>
                <w:sz w:val="20"/>
                <w:szCs w:val="20"/>
              </w:rPr>
              <w:t xml:space="preserve"> + 60° C, </w:t>
            </w:r>
            <w:proofErr w:type="spellStart"/>
            <w:r w:rsidRPr="004326E9">
              <w:rPr>
                <w:rFonts w:ascii="Arial" w:hAnsi="Arial" w:cs="Arial"/>
                <w:color w:val="808080" w:themeColor="background1" w:themeShade="80"/>
                <w:sz w:val="20"/>
                <w:szCs w:val="20"/>
              </w:rPr>
              <w:t>ķīmiskā</w:t>
            </w:r>
            <w:proofErr w:type="spellEnd"/>
            <w:r w:rsidRPr="004326E9">
              <w:rPr>
                <w:rFonts w:ascii="Arial" w:hAnsi="Arial" w:cs="Arial"/>
                <w:color w:val="808080" w:themeColor="background1" w:themeShade="80"/>
                <w:sz w:val="20"/>
                <w:szCs w:val="20"/>
              </w:rPr>
              <w:t xml:space="preserve"> </w:t>
            </w:r>
            <w:proofErr w:type="spellStart"/>
            <w:r w:rsidRPr="004326E9">
              <w:rPr>
                <w:rFonts w:ascii="Arial" w:hAnsi="Arial" w:cs="Arial"/>
                <w:color w:val="808080" w:themeColor="background1" w:themeShade="80"/>
                <w:sz w:val="20"/>
                <w:szCs w:val="20"/>
              </w:rPr>
              <w:t>tīrīšana</w:t>
            </w:r>
            <w:proofErr w:type="spellEnd"/>
            <w:r w:rsidRPr="004326E9">
              <w:rPr>
                <w:rFonts w:ascii="Arial" w:hAnsi="Arial" w:cs="Arial"/>
                <w:color w:val="808080" w:themeColor="background1" w:themeShade="80"/>
                <w:sz w:val="20"/>
                <w:szCs w:val="20"/>
              </w:rPr>
              <w:t xml:space="preserve"> – </w:t>
            </w:r>
            <w:proofErr w:type="spellStart"/>
            <w:r w:rsidRPr="004326E9">
              <w:rPr>
                <w:rFonts w:ascii="Arial" w:hAnsi="Arial" w:cs="Arial"/>
                <w:color w:val="808080" w:themeColor="background1" w:themeShade="80"/>
                <w:sz w:val="20"/>
                <w:szCs w:val="20"/>
              </w:rPr>
              <w:t>atļauta</w:t>
            </w:r>
            <w:proofErr w:type="spellEnd"/>
            <w:r w:rsidRPr="004326E9">
              <w:rPr>
                <w:rFonts w:ascii="Arial" w:hAnsi="Arial" w:cs="Arial"/>
                <w:color w:val="808080" w:themeColor="background1" w:themeShade="80"/>
                <w:sz w:val="20"/>
                <w:szCs w:val="20"/>
              </w:rPr>
              <w:t xml:space="preserve">, </w:t>
            </w:r>
            <w:proofErr w:type="spellStart"/>
            <w:r w:rsidRPr="004326E9">
              <w:rPr>
                <w:rFonts w:ascii="Arial" w:hAnsi="Arial" w:cs="Arial"/>
                <w:color w:val="808080" w:themeColor="background1" w:themeShade="80"/>
                <w:sz w:val="20"/>
                <w:szCs w:val="20"/>
              </w:rPr>
              <w:t>saudzējošā</w:t>
            </w:r>
            <w:proofErr w:type="spellEnd"/>
            <w:r w:rsidRPr="004326E9">
              <w:rPr>
                <w:rFonts w:ascii="Arial" w:hAnsi="Arial" w:cs="Arial"/>
                <w:color w:val="808080" w:themeColor="background1" w:themeShade="80"/>
                <w:sz w:val="20"/>
                <w:szCs w:val="20"/>
              </w:rPr>
              <w:t xml:space="preserve"> </w:t>
            </w:r>
            <w:proofErr w:type="spellStart"/>
            <w:r w:rsidRPr="004326E9">
              <w:rPr>
                <w:rFonts w:ascii="Arial" w:hAnsi="Arial" w:cs="Arial"/>
                <w:color w:val="808080" w:themeColor="background1" w:themeShade="80"/>
                <w:sz w:val="20"/>
                <w:szCs w:val="20"/>
              </w:rPr>
              <w:t>žāvēšana</w:t>
            </w:r>
            <w:proofErr w:type="spellEnd"/>
            <w:r w:rsidRPr="004326E9">
              <w:rPr>
                <w:rFonts w:ascii="Arial" w:hAnsi="Arial" w:cs="Arial"/>
                <w:color w:val="808080" w:themeColor="background1" w:themeShade="80"/>
                <w:sz w:val="20"/>
                <w:szCs w:val="20"/>
              </w:rPr>
              <w:t xml:space="preserve"> </w:t>
            </w:r>
            <w:proofErr w:type="spellStart"/>
            <w:r w:rsidRPr="004326E9">
              <w:rPr>
                <w:rFonts w:ascii="Arial" w:hAnsi="Arial" w:cs="Arial"/>
                <w:color w:val="808080" w:themeColor="background1" w:themeShade="80"/>
                <w:sz w:val="20"/>
                <w:szCs w:val="20"/>
              </w:rPr>
              <w:t>centrifūgā</w:t>
            </w:r>
            <w:proofErr w:type="spellEnd"/>
            <w:r w:rsidRPr="004326E9">
              <w:rPr>
                <w:rFonts w:ascii="Arial" w:hAnsi="Arial" w:cs="Arial"/>
                <w:color w:val="808080" w:themeColor="background1" w:themeShade="8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67AD0B6D" w14:textId="77777777" w:rsidR="004326E9" w:rsidRPr="004326E9" w:rsidRDefault="004326E9" w:rsidP="00AB4A0A">
            <w:pPr>
              <w:jc w:val="center"/>
              <w:rPr>
                <w:rFonts w:ascii="Arial" w:hAnsi="Arial" w:cs="Arial"/>
                <w:color w:val="000000"/>
                <w:sz w:val="20"/>
                <w:szCs w:val="20"/>
              </w:rPr>
            </w:pPr>
            <w:r w:rsidRPr="004326E9">
              <w:rPr>
                <w:rFonts w:ascii="Arial" w:hAnsi="Arial" w:cs="Arial"/>
                <w:color w:val="000000"/>
                <w:sz w:val="20"/>
                <w:szCs w:val="20"/>
              </w:rPr>
              <w:t>gab.</w:t>
            </w:r>
          </w:p>
        </w:tc>
      </w:tr>
      <w:tr w:rsidR="004326E9" w:rsidRPr="004326E9" w14:paraId="30A6BFE0" w14:textId="77777777" w:rsidTr="00AB4A0A">
        <w:trPr>
          <w:trHeight w:val="57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729EACD" w14:textId="77777777" w:rsidR="004326E9" w:rsidRPr="004326E9" w:rsidRDefault="004326E9" w:rsidP="00AB4A0A">
            <w:pPr>
              <w:jc w:val="center"/>
              <w:rPr>
                <w:rFonts w:ascii="Arial" w:hAnsi="Arial" w:cs="Arial"/>
                <w:color w:val="000000"/>
                <w:sz w:val="20"/>
                <w:szCs w:val="20"/>
              </w:rPr>
            </w:pPr>
            <w:r w:rsidRPr="004326E9">
              <w:rPr>
                <w:rFonts w:ascii="Arial" w:hAnsi="Arial" w:cs="Arial"/>
                <w:color w:val="000000"/>
                <w:sz w:val="20"/>
                <w:szCs w:val="20"/>
              </w:rPr>
              <w:t>1.3.</w:t>
            </w:r>
          </w:p>
        </w:tc>
        <w:tc>
          <w:tcPr>
            <w:tcW w:w="7315" w:type="dxa"/>
            <w:tcBorders>
              <w:top w:val="nil"/>
              <w:left w:val="nil"/>
              <w:bottom w:val="single" w:sz="4" w:space="0" w:color="auto"/>
              <w:right w:val="single" w:sz="4" w:space="0" w:color="auto"/>
            </w:tcBorders>
            <w:shd w:val="clear" w:color="auto" w:fill="auto"/>
            <w:vAlign w:val="center"/>
            <w:hideMark/>
          </w:tcPr>
          <w:p w14:paraId="0E217C30" w14:textId="77777777" w:rsidR="004326E9" w:rsidRPr="004326E9" w:rsidRDefault="004326E9" w:rsidP="00AB4A0A">
            <w:pPr>
              <w:rPr>
                <w:rFonts w:ascii="Arial" w:hAnsi="Arial" w:cs="Arial"/>
                <w:color w:val="000000"/>
                <w:sz w:val="20"/>
                <w:szCs w:val="20"/>
              </w:rPr>
            </w:pPr>
            <w:proofErr w:type="spellStart"/>
            <w:r w:rsidRPr="004326E9">
              <w:rPr>
                <w:rFonts w:ascii="Arial" w:hAnsi="Arial" w:cs="Arial"/>
                <w:color w:val="000000"/>
                <w:sz w:val="20"/>
                <w:szCs w:val="20"/>
              </w:rPr>
              <w:t>Bikses</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kokvilnas</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kokvilnas</w:t>
            </w:r>
            <w:proofErr w:type="spellEnd"/>
            <w:r w:rsidRPr="004326E9">
              <w:rPr>
                <w:rFonts w:ascii="Arial" w:hAnsi="Arial" w:cs="Arial"/>
                <w:color w:val="000000"/>
                <w:sz w:val="20"/>
                <w:szCs w:val="20"/>
              </w:rPr>
              <w:t>/</w:t>
            </w:r>
            <w:proofErr w:type="spellStart"/>
            <w:r w:rsidRPr="004326E9">
              <w:rPr>
                <w:rFonts w:ascii="Arial" w:hAnsi="Arial" w:cs="Arial"/>
                <w:color w:val="000000"/>
                <w:sz w:val="20"/>
                <w:szCs w:val="20"/>
              </w:rPr>
              <w:t>poliestera</w:t>
            </w:r>
            <w:proofErr w:type="spellEnd"/>
            <w:r w:rsidRPr="004326E9">
              <w:rPr>
                <w:rFonts w:ascii="Arial" w:hAnsi="Arial" w:cs="Arial"/>
                <w:color w:val="000000"/>
                <w:sz w:val="20"/>
                <w:szCs w:val="20"/>
              </w:rPr>
              <w:t xml:space="preserve">) bez </w:t>
            </w:r>
            <w:proofErr w:type="spellStart"/>
            <w:r w:rsidRPr="004326E9">
              <w:rPr>
                <w:rFonts w:ascii="Arial" w:hAnsi="Arial" w:cs="Arial"/>
                <w:color w:val="000000"/>
                <w:sz w:val="20"/>
                <w:szCs w:val="20"/>
              </w:rPr>
              <w:t>oderes</w:t>
            </w:r>
            <w:proofErr w:type="spellEnd"/>
          </w:p>
          <w:p w14:paraId="35A5FC61" w14:textId="77777777" w:rsidR="004326E9" w:rsidRPr="004326E9" w:rsidRDefault="004326E9" w:rsidP="00AB4A0A">
            <w:pPr>
              <w:rPr>
                <w:rFonts w:ascii="Arial" w:hAnsi="Arial" w:cs="Arial"/>
                <w:color w:val="000000"/>
                <w:sz w:val="20"/>
                <w:szCs w:val="20"/>
              </w:rPr>
            </w:pPr>
            <w:r w:rsidRPr="004326E9">
              <w:rPr>
                <w:rFonts w:ascii="Arial" w:hAnsi="Arial" w:cs="Arial"/>
                <w:color w:val="808080" w:themeColor="background1" w:themeShade="80"/>
                <w:sz w:val="20"/>
                <w:szCs w:val="20"/>
              </w:rPr>
              <w:t>(</w:t>
            </w:r>
            <w:proofErr w:type="spellStart"/>
            <w:r w:rsidRPr="004326E9">
              <w:rPr>
                <w:rFonts w:ascii="Arial" w:hAnsi="Arial" w:cs="Arial"/>
                <w:color w:val="808080" w:themeColor="background1" w:themeShade="80"/>
                <w:sz w:val="20"/>
                <w:szCs w:val="20"/>
              </w:rPr>
              <w:t>mazgāšana</w:t>
            </w:r>
            <w:proofErr w:type="spellEnd"/>
            <w:r w:rsidRPr="004326E9">
              <w:rPr>
                <w:rFonts w:ascii="Arial" w:hAnsi="Arial" w:cs="Arial"/>
                <w:color w:val="808080" w:themeColor="background1" w:themeShade="80"/>
                <w:sz w:val="20"/>
                <w:szCs w:val="20"/>
              </w:rPr>
              <w:t xml:space="preserve"> </w:t>
            </w:r>
            <w:proofErr w:type="spellStart"/>
            <w:r w:rsidRPr="004326E9">
              <w:rPr>
                <w:rFonts w:ascii="Arial" w:hAnsi="Arial" w:cs="Arial"/>
                <w:color w:val="808080" w:themeColor="background1" w:themeShade="80"/>
                <w:sz w:val="20"/>
                <w:szCs w:val="20"/>
              </w:rPr>
              <w:t>līdz</w:t>
            </w:r>
            <w:proofErr w:type="spellEnd"/>
            <w:r w:rsidRPr="004326E9">
              <w:rPr>
                <w:rFonts w:ascii="Arial" w:hAnsi="Arial" w:cs="Arial"/>
                <w:color w:val="808080" w:themeColor="background1" w:themeShade="80"/>
                <w:sz w:val="20"/>
                <w:szCs w:val="20"/>
              </w:rPr>
              <w:t xml:space="preserve"> + 60° C, </w:t>
            </w:r>
            <w:proofErr w:type="spellStart"/>
            <w:r w:rsidRPr="004326E9">
              <w:rPr>
                <w:rFonts w:ascii="Arial" w:hAnsi="Arial" w:cs="Arial"/>
                <w:color w:val="808080" w:themeColor="background1" w:themeShade="80"/>
                <w:sz w:val="20"/>
                <w:szCs w:val="20"/>
              </w:rPr>
              <w:t>ķīmiskā</w:t>
            </w:r>
            <w:proofErr w:type="spellEnd"/>
            <w:r w:rsidRPr="004326E9">
              <w:rPr>
                <w:rFonts w:ascii="Arial" w:hAnsi="Arial" w:cs="Arial"/>
                <w:color w:val="808080" w:themeColor="background1" w:themeShade="80"/>
                <w:sz w:val="20"/>
                <w:szCs w:val="20"/>
              </w:rPr>
              <w:t xml:space="preserve"> </w:t>
            </w:r>
            <w:proofErr w:type="spellStart"/>
            <w:r w:rsidRPr="004326E9">
              <w:rPr>
                <w:rFonts w:ascii="Arial" w:hAnsi="Arial" w:cs="Arial"/>
                <w:color w:val="808080" w:themeColor="background1" w:themeShade="80"/>
                <w:sz w:val="20"/>
                <w:szCs w:val="20"/>
              </w:rPr>
              <w:t>tīrīšana</w:t>
            </w:r>
            <w:proofErr w:type="spellEnd"/>
            <w:r w:rsidRPr="004326E9">
              <w:rPr>
                <w:rFonts w:ascii="Arial" w:hAnsi="Arial" w:cs="Arial"/>
                <w:color w:val="808080" w:themeColor="background1" w:themeShade="80"/>
                <w:sz w:val="20"/>
                <w:szCs w:val="20"/>
              </w:rPr>
              <w:t xml:space="preserve"> – </w:t>
            </w:r>
            <w:proofErr w:type="spellStart"/>
            <w:r w:rsidRPr="004326E9">
              <w:rPr>
                <w:rFonts w:ascii="Arial" w:hAnsi="Arial" w:cs="Arial"/>
                <w:color w:val="808080" w:themeColor="background1" w:themeShade="80"/>
                <w:sz w:val="20"/>
                <w:szCs w:val="20"/>
              </w:rPr>
              <w:t>atļauta</w:t>
            </w:r>
            <w:proofErr w:type="spellEnd"/>
            <w:r w:rsidRPr="004326E9">
              <w:rPr>
                <w:rFonts w:ascii="Arial" w:hAnsi="Arial" w:cs="Arial"/>
                <w:color w:val="808080" w:themeColor="background1" w:themeShade="80"/>
                <w:sz w:val="20"/>
                <w:szCs w:val="20"/>
              </w:rPr>
              <w:t xml:space="preserve">, </w:t>
            </w:r>
            <w:proofErr w:type="spellStart"/>
            <w:r w:rsidRPr="004326E9">
              <w:rPr>
                <w:rFonts w:ascii="Arial" w:hAnsi="Arial" w:cs="Arial"/>
                <w:color w:val="808080" w:themeColor="background1" w:themeShade="80"/>
                <w:sz w:val="20"/>
                <w:szCs w:val="20"/>
              </w:rPr>
              <w:t>saudzējošā</w:t>
            </w:r>
            <w:proofErr w:type="spellEnd"/>
            <w:r w:rsidRPr="004326E9">
              <w:rPr>
                <w:rFonts w:ascii="Arial" w:hAnsi="Arial" w:cs="Arial"/>
                <w:color w:val="808080" w:themeColor="background1" w:themeShade="80"/>
                <w:sz w:val="20"/>
                <w:szCs w:val="20"/>
              </w:rPr>
              <w:t xml:space="preserve"> </w:t>
            </w:r>
            <w:proofErr w:type="spellStart"/>
            <w:r w:rsidRPr="004326E9">
              <w:rPr>
                <w:rFonts w:ascii="Arial" w:hAnsi="Arial" w:cs="Arial"/>
                <w:color w:val="808080" w:themeColor="background1" w:themeShade="80"/>
                <w:sz w:val="20"/>
                <w:szCs w:val="20"/>
              </w:rPr>
              <w:t>žāvēšana</w:t>
            </w:r>
            <w:proofErr w:type="spellEnd"/>
            <w:r w:rsidRPr="004326E9">
              <w:rPr>
                <w:rFonts w:ascii="Arial" w:hAnsi="Arial" w:cs="Arial"/>
                <w:color w:val="808080" w:themeColor="background1" w:themeShade="80"/>
                <w:sz w:val="20"/>
                <w:szCs w:val="20"/>
              </w:rPr>
              <w:t xml:space="preserve"> </w:t>
            </w:r>
            <w:proofErr w:type="spellStart"/>
            <w:r w:rsidRPr="004326E9">
              <w:rPr>
                <w:rFonts w:ascii="Arial" w:hAnsi="Arial" w:cs="Arial"/>
                <w:color w:val="808080" w:themeColor="background1" w:themeShade="80"/>
                <w:sz w:val="20"/>
                <w:szCs w:val="20"/>
              </w:rPr>
              <w:t>centrifūgā</w:t>
            </w:r>
            <w:proofErr w:type="spellEnd"/>
            <w:r w:rsidRPr="004326E9">
              <w:rPr>
                <w:rFonts w:ascii="Arial" w:hAnsi="Arial" w:cs="Arial"/>
                <w:color w:val="808080" w:themeColor="background1" w:themeShade="8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3BCFDEE5" w14:textId="77777777" w:rsidR="004326E9" w:rsidRPr="004326E9" w:rsidRDefault="004326E9" w:rsidP="00AB4A0A">
            <w:pPr>
              <w:jc w:val="center"/>
              <w:rPr>
                <w:rFonts w:ascii="Arial" w:hAnsi="Arial" w:cs="Arial"/>
                <w:color w:val="000000"/>
                <w:sz w:val="20"/>
                <w:szCs w:val="20"/>
              </w:rPr>
            </w:pPr>
            <w:r w:rsidRPr="004326E9">
              <w:rPr>
                <w:rFonts w:ascii="Arial" w:hAnsi="Arial" w:cs="Arial"/>
                <w:color w:val="000000"/>
                <w:sz w:val="20"/>
                <w:szCs w:val="20"/>
              </w:rPr>
              <w:t>gab.</w:t>
            </w:r>
          </w:p>
        </w:tc>
      </w:tr>
      <w:tr w:rsidR="004326E9" w:rsidRPr="004326E9" w14:paraId="41437FD6" w14:textId="77777777" w:rsidTr="00AB4A0A">
        <w:trPr>
          <w:trHeight w:val="57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81BAF33" w14:textId="77777777" w:rsidR="004326E9" w:rsidRPr="004326E9" w:rsidRDefault="004326E9" w:rsidP="00AB4A0A">
            <w:pPr>
              <w:jc w:val="center"/>
              <w:rPr>
                <w:rFonts w:ascii="Arial" w:hAnsi="Arial" w:cs="Arial"/>
                <w:color w:val="000000"/>
                <w:sz w:val="20"/>
                <w:szCs w:val="20"/>
              </w:rPr>
            </w:pPr>
            <w:r w:rsidRPr="004326E9">
              <w:rPr>
                <w:rFonts w:ascii="Arial" w:hAnsi="Arial" w:cs="Arial"/>
                <w:color w:val="000000"/>
                <w:sz w:val="20"/>
                <w:szCs w:val="20"/>
              </w:rPr>
              <w:t>1.4.</w:t>
            </w:r>
          </w:p>
        </w:tc>
        <w:tc>
          <w:tcPr>
            <w:tcW w:w="7315" w:type="dxa"/>
            <w:tcBorders>
              <w:top w:val="nil"/>
              <w:left w:val="nil"/>
              <w:bottom w:val="single" w:sz="4" w:space="0" w:color="auto"/>
              <w:right w:val="single" w:sz="4" w:space="0" w:color="auto"/>
            </w:tcBorders>
            <w:shd w:val="clear" w:color="auto" w:fill="auto"/>
            <w:vAlign w:val="center"/>
            <w:hideMark/>
          </w:tcPr>
          <w:p w14:paraId="291CDB32" w14:textId="77777777" w:rsidR="004326E9" w:rsidRPr="004326E9" w:rsidRDefault="004326E9" w:rsidP="00AB4A0A">
            <w:pPr>
              <w:rPr>
                <w:rFonts w:ascii="Arial" w:hAnsi="Arial" w:cs="Arial"/>
                <w:color w:val="000000"/>
                <w:sz w:val="20"/>
                <w:szCs w:val="20"/>
              </w:rPr>
            </w:pPr>
            <w:proofErr w:type="spellStart"/>
            <w:r w:rsidRPr="004326E9">
              <w:rPr>
                <w:rFonts w:ascii="Arial" w:hAnsi="Arial" w:cs="Arial"/>
                <w:color w:val="000000"/>
                <w:sz w:val="20"/>
                <w:szCs w:val="20"/>
              </w:rPr>
              <w:t>Paaugstinātas</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redzamības</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siltā</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darba</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jaka</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poliesters</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ar</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oderi</w:t>
            </w:r>
            <w:proofErr w:type="spellEnd"/>
          </w:p>
          <w:p w14:paraId="5311D252" w14:textId="77777777" w:rsidR="004326E9" w:rsidRPr="004326E9" w:rsidRDefault="004326E9" w:rsidP="00AB4A0A">
            <w:pPr>
              <w:rPr>
                <w:rFonts w:ascii="Arial" w:hAnsi="Arial" w:cs="Arial"/>
                <w:color w:val="000000"/>
                <w:sz w:val="20"/>
                <w:szCs w:val="20"/>
              </w:rPr>
            </w:pPr>
            <w:r w:rsidRPr="004326E9">
              <w:rPr>
                <w:rFonts w:ascii="Arial" w:hAnsi="Arial" w:cs="Arial"/>
                <w:color w:val="808080" w:themeColor="background1" w:themeShade="80"/>
                <w:sz w:val="20"/>
                <w:szCs w:val="20"/>
              </w:rPr>
              <w:t>(</w:t>
            </w:r>
            <w:proofErr w:type="spellStart"/>
            <w:r w:rsidRPr="004326E9">
              <w:rPr>
                <w:rFonts w:ascii="Arial" w:hAnsi="Arial" w:cs="Arial"/>
                <w:color w:val="808080" w:themeColor="background1" w:themeShade="80"/>
                <w:sz w:val="20"/>
                <w:szCs w:val="20"/>
              </w:rPr>
              <w:t>mazgāšana</w:t>
            </w:r>
            <w:proofErr w:type="spellEnd"/>
            <w:r w:rsidRPr="004326E9">
              <w:rPr>
                <w:rFonts w:ascii="Arial" w:hAnsi="Arial" w:cs="Arial"/>
                <w:color w:val="808080" w:themeColor="background1" w:themeShade="80"/>
                <w:sz w:val="20"/>
                <w:szCs w:val="20"/>
              </w:rPr>
              <w:t xml:space="preserve"> </w:t>
            </w:r>
            <w:proofErr w:type="spellStart"/>
            <w:r w:rsidRPr="004326E9">
              <w:rPr>
                <w:rFonts w:ascii="Arial" w:hAnsi="Arial" w:cs="Arial"/>
                <w:color w:val="808080" w:themeColor="background1" w:themeShade="80"/>
                <w:sz w:val="20"/>
                <w:szCs w:val="20"/>
              </w:rPr>
              <w:t>līdz</w:t>
            </w:r>
            <w:proofErr w:type="spellEnd"/>
            <w:r w:rsidRPr="004326E9">
              <w:rPr>
                <w:rFonts w:ascii="Arial" w:hAnsi="Arial" w:cs="Arial"/>
                <w:color w:val="808080" w:themeColor="background1" w:themeShade="80"/>
                <w:sz w:val="20"/>
                <w:szCs w:val="20"/>
              </w:rPr>
              <w:t xml:space="preserve"> + 60° C, </w:t>
            </w:r>
            <w:proofErr w:type="spellStart"/>
            <w:r w:rsidRPr="004326E9">
              <w:rPr>
                <w:rFonts w:ascii="Arial" w:hAnsi="Arial" w:cs="Arial"/>
                <w:color w:val="808080" w:themeColor="background1" w:themeShade="80"/>
                <w:sz w:val="20"/>
                <w:szCs w:val="20"/>
              </w:rPr>
              <w:t>ķīmiskā</w:t>
            </w:r>
            <w:proofErr w:type="spellEnd"/>
            <w:r w:rsidRPr="004326E9">
              <w:rPr>
                <w:rFonts w:ascii="Arial" w:hAnsi="Arial" w:cs="Arial"/>
                <w:color w:val="808080" w:themeColor="background1" w:themeShade="80"/>
                <w:sz w:val="20"/>
                <w:szCs w:val="20"/>
              </w:rPr>
              <w:t xml:space="preserve"> </w:t>
            </w:r>
            <w:proofErr w:type="spellStart"/>
            <w:r w:rsidRPr="004326E9">
              <w:rPr>
                <w:rFonts w:ascii="Arial" w:hAnsi="Arial" w:cs="Arial"/>
                <w:color w:val="808080" w:themeColor="background1" w:themeShade="80"/>
                <w:sz w:val="20"/>
                <w:szCs w:val="20"/>
              </w:rPr>
              <w:t>tīrīšana</w:t>
            </w:r>
            <w:proofErr w:type="spellEnd"/>
            <w:r w:rsidRPr="004326E9">
              <w:rPr>
                <w:rFonts w:ascii="Arial" w:hAnsi="Arial" w:cs="Arial"/>
                <w:color w:val="808080" w:themeColor="background1" w:themeShade="80"/>
                <w:sz w:val="20"/>
                <w:szCs w:val="20"/>
              </w:rPr>
              <w:t xml:space="preserve"> – </w:t>
            </w:r>
            <w:proofErr w:type="spellStart"/>
            <w:r w:rsidRPr="004326E9">
              <w:rPr>
                <w:rFonts w:ascii="Arial" w:hAnsi="Arial" w:cs="Arial"/>
                <w:color w:val="808080" w:themeColor="background1" w:themeShade="80"/>
                <w:sz w:val="20"/>
                <w:szCs w:val="20"/>
              </w:rPr>
              <w:t>atļauta</w:t>
            </w:r>
            <w:proofErr w:type="spellEnd"/>
            <w:r w:rsidRPr="004326E9">
              <w:rPr>
                <w:rFonts w:ascii="Arial" w:hAnsi="Arial" w:cs="Arial"/>
                <w:color w:val="808080" w:themeColor="background1" w:themeShade="80"/>
                <w:sz w:val="20"/>
                <w:szCs w:val="20"/>
              </w:rPr>
              <w:t xml:space="preserve">, </w:t>
            </w:r>
            <w:proofErr w:type="spellStart"/>
            <w:r w:rsidRPr="004326E9">
              <w:rPr>
                <w:rFonts w:ascii="Arial" w:hAnsi="Arial" w:cs="Arial"/>
                <w:color w:val="808080" w:themeColor="background1" w:themeShade="80"/>
                <w:sz w:val="20"/>
                <w:szCs w:val="20"/>
              </w:rPr>
              <w:t>saudzējošā</w:t>
            </w:r>
            <w:proofErr w:type="spellEnd"/>
            <w:r w:rsidRPr="004326E9">
              <w:rPr>
                <w:rFonts w:ascii="Arial" w:hAnsi="Arial" w:cs="Arial"/>
                <w:color w:val="808080" w:themeColor="background1" w:themeShade="80"/>
                <w:sz w:val="20"/>
                <w:szCs w:val="20"/>
              </w:rPr>
              <w:t xml:space="preserve"> </w:t>
            </w:r>
            <w:proofErr w:type="spellStart"/>
            <w:r w:rsidRPr="004326E9">
              <w:rPr>
                <w:rFonts w:ascii="Arial" w:hAnsi="Arial" w:cs="Arial"/>
                <w:color w:val="808080" w:themeColor="background1" w:themeShade="80"/>
                <w:sz w:val="20"/>
                <w:szCs w:val="20"/>
              </w:rPr>
              <w:t>žāvēšana</w:t>
            </w:r>
            <w:proofErr w:type="spellEnd"/>
            <w:r w:rsidRPr="004326E9">
              <w:rPr>
                <w:rFonts w:ascii="Arial" w:hAnsi="Arial" w:cs="Arial"/>
                <w:color w:val="808080" w:themeColor="background1" w:themeShade="80"/>
                <w:sz w:val="20"/>
                <w:szCs w:val="20"/>
              </w:rPr>
              <w:t xml:space="preserve"> </w:t>
            </w:r>
            <w:proofErr w:type="spellStart"/>
            <w:r w:rsidRPr="004326E9">
              <w:rPr>
                <w:rFonts w:ascii="Arial" w:hAnsi="Arial" w:cs="Arial"/>
                <w:color w:val="808080" w:themeColor="background1" w:themeShade="80"/>
                <w:sz w:val="20"/>
                <w:szCs w:val="20"/>
              </w:rPr>
              <w:t>centrifūgā</w:t>
            </w:r>
            <w:proofErr w:type="spellEnd"/>
            <w:r w:rsidRPr="004326E9">
              <w:rPr>
                <w:rFonts w:ascii="Arial" w:hAnsi="Arial" w:cs="Arial"/>
                <w:color w:val="808080" w:themeColor="background1" w:themeShade="8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6DBE86BA" w14:textId="77777777" w:rsidR="004326E9" w:rsidRPr="004326E9" w:rsidRDefault="004326E9" w:rsidP="00AB4A0A">
            <w:pPr>
              <w:jc w:val="center"/>
              <w:rPr>
                <w:rFonts w:ascii="Arial" w:hAnsi="Arial" w:cs="Arial"/>
                <w:color w:val="000000"/>
                <w:sz w:val="20"/>
                <w:szCs w:val="20"/>
              </w:rPr>
            </w:pPr>
            <w:r w:rsidRPr="004326E9">
              <w:rPr>
                <w:rFonts w:ascii="Arial" w:hAnsi="Arial" w:cs="Arial"/>
                <w:color w:val="000000"/>
                <w:sz w:val="20"/>
                <w:szCs w:val="20"/>
              </w:rPr>
              <w:t>gab.</w:t>
            </w:r>
          </w:p>
        </w:tc>
      </w:tr>
      <w:tr w:rsidR="004326E9" w:rsidRPr="004326E9" w14:paraId="73EEB7F3" w14:textId="77777777" w:rsidTr="00AB4A0A">
        <w:trPr>
          <w:trHeight w:val="57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58C0EBB" w14:textId="77777777" w:rsidR="004326E9" w:rsidRPr="004326E9" w:rsidRDefault="004326E9" w:rsidP="00AB4A0A">
            <w:pPr>
              <w:jc w:val="center"/>
              <w:rPr>
                <w:rFonts w:ascii="Arial" w:hAnsi="Arial" w:cs="Arial"/>
                <w:color w:val="000000"/>
                <w:sz w:val="20"/>
                <w:szCs w:val="20"/>
              </w:rPr>
            </w:pPr>
            <w:r w:rsidRPr="004326E9">
              <w:rPr>
                <w:rFonts w:ascii="Arial" w:hAnsi="Arial" w:cs="Arial"/>
                <w:color w:val="000000"/>
                <w:sz w:val="20"/>
                <w:szCs w:val="20"/>
              </w:rPr>
              <w:t>1.5.</w:t>
            </w:r>
          </w:p>
        </w:tc>
        <w:tc>
          <w:tcPr>
            <w:tcW w:w="7315" w:type="dxa"/>
            <w:tcBorders>
              <w:top w:val="nil"/>
              <w:left w:val="nil"/>
              <w:bottom w:val="single" w:sz="4" w:space="0" w:color="auto"/>
              <w:right w:val="single" w:sz="4" w:space="0" w:color="auto"/>
            </w:tcBorders>
            <w:shd w:val="clear" w:color="auto" w:fill="auto"/>
            <w:vAlign w:val="bottom"/>
            <w:hideMark/>
          </w:tcPr>
          <w:p w14:paraId="791DFB8A" w14:textId="77777777" w:rsidR="004326E9" w:rsidRPr="004326E9" w:rsidRDefault="004326E9" w:rsidP="00AB4A0A">
            <w:pPr>
              <w:rPr>
                <w:rFonts w:ascii="Arial" w:hAnsi="Arial" w:cs="Arial"/>
                <w:color w:val="000000"/>
                <w:sz w:val="20"/>
                <w:szCs w:val="20"/>
              </w:rPr>
            </w:pPr>
            <w:proofErr w:type="spellStart"/>
            <w:r w:rsidRPr="004326E9">
              <w:rPr>
                <w:rFonts w:ascii="Arial" w:hAnsi="Arial" w:cs="Arial"/>
                <w:color w:val="000000"/>
                <w:sz w:val="20"/>
                <w:szCs w:val="20"/>
              </w:rPr>
              <w:t>Paaugstinātas</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redzamības</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siltais</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puskombinezons</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poliesters</w:t>
            </w:r>
            <w:proofErr w:type="spellEnd"/>
            <w:r w:rsidRPr="004326E9">
              <w:rPr>
                <w:rFonts w:ascii="Arial" w:hAnsi="Arial" w:cs="Arial"/>
                <w:color w:val="000000"/>
                <w:sz w:val="20"/>
                <w:szCs w:val="20"/>
              </w:rPr>
              <w:t>)</w:t>
            </w:r>
          </w:p>
          <w:p w14:paraId="0E47D4A6" w14:textId="77777777" w:rsidR="004326E9" w:rsidRPr="004326E9" w:rsidRDefault="004326E9" w:rsidP="00AB4A0A">
            <w:pPr>
              <w:rPr>
                <w:rFonts w:ascii="Arial" w:hAnsi="Arial" w:cs="Arial"/>
                <w:color w:val="000000"/>
                <w:sz w:val="20"/>
                <w:szCs w:val="20"/>
              </w:rPr>
            </w:pPr>
            <w:r w:rsidRPr="004326E9">
              <w:rPr>
                <w:rFonts w:ascii="Arial" w:hAnsi="Arial" w:cs="Arial"/>
                <w:color w:val="808080" w:themeColor="background1" w:themeShade="80"/>
                <w:sz w:val="20"/>
                <w:szCs w:val="20"/>
              </w:rPr>
              <w:t>(</w:t>
            </w:r>
            <w:proofErr w:type="spellStart"/>
            <w:r w:rsidRPr="004326E9">
              <w:rPr>
                <w:rFonts w:ascii="Arial" w:hAnsi="Arial" w:cs="Arial"/>
                <w:color w:val="808080" w:themeColor="background1" w:themeShade="80"/>
                <w:sz w:val="20"/>
                <w:szCs w:val="20"/>
              </w:rPr>
              <w:t>mazgāšana</w:t>
            </w:r>
            <w:proofErr w:type="spellEnd"/>
            <w:r w:rsidRPr="004326E9">
              <w:rPr>
                <w:rFonts w:ascii="Arial" w:hAnsi="Arial" w:cs="Arial"/>
                <w:color w:val="808080" w:themeColor="background1" w:themeShade="80"/>
                <w:sz w:val="20"/>
                <w:szCs w:val="20"/>
              </w:rPr>
              <w:t xml:space="preserve"> </w:t>
            </w:r>
            <w:proofErr w:type="spellStart"/>
            <w:r w:rsidRPr="004326E9">
              <w:rPr>
                <w:rFonts w:ascii="Arial" w:hAnsi="Arial" w:cs="Arial"/>
                <w:color w:val="808080" w:themeColor="background1" w:themeShade="80"/>
                <w:sz w:val="20"/>
                <w:szCs w:val="20"/>
              </w:rPr>
              <w:t>līdz</w:t>
            </w:r>
            <w:proofErr w:type="spellEnd"/>
            <w:r w:rsidRPr="004326E9">
              <w:rPr>
                <w:rFonts w:ascii="Arial" w:hAnsi="Arial" w:cs="Arial"/>
                <w:color w:val="808080" w:themeColor="background1" w:themeShade="80"/>
                <w:sz w:val="20"/>
                <w:szCs w:val="20"/>
              </w:rPr>
              <w:t xml:space="preserve"> + 60° C, </w:t>
            </w:r>
            <w:proofErr w:type="spellStart"/>
            <w:r w:rsidRPr="004326E9">
              <w:rPr>
                <w:rFonts w:ascii="Arial" w:hAnsi="Arial" w:cs="Arial"/>
                <w:color w:val="808080" w:themeColor="background1" w:themeShade="80"/>
                <w:sz w:val="20"/>
                <w:szCs w:val="20"/>
              </w:rPr>
              <w:t>ķīmiskā</w:t>
            </w:r>
            <w:proofErr w:type="spellEnd"/>
            <w:r w:rsidRPr="004326E9">
              <w:rPr>
                <w:rFonts w:ascii="Arial" w:hAnsi="Arial" w:cs="Arial"/>
                <w:color w:val="808080" w:themeColor="background1" w:themeShade="80"/>
                <w:sz w:val="20"/>
                <w:szCs w:val="20"/>
              </w:rPr>
              <w:t xml:space="preserve"> </w:t>
            </w:r>
            <w:proofErr w:type="spellStart"/>
            <w:r w:rsidRPr="004326E9">
              <w:rPr>
                <w:rFonts w:ascii="Arial" w:hAnsi="Arial" w:cs="Arial"/>
                <w:color w:val="808080" w:themeColor="background1" w:themeShade="80"/>
                <w:sz w:val="20"/>
                <w:szCs w:val="20"/>
              </w:rPr>
              <w:t>tīrīšana</w:t>
            </w:r>
            <w:proofErr w:type="spellEnd"/>
            <w:r w:rsidRPr="004326E9">
              <w:rPr>
                <w:rFonts w:ascii="Arial" w:hAnsi="Arial" w:cs="Arial"/>
                <w:color w:val="808080" w:themeColor="background1" w:themeShade="80"/>
                <w:sz w:val="20"/>
                <w:szCs w:val="20"/>
              </w:rPr>
              <w:t xml:space="preserve"> – </w:t>
            </w:r>
            <w:proofErr w:type="spellStart"/>
            <w:r w:rsidRPr="004326E9">
              <w:rPr>
                <w:rFonts w:ascii="Arial" w:hAnsi="Arial" w:cs="Arial"/>
                <w:color w:val="808080" w:themeColor="background1" w:themeShade="80"/>
                <w:sz w:val="20"/>
                <w:szCs w:val="20"/>
              </w:rPr>
              <w:t>atļauta</w:t>
            </w:r>
            <w:proofErr w:type="spellEnd"/>
            <w:r w:rsidRPr="004326E9">
              <w:rPr>
                <w:rFonts w:ascii="Arial" w:hAnsi="Arial" w:cs="Arial"/>
                <w:color w:val="808080" w:themeColor="background1" w:themeShade="80"/>
                <w:sz w:val="20"/>
                <w:szCs w:val="20"/>
              </w:rPr>
              <w:t xml:space="preserve">, </w:t>
            </w:r>
            <w:proofErr w:type="spellStart"/>
            <w:r w:rsidRPr="004326E9">
              <w:rPr>
                <w:rFonts w:ascii="Arial" w:hAnsi="Arial" w:cs="Arial"/>
                <w:color w:val="808080" w:themeColor="background1" w:themeShade="80"/>
                <w:sz w:val="20"/>
                <w:szCs w:val="20"/>
              </w:rPr>
              <w:t>saudzējošā</w:t>
            </w:r>
            <w:proofErr w:type="spellEnd"/>
            <w:r w:rsidRPr="004326E9">
              <w:rPr>
                <w:rFonts w:ascii="Arial" w:hAnsi="Arial" w:cs="Arial"/>
                <w:color w:val="808080" w:themeColor="background1" w:themeShade="80"/>
                <w:sz w:val="20"/>
                <w:szCs w:val="20"/>
              </w:rPr>
              <w:t xml:space="preserve"> </w:t>
            </w:r>
            <w:proofErr w:type="spellStart"/>
            <w:r w:rsidRPr="004326E9">
              <w:rPr>
                <w:rFonts w:ascii="Arial" w:hAnsi="Arial" w:cs="Arial"/>
                <w:color w:val="808080" w:themeColor="background1" w:themeShade="80"/>
                <w:sz w:val="20"/>
                <w:szCs w:val="20"/>
              </w:rPr>
              <w:t>žāvēšana</w:t>
            </w:r>
            <w:proofErr w:type="spellEnd"/>
            <w:r w:rsidRPr="004326E9">
              <w:rPr>
                <w:rFonts w:ascii="Arial" w:hAnsi="Arial" w:cs="Arial"/>
                <w:color w:val="808080" w:themeColor="background1" w:themeShade="80"/>
                <w:sz w:val="20"/>
                <w:szCs w:val="20"/>
              </w:rPr>
              <w:t xml:space="preserve"> </w:t>
            </w:r>
            <w:proofErr w:type="spellStart"/>
            <w:r w:rsidRPr="004326E9">
              <w:rPr>
                <w:rFonts w:ascii="Arial" w:hAnsi="Arial" w:cs="Arial"/>
                <w:color w:val="808080" w:themeColor="background1" w:themeShade="80"/>
                <w:sz w:val="20"/>
                <w:szCs w:val="20"/>
              </w:rPr>
              <w:t>centrifūgā</w:t>
            </w:r>
            <w:proofErr w:type="spellEnd"/>
            <w:r w:rsidRPr="004326E9">
              <w:rPr>
                <w:rFonts w:ascii="Arial" w:hAnsi="Arial" w:cs="Arial"/>
                <w:color w:val="808080" w:themeColor="background1" w:themeShade="8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74B58CFD" w14:textId="77777777" w:rsidR="004326E9" w:rsidRPr="004326E9" w:rsidRDefault="004326E9" w:rsidP="00AB4A0A">
            <w:pPr>
              <w:jc w:val="center"/>
              <w:rPr>
                <w:rFonts w:ascii="Arial" w:hAnsi="Arial" w:cs="Arial"/>
                <w:color w:val="000000"/>
                <w:sz w:val="20"/>
                <w:szCs w:val="20"/>
              </w:rPr>
            </w:pPr>
            <w:r w:rsidRPr="004326E9">
              <w:rPr>
                <w:rFonts w:ascii="Arial" w:hAnsi="Arial" w:cs="Arial"/>
                <w:color w:val="000000"/>
                <w:sz w:val="20"/>
                <w:szCs w:val="20"/>
              </w:rPr>
              <w:t>gab.</w:t>
            </w:r>
          </w:p>
        </w:tc>
      </w:tr>
      <w:tr w:rsidR="004326E9" w:rsidRPr="004326E9" w14:paraId="2CAB437A" w14:textId="77777777" w:rsidTr="00AB4A0A">
        <w:trPr>
          <w:trHeight w:val="57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813D0CD" w14:textId="77777777" w:rsidR="004326E9" w:rsidRPr="004326E9" w:rsidRDefault="004326E9" w:rsidP="00AB4A0A">
            <w:pPr>
              <w:jc w:val="center"/>
              <w:rPr>
                <w:rFonts w:ascii="Arial" w:hAnsi="Arial" w:cs="Arial"/>
                <w:color w:val="000000"/>
                <w:sz w:val="20"/>
                <w:szCs w:val="20"/>
              </w:rPr>
            </w:pPr>
            <w:r w:rsidRPr="004326E9">
              <w:rPr>
                <w:rFonts w:ascii="Arial" w:hAnsi="Arial" w:cs="Arial"/>
                <w:color w:val="000000"/>
                <w:sz w:val="20"/>
                <w:szCs w:val="20"/>
              </w:rPr>
              <w:t>1.6.</w:t>
            </w:r>
          </w:p>
        </w:tc>
        <w:tc>
          <w:tcPr>
            <w:tcW w:w="7315" w:type="dxa"/>
            <w:tcBorders>
              <w:top w:val="nil"/>
              <w:left w:val="nil"/>
              <w:bottom w:val="single" w:sz="4" w:space="0" w:color="auto"/>
              <w:right w:val="single" w:sz="4" w:space="0" w:color="auto"/>
            </w:tcBorders>
            <w:shd w:val="clear" w:color="auto" w:fill="auto"/>
            <w:vAlign w:val="bottom"/>
            <w:hideMark/>
          </w:tcPr>
          <w:p w14:paraId="1B3E1520" w14:textId="77777777" w:rsidR="004326E9" w:rsidRPr="004326E9" w:rsidRDefault="004326E9" w:rsidP="00AB4A0A">
            <w:pPr>
              <w:rPr>
                <w:rFonts w:ascii="Arial" w:hAnsi="Arial" w:cs="Arial"/>
                <w:color w:val="000000"/>
                <w:sz w:val="20"/>
                <w:szCs w:val="20"/>
              </w:rPr>
            </w:pPr>
            <w:proofErr w:type="spellStart"/>
            <w:r w:rsidRPr="004326E9">
              <w:rPr>
                <w:rFonts w:ascii="Arial" w:hAnsi="Arial" w:cs="Arial"/>
                <w:color w:val="000000"/>
                <w:sz w:val="20"/>
                <w:szCs w:val="20"/>
              </w:rPr>
              <w:t>Paaugstinātas</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redzamības</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siltais</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kombinezons</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poliesters</w:t>
            </w:r>
            <w:proofErr w:type="spellEnd"/>
            <w:r w:rsidRPr="004326E9">
              <w:rPr>
                <w:rFonts w:ascii="Arial" w:hAnsi="Arial" w:cs="Arial"/>
                <w:color w:val="000000"/>
                <w:sz w:val="20"/>
                <w:szCs w:val="20"/>
              </w:rPr>
              <w:t>)</w:t>
            </w:r>
          </w:p>
          <w:p w14:paraId="37BD3F7F" w14:textId="77777777" w:rsidR="004326E9" w:rsidRPr="004326E9" w:rsidRDefault="004326E9" w:rsidP="00AB4A0A">
            <w:pPr>
              <w:rPr>
                <w:rFonts w:ascii="Arial" w:hAnsi="Arial" w:cs="Arial"/>
                <w:color w:val="000000"/>
                <w:sz w:val="20"/>
                <w:szCs w:val="20"/>
              </w:rPr>
            </w:pPr>
            <w:r w:rsidRPr="004326E9">
              <w:rPr>
                <w:rFonts w:ascii="Arial" w:hAnsi="Arial" w:cs="Arial"/>
                <w:color w:val="808080" w:themeColor="background1" w:themeShade="80"/>
                <w:sz w:val="20"/>
                <w:szCs w:val="20"/>
              </w:rPr>
              <w:t>(</w:t>
            </w:r>
            <w:proofErr w:type="spellStart"/>
            <w:r w:rsidRPr="004326E9">
              <w:rPr>
                <w:rFonts w:ascii="Arial" w:hAnsi="Arial" w:cs="Arial"/>
                <w:color w:val="808080" w:themeColor="background1" w:themeShade="80"/>
                <w:sz w:val="20"/>
                <w:szCs w:val="20"/>
              </w:rPr>
              <w:t>mazgāšana</w:t>
            </w:r>
            <w:proofErr w:type="spellEnd"/>
            <w:r w:rsidRPr="004326E9">
              <w:rPr>
                <w:rFonts w:ascii="Arial" w:hAnsi="Arial" w:cs="Arial"/>
                <w:color w:val="808080" w:themeColor="background1" w:themeShade="80"/>
                <w:sz w:val="20"/>
                <w:szCs w:val="20"/>
              </w:rPr>
              <w:t xml:space="preserve"> </w:t>
            </w:r>
            <w:proofErr w:type="spellStart"/>
            <w:r w:rsidRPr="004326E9">
              <w:rPr>
                <w:rFonts w:ascii="Arial" w:hAnsi="Arial" w:cs="Arial"/>
                <w:color w:val="808080" w:themeColor="background1" w:themeShade="80"/>
                <w:sz w:val="20"/>
                <w:szCs w:val="20"/>
              </w:rPr>
              <w:t>līdz</w:t>
            </w:r>
            <w:proofErr w:type="spellEnd"/>
            <w:r w:rsidRPr="004326E9">
              <w:rPr>
                <w:rFonts w:ascii="Arial" w:hAnsi="Arial" w:cs="Arial"/>
                <w:color w:val="808080" w:themeColor="background1" w:themeShade="80"/>
                <w:sz w:val="20"/>
                <w:szCs w:val="20"/>
              </w:rPr>
              <w:t xml:space="preserve"> + 60° C, </w:t>
            </w:r>
            <w:proofErr w:type="spellStart"/>
            <w:r w:rsidRPr="004326E9">
              <w:rPr>
                <w:rFonts w:ascii="Arial" w:hAnsi="Arial" w:cs="Arial"/>
                <w:color w:val="808080" w:themeColor="background1" w:themeShade="80"/>
                <w:sz w:val="20"/>
                <w:szCs w:val="20"/>
              </w:rPr>
              <w:t>ķīmiskā</w:t>
            </w:r>
            <w:proofErr w:type="spellEnd"/>
            <w:r w:rsidRPr="004326E9">
              <w:rPr>
                <w:rFonts w:ascii="Arial" w:hAnsi="Arial" w:cs="Arial"/>
                <w:color w:val="808080" w:themeColor="background1" w:themeShade="80"/>
                <w:sz w:val="20"/>
                <w:szCs w:val="20"/>
              </w:rPr>
              <w:t xml:space="preserve"> </w:t>
            </w:r>
            <w:proofErr w:type="spellStart"/>
            <w:r w:rsidRPr="004326E9">
              <w:rPr>
                <w:rFonts w:ascii="Arial" w:hAnsi="Arial" w:cs="Arial"/>
                <w:color w:val="808080" w:themeColor="background1" w:themeShade="80"/>
                <w:sz w:val="20"/>
                <w:szCs w:val="20"/>
              </w:rPr>
              <w:t>tīrīšana</w:t>
            </w:r>
            <w:proofErr w:type="spellEnd"/>
            <w:r w:rsidRPr="004326E9">
              <w:rPr>
                <w:rFonts w:ascii="Arial" w:hAnsi="Arial" w:cs="Arial"/>
                <w:color w:val="808080" w:themeColor="background1" w:themeShade="80"/>
                <w:sz w:val="20"/>
                <w:szCs w:val="20"/>
              </w:rPr>
              <w:t xml:space="preserve"> – </w:t>
            </w:r>
            <w:proofErr w:type="spellStart"/>
            <w:r w:rsidRPr="004326E9">
              <w:rPr>
                <w:rFonts w:ascii="Arial" w:hAnsi="Arial" w:cs="Arial"/>
                <w:color w:val="808080" w:themeColor="background1" w:themeShade="80"/>
                <w:sz w:val="20"/>
                <w:szCs w:val="20"/>
              </w:rPr>
              <w:t>atļauta</w:t>
            </w:r>
            <w:proofErr w:type="spellEnd"/>
            <w:r w:rsidRPr="004326E9">
              <w:rPr>
                <w:rFonts w:ascii="Arial" w:hAnsi="Arial" w:cs="Arial"/>
                <w:color w:val="808080" w:themeColor="background1" w:themeShade="80"/>
                <w:sz w:val="20"/>
                <w:szCs w:val="20"/>
              </w:rPr>
              <w:t xml:space="preserve">, </w:t>
            </w:r>
            <w:proofErr w:type="spellStart"/>
            <w:r w:rsidRPr="004326E9">
              <w:rPr>
                <w:rFonts w:ascii="Arial" w:hAnsi="Arial" w:cs="Arial"/>
                <w:color w:val="808080" w:themeColor="background1" w:themeShade="80"/>
                <w:sz w:val="20"/>
                <w:szCs w:val="20"/>
              </w:rPr>
              <w:t>saudzējošā</w:t>
            </w:r>
            <w:proofErr w:type="spellEnd"/>
            <w:r w:rsidRPr="004326E9">
              <w:rPr>
                <w:rFonts w:ascii="Arial" w:hAnsi="Arial" w:cs="Arial"/>
                <w:color w:val="808080" w:themeColor="background1" w:themeShade="80"/>
                <w:sz w:val="20"/>
                <w:szCs w:val="20"/>
              </w:rPr>
              <w:t xml:space="preserve"> </w:t>
            </w:r>
            <w:proofErr w:type="spellStart"/>
            <w:r w:rsidRPr="004326E9">
              <w:rPr>
                <w:rFonts w:ascii="Arial" w:hAnsi="Arial" w:cs="Arial"/>
                <w:color w:val="808080" w:themeColor="background1" w:themeShade="80"/>
                <w:sz w:val="20"/>
                <w:szCs w:val="20"/>
              </w:rPr>
              <w:t>žāvēšana</w:t>
            </w:r>
            <w:proofErr w:type="spellEnd"/>
            <w:r w:rsidRPr="004326E9">
              <w:rPr>
                <w:rFonts w:ascii="Arial" w:hAnsi="Arial" w:cs="Arial"/>
                <w:color w:val="808080" w:themeColor="background1" w:themeShade="80"/>
                <w:sz w:val="20"/>
                <w:szCs w:val="20"/>
              </w:rPr>
              <w:t xml:space="preserve"> </w:t>
            </w:r>
            <w:proofErr w:type="spellStart"/>
            <w:r w:rsidRPr="004326E9">
              <w:rPr>
                <w:rFonts w:ascii="Arial" w:hAnsi="Arial" w:cs="Arial"/>
                <w:color w:val="808080" w:themeColor="background1" w:themeShade="80"/>
                <w:sz w:val="20"/>
                <w:szCs w:val="20"/>
              </w:rPr>
              <w:t>centrifūgā</w:t>
            </w:r>
            <w:proofErr w:type="spellEnd"/>
            <w:r w:rsidRPr="004326E9">
              <w:rPr>
                <w:rFonts w:ascii="Arial" w:hAnsi="Arial" w:cs="Arial"/>
                <w:color w:val="808080" w:themeColor="background1" w:themeShade="8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7239C0ED" w14:textId="77777777" w:rsidR="004326E9" w:rsidRPr="004326E9" w:rsidRDefault="004326E9" w:rsidP="00AB4A0A">
            <w:pPr>
              <w:jc w:val="center"/>
              <w:rPr>
                <w:rFonts w:ascii="Arial" w:hAnsi="Arial" w:cs="Arial"/>
                <w:color w:val="000000"/>
                <w:sz w:val="20"/>
                <w:szCs w:val="20"/>
              </w:rPr>
            </w:pPr>
            <w:r w:rsidRPr="004326E9">
              <w:rPr>
                <w:rFonts w:ascii="Arial" w:hAnsi="Arial" w:cs="Arial"/>
                <w:color w:val="000000"/>
                <w:sz w:val="20"/>
                <w:szCs w:val="20"/>
              </w:rPr>
              <w:t>gab.</w:t>
            </w:r>
          </w:p>
        </w:tc>
      </w:tr>
      <w:tr w:rsidR="004326E9" w:rsidRPr="004326E9" w14:paraId="5B03DC51" w14:textId="77777777" w:rsidTr="00AB4A0A">
        <w:trPr>
          <w:trHeight w:val="57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1487111" w14:textId="77777777" w:rsidR="004326E9" w:rsidRPr="004326E9" w:rsidRDefault="004326E9" w:rsidP="00AB4A0A">
            <w:pPr>
              <w:jc w:val="center"/>
              <w:rPr>
                <w:rFonts w:ascii="Arial" w:hAnsi="Arial" w:cs="Arial"/>
                <w:color w:val="000000"/>
                <w:sz w:val="20"/>
                <w:szCs w:val="20"/>
              </w:rPr>
            </w:pPr>
            <w:r w:rsidRPr="004326E9">
              <w:rPr>
                <w:rFonts w:ascii="Arial" w:hAnsi="Arial" w:cs="Arial"/>
                <w:color w:val="000000"/>
                <w:sz w:val="20"/>
                <w:szCs w:val="20"/>
              </w:rPr>
              <w:t>1.7.</w:t>
            </w:r>
          </w:p>
        </w:tc>
        <w:tc>
          <w:tcPr>
            <w:tcW w:w="7315" w:type="dxa"/>
            <w:tcBorders>
              <w:top w:val="nil"/>
              <w:left w:val="nil"/>
              <w:bottom w:val="single" w:sz="4" w:space="0" w:color="auto"/>
              <w:right w:val="single" w:sz="4" w:space="0" w:color="auto"/>
            </w:tcBorders>
            <w:shd w:val="clear" w:color="auto" w:fill="auto"/>
            <w:vAlign w:val="center"/>
            <w:hideMark/>
          </w:tcPr>
          <w:p w14:paraId="13267989" w14:textId="77777777" w:rsidR="004326E9" w:rsidRPr="004326E9" w:rsidRDefault="004326E9" w:rsidP="00AB4A0A">
            <w:pPr>
              <w:rPr>
                <w:rFonts w:ascii="Arial" w:hAnsi="Arial" w:cs="Arial"/>
                <w:color w:val="000000"/>
                <w:sz w:val="20"/>
                <w:szCs w:val="20"/>
              </w:rPr>
            </w:pPr>
            <w:proofErr w:type="spellStart"/>
            <w:r w:rsidRPr="004326E9">
              <w:rPr>
                <w:rFonts w:ascii="Arial" w:hAnsi="Arial" w:cs="Arial"/>
                <w:color w:val="000000"/>
                <w:sz w:val="20"/>
                <w:szCs w:val="20"/>
              </w:rPr>
              <w:t>Paaugstinātas</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redzamības</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siltās</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bikses</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poliesters</w:t>
            </w:r>
            <w:proofErr w:type="spellEnd"/>
            <w:r w:rsidRPr="004326E9">
              <w:rPr>
                <w:rFonts w:ascii="Arial" w:hAnsi="Arial" w:cs="Arial"/>
                <w:color w:val="000000"/>
                <w:sz w:val="20"/>
                <w:szCs w:val="20"/>
              </w:rPr>
              <w:t>)</w:t>
            </w:r>
          </w:p>
          <w:p w14:paraId="461146E0" w14:textId="77777777" w:rsidR="004326E9" w:rsidRPr="004326E9" w:rsidRDefault="004326E9" w:rsidP="00AB4A0A">
            <w:pPr>
              <w:rPr>
                <w:rFonts w:ascii="Arial" w:hAnsi="Arial" w:cs="Arial"/>
                <w:color w:val="000000"/>
                <w:sz w:val="20"/>
                <w:szCs w:val="20"/>
              </w:rPr>
            </w:pPr>
            <w:r w:rsidRPr="004326E9">
              <w:rPr>
                <w:rFonts w:ascii="Arial" w:hAnsi="Arial" w:cs="Arial"/>
                <w:color w:val="808080" w:themeColor="background1" w:themeShade="80"/>
                <w:sz w:val="20"/>
                <w:szCs w:val="20"/>
              </w:rPr>
              <w:t>(</w:t>
            </w:r>
            <w:proofErr w:type="spellStart"/>
            <w:r w:rsidRPr="004326E9">
              <w:rPr>
                <w:rFonts w:ascii="Arial" w:hAnsi="Arial" w:cs="Arial"/>
                <w:color w:val="808080" w:themeColor="background1" w:themeShade="80"/>
                <w:sz w:val="20"/>
                <w:szCs w:val="20"/>
              </w:rPr>
              <w:t>mazgāšana</w:t>
            </w:r>
            <w:proofErr w:type="spellEnd"/>
            <w:r w:rsidRPr="004326E9">
              <w:rPr>
                <w:rFonts w:ascii="Arial" w:hAnsi="Arial" w:cs="Arial"/>
                <w:color w:val="808080" w:themeColor="background1" w:themeShade="80"/>
                <w:sz w:val="20"/>
                <w:szCs w:val="20"/>
              </w:rPr>
              <w:t xml:space="preserve"> </w:t>
            </w:r>
            <w:proofErr w:type="spellStart"/>
            <w:r w:rsidRPr="004326E9">
              <w:rPr>
                <w:rFonts w:ascii="Arial" w:hAnsi="Arial" w:cs="Arial"/>
                <w:color w:val="808080" w:themeColor="background1" w:themeShade="80"/>
                <w:sz w:val="20"/>
                <w:szCs w:val="20"/>
              </w:rPr>
              <w:t>līdz</w:t>
            </w:r>
            <w:proofErr w:type="spellEnd"/>
            <w:r w:rsidRPr="004326E9">
              <w:rPr>
                <w:rFonts w:ascii="Arial" w:hAnsi="Arial" w:cs="Arial"/>
                <w:color w:val="808080" w:themeColor="background1" w:themeShade="80"/>
                <w:sz w:val="20"/>
                <w:szCs w:val="20"/>
              </w:rPr>
              <w:t xml:space="preserve"> + 60° C, </w:t>
            </w:r>
            <w:proofErr w:type="spellStart"/>
            <w:r w:rsidRPr="004326E9">
              <w:rPr>
                <w:rFonts w:ascii="Arial" w:hAnsi="Arial" w:cs="Arial"/>
                <w:color w:val="808080" w:themeColor="background1" w:themeShade="80"/>
                <w:sz w:val="20"/>
                <w:szCs w:val="20"/>
              </w:rPr>
              <w:t>ķīmiskā</w:t>
            </w:r>
            <w:proofErr w:type="spellEnd"/>
            <w:r w:rsidRPr="004326E9">
              <w:rPr>
                <w:rFonts w:ascii="Arial" w:hAnsi="Arial" w:cs="Arial"/>
                <w:color w:val="808080" w:themeColor="background1" w:themeShade="80"/>
                <w:sz w:val="20"/>
                <w:szCs w:val="20"/>
              </w:rPr>
              <w:t xml:space="preserve"> </w:t>
            </w:r>
            <w:proofErr w:type="spellStart"/>
            <w:r w:rsidRPr="004326E9">
              <w:rPr>
                <w:rFonts w:ascii="Arial" w:hAnsi="Arial" w:cs="Arial"/>
                <w:color w:val="808080" w:themeColor="background1" w:themeShade="80"/>
                <w:sz w:val="20"/>
                <w:szCs w:val="20"/>
              </w:rPr>
              <w:t>tīrīšana</w:t>
            </w:r>
            <w:proofErr w:type="spellEnd"/>
            <w:r w:rsidRPr="004326E9">
              <w:rPr>
                <w:rFonts w:ascii="Arial" w:hAnsi="Arial" w:cs="Arial"/>
                <w:color w:val="808080" w:themeColor="background1" w:themeShade="80"/>
                <w:sz w:val="20"/>
                <w:szCs w:val="20"/>
              </w:rPr>
              <w:t xml:space="preserve"> – </w:t>
            </w:r>
            <w:proofErr w:type="spellStart"/>
            <w:r w:rsidRPr="004326E9">
              <w:rPr>
                <w:rFonts w:ascii="Arial" w:hAnsi="Arial" w:cs="Arial"/>
                <w:color w:val="808080" w:themeColor="background1" w:themeShade="80"/>
                <w:sz w:val="20"/>
                <w:szCs w:val="20"/>
              </w:rPr>
              <w:t>atļauta</w:t>
            </w:r>
            <w:proofErr w:type="spellEnd"/>
            <w:r w:rsidRPr="004326E9">
              <w:rPr>
                <w:rFonts w:ascii="Arial" w:hAnsi="Arial" w:cs="Arial"/>
                <w:color w:val="808080" w:themeColor="background1" w:themeShade="80"/>
                <w:sz w:val="20"/>
                <w:szCs w:val="20"/>
              </w:rPr>
              <w:t xml:space="preserve">, </w:t>
            </w:r>
            <w:proofErr w:type="spellStart"/>
            <w:r w:rsidRPr="004326E9">
              <w:rPr>
                <w:rFonts w:ascii="Arial" w:hAnsi="Arial" w:cs="Arial"/>
                <w:color w:val="808080" w:themeColor="background1" w:themeShade="80"/>
                <w:sz w:val="20"/>
                <w:szCs w:val="20"/>
              </w:rPr>
              <w:t>saudzējošā</w:t>
            </w:r>
            <w:proofErr w:type="spellEnd"/>
            <w:r w:rsidRPr="004326E9">
              <w:rPr>
                <w:rFonts w:ascii="Arial" w:hAnsi="Arial" w:cs="Arial"/>
                <w:color w:val="808080" w:themeColor="background1" w:themeShade="80"/>
                <w:sz w:val="20"/>
                <w:szCs w:val="20"/>
              </w:rPr>
              <w:t xml:space="preserve"> </w:t>
            </w:r>
            <w:proofErr w:type="spellStart"/>
            <w:r w:rsidRPr="004326E9">
              <w:rPr>
                <w:rFonts w:ascii="Arial" w:hAnsi="Arial" w:cs="Arial"/>
                <w:color w:val="808080" w:themeColor="background1" w:themeShade="80"/>
                <w:sz w:val="20"/>
                <w:szCs w:val="20"/>
              </w:rPr>
              <w:t>žāvēšana</w:t>
            </w:r>
            <w:proofErr w:type="spellEnd"/>
            <w:r w:rsidRPr="004326E9">
              <w:rPr>
                <w:rFonts w:ascii="Arial" w:hAnsi="Arial" w:cs="Arial"/>
                <w:color w:val="808080" w:themeColor="background1" w:themeShade="80"/>
                <w:sz w:val="20"/>
                <w:szCs w:val="20"/>
              </w:rPr>
              <w:t xml:space="preserve"> </w:t>
            </w:r>
            <w:proofErr w:type="spellStart"/>
            <w:r w:rsidRPr="004326E9">
              <w:rPr>
                <w:rFonts w:ascii="Arial" w:hAnsi="Arial" w:cs="Arial"/>
                <w:color w:val="808080" w:themeColor="background1" w:themeShade="80"/>
                <w:sz w:val="20"/>
                <w:szCs w:val="20"/>
              </w:rPr>
              <w:t>centrifūgā</w:t>
            </w:r>
            <w:proofErr w:type="spellEnd"/>
            <w:r w:rsidRPr="004326E9">
              <w:rPr>
                <w:rFonts w:ascii="Arial" w:hAnsi="Arial" w:cs="Arial"/>
                <w:color w:val="808080" w:themeColor="background1" w:themeShade="8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1FD8CB81" w14:textId="77777777" w:rsidR="004326E9" w:rsidRPr="004326E9" w:rsidRDefault="004326E9" w:rsidP="00AB4A0A">
            <w:pPr>
              <w:jc w:val="center"/>
              <w:rPr>
                <w:rFonts w:ascii="Arial" w:hAnsi="Arial" w:cs="Arial"/>
                <w:color w:val="000000"/>
                <w:sz w:val="20"/>
                <w:szCs w:val="20"/>
              </w:rPr>
            </w:pPr>
            <w:r w:rsidRPr="004326E9">
              <w:rPr>
                <w:rFonts w:ascii="Arial" w:hAnsi="Arial" w:cs="Arial"/>
                <w:color w:val="000000"/>
                <w:sz w:val="20"/>
                <w:szCs w:val="20"/>
              </w:rPr>
              <w:t>gab.</w:t>
            </w:r>
          </w:p>
        </w:tc>
      </w:tr>
      <w:tr w:rsidR="004326E9" w:rsidRPr="004326E9" w14:paraId="71E99D0B" w14:textId="77777777" w:rsidTr="00AB4A0A">
        <w:trPr>
          <w:trHeight w:val="28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E280211" w14:textId="77777777" w:rsidR="004326E9" w:rsidRPr="004326E9" w:rsidRDefault="004326E9" w:rsidP="00AB4A0A">
            <w:pPr>
              <w:jc w:val="center"/>
              <w:rPr>
                <w:rFonts w:ascii="Arial" w:hAnsi="Arial" w:cs="Arial"/>
                <w:color w:val="000000"/>
                <w:sz w:val="20"/>
                <w:szCs w:val="20"/>
              </w:rPr>
            </w:pPr>
            <w:r w:rsidRPr="004326E9">
              <w:rPr>
                <w:rFonts w:ascii="Arial" w:hAnsi="Arial" w:cs="Arial"/>
                <w:color w:val="000000"/>
                <w:sz w:val="20"/>
                <w:szCs w:val="20"/>
              </w:rPr>
              <w:t>1.8.</w:t>
            </w:r>
          </w:p>
        </w:tc>
        <w:tc>
          <w:tcPr>
            <w:tcW w:w="7315" w:type="dxa"/>
            <w:tcBorders>
              <w:top w:val="nil"/>
              <w:left w:val="nil"/>
              <w:bottom w:val="single" w:sz="4" w:space="0" w:color="auto"/>
              <w:right w:val="single" w:sz="4" w:space="0" w:color="auto"/>
            </w:tcBorders>
            <w:shd w:val="clear" w:color="auto" w:fill="auto"/>
            <w:noWrap/>
            <w:vAlign w:val="bottom"/>
            <w:hideMark/>
          </w:tcPr>
          <w:p w14:paraId="1FE41C92" w14:textId="77777777" w:rsidR="004326E9" w:rsidRPr="004326E9" w:rsidRDefault="004326E9" w:rsidP="00AB4A0A">
            <w:pPr>
              <w:rPr>
                <w:rFonts w:ascii="Arial" w:hAnsi="Arial" w:cs="Arial"/>
                <w:color w:val="000000"/>
                <w:sz w:val="20"/>
                <w:szCs w:val="20"/>
              </w:rPr>
            </w:pPr>
            <w:r w:rsidRPr="004326E9">
              <w:rPr>
                <w:rFonts w:ascii="Arial" w:hAnsi="Arial" w:cs="Arial"/>
                <w:color w:val="000000"/>
                <w:sz w:val="20"/>
                <w:szCs w:val="20"/>
              </w:rPr>
              <w:t>T-</w:t>
            </w:r>
            <w:proofErr w:type="spellStart"/>
            <w:r w:rsidRPr="004326E9">
              <w:rPr>
                <w:rFonts w:ascii="Arial" w:hAnsi="Arial" w:cs="Arial"/>
                <w:color w:val="000000"/>
                <w:sz w:val="20"/>
                <w:szCs w:val="20"/>
              </w:rPr>
              <w:t>krekla</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mazgāšana</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kokvilna</w:t>
            </w:r>
            <w:proofErr w:type="spellEnd"/>
            <w:r w:rsidRPr="004326E9">
              <w:rPr>
                <w:rFonts w:ascii="Arial" w:hAnsi="Arial" w:cs="Arial"/>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0D28D114" w14:textId="77777777" w:rsidR="004326E9" w:rsidRPr="004326E9" w:rsidRDefault="004326E9" w:rsidP="00AB4A0A">
            <w:pPr>
              <w:jc w:val="center"/>
              <w:rPr>
                <w:rFonts w:ascii="Arial" w:hAnsi="Arial" w:cs="Arial"/>
                <w:color w:val="000000"/>
                <w:sz w:val="20"/>
                <w:szCs w:val="20"/>
              </w:rPr>
            </w:pPr>
            <w:r w:rsidRPr="004326E9">
              <w:rPr>
                <w:rFonts w:ascii="Arial" w:hAnsi="Arial" w:cs="Arial"/>
                <w:color w:val="000000"/>
                <w:sz w:val="20"/>
                <w:szCs w:val="20"/>
              </w:rPr>
              <w:t>gab.</w:t>
            </w:r>
          </w:p>
        </w:tc>
      </w:tr>
      <w:tr w:rsidR="004326E9" w:rsidRPr="004326E9" w14:paraId="3403B550" w14:textId="77777777" w:rsidTr="00AB4A0A">
        <w:trPr>
          <w:trHeight w:val="28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A3A925A" w14:textId="77777777" w:rsidR="004326E9" w:rsidRPr="004326E9" w:rsidRDefault="004326E9" w:rsidP="00AB4A0A">
            <w:pPr>
              <w:jc w:val="center"/>
              <w:rPr>
                <w:rFonts w:ascii="Arial" w:hAnsi="Arial" w:cs="Arial"/>
                <w:color w:val="000000"/>
                <w:sz w:val="20"/>
                <w:szCs w:val="20"/>
              </w:rPr>
            </w:pPr>
            <w:r w:rsidRPr="004326E9">
              <w:rPr>
                <w:rFonts w:ascii="Arial" w:hAnsi="Arial" w:cs="Arial"/>
                <w:color w:val="000000"/>
                <w:sz w:val="20"/>
                <w:szCs w:val="20"/>
              </w:rPr>
              <w:t>1.9.</w:t>
            </w:r>
          </w:p>
        </w:tc>
        <w:tc>
          <w:tcPr>
            <w:tcW w:w="7315" w:type="dxa"/>
            <w:tcBorders>
              <w:top w:val="nil"/>
              <w:left w:val="nil"/>
              <w:bottom w:val="single" w:sz="4" w:space="0" w:color="auto"/>
              <w:right w:val="single" w:sz="4" w:space="0" w:color="auto"/>
            </w:tcBorders>
            <w:shd w:val="clear" w:color="auto" w:fill="auto"/>
            <w:noWrap/>
            <w:vAlign w:val="bottom"/>
            <w:hideMark/>
          </w:tcPr>
          <w:p w14:paraId="240D5B24" w14:textId="77777777" w:rsidR="004326E9" w:rsidRPr="004326E9" w:rsidRDefault="004326E9" w:rsidP="00AB4A0A">
            <w:pPr>
              <w:rPr>
                <w:rFonts w:ascii="Arial" w:hAnsi="Arial" w:cs="Arial"/>
                <w:color w:val="000000"/>
                <w:sz w:val="20"/>
                <w:szCs w:val="20"/>
              </w:rPr>
            </w:pPr>
            <w:proofErr w:type="spellStart"/>
            <w:r w:rsidRPr="004326E9">
              <w:rPr>
                <w:rFonts w:ascii="Arial" w:hAnsi="Arial" w:cs="Arial"/>
                <w:color w:val="000000"/>
                <w:sz w:val="20"/>
                <w:szCs w:val="20"/>
              </w:rPr>
              <w:t>Krekla</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mazgāšana</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2F6E42C1" w14:textId="77777777" w:rsidR="004326E9" w:rsidRPr="004326E9" w:rsidRDefault="004326E9" w:rsidP="00AB4A0A">
            <w:pPr>
              <w:jc w:val="center"/>
              <w:rPr>
                <w:rFonts w:ascii="Arial" w:hAnsi="Arial" w:cs="Arial"/>
                <w:color w:val="000000"/>
                <w:sz w:val="20"/>
                <w:szCs w:val="20"/>
              </w:rPr>
            </w:pPr>
            <w:r w:rsidRPr="004326E9">
              <w:rPr>
                <w:rFonts w:ascii="Arial" w:hAnsi="Arial" w:cs="Arial"/>
                <w:color w:val="000000"/>
                <w:sz w:val="20"/>
                <w:szCs w:val="20"/>
              </w:rPr>
              <w:t>gab.</w:t>
            </w:r>
          </w:p>
        </w:tc>
      </w:tr>
      <w:tr w:rsidR="004326E9" w:rsidRPr="004326E9" w14:paraId="08EABD2F" w14:textId="77777777" w:rsidTr="00AB4A0A">
        <w:trPr>
          <w:trHeight w:val="33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D4F97AE" w14:textId="77777777" w:rsidR="004326E9" w:rsidRPr="004326E9" w:rsidRDefault="004326E9" w:rsidP="00AB4A0A">
            <w:pPr>
              <w:jc w:val="center"/>
              <w:rPr>
                <w:rFonts w:ascii="Arial" w:hAnsi="Arial" w:cs="Arial"/>
                <w:color w:val="000000"/>
                <w:sz w:val="20"/>
                <w:szCs w:val="20"/>
              </w:rPr>
            </w:pPr>
            <w:r w:rsidRPr="004326E9">
              <w:rPr>
                <w:rFonts w:ascii="Arial" w:hAnsi="Arial" w:cs="Arial"/>
                <w:color w:val="000000"/>
                <w:sz w:val="20"/>
                <w:szCs w:val="20"/>
              </w:rPr>
              <w:t>1.10.</w:t>
            </w:r>
          </w:p>
        </w:tc>
        <w:tc>
          <w:tcPr>
            <w:tcW w:w="7315" w:type="dxa"/>
            <w:tcBorders>
              <w:top w:val="nil"/>
              <w:left w:val="nil"/>
              <w:bottom w:val="single" w:sz="4" w:space="0" w:color="auto"/>
              <w:right w:val="single" w:sz="4" w:space="0" w:color="auto"/>
            </w:tcBorders>
            <w:shd w:val="clear" w:color="auto" w:fill="auto"/>
            <w:noWrap/>
            <w:vAlign w:val="bottom"/>
            <w:hideMark/>
          </w:tcPr>
          <w:p w14:paraId="417AAAFA" w14:textId="77777777" w:rsidR="004326E9" w:rsidRPr="004326E9" w:rsidRDefault="004326E9" w:rsidP="00AB4A0A">
            <w:pPr>
              <w:rPr>
                <w:rFonts w:ascii="Arial" w:hAnsi="Arial" w:cs="Arial"/>
                <w:color w:val="000000"/>
                <w:sz w:val="20"/>
                <w:szCs w:val="20"/>
              </w:rPr>
            </w:pPr>
            <w:proofErr w:type="spellStart"/>
            <w:r w:rsidRPr="004326E9">
              <w:rPr>
                <w:rFonts w:ascii="Arial" w:hAnsi="Arial" w:cs="Arial"/>
                <w:color w:val="000000"/>
                <w:sz w:val="20"/>
                <w:szCs w:val="20"/>
              </w:rPr>
              <w:t>Signālveste</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poliesters</w:t>
            </w:r>
            <w:proofErr w:type="spellEnd"/>
            <w:r w:rsidRPr="004326E9">
              <w:rPr>
                <w:rFonts w:ascii="Arial" w:hAnsi="Arial" w:cs="Arial"/>
                <w:color w:val="000000"/>
                <w:sz w:val="20"/>
                <w:szCs w:val="20"/>
              </w:rPr>
              <w:t>)</w:t>
            </w:r>
          </w:p>
          <w:p w14:paraId="19FE1E93" w14:textId="77777777" w:rsidR="004326E9" w:rsidRPr="004326E9" w:rsidRDefault="004326E9" w:rsidP="00AB4A0A">
            <w:pPr>
              <w:rPr>
                <w:rFonts w:ascii="Arial" w:hAnsi="Arial" w:cs="Arial"/>
                <w:color w:val="000000"/>
                <w:sz w:val="20"/>
                <w:szCs w:val="20"/>
              </w:rPr>
            </w:pPr>
            <w:r w:rsidRPr="004326E9">
              <w:rPr>
                <w:rFonts w:ascii="Arial" w:hAnsi="Arial" w:cs="Arial"/>
                <w:color w:val="808080" w:themeColor="background1" w:themeShade="80"/>
                <w:sz w:val="20"/>
                <w:szCs w:val="20"/>
              </w:rPr>
              <w:t>(</w:t>
            </w:r>
            <w:proofErr w:type="spellStart"/>
            <w:r w:rsidRPr="004326E9">
              <w:rPr>
                <w:rFonts w:ascii="Arial" w:hAnsi="Arial" w:cs="Arial"/>
                <w:color w:val="808080" w:themeColor="background1" w:themeShade="80"/>
                <w:sz w:val="20"/>
                <w:szCs w:val="20"/>
              </w:rPr>
              <w:t>mazgāšanas</w:t>
            </w:r>
            <w:proofErr w:type="spellEnd"/>
            <w:r w:rsidRPr="004326E9">
              <w:rPr>
                <w:rFonts w:ascii="Arial" w:hAnsi="Arial" w:cs="Arial"/>
                <w:color w:val="808080" w:themeColor="background1" w:themeShade="80"/>
                <w:sz w:val="20"/>
                <w:szCs w:val="20"/>
              </w:rPr>
              <w:t xml:space="preserve"> </w:t>
            </w:r>
            <w:proofErr w:type="spellStart"/>
            <w:r w:rsidRPr="004326E9">
              <w:rPr>
                <w:rFonts w:ascii="Arial" w:hAnsi="Arial" w:cs="Arial"/>
                <w:color w:val="808080" w:themeColor="background1" w:themeShade="80"/>
                <w:sz w:val="20"/>
                <w:szCs w:val="20"/>
              </w:rPr>
              <w:t>temperatūra</w:t>
            </w:r>
            <w:proofErr w:type="spellEnd"/>
            <w:r w:rsidRPr="004326E9">
              <w:rPr>
                <w:rFonts w:ascii="Arial" w:hAnsi="Arial" w:cs="Arial"/>
                <w:color w:val="808080" w:themeColor="background1" w:themeShade="80"/>
                <w:sz w:val="20"/>
                <w:szCs w:val="20"/>
              </w:rPr>
              <w:t xml:space="preserve"> 30o- 60o Co </w:t>
            </w:r>
            <w:proofErr w:type="spellStart"/>
            <w:r w:rsidRPr="004326E9">
              <w:rPr>
                <w:rFonts w:ascii="Arial" w:hAnsi="Arial" w:cs="Arial"/>
                <w:color w:val="808080" w:themeColor="background1" w:themeShade="80"/>
                <w:sz w:val="20"/>
                <w:szCs w:val="20"/>
              </w:rPr>
              <w:t>līdz</w:t>
            </w:r>
            <w:proofErr w:type="spellEnd"/>
            <w:r w:rsidRPr="004326E9">
              <w:rPr>
                <w:rFonts w:ascii="Arial" w:hAnsi="Arial" w:cs="Arial"/>
                <w:color w:val="808080" w:themeColor="background1" w:themeShade="80"/>
                <w:sz w:val="20"/>
                <w:szCs w:val="20"/>
              </w:rPr>
              <w:t xml:space="preserve"> 100 </w:t>
            </w:r>
            <w:proofErr w:type="spellStart"/>
            <w:r w:rsidRPr="004326E9">
              <w:rPr>
                <w:rFonts w:ascii="Arial" w:hAnsi="Arial" w:cs="Arial"/>
                <w:color w:val="808080" w:themeColor="background1" w:themeShade="80"/>
                <w:sz w:val="20"/>
                <w:szCs w:val="20"/>
              </w:rPr>
              <w:t>cikliem</w:t>
            </w:r>
            <w:proofErr w:type="spellEnd"/>
            <w:r w:rsidRPr="004326E9">
              <w:rPr>
                <w:rFonts w:ascii="Arial" w:hAnsi="Arial" w:cs="Arial"/>
                <w:color w:val="808080" w:themeColor="background1" w:themeShade="80"/>
                <w:sz w:val="20"/>
                <w:szCs w:val="20"/>
              </w:rPr>
              <w:t xml:space="preserve">, </w:t>
            </w:r>
            <w:proofErr w:type="spellStart"/>
            <w:r w:rsidRPr="004326E9">
              <w:rPr>
                <w:rFonts w:ascii="Arial" w:hAnsi="Arial" w:cs="Arial"/>
                <w:color w:val="808080" w:themeColor="background1" w:themeShade="80"/>
                <w:sz w:val="20"/>
                <w:szCs w:val="20"/>
              </w:rPr>
              <w:t>maksimālais</w:t>
            </w:r>
            <w:proofErr w:type="spellEnd"/>
            <w:r w:rsidRPr="004326E9">
              <w:rPr>
                <w:rFonts w:ascii="Arial" w:hAnsi="Arial" w:cs="Arial"/>
                <w:color w:val="808080" w:themeColor="background1" w:themeShade="80"/>
                <w:sz w:val="20"/>
                <w:szCs w:val="20"/>
              </w:rPr>
              <w:t xml:space="preserve"> </w:t>
            </w:r>
            <w:proofErr w:type="spellStart"/>
            <w:r w:rsidRPr="004326E9">
              <w:rPr>
                <w:rFonts w:ascii="Arial" w:hAnsi="Arial" w:cs="Arial"/>
                <w:color w:val="808080" w:themeColor="background1" w:themeShade="80"/>
                <w:sz w:val="20"/>
                <w:szCs w:val="20"/>
              </w:rPr>
              <w:t>programmas</w:t>
            </w:r>
            <w:proofErr w:type="spellEnd"/>
            <w:r w:rsidRPr="004326E9">
              <w:rPr>
                <w:rFonts w:ascii="Arial" w:hAnsi="Arial" w:cs="Arial"/>
                <w:color w:val="808080" w:themeColor="background1" w:themeShade="80"/>
                <w:sz w:val="20"/>
                <w:szCs w:val="20"/>
              </w:rPr>
              <w:t xml:space="preserve"> garums 50 </w:t>
            </w:r>
            <w:proofErr w:type="spellStart"/>
            <w:r w:rsidRPr="004326E9">
              <w:rPr>
                <w:rFonts w:ascii="Arial" w:hAnsi="Arial" w:cs="Arial"/>
                <w:color w:val="808080" w:themeColor="background1" w:themeShade="80"/>
                <w:sz w:val="20"/>
                <w:szCs w:val="20"/>
              </w:rPr>
              <w:t>minūtes</w:t>
            </w:r>
            <w:proofErr w:type="spellEnd"/>
            <w:r w:rsidRPr="004326E9">
              <w:rPr>
                <w:rFonts w:ascii="Arial" w:hAnsi="Arial" w:cs="Arial"/>
                <w:color w:val="808080" w:themeColor="background1" w:themeShade="80"/>
                <w:sz w:val="20"/>
                <w:szCs w:val="20"/>
              </w:rPr>
              <w:t xml:space="preserve"> </w:t>
            </w:r>
            <w:proofErr w:type="spellStart"/>
            <w:r w:rsidRPr="004326E9">
              <w:rPr>
                <w:rFonts w:ascii="Arial" w:hAnsi="Arial" w:cs="Arial"/>
                <w:color w:val="808080" w:themeColor="background1" w:themeShade="80"/>
                <w:sz w:val="20"/>
                <w:szCs w:val="20"/>
              </w:rPr>
              <w:t>ar</w:t>
            </w:r>
            <w:proofErr w:type="spellEnd"/>
            <w:r w:rsidRPr="004326E9">
              <w:rPr>
                <w:rFonts w:ascii="Arial" w:hAnsi="Arial" w:cs="Arial"/>
                <w:color w:val="808080" w:themeColor="background1" w:themeShade="80"/>
                <w:sz w:val="20"/>
                <w:szCs w:val="20"/>
              </w:rPr>
              <w:t xml:space="preserve"> </w:t>
            </w:r>
            <w:proofErr w:type="spellStart"/>
            <w:r w:rsidRPr="004326E9">
              <w:rPr>
                <w:rFonts w:ascii="Arial" w:hAnsi="Arial" w:cs="Arial"/>
                <w:color w:val="808080" w:themeColor="background1" w:themeShade="80"/>
                <w:sz w:val="20"/>
                <w:szCs w:val="20"/>
              </w:rPr>
              <w:t>maksimālās</w:t>
            </w:r>
            <w:proofErr w:type="spellEnd"/>
            <w:r w:rsidRPr="004326E9">
              <w:rPr>
                <w:rFonts w:ascii="Arial" w:hAnsi="Arial" w:cs="Arial"/>
                <w:color w:val="808080" w:themeColor="background1" w:themeShade="80"/>
                <w:sz w:val="20"/>
                <w:szCs w:val="20"/>
              </w:rPr>
              <w:t xml:space="preserve"> </w:t>
            </w:r>
            <w:proofErr w:type="spellStart"/>
            <w:r w:rsidRPr="004326E9">
              <w:rPr>
                <w:rFonts w:ascii="Arial" w:hAnsi="Arial" w:cs="Arial"/>
                <w:color w:val="808080" w:themeColor="background1" w:themeShade="80"/>
                <w:sz w:val="20"/>
                <w:szCs w:val="20"/>
              </w:rPr>
              <w:t>temperatūras</w:t>
            </w:r>
            <w:proofErr w:type="spellEnd"/>
            <w:r w:rsidRPr="004326E9">
              <w:rPr>
                <w:rFonts w:ascii="Arial" w:hAnsi="Arial" w:cs="Arial"/>
                <w:color w:val="808080" w:themeColor="background1" w:themeShade="80"/>
                <w:sz w:val="20"/>
                <w:szCs w:val="20"/>
              </w:rPr>
              <w:t xml:space="preserve"> </w:t>
            </w:r>
            <w:proofErr w:type="spellStart"/>
            <w:r w:rsidRPr="004326E9">
              <w:rPr>
                <w:rFonts w:ascii="Arial" w:hAnsi="Arial" w:cs="Arial"/>
                <w:color w:val="808080" w:themeColor="background1" w:themeShade="80"/>
                <w:sz w:val="20"/>
                <w:szCs w:val="20"/>
              </w:rPr>
              <w:t>ciklu</w:t>
            </w:r>
            <w:proofErr w:type="spellEnd"/>
            <w:r w:rsidRPr="004326E9">
              <w:rPr>
                <w:rFonts w:ascii="Arial" w:hAnsi="Arial" w:cs="Arial"/>
                <w:color w:val="808080" w:themeColor="background1" w:themeShade="80"/>
                <w:sz w:val="20"/>
                <w:szCs w:val="20"/>
              </w:rPr>
              <w:t xml:space="preserve"> 12 </w:t>
            </w:r>
            <w:proofErr w:type="spellStart"/>
            <w:r w:rsidRPr="004326E9">
              <w:rPr>
                <w:rFonts w:ascii="Arial" w:hAnsi="Arial" w:cs="Arial"/>
                <w:color w:val="808080" w:themeColor="background1" w:themeShade="80"/>
                <w:sz w:val="20"/>
                <w:szCs w:val="20"/>
              </w:rPr>
              <w:t>minūtes</w:t>
            </w:r>
            <w:proofErr w:type="spellEnd"/>
            <w:r w:rsidRPr="004326E9">
              <w:rPr>
                <w:rFonts w:ascii="Arial" w:hAnsi="Arial" w:cs="Arial"/>
                <w:color w:val="808080" w:themeColor="background1" w:themeShade="80"/>
                <w:sz w:val="20"/>
                <w:szCs w:val="20"/>
              </w:rPr>
              <w:t xml:space="preserve">. </w:t>
            </w:r>
            <w:proofErr w:type="spellStart"/>
            <w:r w:rsidRPr="004326E9">
              <w:rPr>
                <w:rFonts w:ascii="Arial" w:hAnsi="Arial" w:cs="Arial"/>
                <w:color w:val="808080" w:themeColor="background1" w:themeShade="80"/>
                <w:sz w:val="20"/>
                <w:szCs w:val="20"/>
              </w:rPr>
              <w:t>Saudzīgs</w:t>
            </w:r>
            <w:proofErr w:type="spellEnd"/>
            <w:r w:rsidRPr="004326E9">
              <w:rPr>
                <w:rFonts w:ascii="Arial" w:hAnsi="Arial" w:cs="Arial"/>
                <w:color w:val="808080" w:themeColor="background1" w:themeShade="80"/>
                <w:sz w:val="20"/>
                <w:szCs w:val="20"/>
              </w:rPr>
              <w:t xml:space="preserve"> </w:t>
            </w:r>
            <w:proofErr w:type="spellStart"/>
            <w:r w:rsidRPr="004326E9">
              <w:rPr>
                <w:rFonts w:ascii="Arial" w:hAnsi="Arial" w:cs="Arial"/>
                <w:color w:val="808080" w:themeColor="background1" w:themeShade="80"/>
                <w:sz w:val="20"/>
                <w:szCs w:val="20"/>
              </w:rPr>
              <w:t>žāvēšanas</w:t>
            </w:r>
            <w:proofErr w:type="spellEnd"/>
            <w:r w:rsidRPr="004326E9">
              <w:rPr>
                <w:rFonts w:ascii="Arial" w:hAnsi="Arial" w:cs="Arial"/>
                <w:color w:val="808080" w:themeColor="background1" w:themeShade="80"/>
                <w:sz w:val="20"/>
                <w:szCs w:val="20"/>
              </w:rPr>
              <w:t xml:space="preserve"> </w:t>
            </w:r>
            <w:proofErr w:type="spellStart"/>
            <w:r w:rsidRPr="004326E9">
              <w:rPr>
                <w:rFonts w:ascii="Arial" w:hAnsi="Arial" w:cs="Arial"/>
                <w:color w:val="808080" w:themeColor="background1" w:themeShade="80"/>
                <w:sz w:val="20"/>
                <w:szCs w:val="20"/>
              </w:rPr>
              <w:t>režīms</w:t>
            </w:r>
            <w:proofErr w:type="spellEnd"/>
            <w:r w:rsidRPr="004326E9">
              <w:rPr>
                <w:rFonts w:ascii="Arial" w:hAnsi="Arial" w:cs="Arial"/>
                <w:color w:val="808080" w:themeColor="background1" w:themeShade="80"/>
                <w:sz w:val="20"/>
                <w:szCs w:val="20"/>
              </w:rPr>
              <w:t xml:space="preserve">, </w:t>
            </w:r>
            <w:proofErr w:type="spellStart"/>
            <w:r w:rsidRPr="004326E9">
              <w:rPr>
                <w:rFonts w:ascii="Arial" w:hAnsi="Arial" w:cs="Arial"/>
                <w:color w:val="808080" w:themeColor="background1" w:themeShade="80"/>
                <w:sz w:val="20"/>
                <w:szCs w:val="20"/>
              </w:rPr>
              <w:t>aizliegta</w:t>
            </w:r>
            <w:proofErr w:type="spellEnd"/>
            <w:r w:rsidRPr="004326E9">
              <w:rPr>
                <w:rFonts w:ascii="Arial" w:hAnsi="Arial" w:cs="Arial"/>
                <w:color w:val="808080" w:themeColor="background1" w:themeShade="80"/>
                <w:sz w:val="20"/>
                <w:szCs w:val="20"/>
              </w:rPr>
              <w:t xml:space="preserve"> </w:t>
            </w:r>
            <w:proofErr w:type="spellStart"/>
            <w:r w:rsidRPr="004326E9">
              <w:rPr>
                <w:rFonts w:ascii="Arial" w:hAnsi="Arial" w:cs="Arial"/>
                <w:color w:val="808080" w:themeColor="background1" w:themeShade="80"/>
                <w:sz w:val="20"/>
                <w:szCs w:val="20"/>
              </w:rPr>
              <w:t>balināšana</w:t>
            </w:r>
            <w:proofErr w:type="spellEnd"/>
            <w:r w:rsidRPr="004326E9">
              <w:rPr>
                <w:rFonts w:ascii="Arial" w:hAnsi="Arial" w:cs="Arial"/>
                <w:color w:val="808080" w:themeColor="background1" w:themeShade="80"/>
                <w:sz w:val="20"/>
                <w:szCs w:val="20"/>
              </w:rPr>
              <w:t xml:space="preserve"> un </w:t>
            </w:r>
            <w:proofErr w:type="spellStart"/>
            <w:r w:rsidRPr="004326E9">
              <w:rPr>
                <w:rFonts w:ascii="Arial" w:hAnsi="Arial" w:cs="Arial"/>
                <w:color w:val="808080" w:themeColor="background1" w:themeShade="80"/>
                <w:sz w:val="20"/>
                <w:szCs w:val="20"/>
              </w:rPr>
              <w:t>gludināšana</w:t>
            </w:r>
            <w:proofErr w:type="spellEnd"/>
            <w:r w:rsidRPr="004326E9">
              <w:rPr>
                <w:rFonts w:ascii="Arial" w:hAnsi="Arial" w:cs="Arial"/>
                <w:color w:val="808080" w:themeColor="background1" w:themeShade="80"/>
                <w:sz w:val="20"/>
                <w:szCs w:val="20"/>
              </w:rPr>
              <w:t xml:space="preserve">. </w:t>
            </w:r>
            <w:proofErr w:type="spellStart"/>
            <w:r w:rsidRPr="004326E9">
              <w:rPr>
                <w:rFonts w:ascii="Arial" w:hAnsi="Arial" w:cs="Arial"/>
                <w:color w:val="808080" w:themeColor="background1" w:themeShade="80"/>
                <w:sz w:val="20"/>
                <w:szCs w:val="20"/>
              </w:rPr>
              <w:t>Atļauta</w:t>
            </w:r>
            <w:proofErr w:type="spellEnd"/>
            <w:r w:rsidRPr="004326E9">
              <w:rPr>
                <w:rFonts w:ascii="Arial" w:hAnsi="Arial" w:cs="Arial"/>
                <w:color w:val="808080" w:themeColor="background1" w:themeShade="80"/>
                <w:sz w:val="20"/>
                <w:szCs w:val="20"/>
              </w:rPr>
              <w:t xml:space="preserve"> </w:t>
            </w:r>
            <w:proofErr w:type="spellStart"/>
            <w:r w:rsidRPr="004326E9">
              <w:rPr>
                <w:rFonts w:ascii="Arial" w:hAnsi="Arial" w:cs="Arial"/>
                <w:color w:val="808080" w:themeColor="background1" w:themeShade="80"/>
                <w:sz w:val="20"/>
                <w:szCs w:val="20"/>
              </w:rPr>
              <w:t>profesionāla</w:t>
            </w:r>
            <w:proofErr w:type="spellEnd"/>
            <w:r w:rsidRPr="004326E9">
              <w:rPr>
                <w:rFonts w:ascii="Arial" w:hAnsi="Arial" w:cs="Arial"/>
                <w:color w:val="808080" w:themeColor="background1" w:themeShade="80"/>
                <w:sz w:val="20"/>
                <w:szCs w:val="20"/>
              </w:rPr>
              <w:t xml:space="preserve"> </w:t>
            </w:r>
            <w:proofErr w:type="spellStart"/>
            <w:r w:rsidRPr="004326E9">
              <w:rPr>
                <w:rFonts w:ascii="Arial" w:hAnsi="Arial" w:cs="Arial"/>
                <w:color w:val="808080" w:themeColor="background1" w:themeShade="80"/>
                <w:sz w:val="20"/>
                <w:szCs w:val="20"/>
              </w:rPr>
              <w:t>ķīmiskā</w:t>
            </w:r>
            <w:proofErr w:type="spellEnd"/>
            <w:r w:rsidRPr="004326E9">
              <w:rPr>
                <w:rFonts w:ascii="Arial" w:hAnsi="Arial" w:cs="Arial"/>
                <w:color w:val="808080" w:themeColor="background1" w:themeShade="80"/>
                <w:sz w:val="20"/>
                <w:szCs w:val="20"/>
              </w:rPr>
              <w:t xml:space="preserve"> </w:t>
            </w:r>
            <w:proofErr w:type="spellStart"/>
            <w:r w:rsidRPr="004326E9">
              <w:rPr>
                <w:rFonts w:ascii="Arial" w:hAnsi="Arial" w:cs="Arial"/>
                <w:color w:val="808080" w:themeColor="background1" w:themeShade="80"/>
                <w:sz w:val="20"/>
                <w:szCs w:val="20"/>
              </w:rPr>
              <w:t>tīrīšana</w:t>
            </w:r>
            <w:proofErr w:type="spellEnd"/>
            <w:r w:rsidRPr="004326E9">
              <w:rPr>
                <w:rFonts w:ascii="Arial" w:hAnsi="Arial" w:cs="Arial"/>
                <w:color w:val="808080" w:themeColor="background1" w:themeShade="80"/>
                <w:sz w:val="20"/>
                <w:szCs w:val="20"/>
              </w:rPr>
              <w:t xml:space="preserve"> </w:t>
            </w:r>
            <w:proofErr w:type="spellStart"/>
            <w:r w:rsidRPr="004326E9">
              <w:rPr>
                <w:rFonts w:ascii="Arial" w:hAnsi="Arial" w:cs="Arial"/>
                <w:color w:val="808080" w:themeColor="background1" w:themeShade="80"/>
                <w:sz w:val="20"/>
                <w:szCs w:val="20"/>
              </w:rPr>
              <w:t>līdz</w:t>
            </w:r>
            <w:proofErr w:type="spellEnd"/>
            <w:r w:rsidRPr="004326E9">
              <w:rPr>
                <w:rFonts w:ascii="Arial" w:hAnsi="Arial" w:cs="Arial"/>
                <w:color w:val="808080" w:themeColor="background1" w:themeShade="80"/>
                <w:sz w:val="20"/>
                <w:szCs w:val="20"/>
              </w:rPr>
              <w:t xml:space="preserve"> 5 </w:t>
            </w:r>
            <w:proofErr w:type="spellStart"/>
            <w:r w:rsidRPr="004326E9">
              <w:rPr>
                <w:rFonts w:ascii="Arial" w:hAnsi="Arial" w:cs="Arial"/>
                <w:color w:val="808080" w:themeColor="background1" w:themeShade="80"/>
                <w:sz w:val="20"/>
                <w:szCs w:val="20"/>
              </w:rPr>
              <w:t>cikliem</w:t>
            </w:r>
            <w:proofErr w:type="spellEnd"/>
            <w:r w:rsidRPr="004326E9">
              <w:rPr>
                <w:rFonts w:ascii="Arial" w:hAnsi="Arial" w:cs="Arial"/>
                <w:color w:val="808080" w:themeColor="background1" w:themeShade="8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44E7BA81" w14:textId="77777777" w:rsidR="004326E9" w:rsidRPr="004326E9" w:rsidRDefault="004326E9" w:rsidP="00AB4A0A">
            <w:pPr>
              <w:jc w:val="center"/>
              <w:rPr>
                <w:rFonts w:ascii="Arial" w:hAnsi="Arial" w:cs="Arial"/>
                <w:color w:val="000000"/>
                <w:sz w:val="20"/>
                <w:szCs w:val="20"/>
              </w:rPr>
            </w:pPr>
            <w:r w:rsidRPr="004326E9">
              <w:rPr>
                <w:rFonts w:ascii="Arial" w:hAnsi="Arial" w:cs="Arial"/>
                <w:color w:val="000000"/>
                <w:sz w:val="20"/>
                <w:szCs w:val="20"/>
              </w:rPr>
              <w:t>gab.</w:t>
            </w:r>
          </w:p>
        </w:tc>
      </w:tr>
      <w:tr w:rsidR="004326E9" w:rsidRPr="004326E9" w14:paraId="67C6430A" w14:textId="77777777" w:rsidTr="00AB4A0A">
        <w:trPr>
          <w:trHeight w:val="33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0687124" w14:textId="77777777" w:rsidR="004326E9" w:rsidRPr="004326E9" w:rsidRDefault="004326E9" w:rsidP="00AB4A0A">
            <w:pPr>
              <w:jc w:val="center"/>
              <w:rPr>
                <w:rFonts w:ascii="Arial" w:hAnsi="Arial" w:cs="Arial"/>
                <w:color w:val="000000"/>
                <w:sz w:val="20"/>
                <w:szCs w:val="20"/>
              </w:rPr>
            </w:pPr>
            <w:r w:rsidRPr="004326E9">
              <w:rPr>
                <w:rFonts w:ascii="Arial" w:hAnsi="Arial" w:cs="Arial"/>
                <w:color w:val="000000"/>
                <w:sz w:val="20"/>
                <w:szCs w:val="20"/>
              </w:rPr>
              <w:t>1.11.</w:t>
            </w:r>
          </w:p>
        </w:tc>
        <w:tc>
          <w:tcPr>
            <w:tcW w:w="7315" w:type="dxa"/>
            <w:tcBorders>
              <w:top w:val="nil"/>
              <w:left w:val="nil"/>
              <w:bottom w:val="single" w:sz="4" w:space="0" w:color="auto"/>
              <w:right w:val="single" w:sz="4" w:space="0" w:color="auto"/>
            </w:tcBorders>
            <w:shd w:val="clear" w:color="auto" w:fill="auto"/>
            <w:noWrap/>
            <w:vAlign w:val="bottom"/>
            <w:hideMark/>
          </w:tcPr>
          <w:p w14:paraId="31C94D58" w14:textId="77777777" w:rsidR="004326E9" w:rsidRPr="004326E9" w:rsidRDefault="004326E9" w:rsidP="00AB4A0A">
            <w:pPr>
              <w:rPr>
                <w:rFonts w:ascii="Arial" w:hAnsi="Arial" w:cs="Arial"/>
                <w:color w:val="000000"/>
                <w:sz w:val="20"/>
                <w:szCs w:val="20"/>
              </w:rPr>
            </w:pPr>
            <w:proofErr w:type="spellStart"/>
            <w:r w:rsidRPr="004326E9">
              <w:rPr>
                <w:rFonts w:ascii="Arial" w:hAnsi="Arial" w:cs="Arial"/>
                <w:color w:val="000000"/>
                <w:sz w:val="20"/>
                <w:szCs w:val="20"/>
              </w:rPr>
              <w:t>Halāts</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kokvilnas</w:t>
            </w:r>
            <w:proofErr w:type="spellEnd"/>
            <w:r w:rsidRPr="004326E9">
              <w:rPr>
                <w:rFonts w:ascii="Arial" w:hAnsi="Arial" w:cs="Arial"/>
                <w:color w:val="000000"/>
                <w:sz w:val="20"/>
                <w:szCs w:val="20"/>
              </w:rPr>
              <w:t>/</w:t>
            </w:r>
            <w:proofErr w:type="spellStart"/>
            <w:r w:rsidRPr="004326E9">
              <w:rPr>
                <w:rFonts w:ascii="Arial" w:hAnsi="Arial" w:cs="Arial"/>
                <w:color w:val="000000"/>
                <w:sz w:val="20"/>
                <w:szCs w:val="20"/>
              </w:rPr>
              <w:t>poliestera</w:t>
            </w:r>
            <w:proofErr w:type="spellEnd"/>
            <w:r w:rsidRPr="004326E9">
              <w:rPr>
                <w:rFonts w:ascii="Arial" w:hAnsi="Arial" w:cs="Arial"/>
                <w:color w:val="000000"/>
                <w:sz w:val="20"/>
                <w:szCs w:val="20"/>
              </w:rPr>
              <w:t>)</w:t>
            </w:r>
          </w:p>
          <w:p w14:paraId="12A8E597" w14:textId="77777777" w:rsidR="004326E9" w:rsidRPr="004326E9" w:rsidRDefault="004326E9" w:rsidP="00AB4A0A">
            <w:pPr>
              <w:rPr>
                <w:rFonts w:ascii="Arial" w:hAnsi="Arial" w:cs="Arial"/>
                <w:color w:val="000000"/>
                <w:sz w:val="20"/>
                <w:szCs w:val="20"/>
              </w:rPr>
            </w:pPr>
            <w:r w:rsidRPr="004326E9">
              <w:rPr>
                <w:rFonts w:ascii="Arial" w:hAnsi="Arial" w:cs="Arial"/>
                <w:color w:val="808080" w:themeColor="background1" w:themeShade="80"/>
                <w:sz w:val="20"/>
                <w:szCs w:val="20"/>
              </w:rPr>
              <w:t>(</w:t>
            </w:r>
            <w:proofErr w:type="spellStart"/>
            <w:r w:rsidRPr="004326E9">
              <w:rPr>
                <w:rFonts w:ascii="Arial" w:hAnsi="Arial" w:cs="Arial"/>
                <w:color w:val="808080" w:themeColor="background1" w:themeShade="80"/>
                <w:sz w:val="20"/>
                <w:szCs w:val="20"/>
              </w:rPr>
              <w:t>mazgāšana</w:t>
            </w:r>
            <w:proofErr w:type="spellEnd"/>
            <w:r w:rsidRPr="004326E9">
              <w:rPr>
                <w:rFonts w:ascii="Arial" w:hAnsi="Arial" w:cs="Arial"/>
                <w:color w:val="808080" w:themeColor="background1" w:themeShade="80"/>
                <w:sz w:val="20"/>
                <w:szCs w:val="20"/>
              </w:rPr>
              <w:t xml:space="preserve"> </w:t>
            </w:r>
            <w:proofErr w:type="spellStart"/>
            <w:r w:rsidRPr="004326E9">
              <w:rPr>
                <w:rFonts w:ascii="Arial" w:hAnsi="Arial" w:cs="Arial"/>
                <w:color w:val="808080" w:themeColor="background1" w:themeShade="80"/>
                <w:sz w:val="20"/>
                <w:szCs w:val="20"/>
              </w:rPr>
              <w:t>līdz</w:t>
            </w:r>
            <w:proofErr w:type="spellEnd"/>
            <w:r w:rsidRPr="004326E9">
              <w:rPr>
                <w:rFonts w:ascii="Arial" w:hAnsi="Arial" w:cs="Arial"/>
                <w:color w:val="808080" w:themeColor="background1" w:themeShade="80"/>
                <w:sz w:val="20"/>
                <w:szCs w:val="20"/>
              </w:rPr>
              <w:t xml:space="preserve"> + 600 C, </w:t>
            </w:r>
            <w:proofErr w:type="spellStart"/>
            <w:r w:rsidRPr="004326E9">
              <w:rPr>
                <w:rFonts w:ascii="Arial" w:hAnsi="Arial" w:cs="Arial"/>
                <w:color w:val="808080" w:themeColor="background1" w:themeShade="80"/>
                <w:sz w:val="20"/>
                <w:szCs w:val="20"/>
              </w:rPr>
              <w:t>ķīmiskā</w:t>
            </w:r>
            <w:proofErr w:type="spellEnd"/>
            <w:r w:rsidRPr="004326E9">
              <w:rPr>
                <w:rFonts w:ascii="Arial" w:hAnsi="Arial" w:cs="Arial"/>
                <w:color w:val="808080" w:themeColor="background1" w:themeShade="80"/>
                <w:sz w:val="20"/>
                <w:szCs w:val="20"/>
              </w:rPr>
              <w:t xml:space="preserve"> </w:t>
            </w:r>
            <w:proofErr w:type="spellStart"/>
            <w:r w:rsidRPr="004326E9">
              <w:rPr>
                <w:rFonts w:ascii="Arial" w:hAnsi="Arial" w:cs="Arial"/>
                <w:color w:val="808080" w:themeColor="background1" w:themeShade="80"/>
                <w:sz w:val="20"/>
                <w:szCs w:val="20"/>
              </w:rPr>
              <w:t>tīrīšana</w:t>
            </w:r>
            <w:proofErr w:type="spellEnd"/>
            <w:r w:rsidRPr="004326E9">
              <w:rPr>
                <w:rFonts w:ascii="Arial" w:hAnsi="Arial" w:cs="Arial"/>
                <w:color w:val="808080" w:themeColor="background1" w:themeShade="80"/>
                <w:sz w:val="20"/>
                <w:szCs w:val="20"/>
              </w:rPr>
              <w:t xml:space="preserve"> – </w:t>
            </w:r>
            <w:proofErr w:type="spellStart"/>
            <w:r w:rsidRPr="004326E9">
              <w:rPr>
                <w:rFonts w:ascii="Arial" w:hAnsi="Arial" w:cs="Arial"/>
                <w:color w:val="808080" w:themeColor="background1" w:themeShade="80"/>
                <w:sz w:val="20"/>
                <w:szCs w:val="20"/>
              </w:rPr>
              <w:t>atļauta</w:t>
            </w:r>
            <w:proofErr w:type="spellEnd"/>
            <w:r w:rsidRPr="004326E9">
              <w:rPr>
                <w:rFonts w:ascii="Arial" w:hAnsi="Arial" w:cs="Arial"/>
                <w:color w:val="808080" w:themeColor="background1" w:themeShade="80"/>
                <w:sz w:val="20"/>
                <w:szCs w:val="20"/>
              </w:rPr>
              <w:t xml:space="preserve"> </w:t>
            </w:r>
            <w:proofErr w:type="spellStart"/>
            <w:r w:rsidRPr="004326E9">
              <w:rPr>
                <w:rFonts w:ascii="Arial" w:hAnsi="Arial" w:cs="Arial"/>
                <w:color w:val="808080" w:themeColor="background1" w:themeShade="80"/>
                <w:sz w:val="20"/>
                <w:szCs w:val="20"/>
              </w:rPr>
              <w:t>saudzējošā</w:t>
            </w:r>
            <w:proofErr w:type="spellEnd"/>
            <w:r w:rsidRPr="004326E9">
              <w:rPr>
                <w:rFonts w:ascii="Arial" w:hAnsi="Arial" w:cs="Arial"/>
                <w:color w:val="808080" w:themeColor="background1" w:themeShade="80"/>
                <w:sz w:val="20"/>
                <w:szCs w:val="20"/>
              </w:rPr>
              <w:t xml:space="preserve"> </w:t>
            </w:r>
            <w:proofErr w:type="spellStart"/>
            <w:r w:rsidRPr="004326E9">
              <w:rPr>
                <w:rFonts w:ascii="Arial" w:hAnsi="Arial" w:cs="Arial"/>
                <w:color w:val="808080" w:themeColor="background1" w:themeShade="80"/>
                <w:sz w:val="20"/>
                <w:szCs w:val="20"/>
              </w:rPr>
              <w:t>žāvēšana</w:t>
            </w:r>
            <w:proofErr w:type="spellEnd"/>
            <w:r w:rsidRPr="004326E9">
              <w:rPr>
                <w:rFonts w:ascii="Arial" w:hAnsi="Arial" w:cs="Arial"/>
                <w:color w:val="808080" w:themeColor="background1" w:themeShade="80"/>
                <w:sz w:val="20"/>
                <w:szCs w:val="20"/>
              </w:rPr>
              <w:t xml:space="preserve"> </w:t>
            </w:r>
            <w:proofErr w:type="spellStart"/>
            <w:r w:rsidRPr="004326E9">
              <w:rPr>
                <w:rFonts w:ascii="Arial" w:hAnsi="Arial" w:cs="Arial"/>
                <w:color w:val="808080" w:themeColor="background1" w:themeShade="80"/>
                <w:sz w:val="20"/>
                <w:szCs w:val="20"/>
              </w:rPr>
              <w:t>centrifūgā</w:t>
            </w:r>
            <w:proofErr w:type="spellEnd"/>
            <w:r w:rsidRPr="004326E9">
              <w:rPr>
                <w:rFonts w:ascii="Arial" w:hAnsi="Arial" w:cs="Arial"/>
                <w:color w:val="808080" w:themeColor="background1" w:themeShade="8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747C834E" w14:textId="77777777" w:rsidR="004326E9" w:rsidRPr="004326E9" w:rsidRDefault="004326E9" w:rsidP="00AB4A0A">
            <w:pPr>
              <w:jc w:val="center"/>
              <w:rPr>
                <w:rFonts w:ascii="Arial" w:hAnsi="Arial" w:cs="Arial"/>
                <w:color w:val="000000"/>
                <w:sz w:val="20"/>
                <w:szCs w:val="20"/>
              </w:rPr>
            </w:pPr>
            <w:r w:rsidRPr="004326E9">
              <w:rPr>
                <w:rFonts w:ascii="Arial" w:hAnsi="Arial" w:cs="Arial"/>
                <w:color w:val="000000"/>
                <w:sz w:val="20"/>
                <w:szCs w:val="20"/>
              </w:rPr>
              <w:t>gab.</w:t>
            </w:r>
          </w:p>
        </w:tc>
      </w:tr>
      <w:tr w:rsidR="00236824" w:rsidRPr="004326E9" w14:paraId="3BD71280" w14:textId="77777777" w:rsidTr="00AB4A0A">
        <w:trPr>
          <w:trHeight w:val="28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C06D2A4" w14:textId="77777777" w:rsidR="00236824" w:rsidRPr="004326E9" w:rsidRDefault="00236824" w:rsidP="00236824">
            <w:pPr>
              <w:jc w:val="center"/>
              <w:rPr>
                <w:rFonts w:ascii="Arial" w:hAnsi="Arial" w:cs="Arial"/>
                <w:color w:val="000000"/>
                <w:sz w:val="20"/>
                <w:szCs w:val="20"/>
              </w:rPr>
            </w:pPr>
            <w:r w:rsidRPr="004326E9">
              <w:rPr>
                <w:rFonts w:ascii="Arial" w:hAnsi="Arial" w:cs="Arial"/>
                <w:color w:val="000000"/>
                <w:sz w:val="20"/>
                <w:szCs w:val="20"/>
              </w:rPr>
              <w:t>1.12.</w:t>
            </w:r>
          </w:p>
        </w:tc>
        <w:tc>
          <w:tcPr>
            <w:tcW w:w="7315" w:type="dxa"/>
            <w:tcBorders>
              <w:top w:val="nil"/>
              <w:left w:val="nil"/>
              <w:bottom w:val="single" w:sz="4" w:space="0" w:color="auto"/>
              <w:right w:val="single" w:sz="4" w:space="0" w:color="auto"/>
            </w:tcBorders>
            <w:shd w:val="clear" w:color="auto" w:fill="auto"/>
            <w:vAlign w:val="center"/>
            <w:hideMark/>
          </w:tcPr>
          <w:p w14:paraId="6CCBA8A7" w14:textId="08399DEA" w:rsidR="00236824" w:rsidRPr="004326E9" w:rsidRDefault="00236824" w:rsidP="00236824">
            <w:pPr>
              <w:rPr>
                <w:rFonts w:ascii="Arial" w:hAnsi="Arial" w:cs="Arial"/>
                <w:color w:val="000000"/>
                <w:sz w:val="20"/>
                <w:szCs w:val="20"/>
              </w:rPr>
            </w:pPr>
            <w:r w:rsidRPr="00FC02CF">
              <w:rPr>
                <w:rFonts w:ascii="Arial" w:hAnsi="Arial" w:cs="Arial"/>
                <w:sz w:val="20"/>
                <w:szCs w:val="20"/>
                <w:lang w:val="lv-LV"/>
              </w:rPr>
              <w:t>Gultas veļas mazgāšana, gludināšana, cietināšana</w:t>
            </w:r>
          </w:p>
        </w:tc>
        <w:tc>
          <w:tcPr>
            <w:tcW w:w="1276" w:type="dxa"/>
            <w:tcBorders>
              <w:top w:val="nil"/>
              <w:left w:val="nil"/>
              <w:bottom w:val="single" w:sz="4" w:space="0" w:color="auto"/>
              <w:right w:val="single" w:sz="4" w:space="0" w:color="auto"/>
            </w:tcBorders>
            <w:shd w:val="clear" w:color="auto" w:fill="auto"/>
            <w:vAlign w:val="center"/>
            <w:hideMark/>
          </w:tcPr>
          <w:p w14:paraId="5C120F05" w14:textId="56835090" w:rsidR="00236824" w:rsidRPr="004326E9" w:rsidRDefault="00236824" w:rsidP="00236824">
            <w:pPr>
              <w:jc w:val="center"/>
              <w:rPr>
                <w:rFonts w:ascii="Arial" w:hAnsi="Arial" w:cs="Arial"/>
                <w:color w:val="000000"/>
                <w:sz w:val="20"/>
                <w:szCs w:val="20"/>
              </w:rPr>
            </w:pPr>
            <w:r w:rsidRPr="00FC02CF">
              <w:rPr>
                <w:rFonts w:ascii="Arial" w:hAnsi="Arial" w:cs="Arial"/>
                <w:color w:val="000000"/>
                <w:sz w:val="20"/>
                <w:szCs w:val="20"/>
              </w:rPr>
              <w:t>kg</w:t>
            </w:r>
          </w:p>
        </w:tc>
      </w:tr>
      <w:tr w:rsidR="00236824" w:rsidRPr="004326E9" w14:paraId="1B39B3D6" w14:textId="77777777" w:rsidTr="00AB4A0A">
        <w:trPr>
          <w:trHeight w:val="285"/>
        </w:trPr>
        <w:tc>
          <w:tcPr>
            <w:tcW w:w="760" w:type="dxa"/>
            <w:tcBorders>
              <w:top w:val="nil"/>
              <w:left w:val="single" w:sz="4" w:space="0" w:color="auto"/>
              <w:bottom w:val="single" w:sz="4" w:space="0" w:color="auto"/>
              <w:right w:val="single" w:sz="4" w:space="0" w:color="auto"/>
            </w:tcBorders>
            <w:shd w:val="clear" w:color="auto" w:fill="auto"/>
            <w:noWrap/>
            <w:vAlign w:val="center"/>
          </w:tcPr>
          <w:p w14:paraId="2743BA6F" w14:textId="3DA51A48" w:rsidR="00236824" w:rsidRPr="004326E9" w:rsidRDefault="00236824" w:rsidP="00236824">
            <w:pPr>
              <w:jc w:val="center"/>
              <w:rPr>
                <w:rFonts w:ascii="Arial" w:hAnsi="Arial" w:cs="Arial"/>
                <w:color w:val="000000"/>
                <w:sz w:val="20"/>
                <w:szCs w:val="20"/>
              </w:rPr>
            </w:pPr>
            <w:r>
              <w:rPr>
                <w:rFonts w:ascii="Arial" w:hAnsi="Arial" w:cs="Arial"/>
                <w:color w:val="000000"/>
                <w:sz w:val="20"/>
                <w:szCs w:val="20"/>
              </w:rPr>
              <w:t>1.13.</w:t>
            </w:r>
          </w:p>
        </w:tc>
        <w:tc>
          <w:tcPr>
            <w:tcW w:w="7315" w:type="dxa"/>
            <w:tcBorders>
              <w:top w:val="nil"/>
              <w:left w:val="nil"/>
              <w:bottom w:val="single" w:sz="4" w:space="0" w:color="auto"/>
              <w:right w:val="single" w:sz="4" w:space="0" w:color="auto"/>
            </w:tcBorders>
            <w:shd w:val="clear" w:color="auto" w:fill="auto"/>
            <w:vAlign w:val="center"/>
          </w:tcPr>
          <w:p w14:paraId="6C53F2D0" w14:textId="52407185" w:rsidR="00236824" w:rsidRPr="004326E9" w:rsidRDefault="00236824" w:rsidP="00236824">
            <w:pPr>
              <w:rPr>
                <w:rFonts w:ascii="Arial" w:hAnsi="Arial" w:cs="Arial"/>
                <w:color w:val="000000"/>
                <w:sz w:val="20"/>
                <w:szCs w:val="20"/>
              </w:rPr>
            </w:pPr>
            <w:r w:rsidRPr="00FC02CF">
              <w:rPr>
                <w:rFonts w:ascii="Arial" w:hAnsi="Arial" w:cs="Arial"/>
                <w:sz w:val="20"/>
                <w:szCs w:val="20"/>
                <w:lang w:val="lv-LV"/>
              </w:rPr>
              <w:t>Dvieļi frotē mazie</w:t>
            </w:r>
          </w:p>
        </w:tc>
        <w:tc>
          <w:tcPr>
            <w:tcW w:w="1276" w:type="dxa"/>
            <w:tcBorders>
              <w:top w:val="nil"/>
              <w:left w:val="nil"/>
              <w:bottom w:val="single" w:sz="4" w:space="0" w:color="auto"/>
              <w:right w:val="single" w:sz="4" w:space="0" w:color="auto"/>
            </w:tcBorders>
            <w:shd w:val="clear" w:color="auto" w:fill="auto"/>
            <w:vAlign w:val="center"/>
          </w:tcPr>
          <w:p w14:paraId="6B970222" w14:textId="25EF435B" w:rsidR="00236824" w:rsidRPr="004326E9" w:rsidRDefault="00236824" w:rsidP="00236824">
            <w:pPr>
              <w:jc w:val="center"/>
              <w:rPr>
                <w:rFonts w:ascii="Arial" w:hAnsi="Arial" w:cs="Arial"/>
                <w:color w:val="000000"/>
                <w:sz w:val="20"/>
                <w:szCs w:val="20"/>
              </w:rPr>
            </w:pPr>
            <w:r w:rsidRPr="00FC02CF">
              <w:rPr>
                <w:rFonts w:ascii="Arial" w:hAnsi="Arial" w:cs="Arial"/>
                <w:color w:val="000000"/>
                <w:sz w:val="20"/>
                <w:szCs w:val="20"/>
              </w:rPr>
              <w:t>gab.</w:t>
            </w:r>
          </w:p>
        </w:tc>
      </w:tr>
      <w:tr w:rsidR="00236824" w:rsidRPr="004326E9" w14:paraId="36A4F29C" w14:textId="77777777" w:rsidTr="00AB4A0A">
        <w:trPr>
          <w:trHeight w:val="285"/>
        </w:trPr>
        <w:tc>
          <w:tcPr>
            <w:tcW w:w="760" w:type="dxa"/>
            <w:tcBorders>
              <w:top w:val="nil"/>
              <w:left w:val="single" w:sz="4" w:space="0" w:color="auto"/>
              <w:bottom w:val="single" w:sz="4" w:space="0" w:color="auto"/>
              <w:right w:val="single" w:sz="4" w:space="0" w:color="auto"/>
            </w:tcBorders>
            <w:shd w:val="clear" w:color="auto" w:fill="auto"/>
            <w:noWrap/>
            <w:vAlign w:val="center"/>
          </w:tcPr>
          <w:p w14:paraId="6CB3B98A" w14:textId="59189AF7" w:rsidR="00236824" w:rsidRPr="004326E9" w:rsidRDefault="00236824" w:rsidP="00236824">
            <w:pPr>
              <w:jc w:val="center"/>
              <w:rPr>
                <w:rFonts w:ascii="Arial" w:hAnsi="Arial" w:cs="Arial"/>
                <w:color w:val="000000"/>
                <w:sz w:val="20"/>
                <w:szCs w:val="20"/>
              </w:rPr>
            </w:pPr>
            <w:r>
              <w:rPr>
                <w:rFonts w:ascii="Arial" w:hAnsi="Arial" w:cs="Arial"/>
                <w:color w:val="000000"/>
                <w:sz w:val="20"/>
                <w:szCs w:val="20"/>
              </w:rPr>
              <w:t>1.14.</w:t>
            </w:r>
          </w:p>
        </w:tc>
        <w:tc>
          <w:tcPr>
            <w:tcW w:w="7315" w:type="dxa"/>
            <w:tcBorders>
              <w:top w:val="nil"/>
              <w:left w:val="nil"/>
              <w:bottom w:val="single" w:sz="4" w:space="0" w:color="auto"/>
              <w:right w:val="single" w:sz="4" w:space="0" w:color="auto"/>
            </w:tcBorders>
            <w:shd w:val="clear" w:color="auto" w:fill="auto"/>
            <w:vAlign w:val="center"/>
          </w:tcPr>
          <w:p w14:paraId="45E1DA32" w14:textId="4C4C3EB6" w:rsidR="00236824" w:rsidRPr="004326E9" w:rsidRDefault="00236824" w:rsidP="00236824">
            <w:pPr>
              <w:rPr>
                <w:rFonts w:ascii="Arial" w:hAnsi="Arial" w:cs="Arial"/>
                <w:color w:val="000000"/>
                <w:sz w:val="20"/>
                <w:szCs w:val="20"/>
              </w:rPr>
            </w:pPr>
            <w:r w:rsidRPr="00FC02CF">
              <w:rPr>
                <w:rFonts w:ascii="Arial" w:hAnsi="Arial" w:cs="Arial"/>
                <w:sz w:val="20"/>
                <w:szCs w:val="20"/>
                <w:lang w:val="lv-LV"/>
              </w:rPr>
              <w:t>Dvieļi frotē lielie</w:t>
            </w:r>
          </w:p>
        </w:tc>
        <w:tc>
          <w:tcPr>
            <w:tcW w:w="1276" w:type="dxa"/>
            <w:tcBorders>
              <w:top w:val="nil"/>
              <w:left w:val="nil"/>
              <w:bottom w:val="single" w:sz="4" w:space="0" w:color="auto"/>
              <w:right w:val="single" w:sz="4" w:space="0" w:color="auto"/>
            </w:tcBorders>
            <w:shd w:val="clear" w:color="auto" w:fill="auto"/>
            <w:vAlign w:val="center"/>
          </w:tcPr>
          <w:p w14:paraId="047C7BC5" w14:textId="46FCF01D" w:rsidR="00236824" w:rsidRPr="004326E9" w:rsidRDefault="00236824" w:rsidP="00236824">
            <w:pPr>
              <w:jc w:val="center"/>
              <w:rPr>
                <w:rFonts w:ascii="Arial" w:hAnsi="Arial" w:cs="Arial"/>
                <w:color w:val="000000"/>
                <w:sz w:val="20"/>
                <w:szCs w:val="20"/>
              </w:rPr>
            </w:pPr>
            <w:r w:rsidRPr="00FC02CF">
              <w:rPr>
                <w:rFonts w:ascii="Arial" w:hAnsi="Arial" w:cs="Arial"/>
                <w:color w:val="000000"/>
                <w:sz w:val="20"/>
                <w:szCs w:val="20"/>
              </w:rPr>
              <w:t>gab.</w:t>
            </w:r>
          </w:p>
        </w:tc>
      </w:tr>
      <w:tr w:rsidR="00236824" w:rsidRPr="004326E9" w14:paraId="66768834" w14:textId="77777777" w:rsidTr="00AB4A0A">
        <w:trPr>
          <w:trHeight w:val="285"/>
        </w:trPr>
        <w:tc>
          <w:tcPr>
            <w:tcW w:w="760" w:type="dxa"/>
            <w:tcBorders>
              <w:top w:val="nil"/>
              <w:left w:val="single" w:sz="4" w:space="0" w:color="auto"/>
              <w:bottom w:val="single" w:sz="4" w:space="0" w:color="auto"/>
              <w:right w:val="single" w:sz="4" w:space="0" w:color="auto"/>
            </w:tcBorders>
            <w:shd w:val="clear" w:color="auto" w:fill="auto"/>
            <w:noWrap/>
            <w:vAlign w:val="center"/>
          </w:tcPr>
          <w:p w14:paraId="4BCE8B73" w14:textId="28ED7BA8" w:rsidR="00236824" w:rsidRPr="004326E9" w:rsidRDefault="00236824" w:rsidP="00236824">
            <w:pPr>
              <w:jc w:val="center"/>
              <w:rPr>
                <w:rFonts w:ascii="Arial" w:hAnsi="Arial" w:cs="Arial"/>
                <w:color w:val="000000"/>
                <w:sz w:val="20"/>
                <w:szCs w:val="20"/>
              </w:rPr>
            </w:pPr>
            <w:r>
              <w:rPr>
                <w:rFonts w:ascii="Arial" w:hAnsi="Arial" w:cs="Arial"/>
                <w:color w:val="000000"/>
                <w:sz w:val="20"/>
                <w:szCs w:val="20"/>
              </w:rPr>
              <w:t>1.15.</w:t>
            </w:r>
          </w:p>
        </w:tc>
        <w:tc>
          <w:tcPr>
            <w:tcW w:w="7315" w:type="dxa"/>
            <w:tcBorders>
              <w:top w:val="nil"/>
              <w:left w:val="nil"/>
              <w:bottom w:val="single" w:sz="4" w:space="0" w:color="auto"/>
              <w:right w:val="single" w:sz="4" w:space="0" w:color="auto"/>
            </w:tcBorders>
            <w:shd w:val="clear" w:color="auto" w:fill="auto"/>
            <w:vAlign w:val="center"/>
          </w:tcPr>
          <w:p w14:paraId="4DC888C7" w14:textId="5EDC7260" w:rsidR="00236824" w:rsidRPr="004326E9" w:rsidRDefault="00236824" w:rsidP="00236824">
            <w:pPr>
              <w:rPr>
                <w:rFonts w:ascii="Arial" w:hAnsi="Arial" w:cs="Arial"/>
                <w:color w:val="000000"/>
                <w:sz w:val="20"/>
                <w:szCs w:val="20"/>
              </w:rPr>
            </w:pPr>
            <w:r w:rsidRPr="00FC02CF">
              <w:rPr>
                <w:rFonts w:ascii="Arial" w:hAnsi="Arial" w:cs="Arial"/>
                <w:sz w:val="20"/>
                <w:szCs w:val="20"/>
                <w:lang w:val="lv-LV"/>
              </w:rPr>
              <w:t>Dvieļi vienkāršie</w:t>
            </w:r>
          </w:p>
        </w:tc>
        <w:tc>
          <w:tcPr>
            <w:tcW w:w="1276" w:type="dxa"/>
            <w:tcBorders>
              <w:top w:val="nil"/>
              <w:left w:val="nil"/>
              <w:bottom w:val="single" w:sz="4" w:space="0" w:color="auto"/>
              <w:right w:val="single" w:sz="4" w:space="0" w:color="auto"/>
            </w:tcBorders>
            <w:shd w:val="clear" w:color="auto" w:fill="auto"/>
            <w:vAlign w:val="center"/>
          </w:tcPr>
          <w:p w14:paraId="21341782" w14:textId="07DF4AEE" w:rsidR="00236824" w:rsidRPr="004326E9" w:rsidRDefault="00236824" w:rsidP="00236824">
            <w:pPr>
              <w:jc w:val="center"/>
              <w:rPr>
                <w:rFonts w:ascii="Arial" w:hAnsi="Arial" w:cs="Arial"/>
                <w:color w:val="000000"/>
                <w:sz w:val="20"/>
                <w:szCs w:val="20"/>
              </w:rPr>
            </w:pPr>
            <w:r w:rsidRPr="00FC02CF">
              <w:rPr>
                <w:rFonts w:ascii="Arial" w:hAnsi="Arial" w:cs="Arial"/>
                <w:color w:val="000000"/>
                <w:sz w:val="20"/>
                <w:szCs w:val="20"/>
              </w:rPr>
              <w:t>gab.</w:t>
            </w:r>
          </w:p>
        </w:tc>
      </w:tr>
      <w:tr w:rsidR="004326E9" w:rsidRPr="004326E9" w14:paraId="68D1C840" w14:textId="77777777" w:rsidTr="00AB4A0A">
        <w:trPr>
          <w:trHeight w:val="285"/>
        </w:trPr>
        <w:tc>
          <w:tcPr>
            <w:tcW w:w="935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4ED909E" w14:textId="77777777" w:rsidR="004326E9" w:rsidRPr="004326E9" w:rsidRDefault="004326E9" w:rsidP="00AB4A0A">
            <w:pPr>
              <w:jc w:val="center"/>
              <w:rPr>
                <w:rFonts w:ascii="Arial" w:hAnsi="Arial" w:cs="Arial"/>
                <w:b/>
                <w:bCs/>
                <w:color w:val="000000"/>
                <w:sz w:val="20"/>
                <w:szCs w:val="20"/>
              </w:rPr>
            </w:pPr>
            <w:r w:rsidRPr="004326E9">
              <w:rPr>
                <w:rFonts w:ascii="Arial" w:hAnsi="Arial" w:cs="Arial"/>
                <w:b/>
                <w:bCs/>
                <w:color w:val="000000"/>
                <w:sz w:val="20"/>
                <w:szCs w:val="20"/>
              </w:rPr>
              <w:t>2.Tīrīšana</w:t>
            </w:r>
          </w:p>
        </w:tc>
      </w:tr>
      <w:tr w:rsidR="004326E9" w:rsidRPr="004326E9" w14:paraId="31B650B3" w14:textId="77777777" w:rsidTr="00AB4A0A">
        <w:trPr>
          <w:trHeight w:val="285"/>
        </w:trPr>
        <w:tc>
          <w:tcPr>
            <w:tcW w:w="760" w:type="dxa"/>
            <w:tcBorders>
              <w:top w:val="nil"/>
              <w:left w:val="single" w:sz="4" w:space="0" w:color="auto"/>
              <w:bottom w:val="single" w:sz="4" w:space="0" w:color="auto"/>
              <w:right w:val="nil"/>
            </w:tcBorders>
            <w:shd w:val="clear" w:color="auto" w:fill="auto"/>
            <w:noWrap/>
            <w:vAlign w:val="center"/>
            <w:hideMark/>
          </w:tcPr>
          <w:p w14:paraId="52FC2AB2" w14:textId="77777777" w:rsidR="004326E9" w:rsidRPr="004326E9" w:rsidRDefault="004326E9" w:rsidP="00AB4A0A">
            <w:pPr>
              <w:jc w:val="center"/>
              <w:rPr>
                <w:rFonts w:ascii="Arial" w:hAnsi="Arial" w:cs="Arial"/>
                <w:color w:val="000000"/>
                <w:sz w:val="20"/>
                <w:szCs w:val="20"/>
              </w:rPr>
            </w:pPr>
            <w:r w:rsidRPr="004326E9">
              <w:rPr>
                <w:rFonts w:ascii="Arial" w:hAnsi="Arial" w:cs="Arial"/>
                <w:color w:val="000000"/>
                <w:sz w:val="20"/>
                <w:szCs w:val="20"/>
              </w:rPr>
              <w:t>2.1.</w:t>
            </w:r>
          </w:p>
        </w:tc>
        <w:tc>
          <w:tcPr>
            <w:tcW w:w="7315" w:type="dxa"/>
            <w:tcBorders>
              <w:top w:val="nil"/>
              <w:left w:val="single" w:sz="4" w:space="0" w:color="auto"/>
              <w:bottom w:val="single" w:sz="4" w:space="0" w:color="auto"/>
              <w:right w:val="single" w:sz="4" w:space="0" w:color="auto"/>
            </w:tcBorders>
            <w:shd w:val="clear" w:color="auto" w:fill="auto"/>
            <w:vAlign w:val="center"/>
            <w:hideMark/>
          </w:tcPr>
          <w:p w14:paraId="2EFEDAA3" w14:textId="77777777" w:rsidR="004326E9" w:rsidRPr="004326E9" w:rsidRDefault="004326E9" w:rsidP="00AB4A0A">
            <w:pPr>
              <w:rPr>
                <w:rFonts w:ascii="Arial" w:hAnsi="Arial" w:cs="Arial"/>
                <w:color w:val="000000"/>
                <w:sz w:val="20"/>
                <w:szCs w:val="20"/>
              </w:rPr>
            </w:pPr>
            <w:proofErr w:type="spellStart"/>
            <w:r w:rsidRPr="004326E9">
              <w:rPr>
                <w:rFonts w:ascii="Arial" w:hAnsi="Arial" w:cs="Arial"/>
                <w:color w:val="000000"/>
                <w:sz w:val="20"/>
                <w:szCs w:val="20"/>
              </w:rPr>
              <w:t>Aizkaru</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plānie</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tirīšana</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02166F3E" w14:textId="77777777" w:rsidR="004326E9" w:rsidRPr="004326E9" w:rsidRDefault="004326E9" w:rsidP="00AB4A0A">
            <w:pPr>
              <w:jc w:val="center"/>
              <w:rPr>
                <w:rFonts w:ascii="Arial" w:hAnsi="Arial" w:cs="Arial"/>
                <w:color w:val="000000"/>
                <w:sz w:val="20"/>
                <w:szCs w:val="20"/>
              </w:rPr>
            </w:pPr>
            <w:r w:rsidRPr="004326E9">
              <w:rPr>
                <w:rFonts w:ascii="Arial" w:hAnsi="Arial" w:cs="Arial"/>
                <w:color w:val="000000"/>
                <w:sz w:val="20"/>
                <w:szCs w:val="20"/>
              </w:rPr>
              <w:t>m²</w:t>
            </w:r>
          </w:p>
        </w:tc>
      </w:tr>
      <w:tr w:rsidR="004326E9" w:rsidRPr="004326E9" w14:paraId="54B10EA8" w14:textId="77777777" w:rsidTr="00AB4A0A">
        <w:trPr>
          <w:trHeight w:val="28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A42BF31" w14:textId="77777777" w:rsidR="004326E9" w:rsidRPr="004326E9" w:rsidRDefault="004326E9" w:rsidP="00AB4A0A">
            <w:pPr>
              <w:jc w:val="center"/>
              <w:rPr>
                <w:rFonts w:ascii="Arial" w:hAnsi="Arial" w:cs="Arial"/>
                <w:color w:val="000000"/>
                <w:sz w:val="20"/>
                <w:szCs w:val="20"/>
              </w:rPr>
            </w:pPr>
            <w:r w:rsidRPr="004326E9">
              <w:rPr>
                <w:rFonts w:ascii="Arial" w:hAnsi="Arial" w:cs="Arial"/>
                <w:color w:val="000000"/>
                <w:sz w:val="20"/>
                <w:szCs w:val="20"/>
              </w:rPr>
              <w:t>2.2.</w:t>
            </w:r>
          </w:p>
        </w:tc>
        <w:tc>
          <w:tcPr>
            <w:tcW w:w="7315" w:type="dxa"/>
            <w:tcBorders>
              <w:top w:val="nil"/>
              <w:left w:val="nil"/>
              <w:bottom w:val="single" w:sz="4" w:space="0" w:color="auto"/>
              <w:right w:val="single" w:sz="4" w:space="0" w:color="auto"/>
            </w:tcBorders>
            <w:shd w:val="clear" w:color="auto" w:fill="auto"/>
            <w:vAlign w:val="center"/>
            <w:hideMark/>
          </w:tcPr>
          <w:p w14:paraId="2DAD9551" w14:textId="77777777" w:rsidR="004326E9" w:rsidRPr="004326E9" w:rsidRDefault="004326E9" w:rsidP="00AB4A0A">
            <w:pPr>
              <w:rPr>
                <w:rFonts w:ascii="Arial" w:hAnsi="Arial" w:cs="Arial"/>
                <w:color w:val="000000"/>
                <w:sz w:val="20"/>
                <w:szCs w:val="20"/>
              </w:rPr>
            </w:pPr>
            <w:r w:rsidRPr="004326E9">
              <w:rPr>
                <w:rFonts w:ascii="Arial" w:hAnsi="Arial" w:cs="Arial"/>
                <w:color w:val="000000"/>
                <w:sz w:val="20"/>
                <w:szCs w:val="20"/>
              </w:rPr>
              <w:t>Jaka (</w:t>
            </w:r>
            <w:proofErr w:type="spellStart"/>
            <w:r w:rsidRPr="004326E9">
              <w:rPr>
                <w:rFonts w:ascii="Arial" w:hAnsi="Arial" w:cs="Arial"/>
                <w:color w:val="000000"/>
                <w:sz w:val="20"/>
                <w:szCs w:val="20"/>
              </w:rPr>
              <w:t>adīta</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auduma</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tīrīšana</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77460815" w14:textId="77777777" w:rsidR="004326E9" w:rsidRPr="004326E9" w:rsidRDefault="004326E9" w:rsidP="00AB4A0A">
            <w:pPr>
              <w:jc w:val="center"/>
              <w:rPr>
                <w:rFonts w:ascii="Arial" w:hAnsi="Arial" w:cs="Arial"/>
                <w:color w:val="000000"/>
                <w:sz w:val="20"/>
                <w:szCs w:val="20"/>
              </w:rPr>
            </w:pPr>
            <w:r w:rsidRPr="004326E9">
              <w:rPr>
                <w:rFonts w:ascii="Arial" w:hAnsi="Arial" w:cs="Arial"/>
                <w:color w:val="000000"/>
                <w:sz w:val="20"/>
                <w:szCs w:val="20"/>
              </w:rPr>
              <w:t>gab.</w:t>
            </w:r>
          </w:p>
        </w:tc>
      </w:tr>
      <w:tr w:rsidR="004326E9" w:rsidRPr="004326E9" w14:paraId="6E132E0E" w14:textId="77777777" w:rsidTr="00AB4A0A">
        <w:trPr>
          <w:trHeight w:val="28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C14C8" w14:textId="77777777" w:rsidR="004326E9" w:rsidRPr="004326E9" w:rsidRDefault="004326E9" w:rsidP="00AB4A0A">
            <w:pPr>
              <w:jc w:val="center"/>
              <w:rPr>
                <w:rFonts w:ascii="Arial" w:hAnsi="Arial" w:cs="Arial"/>
                <w:color w:val="000000"/>
                <w:sz w:val="20"/>
                <w:szCs w:val="20"/>
              </w:rPr>
            </w:pPr>
            <w:r w:rsidRPr="004326E9">
              <w:rPr>
                <w:rFonts w:ascii="Arial" w:hAnsi="Arial" w:cs="Arial"/>
                <w:color w:val="000000"/>
                <w:sz w:val="20"/>
                <w:szCs w:val="20"/>
              </w:rPr>
              <w:t>2.3.</w:t>
            </w:r>
          </w:p>
        </w:tc>
        <w:tc>
          <w:tcPr>
            <w:tcW w:w="7315" w:type="dxa"/>
            <w:tcBorders>
              <w:top w:val="single" w:sz="4" w:space="0" w:color="auto"/>
              <w:left w:val="nil"/>
              <w:bottom w:val="single" w:sz="4" w:space="0" w:color="auto"/>
              <w:right w:val="single" w:sz="4" w:space="0" w:color="auto"/>
            </w:tcBorders>
            <w:shd w:val="clear" w:color="auto" w:fill="auto"/>
            <w:vAlign w:val="center"/>
            <w:hideMark/>
          </w:tcPr>
          <w:p w14:paraId="4405F6A7" w14:textId="77777777" w:rsidR="004326E9" w:rsidRPr="004326E9" w:rsidRDefault="004326E9" w:rsidP="00AB4A0A">
            <w:pPr>
              <w:rPr>
                <w:rFonts w:ascii="Arial" w:hAnsi="Arial" w:cs="Arial"/>
                <w:color w:val="000000"/>
                <w:sz w:val="20"/>
                <w:szCs w:val="20"/>
              </w:rPr>
            </w:pPr>
            <w:proofErr w:type="spellStart"/>
            <w:r w:rsidRPr="004326E9">
              <w:rPr>
                <w:rFonts w:ascii="Arial" w:hAnsi="Arial" w:cs="Arial"/>
                <w:color w:val="000000"/>
                <w:sz w:val="20"/>
                <w:szCs w:val="20"/>
              </w:rPr>
              <w:t>Jakas</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ar</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oderi</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tīrīšana</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3D42EC6" w14:textId="77777777" w:rsidR="004326E9" w:rsidRPr="004326E9" w:rsidRDefault="004326E9" w:rsidP="00AB4A0A">
            <w:pPr>
              <w:jc w:val="center"/>
              <w:rPr>
                <w:rFonts w:ascii="Arial" w:hAnsi="Arial" w:cs="Arial"/>
                <w:color w:val="000000"/>
                <w:sz w:val="20"/>
                <w:szCs w:val="20"/>
              </w:rPr>
            </w:pPr>
            <w:r w:rsidRPr="004326E9">
              <w:rPr>
                <w:rFonts w:ascii="Arial" w:hAnsi="Arial" w:cs="Arial"/>
                <w:color w:val="000000"/>
                <w:sz w:val="20"/>
                <w:szCs w:val="20"/>
              </w:rPr>
              <w:t>gab.</w:t>
            </w:r>
          </w:p>
        </w:tc>
      </w:tr>
      <w:tr w:rsidR="004326E9" w:rsidRPr="004326E9" w14:paraId="3F83B2C4" w14:textId="77777777" w:rsidTr="00AB4A0A">
        <w:trPr>
          <w:trHeight w:val="28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0DABDE7" w14:textId="77777777" w:rsidR="004326E9" w:rsidRPr="004326E9" w:rsidRDefault="004326E9" w:rsidP="00AB4A0A">
            <w:pPr>
              <w:jc w:val="center"/>
              <w:rPr>
                <w:rFonts w:ascii="Arial" w:hAnsi="Arial" w:cs="Arial"/>
                <w:color w:val="000000"/>
                <w:sz w:val="20"/>
                <w:szCs w:val="20"/>
              </w:rPr>
            </w:pPr>
            <w:r w:rsidRPr="004326E9">
              <w:rPr>
                <w:rFonts w:ascii="Arial" w:hAnsi="Arial" w:cs="Arial"/>
                <w:color w:val="000000"/>
                <w:sz w:val="20"/>
                <w:szCs w:val="20"/>
              </w:rPr>
              <w:t>2.4.</w:t>
            </w:r>
          </w:p>
        </w:tc>
        <w:tc>
          <w:tcPr>
            <w:tcW w:w="7315" w:type="dxa"/>
            <w:tcBorders>
              <w:top w:val="nil"/>
              <w:left w:val="nil"/>
              <w:bottom w:val="single" w:sz="4" w:space="0" w:color="auto"/>
              <w:right w:val="single" w:sz="4" w:space="0" w:color="auto"/>
            </w:tcBorders>
            <w:shd w:val="clear" w:color="auto" w:fill="auto"/>
            <w:vAlign w:val="center"/>
            <w:hideMark/>
          </w:tcPr>
          <w:p w14:paraId="12B439A3" w14:textId="77777777" w:rsidR="004326E9" w:rsidRPr="004326E9" w:rsidRDefault="004326E9" w:rsidP="00AB4A0A">
            <w:pPr>
              <w:rPr>
                <w:rFonts w:ascii="Arial" w:hAnsi="Arial" w:cs="Arial"/>
                <w:color w:val="000000"/>
                <w:sz w:val="20"/>
                <w:szCs w:val="20"/>
              </w:rPr>
            </w:pPr>
            <w:proofErr w:type="spellStart"/>
            <w:r w:rsidRPr="004326E9">
              <w:rPr>
                <w:rFonts w:ascii="Arial" w:hAnsi="Arial" w:cs="Arial"/>
                <w:color w:val="000000"/>
                <w:sz w:val="20"/>
                <w:szCs w:val="20"/>
              </w:rPr>
              <w:t>Kombinezona</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tirīšana</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2713D94A" w14:textId="77777777" w:rsidR="004326E9" w:rsidRPr="004326E9" w:rsidRDefault="004326E9" w:rsidP="00AB4A0A">
            <w:pPr>
              <w:jc w:val="center"/>
              <w:rPr>
                <w:rFonts w:ascii="Arial" w:hAnsi="Arial" w:cs="Arial"/>
                <w:color w:val="000000"/>
                <w:sz w:val="20"/>
                <w:szCs w:val="20"/>
              </w:rPr>
            </w:pPr>
            <w:r w:rsidRPr="004326E9">
              <w:rPr>
                <w:rFonts w:ascii="Arial" w:hAnsi="Arial" w:cs="Arial"/>
                <w:color w:val="000000"/>
                <w:sz w:val="20"/>
                <w:szCs w:val="20"/>
              </w:rPr>
              <w:t>gab.</w:t>
            </w:r>
          </w:p>
        </w:tc>
      </w:tr>
      <w:tr w:rsidR="004326E9" w:rsidRPr="004326E9" w14:paraId="5E215160" w14:textId="77777777" w:rsidTr="00AB4A0A">
        <w:trPr>
          <w:trHeight w:val="28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A6DDC99" w14:textId="77777777" w:rsidR="004326E9" w:rsidRPr="004326E9" w:rsidRDefault="004326E9" w:rsidP="00AB4A0A">
            <w:pPr>
              <w:jc w:val="center"/>
              <w:rPr>
                <w:rFonts w:ascii="Arial" w:hAnsi="Arial" w:cs="Arial"/>
                <w:color w:val="000000"/>
                <w:sz w:val="20"/>
                <w:szCs w:val="20"/>
              </w:rPr>
            </w:pPr>
            <w:r w:rsidRPr="004326E9">
              <w:rPr>
                <w:rFonts w:ascii="Arial" w:hAnsi="Arial" w:cs="Arial"/>
                <w:color w:val="000000"/>
                <w:sz w:val="20"/>
                <w:szCs w:val="20"/>
              </w:rPr>
              <w:t>2.5.</w:t>
            </w:r>
          </w:p>
        </w:tc>
        <w:tc>
          <w:tcPr>
            <w:tcW w:w="7315" w:type="dxa"/>
            <w:tcBorders>
              <w:top w:val="nil"/>
              <w:left w:val="nil"/>
              <w:bottom w:val="single" w:sz="4" w:space="0" w:color="auto"/>
              <w:right w:val="single" w:sz="4" w:space="0" w:color="auto"/>
            </w:tcBorders>
            <w:shd w:val="clear" w:color="auto" w:fill="auto"/>
            <w:vAlign w:val="center"/>
            <w:hideMark/>
          </w:tcPr>
          <w:p w14:paraId="23B4B9CB" w14:textId="77777777" w:rsidR="004326E9" w:rsidRPr="004326E9" w:rsidRDefault="004326E9" w:rsidP="00AB4A0A">
            <w:pPr>
              <w:rPr>
                <w:rFonts w:ascii="Arial" w:hAnsi="Arial" w:cs="Arial"/>
                <w:color w:val="000000"/>
                <w:sz w:val="20"/>
                <w:szCs w:val="20"/>
              </w:rPr>
            </w:pPr>
            <w:proofErr w:type="spellStart"/>
            <w:r w:rsidRPr="004326E9">
              <w:rPr>
                <w:rFonts w:ascii="Arial" w:hAnsi="Arial" w:cs="Arial"/>
                <w:color w:val="000000"/>
                <w:sz w:val="20"/>
                <w:szCs w:val="20"/>
              </w:rPr>
              <w:t>Puskombinezona</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siltais</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tīrīšana</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67485CE9" w14:textId="77777777" w:rsidR="004326E9" w:rsidRPr="004326E9" w:rsidRDefault="004326E9" w:rsidP="00AB4A0A">
            <w:pPr>
              <w:jc w:val="center"/>
              <w:rPr>
                <w:rFonts w:ascii="Arial" w:hAnsi="Arial" w:cs="Arial"/>
                <w:color w:val="000000"/>
                <w:sz w:val="20"/>
                <w:szCs w:val="20"/>
              </w:rPr>
            </w:pPr>
            <w:r w:rsidRPr="004326E9">
              <w:rPr>
                <w:rFonts w:ascii="Arial" w:hAnsi="Arial" w:cs="Arial"/>
                <w:color w:val="000000"/>
                <w:sz w:val="20"/>
                <w:szCs w:val="20"/>
              </w:rPr>
              <w:t>gab.</w:t>
            </w:r>
          </w:p>
        </w:tc>
      </w:tr>
      <w:tr w:rsidR="004326E9" w:rsidRPr="004326E9" w14:paraId="1F401B00" w14:textId="77777777" w:rsidTr="00AB4A0A">
        <w:trPr>
          <w:trHeight w:val="28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F3BBDF2" w14:textId="77777777" w:rsidR="004326E9" w:rsidRPr="004326E9" w:rsidRDefault="004326E9" w:rsidP="00AB4A0A">
            <w:pPr>
              <w:jc w:val="center"/>
              <w:rPr>
                <w:rFonts w:ascii="Arial" w:hAnsi="Arial" w:cs="Arial"/>
                <w:color w:val="000000"/>
                <w:sz w:val="20"/>
                <w:szCs w:val="20"/>
              </w:rPr>
            </w:pPr>
            <w:r w:rsidRPr="004326E9">
              <w:rPr>
                <w:rFonts w:ascii="Arial" w:hAnsi="Arial" w:cs="Arial"/>
                <w:color w:val="000000"/>
                <w:sz w:val="20"/>
                <w:szCs w:val="20"/>
              </w:rPr>
              <w:t>2.6.</w:t>
            </w:r>
          </w:p>
        </w:tc>
        <w:tc>
          <w:tcPr>
            <w:tcW w:w="7315" w:type="dxa"/>
            <w:tcBorders>
              <w:top w:val="nil"/>
              <w:left w:val="nil"/>
              <w:bottom w:val="single" w:sz="4" w:space="0" w:color="auto"/>
              <w:right w:val="single" w:sz="4" w:space="0" w:color="auto"/>
            </w:tcBorders>
            <w:shd w:val="clear" w:color="auto" w:fill="auto"/>
            <w:vAlign w:val="center"/>
            <w:hideMark/>
          </w:tcPr>
          <w:p w14:paraId="71F2C03B" w14:textId="77777777" w:rsidR="004326E9" w:rsidRPr="004326E9" w:rsidRDefault="004326E9" w:rsidP="00AB4A0A">
            <w:pPr>
              <w:rPr>
                <w:rFonts w:ascii="Arial" w:hAnsi="Arial" w:cs="Arial"/>
                <w:color w:val="000000"/>
                <w:sz w:val="20"/>
                <w:szCs w:val="20"/>
              </w:rPr>
            </w:pPr>
            <w:proofErr w:type="spellStart"/>
            <w:r w:rsidRPr="004326E9">
              <w:rPr>
                <w:rFonts w:ascii="Arial" w:hAnsi="Arial" w:cs="Arial"/>
                <w:color w:val="000000"/>
                <w:sz w:val="20"/>
                <w:szCs w:val="20"/>
              </w:rPr>
              <w:t>Bikšu</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tirīšana</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08C5970A" w14:textId="77777777" w:rsidR="004326E9" w:rsidRPr="004326E9" w:rsidRDefault="004326E9" w:rsidP="00AB4A0A">
            <w:pPr>
              <w:jc w:val="center"/>
              <w:rPr>
                <w:rFonts w:ascii="Arial" w:hAnsi="Arial" w:cs="Arial"/>
                <w:color w:val="000000"/>
                <w:sz w:val="20"/>
                <w:szCs w:val="20"/>
              </w:rPr>
            </w:pPr>
            <w:r w:rsidRPr="004326E9">
              <w:rPr>
                <w:rFonts w:ascii="Arial" w:hAnsi="Arial" w:cs="Arial"/>
                <w:color w:val="000000"/>
                <w:sz w:val="20"/>
                <w:szCs w:val="20"/>
              </w:rPr>
              <w:t>gab.</w:t>
            </w:r>
          </w:p>
        </w:tc>
      </w:tr>
      <w:tr w:rsidR="004326E9" w:rsidRPr="004326E9" w14:paraId="4EE0AAE5" w14:textId="77777777" w:rsidTr="00AB4A0A">
        <w:trPr>
          <w:trHeight w:val="28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9588399" w14:textId="77777777" w:rsidR="004326E9" w:rsidRPr="004326E9" w:rsidRDefault="004326E9" w:rsidP="00AB4A0A">
            <w:pPr>
              <w:jc w:val="center"/>
              <w:rPr>
                <w:rFonts w:ascii="Arial" w:hAnsi="Arial" w:cs="Arial"/>
                <w:color w:val="000000"/>
                <w:sz w:val="20"/>
                <w:szCs w:val="20"/>
              </w:rPr>
            </w:pPr>
            <w:r w:rsidRPr="004326E9">
              <w:rPr>
                <w:rFonts w:ascii="Arial" w:hAnsi="Arial" w:cs="Arial"/>
                <w:color w:val="000000"/>
                <w:sz w:val="20"/>
                <w:szCs w:val="20"/>
              </w:rPr>
              <w:t>2.7.</w:t>
            </w:r>
          </w:p>
        </w:tc>
        <w:tc>
          <w:tcPr>
            <w:tcW w:w="7315" w:type="dxa"/>
            <w:tcBorders>
              <w:top w:val="nil"/>
              <w:left w:val="nil"/>
              <w:bottom w:val="single" w:sz="4" w:space="0" w:color="auto"/>
              <w:right w:val="single" w:sz="4" w:space="0" w:color="auto"/>
            </w:tcBorders>
            <w:shd w:val="clear" w:color="auto" w:fill="auto"/>
            <w:vAlign w:val="center"/>
            <w:hideMark/>
          </w:tcPr>
          <w:p w14:paraId="53BD720D" w14:textId="77777777" w:rsidR="004326E9" w:rsidRPr="004326E9" w:rsidRDefault="004326E9" w:rsidP="00AB4A0A">
            <w:pPr>
              <w:rPr>
                <w:rFonts w:ascii="Arial" w:hAnsi="Arial" w:cs="Arial"/>
                <w:color w:val="000000"/>
                <w:sz w:val="20"/>
                <w:szCs w:val="20"/>
              </w:rPr>
            </w:pPr>
            <w:proofErr w:type="spellStart"/>
            <w:r w:rsidRPr="004326E9">
              <w:rPr>
                <w:rFonts w:ascii="Arial" w:hAnsi="Arial" w:cs="Arial"/>
                <w:color w:val="000000"/>
                <w:sz w:val="20"/>
                <w:szCs w:val="20"/>
              </w:rPr>
              <w:t>Cepures</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vasaras</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tirīšana</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25CD451A" w14:textId="77777777" w:rsidR="004326E9" w:rsidRPr="004326E9" w:rsidRDefault="004326E9" w:rsidP="00AB4A0A">
            <w:pPr>
              <w:jc w:val="center"/>
              <w:rPr>
                <w:rFonts w:ascii="Arial" w:hAnsi="Arial" w:cs="Arial"/>
                <w:color w:val="000000"/>
                <w:sz w:val="20"/>
                <w:szCs w:val="20"/>
              </w:rPr>
            </w:pPr>
            <w:r w:rsidRPr="004326E9">
              <w:rPr>
                <w:rFonts w:ascii="Arial" w:hAnsi="Arial" w:cs="Arial"/>
                <w:color w:val="000000"/>
                <w:sz w:val="20"/>
                <w:szCs w:val="20"/>
              </w:rPr>
              <w:t>gab.</w:t>
            </w:r>
          </w:p>
        </w:tc>
      </w:tr>
      <w:tr w:rsidR="004326E9" w:rsidRPr="004326E9" w14:paraId="13C7EC2B" w14:textId="77777777" w:rsidTr="00AB4A0A">
        <w:trPr>
          <w:trHeight w:val="28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C08F2BA" w14:textId="77777777" w:rsidR="004326E9" w:rsidRPr="004326E9" w:rsidRDefault="004326E9" w:rsidP="00AB4A0A">
            <w:pPr>
              <w:jc w:val="center"/>
              <w:rPr>
                <w:rFonts w:ascii="Arial" w:hAnsi="Arial" w:cs="Arial"/>
                <w:color w:val="000000"/>
                <w:sz w:val="20"/>
                <w:szCs w:val="20"/>
              </w:rPr>
            </w:pPr>
            <w:r w:rsidRPr="004326E9">
              <w:rPr>
                <w:rFonts w:ascii="Arial" w:hAnsi="Arial" w:cs="Arial"/>
                <w:color w:val="000000"/>
                <w:sz w:val="20"/>
                <w:szCs w:val="20"/>
              </w:rPr>
              <w:t>2.8.</w:t>
            </w:r>
          </w:p>
        </w:tc>
        <w:tc>
          <w:tcPr>
            <w:tcW w:w="7315" w:type="dxa"/>
            <w:tcBorders>
              <w:top w:val="single" w:sz="4" w:space="0" w:color="auto"/>
              <w:left w:val="nil"/>
              <w:bottom w:val="nil"/>
              <w:right w:val="nil"/>
            </w:tcBorders>
            <w:shd w:val="clear" w:color="auto" w:fill="auto"/>
            <w:vAlign w:val="center"/>
            <w:hideMark/>
          </w:tcPr>
          <w:p w14:paraId="1E5493C0" w14:textId="77777777" w:rsidR="004326E9" w:rsidRPr="004326E9" w:rsidRDefault="004326E9" w:rsidP="00AB4A0A">
            <w:pPr>
              <w:rPr>
                <w:rFonts w:ascii="Arial" w:hAnsi="Arial" w:cs="Arial"/>
                <w:color w:val="000000"/>
                <w:sz w:val="20"/>
                <w:szCs w:val="20"/>
              </w:rPr>
            </w:pPr>
            <w:proofErr w:type="spellStart"/>
            <w:r w:rsidRPr="004326E9">
              <w:rPr>
                <w:rFonts w:ascii="Arial" w:hAnsi="Arial" w:cs="Arial"/>
                <w:color w:val="000000"/>
                <w:sz w:val="20"/>
                <w:szCs w:val="20"/>
              </w:rPr>
              <w:t>Cepures</w:t>
            </w:r>
            <w:proofErr w:type="spellEnd"/>
            <w:r w:rsidRPr="004326E9">
              <w:rPr>
                <w:rFonts w:ascii="Arial" w:hAnsi="Arial" w:cs="Arial"/>
                <w:color w:val="000000"/>
                <w:sz w:val="20"/>
                <w:szCs w:val="20"/>
              </w:rPr>
              <w:t>(</w:t>
            </w:r>
            <w:proofErr w:type="spellStart"/>
            <w:r w:rsidRPr="004326E9">
              <w:rPr>
                <w:rFonts w:ascii="Arial" w:hAnsi="Arial" w:cs="Arial"/>
                <w:color w:val="000000"/>
                <w:sz w:val="20"/>
                <w:szCs w:val="20"/>
              </w:rPr>
              <w:t>ziemas</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tīrīšana</w:t>
            </w:r>
            <w:proofErr w:type="spellEnd"/>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DB4FFD9" w14:textId="77777777" w:rsidR="004326E9" w:rsidRPr="004326E9" w:rsidRDefault="004326E9" w:rsidP="00AB4A0A">
            <w:pPr>
              <w:jc w:val="center"/>
              <w:rPr>
                <w:rFonts w:ascii="Arial" w:hAnsi="Arial" w:cs="Arial"/>
                <w:color w:val="000000"/>
                <w:sz w:val="20"/>
                <w:szCs w:val="20"/>
              </w:rPr>
            </w:pPr>
          </w:p>
        </w:tc>
      </w:tr>
      <w:tr w:rsidR="004326E9" w:rsidRPr="004326E9" w14:paraId="7C7E2CF5" w14:textId="77777777" w:rsidTr="00AB4A0A">
        <w:trPr>
          <w:trHeight w:val="28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7BBFA45" w14:textId="77777777" w:rsidR="004326E9" w:rsidRPr="004326E9" w:rsidRDefault="004326E9" w:rsidP="00AB4A0A">
            <w:pPr>
              <w:jc w:val="center"/>
              <w:rPr>
                <w:rFonts w:ascii="Arial" w:hAnsi="Arial" w:cs="Arial"/>
                <w:color w:val="000000"/>
                <w:sz w:val="20"/>
                <w:szCs w:val="20"/>
              </w:rPr>
            </w:pPr>
            <w:r w:rsidRPr="004326E9">
              <w:rPr>
                <w:rFonts w:ascii="Arial" w:hAnsi="Arial" w:cs="Arial"/>
                <w:color w:val="000000"/>
                <w:sz w:val="20"/>
                <w:szCs w:val="20"/>
              </w:rPr>
              <w:t>2.9.</w:t>
            </w:r>
          </w:p>
        </w:tc>
        <w:tc>
          <w:tcPr>
            <w:tcW w:w="7315" w:type="dxa"/>
            <w:tcBorders>
              <w:top w:val="single" w:sz="4" w:space="0" w:color="000000"/>
              <w:left w:val="nil"/>
              <w:bottom w:val="single" w:sz="4" w:space="0" w:color="000000"/>
              <w:right w:val="single" w:sz="4" w:space="0" w:color="000000"/>
            </w:tcBorders>
            <w:shd w:val="clear" w:color="auto" w:fill="auto"/>
            <w:vAlign w:val="bottom"/>
            <w:hideMark/>
          </w:tcPr>
          <w:p w14:paraId="017D224E" w14:textId="77777777" w:rsidR="004326E9" w:rsidRPr="004326E9" w:rsidRDefault="004326E9" w:rsidP="00AB4A0A">
            <w:pPr>
              <w:rPr>
                <w:rFonts w:ascii="Arial" w:hAnsi="Arial" w:cs="Arial"/>
                <w:color w:val="000000"/>
                <w:sz w:val="20"/>
                <w:szCs w:val="20"/>
              </w:rPr>
            </w:pPr>
            <w:proofErr w:type="spellStart"/>
            <w:r w:rsidRPr="004326E9">
              <w:rPr>
                <w:rFonts w:ascii="Arial" w:hAnsi="Arial" w:cs="Arial"/>
                <w:color w:val="000000"/>
                <w:sz w:val="20"/>
                <w:szCs w:val="20"/>
              </w:rPr>
              <w:t>Zamšādas</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metinātāju</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kostīma</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ķīmiskā</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tīrīšana</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899B9EB" w14:textId="77777777" w:rsidR="004326E9" w:rsidRPr="004326E9" w:rsidRDefault="004326E9" w:rsidP="00AB4A0A">
            <w:pPr>
              <w:jc w:val="center"/>
              <w:rPr>
                <w:rFonts w:ascii="Arial" w:hAnsi="Arial" w:cs="Arial"/>
                <w:color w:val="000000"/>
                <w:sz w:val="20"/>
                <w:szCs w:val="20"/>
              </w:rPr>
            </w:pPr>
            <w:r w:rsidRPr="004326E9">
              <w:rPr>
                <w:rFonts w:ascii="Arial" w:hAnsi="Arial" w:cs="Arial"/>
                <w:color w:val="000000"/>
                <w:sz w:val="20"/>
                <w:szCs w:val="20"/>
              </w:rPr>
              <w:t>gab.</w:t>
            </w:r>
          </w:p>
        </w:tc>
      </w:tr>
      <w:tr w:rsidR="004326E9" w:rsidRPr="004326E9" w14:paraId="1ED89A3D" w14:textId="77777777" w:rsidTr="00AB4A0A">
        <w:trPr>
          <w:trHeight w:val="28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F8FAE57" w14:textId="77777777" w:rsidR="004326E9" w:rsidRPr="004326E9" w:rsidRDefault="004326E9" w:rsidP="00AB4A0A">
            <w:pPr>
              <w:jc w:val="center"/>
              <w:rPr>
                <w:rFonts w:ascii="Arial" w:hAnsi="Arial" w:cs="Arial"/>
                <w:color w:val="000000"/>
                <w:sz w:val="20"/>
                <w:szCs w:val="20"/>
              </w:rPr>
            </w:pPr>
            <w:r w:rsidRPr="004326E9">
              <w:rPr>
                <w:rFonts w:ascii="Arial" w:hAnsi="Arial" w:cs="Arial"/>
                <w:color w:val="000000"/>
                <w:sz w:val="20"/>
                <w:szCs w:val="20"/>
              </w:rPr>
              <w:t>2.10.</w:t>
            </w:r>
          </w:p>
        </w:tc>
        <w:tc>
          <w:tcPr>
            <w:tcW w:w="7315" w:type="dxa"/>
            <w:tcBorders>
              <w:top w:val="nil"/>
              <w:left w:val="nil"/>
              <w:bottom w:val="nil"/>
              <w:right w:val="single" w:sz="4" w:space="0" w:color="auto"/>
            </w:tcBorders>
            <w:shd w:val="clear" w:color="auto" w:fill="auto"/>
            <w:vAlign w:val="center"/>
            <w:hideMark/>
          </w:tcPr>
          <w:p w14:paraId="161FF27C" w14:textId="77777777" w:rsidR="004326E9" w:rsidRPr="004326E9" w:rsidRDefault="004326E9" w:rsidP="00AB4A0A">
            <w:pPr>
              <w:rPr>
                <w:rFonts w:ascii="Arial" w:hAnsi="Arial" w:cs="Arial"/>
                <w:color w:val="000000"/>
                <w:sz w:val="20"/>
                <w:szCs w:val="20"/>
              </w:rPr>
            </w:pPr>
            <w:proofErr w:type="spellStart"/>
            <w:r w:rsidRPr="004326E9">
              <w:rPr>
                <w:rFonts w:ascii="Arial" w:hAnsi="Arial" w:cs="Arial"/>
                <w:color w:val="000000"/>
                <w:sz w:val="20"/>
                <w:szCs w:val="20"/>
              </w:rPr>
              <w:t>Metinātāju</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kostīms</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62A63F55" w14:textId="77777777" w:rsidR="004326E9" w:rsidRPr="004326E9" w:rsidRDefault="004326E9" w:rsidP="00AB4A0A">
            <w:pPr>
              <w:jc w:val="center"/>
              <w:rPr>
                <w:rFonts w:ascii="Arial" w:hAnsi="Arial" w:cs="Arial"/>
                <w:color w:val="000000"/>
                <w:sz w:val="20"/>
                <w:szCs w:val="20"/>
              </w:rPr>
            </w:pPr>
            <w:r w:rsidRPr="004326E9">
              <w:rPr>
                <w:rFonts w:ascii="Arial" w:hAnsi="Arial" w:cs="Arial"/>
                <w:color w:val="000000"/>
                <w:sz w:val="20"/>
                <w:szCs w:val="20"/>
              </w:rPr>
              <w:t>gab.</w:t>
            </w:r>
          </w:p>
        </w:tc>
      </w:tr>
      <w:tr w:rsidR="004326E9" w:rsidRPr="004326E9" w14:paraId="77B8B3EE" w14:textId="77777777" w:rsidTr="00AB4A0A">
        <w:trPr>
          <w:trHeight w:val="28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6A1E163" w14:textId="77777777" w:rsidR="004326E9" w:rsidRPr="004326E9" w:rsidRDefault="004326E9" w:rsidP="00AB4A0A">
            <w:pPr>
              <w:jc w:val="center"/>
              <w:rPr>
                <w:rFonts w:ascii="Arial" w:hAnsi="Arial" w:cs="Arial"/>
                <w:color w:val="000000"/>
                <w:sz w:val="20"/>
                <w:szCs w:val="20"/>
              </w:rPr>
            </w:pPr>
            <w:r w:rsidRPr="004326E9">
              <w:rPr>
                <w:rFonts w:ascii="Arial" w:hAnsi="Arial" w:cs="Arial"/>
                <w:color w:val="000000"/>
                <w:sz w:val="20"/>
                <w:szCs w:val="20"/>
              </w:rPr>
              <w:t>2.11.</w:t>
            </w:r>
          </w:p>
        </w:tc>
        <w:tc>
          <w:tcPr>
            <w:tcW w:w="7315" w:type="dxa"/>
            <w:tcBorders>
              <w:top w:val="single" w:sz="4" w:space="0" w:color="auto"/>
              <w:left w:val="nil"/>
              <w:bottom w:val="single" w:sz="4" w:space="0" w:color="auto"/>
              <w:right w:val="single" w:sz="4" w:space="0" w:color="auto"/>
            </w:tcBorders>
            <w:shd w:val="clear" w:color="auto" w:fill="auto"/>
            <w:vAlign w:val="center"/>
            <w:hideMark/>
          </w:tcPr>
          <w:p w14:paraId="3B507AE4" w14:textId="77777777" w:rsidR="004326E9" w:rsidRPr="004326E9" w:rsidRDefault="004326E9" w:rsidP="00AB4A0A">
            <w:pPr>
              <w:rPr>
                <w:rFonts w:ascii="Arial" w:hAnsi="Arial" w:cs="Arial"/>
                <w:color w:val="000000"/>
                <w:sz w:val="20"/>
                <w:szCs w:val="20"/>
              </w:rPr>
            </w:pPr>
            <w:proofErr w:type="spellStart"/>
            <w:r w:rsidRPr="004326E9">
              <w:rPr>
                <w:rFonts w:ascii="Arial" w:hAnsi="Arial" w:cs="Arial"/>
                <w:color w:val="000000"/>
                <w:sz w:val="20"/>
                <w:szCs w:val="20"/>
              </w:rPr>
              <w:t>Apavu</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tīrīšana</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sanitārā</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apstrāde</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19875446" w14:textId="77777777" w:rsidR="004326E9" w:rsidRPr="004326E9" w:rsidRDefault="004326E9" w:rsidP="00AB4A0A">
            <w:pPr>
              <w:jc w:val="center"/>
              <w:rPr>
                <w:rFonts w:ascii="Arial" w:hAnsi="Arial" w:cs="Arial"/>
                <w:color w:val="000000"/>
                <w:sz w:val="20"/>
                <w:szCs w:val="20"/>
              </w:rPr>
            </w:pPr>
            <w:proofErr w:type="spellStart"/>
            <w:r w:rsidRPr="004326E9">
              <w:rPr>
                <w:rFonts w:ascii="Arial" w:hAnsi="Arial" w:cs="Arial"/>
                <w:color w:val="000000"/>
                <w:sz w:val="20"/>
                <w:szCs w:val="20"/>
              </w:rPr>
              <w:t>pāris</w:t>
            </w:r>
            <w:proofErr w:type="spellEnd"/>
          </w:p>
        </w:tc>
      </w:tr>
      <w:tr w:rsidR="004326E9" w:rsidRPr="004326E9" w14:paraId="1804D233" w14:textId="77777777" w:rsidTr="00AB4A0A">
        <w:trPr>
          <w:trHeight w:val="28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B9BA3" w14:textId="77777777" w:rsidR="004326E9" w:rsidRPr="004326E9" w:rsidRDefault="004326E9" w:rsidP="00AB4A0A">
            <w:pPr>
              <w:jc w:val="center"/>
              <w:rPr>
                <w:rFonts w:ascii="Arial" w:hAnsi="Arial" w:cs="Arial"/>
                <w:color w:val="000000"/>
                <w:sz w:val="20"/>
                <w:szCs w:val="20"/>
              </w:rPr>
            </w:pPr>
            <w:r w:rsidRPr="004326E9">
              <w:rPr>
                <w:rFonts w:ascii="Arial" w:hAnsi="Arial" w:cs="Arial"/>
                <w:color w:val="000000"/>
                <w:sz w:val="20"/>
                <w:szCs w:val="20"/>
              </w:rPr>
              <w:t>2.12.</w:t>
            </w:r>
          </w:p>
        </w:tc>
        <w:tc>
          <w:tcPr>
            <w:tcW w:w="7315" w:type="dxa"/>
            <w:tcBorders>
              <w:top w:val="single" w:sz="4" w:space="0" w:color="auto"/>
              <w:left w:val="nil"/>
              <w:bottom w:val="single" w:sz="4" w:space="0" w:color="auto"/>
              <w:right w:val="single" w:sz="4" w:space="0" w:color="auto"/>
            </w:tcBorders>
            <w:shd w:val="clear" w:color="auto" w:fill="auto"/>
            <w:vAlign w:val="center"/>
            <w:hideMark/>
          </w:tcPr>
          <w:p w14:paraId="1AEE7E87" w14:textId="77777777" w:rsidR="004326E9" w:rsidRPr="004326E9" w:rsidRDefault="004326E9" w:rsidP="00AB4A0A">
            <w:pPr>
              <w:rPr>
                <w:rFonts w:ascii="Arial" w:hAnsi="Arial" w:cs="Arial"/>
                <w:color w:val="000000"/>
                <w:sz w:val="20"/>
                <w:szCs w:val="20"/>
              </w:rPr>
            </w:pPr>
            <w:proofErr w:type="spellStart"/>
            <w:r w:rsidRPr="004326E9">
              <w:rPr>
                <w:rFonts w:ascii="Arial" w:hAnsi="Arial" w:cs="Arial"/>
                <w:color w:val="000000"/>
                <w:sz w:val="20"/>
                <w:szCs w:val="20"/>
              </w:rPr>
              <w:t>Darba</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cimdi</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A78D15E" w14:textId="77777777" w:rsidR="004326E9" w:rsidRPr="004326E9" w:rsidRDefault="004326E9" w:rsidP="00AB4A0A">
            <w:pPr>
              <w:jc w:val="center"/>
              <w:rPr>
                <w:rFonts w:ascii="Arial" w:hAnsi="Arial" w:cs="Arial"/>
                <w:color w:val="000000"/>
                <w:sz w:val="20"/>
                <w:szCs w:val="20"/>
              </w:rPr>
            </w:pPr>
            <w:r w:rsidRPr="004326E9">
              <w:rPr>
                <w:rFonts w:ascii="Arial" w:hAnsi="Arial" w:cs="Arial"/>
                <w:color w:val="000000"/>
                <w:sz w:val="20"/>
                <w:szCs w:val="20"/>
              </w:rPr>
              <w:t>gab.</w:t>
            </w:r>
          </w:p>
        </w:tc>
      </w:tr>
      <w:tr w:rsidR="00236824" w:rsidRPr="004326E9" w14:paraId="62104572" w14:textId="77777777" w:rsidTr="00AB4A0A">
        <w:trPr>
          <w:trHeight w:val="28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0179AA" w14:textId="0BB49F88" w:rsidR="00236824" w:rsidRPr="004326E9" w:rsidRDefault="00236824" w:rsidP="00236824">
            <w:pPr>
              <w:jc w:val="center"/>
              <w:rPr>
                <w:rFonts w:ascii="Arial" w:hAnsi="Arial" w:cs="Arial"/>
                <w:color w:val="000000"/>
                <w:sz w:val="20"/>
                <w:szCs w:val="20"/>
              </w:rPr>
            </w:pPr>
            <w:r>
              <w:rPr>
                <w:rFonts w:ascii="Arial" w:hAnsi="Arial" w:cs="Arial"/>
                <w:color w:val="000000"/>
                <w:sz w:val="20"/>
                <w:szCs w:val="20"/>
              </w:rPr>
              <w:lastRenderedPageBreak/>
              <w:t>2.13.</w:t>
            </w:r>
          </w:p>
        </w:tc>
        <w:tc>
          <w:tcPr>
            <w:tcW w:w="7315" w:type="dxa"/>
            <w:tcBorders>
              <w:top w:val="single" w:sz="4" w:space="0" w:color="auto"/>
              <w:left w:val="nil"/>
              <w:bottom w:val="single" w:sz="4" w:space="0" w:color="auto"/>
              <w:right w:val="single" w:sz="4" w:space="0" w:color="auto"/>
            </w:tcBorders>
            <w:shd w:val="clear" w:color="auto" w:fill="auto"/>
            <w:vAlign w:val="center"/>
          </w:tcPr>
          <w:p w14:paraId="59A556AF" w14:textId="091CC37D" w:rsidR="00236824" w:rsidRPr="004326E9" w:rsidRDefault="00236824" w:rsidP="00236824">
            <w:pPr>
              <w:rPr>
                <w:rFonts w:ascii="Arial" w:hAnsi="Arial" w:cs="Arial"/>
                <w:color w:val="000000"/>
                <w:sz w:val="20"/>
                <w:szCs w:val="20"/>
              </w:rPr>
            </w:pPr>
            <w:proofErr w:type="spellStart"/>
            <w:r w:rsidRPr="00FC02CF">
              <w:rPr>
                <w:rFonts w:ascii="Arial" w:hAnsi="Arial" w:cs="Arial"/>
                <w:color w:val="000000"/>
                <w:sz w:val="20"/>
                <w:szCs w:val="20"/>
              </w:rPr>
              <w:t>Plāna</w:t>
            </w:r>
            <w:proofErr w:type="spellEnd"/>
            <w:r w:rsidRPr="00FC02CF">
              <w:rPr>
                <w:rFonts w:ascii="Arial" w:hAnsi="Arial" w:cs="Arial"/>
                <w:color w:val="000000"/>
                <w:sz w:val="20"/>
                <w:szCs w:val="20"/>
              </w:rPr>
              <w:t xml:space="preserve"> </w:t>
            </w:r>
            <w:proofErr w:type="spellStart"/>
            <w:r w:rsidRPr="00FC02CF">
              <w:rPr>
                <w:rFonts w:ascii="Arial" w:hAnsi="Arial" w:cs="Arial"/>
                <w:color w:val="000000"/>
                <w:sz w:val="20"/>
                <w:szCs w:val="20"/>
              </w:rPr>
              <w:t>vilnas</w:t>
            </w:r>
            <w:proofErr w:type="spellEnd"/>
            <w:r w:rsidRPr="00FC02CF">
              <w:rPr>
                <w:rFonts w:ascii="Arial" w:hAnsi="Arial" w:cs="Arial"/>
                <w:color w:val="000000"/>
                <w:sz w:val="20"/>
                <w:szCs w:val="20"/>
              </w:rPr>
              <w:t xml:space="preserve"> </w:t>
            </w:r>
            <w:proofErr w:type="spellStart"/>
            <w:r w:rsidRPr="00FC02CF">
              <w:rPr>
                <w:rFonts w:ascii="Arial" w:hAnsi="Arial" w:cs="Arial"/>
                <w:color w:val="000000"/>
                <w:sz w:val="20"/>
                <w:szCs w:val="20"/>
              </w:rPr>
              <w:t>sega</w:t>
            </w:r>
            <w:proofErr w:type="spellEnd"/>
            <w:r w:rsidRPr="00FC02CF">
              <w:rPr>
                <w:rFonts w:ascii="Arial" w:hAnsi="Arial" w:cs="Arial"/>
                <w:color w:val="000000"/>
                <w:sz w:val="20"/>
                <w:szCs w:val="20"/>
              </w:rPr>
              <w:t xml:space="preserve">, </w:t>
            </w:r>
            <w:proofErr w:type="spellStart"/>
            <w:r w:rsidRPr="00FC02CF">
              <w:rPr>
                <w:rFonts w:ascii="Arial" w:hAnsi="Arial" w:cs="Arial"/>
                <w:color w:val="000000"/>
                <w:sz w:val="20"/>
                <w:szCs w:val="20"/>
              </w:rPr>
              <w:t>tīrīšana</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tcPr>
          <w:p w14:paraId="36FB4EF1" w14:textId="0882EBFD" w:rsidR="00236824" w:rsidRPr="004326E9" w:rsidRDefault="00236824" w:rsidP="00236824">
            <w:pPr>
              <w:jc w:val="center"/>
              <w:rPr>
                <w:rFonts w:ascii="Arial" w:hAnsi="Arial" w:cs="Arial"/>
                <w:color w:val="000000"/>
                <w:sz w:val="20"/>
                <w:szCs w:val="20"/>
              </w:rPr>
            </w:pPr>
            <w:r w:rsidRPr="00FC02CF">
              <w:rPr>
                <w:rFonts w:ascii="Arial" w:hAnsi="Arial" w:cs="Arial"/>
                <w:color w:val="000000"/>
                <w:sz w:val="20"/>
                <w:szCs w:val="20"/>
              </w:rPr>
              <w:t>gab.</w:t>
            </w:r>
          </w:p>
        </w:tc>
      </w:tr>
      <w:tr w:rsidR="00236824" w:rsidRPr="004326E9" w14:paraId="0584CF1D" w14:textId="77777777" w:rsidTr="00AB4A0A">
        <w:trPr>
          <w:trHeight w:val="28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7351B2" w14:textId="087B2A35" w:rsidR="00236824" w:rsidRPr="004326E9" w:rsidRDefault="00236824" w:rsidP="00236824">
            <w:pPr>
              <w:jc w:val="center"/>
              <w:rPr>
                <w:rFonts w:ascii="Arial" w:hAnsi="Arial" w:cs="Arial"/>
                <w:color w:val="000000"/>
                <w:sz w:val="20"/>
                <w:szCs w:val="20"/>
              </w:rPr>
            </w:pPr>
            <w:r>
              <w:rPr>
                <w:rFonts w:ascii="Arial" w:hAnsi="Arial" w:cs="Arial"/>
                <w:color w:val="000000"/>
                <w:sz w:val="20"/>
                <w:szCs w:val="20"/>
              </w:rPr>
              <w:t>2.14.</w:t>
            </w:r>
          </w:p>
        </w:tc>
        <w:tc>
          <w:tcPr>
            <w:tcW w:w="7315" w:type="dxa"/>
            <w:tcBorders>
              <w:top w:val="single" w:sz="4" w:space="0" w:color="auto"/>
              <w:left w:val="nil"/>
              <w:bottom w:val="single" w:sz="4" w:space="0" w:color="auto"/>
              <w:right w:val="single" w:sz="4" w:space="0" w:color="auto"/>
            </w:tcBorders>
            <w:shd w:val="clear" w:color="auto" w:fill="auto"/>
            <w:vAlign w:val="center"/>
          </w:tcPr>
          <w:p w14:paraId="5011F17B" w14:textId="7F93F17B" w:rsidR="00236824" w:rsidRPr="004326E9" w:rsidRDefault="00236824" w:rsidP="00236824">
            <w:pPr>
              <w:rPr>
                <w:rFonts w:ascii="Arial" w:hAnsi="Arial" w:cs="Arial"/>
                <w:color w:val="000000"/>
                <w:sz w:val="20"/>
                <w:szCs w:val="20"/>
              </w:rPr>
            </w:pPr>
            <w:r w:rsidRPr="00FC02CF">
              <w:rPr>
                <w:rFonts w:ascii="Arial" w:hAnsi="Arial" w:cs="Arial"/>
                <w:sz w:val="20"/>
                <w:szCs w:val="20"/>
                <w:lang w:val="lv-LV"/>
              </w:rPr>
              <w:t>Pleds (sintētika) 215x150, tīrīšana</w:t>
            </w:r>
          </w:p>
        </w:tc>
        <w:tc>
          <w:tcPr>
            <w:tcW w:w="1276" w:type="dxa"/>
            <w:tcBorders>
              <w:top w:val="single" w:sz="4" w:space="0" w:color="auto"/>
              <w:left w:val="nil"/>
              <w:bottom w:val="single" w:sz="4" w:space="0" w:color="auto"/>
              <w:right w:val="single" w:sz="4" w:space="0" w:color="auto"/>
            </w:tcBorders>
            <w:shd w:val="clear" w:color="auto" w:fill="auto"/>
            <w:vAlign w:val="center"/>
          </w:tcPr>
          <w:p w14:paraId="5B69D107" w14:textId="2C696461" w:rsidR="00236824" w:rsidRPr="004326E9" w:rsidRDefault="00236824" w:rsidP="00236824">
            <w:pPr>
              <w:jc w:val="center"/>
              <w:rPr>
                <w:rFonts w:ascii="Arial" w:hAnsi="Arial" w:cs="Arial"/>
                <w:color w:val="000000"/>
                <w:sz w:val="20"/>
                <w:szCs w:val="20"/>
              </w:rPr>
            </w:pPr>
            <w:r w:rsidRPr="00FC02CF">
              <w:rPr>
                <w:rFonts w:ascii="Arial" w:hAnsi="Arial" w:cs="Arial"/>
                <w:color w:val="000000"/>
                <w:sz w:val="20"/>
                <w:szCs w:val="20"/>
              </w:rPr>
              <w:t>gab.</w:t>
            </w:r>
          </w:p>
        </w:tc>
      </w:tr>
      <w:tr w:rsidR="00236824" w:rsidRPr="004326E9" w14:paraId="362F47DD" w14:textId="77777777" w:rsidTr="00AB4A0A">
        <w:trPr>
          <w:trHeight w:val="28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CEACE2" w14:textId="45E544C7" w:rsidR="00236824" w:rsidRPr="004326E9" w:rsidRDefault="00236824" w:rsidP="00236824">
            <w:pPr>
              <w:jc w:val="center"/>
              <w:rPr>
                <w:rFonts w:ascii="Arial" w:hAnsi="Arial" w:cs="Arial"/>
                <w:color w:val="000000"/>
                <w:sz w:val="20"/>
                <w:szCs w:val="20"/>
              </w:rPr>
            </w:pPr>
            <w:r>
              <w:rPr>
                <w:rFonts w:ascii="Arial" w:hAnsi="Arial" w:cs="Arial"/>
                <w:color w:val="000000"/>
                <w:sz w:val="20"/>
                <w:szCs w:val="20"/>
              </w:rPr>
              <w:t>2.15.</w:t>
            </w:r>
          </w:p>
        </w:tc>
        <w:tc>
          <w:tcPr>
            <w:tcW w:w="7315" w:type="dxa"/>
            <w:tcBorders>
              <w:top w:val="single" w:sz="4" w:space="0" w:color="auto"/>
              <w:left w:val="nil"/>
              <w:bottom w:val="single" w:sz="4" w:space="0" w:color="auto"/>
              <w:right w:val="single" w:sz="4" w:space="0" w:color="auto"/>
            </w:tcBorders>
            <w:shd w:val="clear" w:color="auto" w:fill="auto"/>
            <w:vAlign w:val="center"/>
          </w:tcPr>
          <w:p w14:paraId="7ECB5A86" w14:textId="509BE0E3" w:rsidR="00236824" w:rsidRPr="004326E9" w:rsidRDefault="00236824" w:rsidP="00236824">
            <w:pPr>
              <w:rPr>
                <w:rFonts w:ascii="Arial" w:hAnsi="Arial" w:cs="Arial"/>
                <w:color w:val="000000"/>
                <w:sz w:val="20"/>
                <w:szCs w:val="20"/>
              </w:rPr>
            </w:pPr>
            <w:r w:rsidRPr="00FC02CF">
              <w:rPr>
                <w:rFonts w:ascii="Arial" w:hAnsi="Arial" w:cs="Arial"/>
                <w:sz w:val="20"/>
                <w:szCs w:val="20"/>
                <w:lang w:val="lv-LV"/>
              </w:rPr>
              <w:t>Sega (sintētika) 215x150, tīrīšana</w:t>
            </w:r>
          </w:p>
        </w:tc>
        <w:tc>
          <w:tcPr>
            <w:tcW w:w="1276" w:type="dxa"/>
            <w:tcBorders>
              <w:top w:val="single" w:sz="4" w:space="0" w:color="auto"/>
              <w:left w:val="nil"/>
              <w:bottom w:val="single" w:sz="4" w:space="0" w:color="auto"/>
              <w:right w:val="single" w:sz="4" w:space="0" w:color="auto"/>
            </w:tcBorders>
            <w:shd w:val="clear" w:color="auto" w:fill="auto"/>
            <w:vAlign w:val="center"/>
          </w:tcPr>
          <w:p w14:paraId="5A5CD39E" w14:textId="4A547976" w:rsidR="00236824" w:rsidRPr="004326E9" w:rsidRDefault="00236824" w:rsidP="00236824">
            <w:pPr>
              <w:jc w:val="center"/>
              <w:rPr>
                <w:rFonts w:ascii="Arial" w:hAnsi="Arial" w:cs="Arial"/>
                <w:color w:val="000000"/>
                <w:sz w:val="20"/>
                <w:szCs w:val="20"/>
              </w:rPr>
            </w:pPr>
            <w:r w:rsidRPr="00FC02CF">
              <w:rPr>
                <w:rFonts w:ascii="Arial" w:hAnsi="Arial" w:cs="Arial"/>
                <w:color w:val="000000"/>
                <w:sz w:val="20"/>
                <w:szCs w:val="20"/>
              </w:rPr>
              <w:t>gab.</w:t>
            </w:r>
          </w:p>
        </w:tc>
      </w:tr>
      <w:tr w:rsidR="00236824" w:rsidRPr="004326E9" w14:paraId="5F286EFF" w14:textId="77777777" w:rsidTr="00AB4A0A">
        <w:trPr>
          <w:trHeight w:val="28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2BE302" w14:textId="6B391326" w:rsidR="00236824" w:rsidRPr="004326E9" w:rsidRDefault="00236824" w:rsidP="00236824">
            <w:pPr>
              <w:jc w:val="center"/>
              <w:rPr>
                <w:rFonts w:ascii="Arial" w:hAnsi="Arial" w:cs="Arial"/>
                <w:color w:val="000000"/>
                <w:sz w:val="20"/>
                <w:szCs w:val="20"/>
              </w:rPr>
            </w:pPr>
            <w:r>
              <w:rPr>
                <w:rFonts w:ascii="Arial" w:hAnsi="Arial" w:cs="Arial"/>
                <w:color w:val="000000"/>
                <w:sz w:val="20"/>
                <w:szCs w:val="20"/>
              </w:rPr>
              <w:t>2.16.</w:t>
            </w:r>
          </w:p>
        </w:tc>
        <w:tc>
          <w:tcPr>
            <w:tcW w:w="7315" w:type="dxa"/>
            <w:tcBorders>
              <w:top w:val="single" w:sz="4" w:space="0" w:color="auto"/>
              <w:left w:val="nil"/>
              <w:bottom w:val="single" w:sz="4" w:space="0" w:color="auto"/>
              <w:right w:val="single" w:sz="4" w:space="0" w:color="auto"/>
            </w:tcBorders>
            <w:shd w:val="clear" w:color="auto" w:fill="auto"/>
            <w:vAlign w:val="center"/>
          </w:tcPr>
          <w:p w14:paraId="14B09686" w14:textId="6FBEDD88" w:rsidR="00236824" w:rsidRPr="004326E9" w:rsidRDefault="00236824" w:rsidP="00236824">
            <w:pPr>
              <w:rPr>
                <w:rFonts w:ascii="Arial" w:hAnsi="Arial" w:cs="Arial"/>
                <w:color w:val="000000"/>
                <w:sz w:val="20"/>
                <w:szCs w:val="20"/>
              </w:rPr>
            </w:pPr>
            <w:r w:rsidRPr="00FC02CF">
              <w:rPr>
                <w:rFonts w:ascii="Arial" w:hAnsi="Arial" w:cs="Arial"/>
                <w:sz w:val="20"/>
                <w:szCs w:val="20"/>
                <w:lang w:val="lv-LV"/>
              </w:rPr>
              <w:t>Sega (vates), tīrīšana</w:t>
            </w:r>
          </w:p>
        </w:tc>
        <w:tc>
          <w:tcPr>
            <w:tcW w:w="1276" w:type="dxa"/>
            <w:tcBorders>
              <w:top w:val="single" w:sz="4" w:space="0" w:color="auto"/>
              <w:left w:val="nil"/>
              <w:bottom w:val="single" w:sz="4" w:space="0" w:color="auto"/>
              <w:right w:val="single" w:sz="4" w:space="0" w:color="auto"/>
            </w:tcBorders>
            <w:shd w:val="clear" w:color="auto" w:fill="auto"/>
            <w:vAlign w:val="center"/>
          </w:tcPr>
          <w:p w14:paraId="558B6181" w14:textId="7CF2279D" w:rsidR="00236824" w:rsidRPr="004326E9" w:rsidRDefault="00236824" w:rsidP="00236824">
            <w:pPr>
              <w:jc w:val="center"/>
              <w:rPr>
                <w:rFonts w:ascii="Arial" w:hAnsi="Arial" w:cs="Arial"/>
                <w:color w:val="000000"/>
                <w:sz w:val="20"/>
                <w:szCs w:val="20"/>
              </w:rPr>
            </w:pPr>
            <w:r w:rsidRPr="00FC02CF">
              <w:rPr>
                <w:rFonts w:ascii="Arial" w:hAnsi="Arial" w:cs="Arial"/>
                <w:color w:val="000000"/>
                <w:sz w:val="20"/>
                <w:szCs w:val="20"/>
              </w:rPr>
              <w:t>gab.</w:t>
            </w:r>
          </w:p>
        </w:tc>
      </w:tr>
      <w:tr w:rsidR="00236824" w:rsidRPr="004326E9" w14:paraId="69CB790C" w14:textId="77777777" w:rsidTr="00AB4A0A">
        <w:trPr>
          <w:trHeight w:val="28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0C04B3" w14:textId="619E4AD3" w:rsidR="00236824" w:rsidRPr="004326E9" w:rsidRDefault="00236824" w:rsidP="00236824">
            <w:pPr>
              <w:jc w:val="center"/>
              <w:rPr>
                <w:rFonts w:ascii="Arial" w:hAnsi="Arial" w:cs="Arial"/>
                <w:color w:val="000000"/>
                <w:sz w:val="20"/>
                <w:szCs w:val="20"/>
              </w:rPr>
            </w:pPr>
            <w:r>
              <w:rPr>
                <w:rFonts w:ascii="Arial" w:hAnsi="Arial" w:cs="Arial"/>
                <w:color w:val="000000"/>
                <w:sz w:val="20"/>
                <w:szCs w:val="20"/>
              </w:rPr>
              <w:t>2.17.</w:t>
            </w:r>
          </w:p>
        </w:tc>
        <w:tc>
          <w:tcPr>
            <w:tcW w:w="7315" w:type="dxa"/>
            <w:tcBorders>
              <w:top w:val="single" w:sz="4" w:space="0" w:color="auto"/>
              <w:left w:val="nil"/>
              <w:bottom w:val="single" w:sz="4" w:space="0" w:color="auto"/>
              <w:right w:val="single" w:sz="4" w:space="0" w:color="auto"/>
            </w:tcBorders>
            <w:shd w:val="clear" w:color="auto" w:fill="auto"/>
            <w:vAlign w:val="center"/>
          </w:tcPr>
          <w:p w14:paraId="041D1B7A" w14:textId="6F95C3B2" w:rsidR="00236824" w:rsidRPr="004326E9" w:rsidRDefault="00236824" w:rsidP="00236824">
            <w:pPr>
              <w:rPr>
                <w:rFonts w:ascii="Arial" w:hAnsi="Arial" w:cs="Arial"/>
                <w:color w:val="000000"/>
                <w:sz w:val="20"/>
                <w:szCs w:val="20"/>
              </w:rPr>
            </w:pPr>
            <w:r w:rsidRPr="00FC02CF">
              <w:rPr>
                <w:rFonts w:ascii="Arial" w:hAnsi="Arial" w:cs="Arial"/>
                <w:sz w:val="20"/>
                <w:szCs w:val="20"/>
                <w:lang w:val="lv-LV"/>
              </w:rPr>
              <w:t>Spilvens (sintētika), tīrīšana</w:t>
            </w:r>
          </w:p>
        </w:tc>
        <w:tc>
          <w:tcPr>
            <w:tcW w:w="1276" w:type="dxa"/>
            <w:tcBorders>
              <w:top w:val="single" w:sz="4" w:space="0" w:color="auto"/>
              <w:left w:val="nil"/>
              <w:bottom w:val="single" w:sz="4" w:space="0" w:color="auto"/>
              <w:right w:val="single" w:sz="4" w:space="0" w:color="auto"/>
            </w:tcBorders>
            <w:shd w:val="clear" w:color="auto" w:fill="auto"/>
            <w:vAlign w:val="center"/>
          </w:tcPr>
          <w:p w14:paraId="6BB3BFA1" w14:textId="5D002387" w:rsidR="00236824" w:rsidRPr="004326E9" w:rsidRDefault="00236824" w:rsidP="00236824">
            <w:pPr>
              <w:jc w:val="center"/>
              <w:rPr>
                <w:rFonts w:ascii="Arial" w:hAnsi="Arial" w:cs="Arial"/>
                <w:color w:val="000000"/>
                <w:sz w:val="20"/>
                <w:szCs w:val="20"/>
              </w:rPr>
            </w:pPr>
            <w:r w:rsidRPr="00FC02CF">
              <w:rPr>
                <w:rFonts w:ascii="Arial" w:hAnsi="Arial" w:cs="Arial"/>
                <w:color w:val="000000"/>
                <w:sz w:val="20"/>
                <w:szCs w:val="20"/>
              </w:rPr>
              <w:t>gab.</w:t>
            </w:r>
          </w:p>
        </w:tc>
      </w:tr>
      <w:tr w:rsidR="00236824" w:rsidRPr="004326E9" w14:paraId="141480A4" w14:textId="77777777" w:rsidTr="00AB4A0A">
        <w:trPr>
          <w:trHeight w:val="28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0A395" w14:textId="23FFB1B3" w:rsidR="00236824" w:rsidRPr="004326E9" w:rsidRDefault="00236824" w:rsidP="00236824">
            <w:pPr>
              <w:jc w:val="center"/>
              <w:rPr>
                <w:rFonts w:ascii="Arial" w:hAnsi="Arial" w:cs="Arial"/>
                <w:color w:val="000000"/>
                <w:sz w:val="20"/>
                <w:szCs w:val="20"/>
              </w:rPr>
            </w:pPr>
            <w:r>
              <w:rPr>
                <w:rFonts w:ascii="Arial" w:hAnsi="Arial" w:cs="Arial"/>
                <w:color w:val="000000"/>
                <w:sz w:val="20"/>
                <w:szCs w:val="20"/>
              </w:rPr>
              <w:t>2.18.</w:t>
            </w:r>
          </w:p>
        </w:tc>
        <w:tc>
          <w:tcPr>
            <w:tcW w:w="7315" w:type="dxa"/>
            <w:tcBorders>
              <w:top w:val="single" w:sz="4" w:space="0" w:color="auto"/>
              <w:left w:val="nil"/>
              <w:bottom w:val="single" w:sz="4" w:space="0" w:color="auto"/>
              <w:right w:val="single" w:sz="4" w:space="0" w:color="auto"/>
            </w:tcBorders>
            <w:shd w:val="clear" w:color="auto" w:fill="auto"/>
            <w:vAlign w:val="center"/>
          </w:tcPr>
          <w:p w14:paraId="5A304619" w14:textId="0425EA93" w:rsidR="00236824" w:rsidRPr="004326E9" w:rsidRDefault="00236824" w:rsidP="00236824">
            <w:pPr>
              <w:rPr>
                <w:rFonts w:ascii="Arial" w:hAnsi="Arial" w:cs="Arial"/>
                <w:color w:val="000000"/>
                <w:sz w:val="20"/>
                <w:szCs w:val="20"/>
              </w:rPr>
            </w:pPr>
            <w:r w:rsidRPr="00FC02CF">
              <w:rPr>
                <w:rFonts w:ascii="Arial" w:hAnsi="Arial" w:cs="Arial"/>
                <w:sz w:val="20"/>
                <w:szCs w:val="20"/>
                <w:lang w:val="lv-LV"/>
              </w:rPr>
              <w:t>Pusvilnas segu ķīmiskā tīrīšana</w:t>
            </w:r>
          </w:p>
        </w:tc>
        <w:tc>
          <w:tcPr>
            <w:tcW w:w="1276" w:type="dxa"/>
            <w:tcBorders>
              <w:top w:val="single" w:sz="4" w:space="0" w:color="auto"/>
              <w:left w:val="nil"/>
              <w:bottom w:val="single" w:sz="4" w:space="0" w:color="auto"/>
              <w:right w:val="single" w:sz="4" w:space="0" w:color="auto"/>
            </w:tcBorders>
            <w:shd w:val="clear" w:color="auto" w:fill="auto"/>
            <w:vAlign w:val="center"/>
          </w:tcPr>
          <w:p w14:paraId="08FE050D" w14:textId="1C25E2E1" w:rsidR="00236824" w:rsidRPr="004326E9" w:rsidRDefault="00236824" w:rsidP="00236824">
            <w:pPr>
              <w:jc w:val="center"/>
              <w:rPr>
                <w:rFonts w:ascii="Arial" w:hAnsi="Arial" w:cs="Arial"/>
                <w:color w:val="000000"/>
                <w:sz w:val="20"/>
                <w:szCs w:val="20"/>
              </w:rPr>
            </w:pPr>
            <w:r w:rsidRPr="00FC02CF">
              <w:rPr>
                <w:rFonts w:ascii="Arial" w:hAnsi="Arial" w:cs="Arial"/>
                <w:color w:val="000000"/>
                <w:sz w:val="20"/>
                <w:szCs w:val="20"/>
              </w:rPr>
              <w:t>gab.</w:t>
            </w:r>
          </w:p>
        </w:tc>
      </w:tr>
      <w:tr w:rsidR="004326E9" w:rsidRPr="004326E9" w14:paraId="4CDD5F1D" w14:textId="77777777" w:rsidTr="00AB4A0A">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0BA35" w14:textId="77777777" w:rsidR="004326E9" w:rsidRPr="004326E9" w:rsidRDefault="004326E9" w:rsidP="00AB4A0A">
            <w:pPr>
              <w:rPr>
                <w:rFonts w:ascii="Arial" w:hAnsi="Arial" w:cs="Arial"/>
                <w:color w:val="000000"/>
                <w:sz w:val="20"/>
                <w:szCs w:val="20"/>
              </w:rPr>
            </w:pPr>
          </w:p>
        </w:tc>
        <w:tc>
          <w:tcPr>
            <w:tcW w:w="7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44844" w14:textId="77777777" w:rsidR="004326E9" w:rsidRPr="004326E9" w:rsidRDefault="004326E9" w:rsidP="00AB4A0A">
            <w:pPr>
              <w:jc w:val="center"/>
              <w:rPr>
                <w:rFonts w:ascii="Arial" w:hAnsi="Arial" w:cs="Arial"/>
                <w:b/>
                <w:bCs/>
                <w:color w:val="000000"/>
                <w:sz w:val="20"/>
                <w:szCs w:val="20"/>
              </w:rPr>
            </w:pPr>
            <w:r w:rsidRPr="004326E9">
              <w:rPr>
                <w:rFonts w:ascii="Arial" w:hAnsi="Arial" w:cs="Arial"/>
                <w:b/>
                <w:bCs/>
                <w:color w:val="000000"/>
                <w:sz w:val="20"/>
                <w:szCs w:val="20"/>
              </w:rPr>
              <w:t xml:space="preserve">3. </w:t>
            </w:r>
            <w:proofErr w:type="spellStart"/>
            <w:r w:rsidRPr="004326E9">
              <w:rPr>
                <w:rFonts w:ascii="Arial" w:hAnsi="Arial" w:cs="Arial"/>
                <w:b/>
                <w:bCs/>
                <w:color w:val="000000"/>
                <w:sz w:val="20"/>
                <w:szCs w:val="20"/>
              </w:rPr>
              <w:t>Labošana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51758" w14:textId="77777777" w:rsidR="004326E9" w:rsidRPr="004326E9" w:rsidRDefault="004326E9" w:rsidP="00AB4A0A">
            <w:pPr>
              <w:jc w:val="center"/>
              <w:rPr>
                <w:rFonts w:ascii="Arial" w:hAnsi="Arial" w:cs="Arial"/>
                <w:color w:val="000000"/>
                <w:sz w:val="20"/>
                <w:szCs w:val="20"/>
              </w:rPr>
            </w:pPr>
          </w:p>
        </w:tc>
      </w:tr>
      <w:tr w:rsidR="004326E9" w:rsidRPr="004326E9" w14:paraId="6642F4A6" w14:textId="77777777" w:rsidTr="00AB4A0A">
        <w:trPr>
          <w:trHeight w:val="28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6B4B3" w14:textId="77777777" w:rsidR="004326E9" w:rsidRPr="004326E9" w:rsidRDefault="004326E9" w:rsidP="00AB4A0A">
            <w:pPr>
              <w:jc w:val="center"/>
              <w:rPr>
                <w:rFonts w:ascii="Arial" w:hAnsi="Arial" w:cs="Arial"/>
                <w:color w:val="000000"/>
                <w:sz w:val="20"/>
                <w:szCs w:val="20"/>
              </w:rPr>
            </w:pPr>
            <w:r w:rsidRPr="004326E9">
              <w:rPr>
                <w:rFonts w:ascii="Arial" w:hAnsi="Arial" w:cs="Arial"/>
                <w:color w:val="000000"/>
                <w:sz w:val="20"/>
                <w:szCs w:val="20"/>
              </w:rPr>
              <w:t>3.1.</w:t>
            </w:r>
          </w:p>
        </w:tc>
        <w:tc>
          <w:tcPr>
            <w:tcW w:w="7315" w:type="dxa"/>
            <w:tcBorders>
              <w:top w:val="single" w:sz="4" w:space="0" w:color="auto"/>
              <w:left w:val="nil"/>
              <w:bottom w:val="single" w:sz="4" w:space="0" w:color="auto"/>
              <w:right w:val="single" w:sz="4" w:space="0" w:color="auto"/>
            </w:tcBorders>
            <w:shd w:val="clear" w:color="auto" w:fill="auto"/>
            <w:noWrap/>
            <w:vAlign w:val="bottom"/>
            <w:hideMark/>
          </w:tcPr>
          <w:p w14:paraId="279F16B6" w14:textId="77777777" w:rsidR="004326E9" w:rsidRPr="004326E9" w:rsidRDefault="004326E9" w:rsidP="00AB4A0A">
            <w:pPr>
              <w:rPr>
                <w:rFonts w:ascii="Arial" w:hAnsi="Arial" w:cs="Arial"/>
                <w:color w:val="000000"/>
                <w:sz w:val="20"/>
                <w:szCs w:val="20"/>
              </w:rPr>
            </w:pPr>
            <w:proofErr w:type="spellStart"/>
            <w:r w:rsidRPr="004326E9">
              <w:rPr>
                <w:rFonts w:ascii="Arial" w:hAnsi="Arial" w:cs="Arial"/>
                <w:color w:val="000000"/>
                <w:sz w:val="20"/>
                <w:szCs w:val="20"/>
              </w:rPr>
              <w:t>Apģērbu</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marķēšana</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D371C3C" w14:textId="77777777" w:rsidR="004326E9" w:rsidRPr="004326E9" w:rsidRDefault="004326E9" w:rsidP="00AB4A0A">
            <w:pPr>
              <w:jc w:val="center"/>
              <w:rPr>
                <w:rFonts w:ascii="Arial" w:hAnsi="Arial" w:cs="Arial"/>
                <w:color w:val="000000"/>
                <w:sz w:val="20"/>
                <w:szCs w:val="20"/>
              </w:rPr>
            </w:pPr>
            <w:r w:rsidRPr="004326E9">
              <w:rPr>
                <w:rFonts w:ascii="Arial" w:hAnsi="Arial" w:cs="Arial"/>
                <w:color w:val="000000"/>
                <w:sz w:val="20"/>
                <w:szCs w:val="20"/>
              </w:rPr>
              <w:t>gab.</w:t>
            </w:r>
          </w:p>
        </w:tc>
      </w:tr>
      <w:tr w:rsidR="004326E9" w:rsidRPr="004326E9" w14:paraId="73B899F8" w14:textId="77777777" w:rsidTr="00AB4A0A">
        <w:trPr>
          <w:trHeight w:val="28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1B06FC1" w14:textId="77777777" w:rsidR="004326E9" w:rsidRPr="004326E9" w:rsidRDefault="004326E9" w:rsidP="00AB4A0A">
            <w:pPr>
              <w:jc w:val="center"/>
              <w:rPr>
                <w:rFonts w:ascii="Arial" w:hAnsi="Arial" w:cs="Arial"/>
                <w:color w:val="000000"/>
                <w:sz w:val="20"/>
                <w:szCs w:val="20"/>
              </w:rPr>
            </w:pPr>
            <w:r w:rsidRPr="004326E9">
              <w:rPr>
                <w:rFonts w:ascii="Arial" w:hAnsi="Arial" w:cs="Arial"/>
                <w:color w:val="000000"/>
                <w:sz w:val="20"/>
                <w:szCs w:val="20"/>
              </w:rPr>
              <w:t>3.2.</w:t>
            </w:r>
          </w:p>
        </w:tc>
        <w:tc>
          <w:tcPr>
            <w:tcW w:w="7315" w:type="dxa"/>
            <w:tcBorders>
              <w:top w:val="nil"/>
              <w:left w:val="nil"/>
              <w:bottom w:val="single" w:sz="4" w:space="0" w:color="auto"/>
              <w:right w:val="single" w:sz="4" w:space="0" w:color="auto"/>
            </w:tcBorders>
            <w:shd w:val="clear" w:color="auto" w:fill="auto"/>
            <w:noWrap/>
            <w:vAlign w:val="bottom"/>
            <w:hideMark/>
          </w:tcPr>
          <w:p w14:paraId="58BC04B8" w14:textId="77777777" w:rsidR="004326E9" w:rsidRPr="004326E9" w:rsidRDefault="004326E9" w:rsidP="00AB4A0A">
            <w:pPr>
              <w:rPr>
                <w:rFonts w:ascii="Arial" w:hAnsi="Arial" w:cs="Arial"/>
                <w:color w:val="000000"/>
                <w:sz w:val="20"/>
                <w:szCs w:val="20"/>
              </w:rPr>
            </w:pPr>
            <w:proofErr w:type="spellStart"/>
            <w:r w:rsidRPr="004326E9">
              <w:rPr>
                <w:rFonts w:ascii="Arial" w:hAnsi="Arial" w:cs="Arial"/>
                <w:color w:val="000000"/>
                <w:sz w:val="20"/>
                <w:szCs w:val="20"/>
              </w:rPr>
              <w:t>Ielāpu</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uzšūšana</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400DFD3B" w14:textId="77777777" w:rsidR="004326E9" w:rsidRPr="004326E9" w:rsidRDefault="004326E9" w:rsidP="00AB4A0A">
            <w:pPr>
              <w:jc w:val="center"/>
              <w:rPr>
                <w:rFonts w:ascii="Arial" w:hAnsi="Arial" w:cs="Arial"/>
                <w:color w:val="000000"/>
                <w:sz w:val="20"/>
                <w:szCs w:val="20"/>
              </w:rPr>
            </w:pPr>
            <w:r w:rsidRPr="004326E9">
              <w:rPr>
                <w:rFonts w:ascii="Arial" w:hAnsi="Arial" w:cs="Arial"/>
                <w:color w:val="000000"/>
                <w:sz w:val="20"/>
                <w:szCs w:val="20"/>
              </w:rPr>
              <w:t>gab.</w:t>
            </w:r>
          </w:p>
        </w:tc>
      </w:tr>
      <w:tr w:rsidR="004326E9" w:rsidRPr="004326E9" w14:paraId="1DE5E227" w14:textId="77777777" w:rsidTr="00AB4A0A">
        <w:trPr>
          <w:trHeight w:val="28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BF7C19F" w14:textId="77777777" w:rsidR="004326E9" w:rsidRPr="004326E9" w:rsidRDefault="004326E9" w:rsidP="00AB4A0A">
            <w:pPr>
              <w:jc w:val="center"/>
              <w:rPr>
                <w:rFonts w:ascii="Arial" w:hAnsi="Arial" w:cs="Arial"/>
                <w:color w:val="000000"/>
                <w:sz w:val="20"/>
                <w:szCs w:val="20"/>
              </w:rPr>
            </w:pPr>
            <w:r w:rsidRPr="004326E9">
              <w:rPr>
                <w:rFonts w:ascii="Arial" w:hAnsi="Arial" w:cs="Arial"/>
                <w:color w:val="000000"/>
                <w:sz w:val="20"/>
                <w:szCs w:val="20"/>
              </w:rPr>
              <w:t>3.3.</w:t>
            </w:r>
          </w:p>
        </w:tc>
        <w:tc>
          <w:tcPr>
            <w:tcW w:w="7315" w:type="dxa"/>
            <w:tcBorders>
              <w:top w:val="nil"/>
              <w:left w:val="nil"/>
              <w:bottom w:val="single" w:sz="4" w:space="0" w:color="auto"/>
              <w:right w:val="single" w:sz="4" w:space="0" w:color="auto"/>
            </w:tcBorders>
            <w:shd w:val="clear" w:color="auto" w:fill="auto"/>
            <w:noWrap/>
            <w:vAlign w:val="bottom"/>
            <w:hideMark/>
          </w:tcPr>
          <w:p w14:paraId="3ACBB46C" w14:textId="77777777" w:rsidR="004326E9" w:rsidRPr="004326E9" w:rsidRDefault="004326E9" w:rsidP="00AB4A0A">
            <w:pPr>
              <w:rPr>
                <w:rFonts w:ascii="Arial" w:hAnsi="Arial" w:cs="Arial"/>
                <w:color w:val="000000"/>
                <w:sz w:val="20"/>
                <w:szCs w:val="20"/>
              </w:rPr>
            </w:pPr>
            <w:proofErr w:type="spellStart"/>
            <w:r w:rsidRPr="004326E9">
              <w:rPr>
                <w:rFonts w:ascii="Arial" w:hAnsi="Arial" w:cs="Arial"/>
                <w:color w:val="000000"/>
                <w:sz w:val="20"/>
                <w:szCs w:val="20"/>
              </w:rPr>
              <w:t>Pogas</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piešūšana</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33D56DE6" w14:textId="77777777" w:rsidR="004326E9" w:rsidRPr="004326E9" w:rsidRDefault="004326E9" w:rsidP="00AB4A0A">
            <w:pPr>
              <w:jc w:val="center"/>
              <w:rPr>
                <w:rFonts w:ascii="Arial" w:hAnsi="Arial" w:cs="Arial"/>
                <w:color w:val="000000"/>
                <w:sz w:val="20"/>
                <w:szCs w:val="20"/>
              </w:rPr>
            </w:pPr>
            <w:r w:rsidRPr="004326E9">
              <w:rPr>
                <w:rFonts w:ascii="Arial" w:hAnsi="Arial" w:cs="Arial"/>
                <w:color w:val="000000"/>
                <w:sz w:val="20"/>
                <w:szCs w:val="20"/>
              </w:rPr>
              <w:t>gab.</w:t>
            </w:r>
          </w:p>
        </w:tc>
      </w:tr>
      <w:tr w:rsidR="004326E9" w:rsidRPr="004326E9" w14:paraId="285AC391" w14:textId="77777777" w:rsidTr="00AB4A0A">
        <w:trPr>
          <w:trHeight w:val="28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721C498" w14:textId="77777777" w:rsidR="004326E9" w:rsidRPr="004326E9" w:rsidRDefault="004326E9" w:rsidP="00AB4A0A">
            <w:pPr>
              <w:jc w:val="center"/>
              <w:rPr>
                <w:rFonts w:ascii="Arial" w:hAnsi="Arial" w:cs="Arial"/>
                <w:color w:val="000000"/>
                <w:sz w:val="20"/>
                <w:szCs w:val="20"/>
              </w:rPr>
            </w:pPr>
            <w:r w:rsidRPr="004326E9">
              <w:rPr>
                <w:rFonts w:ascii="Arial" w:hAnsi="Arial" w:cs="Arial"/>
                <w:color w:val="000000"/>
                <w:sz w:val="20"/>
                <w:szCs w:val="20"/>
              </w:rPr>
              <w:t>3.4.</w:t>
            </w:r>
          </w:p>
        </w:tc>
        <w:tc>
          <w:tcPr>
            <w:tcW w:w="7315" w:type="dxa"/>
            <w:tcBorders>
              <w:top w:val="nil"/>
              <w:left w:val="nil"/>
              <w:bottom w:val="single" w:sz="4" w:space="0" w:color="auto"/>
              <w:right w:val="single" w:sz="4" w:space="0" w:color="auto"/>
            </w:tcBorders>
            <w:shd w:val="clear" w:color="auto" w:fill="auto"/>
            <w:noWrap/>
            <w:vAlign w:val="bottom"/>
            <w:hideMark/>
          </w:tcPr>
          <w:p w14:paraId="057FA735" w14:textId="77777777" w:rsidR="004326E9" w:rsidRPr="004326E9" w:rsidRDefault="004326E9" w:rsidP="00AB4A0A">
            <w:pPr>
              <w:rPr>
                <w:rFonts w:ascii="Arial" w:hAnsi="Arial" w:cs="Arial"/>
                <w:color w:val="000000"/>
                <w:sz w:val="20"/>
                <w:szCs w:val="20"/>
              </w:rPr>
            </w:pPr>
            <w:proofErr w:type="spellStart"/>
            <w:r w:rsidRPr="004326E9">
              <w:rPr>
                <w:rFonts w:ascii="Arial" w:hAnsi="Arial" w:cs="Arial"/>
                <w:color w:val="000000"/>
                <w:sz w:val="20"/>
                <w:szCs w:val="20"/>
              </w:rPr>
              <w:t>Rāvējslēdzēju</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kuģīša</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nomaiņa</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0D3E4146" w14:textId="77777777" w:rsidR="004326E9" w:rsidRPr="004326E9" w:rsidRDefault="004326E9" w:rsidP="00AB4A0A">
            <w:pPr>
              <w:jc w:val="center"/>
              <w:rPr>
                <w:rFonts w:ascii="Arial" w:hAnsi="Arial" w:cs="Arial"/>
                <w:color w:val="000000"/>
                <w:sz w:val="20"/>
                <w:szCs w:val="20"/>
              </w:rPr>
            </w:pPr>
            <w:r w:rsidRPr="004326E9">
              <w:rPr>
                <w:rFonts w:ascii="Arial" w:hAnsi="Arial" w:cs="Arial"/>
                <w:color w:val="000000"/>
                <w:sz w:val="20"/>
                <w:szCs w:val="20"/>
              </w:rPr>
              <w:t>gab.</w:t>
            </w:r>
          </w:p>
        </w:tc>
      </w:tr>
      <w:tr w:rsidR="004326E9" w:rsidRPr="004326E9" w14:paraId="799AA82E" w14:textId="77777777" w:rsidTr="00AB4A0A">
        <w:trPr>
          <w:trHeight w:val="28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D0D60CD" w14:textId="77777777" w:rsidR="004326E9" w:rsidRPr="004326E9" w:rsidRDefault="004326E9" w:rsidP="00AB4A0A">
            <w:pPr>
              <w:jc w:val="center"/>
              <w:rPr>
                <w:rFonts w:ascii="Arial" w:hAnsi="Arial" w:cs="Arial"/>
                <w:color w:val="000000"/>
                <w:sz w:val="20"/>
                <w:szCs w:val="20"/>
              </w:rPr>
            </w:pPr>
            <w:r w:rsidRPr="004326E9">
              <w:rPr>
                <w:rFonts w:ascii="Arial" w:hAnsi="Arial" w:cs="Arial"/>
                <w:color w:val="000000"/>
                <w:sz w:val="20"/>
                <w:szCs w:val="20"/>
              </w:rPr>
              <w:t>3.5.</w:t>
            </w:r>
          </w:p>
        </w:tc>
        <w:tc>
          <w:tcPr>
            <w:tcW w:w="7315" w:type="dxa"/>
            <w:tcBorders>
              <w:top w:val="nil"/>
              <w:left w:val="nil"/>
              <w:bottom w:val="single" w:sz="4" w:space="0" w:color="auto"/>
              <w:right w:val="single" w:sz="4" w:space="0" w:color="auto"/>
            </w:tcBorders>
            <w:shd w:val="clear" w:color="auto" w:fill="auto"/>
            <w:noWrap/>
            <w:vAlign w:val="bottom"/>
            <w:hideMark/>
          </w:tcPr>
          <w:p w14:paraId="45476B1E" w14:textId="77777777" w:rsidR="004326E9" w:rsidRPr="004326E9" w:rsidRDefault="004326E9" w:rsidP="00AB4A0A">
            <w:pPr>
              <w:rPr>
                <w:rFonts w:ascii="Arial" w:hAnsi="Arial" w:cs="Arial"/>
                <w:color w:val="000000"/>
                <w:sz w:val="20"/>
                <w:szCs w:val="20"/>
              </w:rPr>
            </w:pPr>
            <w:proofErr w:type="spellStart"/>
            <w:r w:rsidRPr="004326E9">
              <w:rPr>
                <w:rFonts w:ascii="Arial" w:hAnsi="Arial" w:cs="Arial"/>
                <w:color w:val="000000"/>
                <w:sz w:val="20"/>
                <w:szCs w:val="20"/>
              </w:rPr>
              <w:t>Spiedpogu</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nomaiņa</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5FE54526" w14:textId="77777777" w:rsidR="004326E9" w:rsidRPr="004326E9" w:rsidRDefault="004326E9" w:rsidP="00AB4A0A">
            <w:pPr>
              <w:jc w:val="center"/>
              <w:rPr>
                <w:rFonts w:ascii="Arial" w:hAnsi="Arial" w:cs="Arial"/>
                <w:color w:val="000000"/>
                <w:sz w:val="20"/>
                <w:szCs w:val="20"/>
              </w:rPr>
            </w:pPr>
            <w:r w:rsidRPr="004326E9">
              <w:rPr>
                <w:rFonts w:ascii="Arial" w:hAnsi="Arial" w:cs="Arial"/>
                <w:color w:val="000000"/>
                <w:sz w:val="20"/>
                <w:szCs w:val="20"/>
              </w:rPr>
              <w:t>gab.</w:t>
            </w:r>
          </w:p>
        </w:tc>
      </w:tr>
      <w:tr w:rsidR="004326E9" w:rsidRPr="004326E9" w14:paraId="7876233A" w14:textId="77777777" w:rsidTr="00AB4A0A">
        <w:trPr>
          <w:trHeight w:val="28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D32E3B3" w14:textId="77777777" w:rsidR="004326E9" w:rsidRPr="004326E9" w:rsidRDefault="004326E9" w:rsidP="00AB4A0A">
            <w:pPr>
              <w:jc w:val="center"/>
              <w:rPr>
                <w:rFonts w:ascii="Arial" w:hAnsi="Arial" w:cs="Arial"/>
                <w:color w:val="000000"/>
                <w:sz w:val="20"/>
                <w:szCs w:val="20"/>
              </w:rPr>
            </w:pPr>
            <w:r w:rsidRPr="004326E9">
              <w:rPr>
                <w:rFonts w:ascii="Arial" w:hAnsi="Arial" w:cs="Arial"/>
                <w:color w:val="000000"/>
                <w:sz w:val="20"/>
                <w:szCs w:val="20"/>
              </w:rPr>
              <w:t>3.6.</w:t>
            </w:r>
          </w:p>
        </w:tc>
        <w:tc>
          <w:tcPr>
            <w:tcW w:w="7315" w:type="dxa"/>
            <w:tcBorders>
              <w:top w:val="nil"/>
              <w:left w:val="nil"/>
              <w:bottom w:val="single" w:sz="4" w:space="0" w:color="auto"/>
              <w:right w:val="single" w:sz="4" w:space="0" w:color="auto"/>
            </w:tcBorders>
            <w:shd w:val="clear" w:color="auto" w:fill="auto"/>
            <w:noWrap/>
            <w:vAlign w:val="bottom"/>
            <w:hideMark/>
          </w:tcPr>
          <w:p w14:paraId="64560E96" w14:textId="77777777" w:rsidR="004326E9" w:rsidRPr="004326E9" w:rsidRDefault="004326E9" w:rsidP="00AB4A0A">
            <w:pPr>
              <w:rPr>
                <w:rFonts w:ascii="Arial" w:hAnsi="Arial" w:cs="Arial"/>
                <w:color w:val="000000"/>
                <w:sz w:val="20"/>
                <w:szCs w:val="20"/>
              </w:rPr>
            </w:pPr>
            <w:proofErr w:type="spellStart"/>
            <w:r w:rsidRPr="004326E9">
              <w:rPr>
                <w:rFonts w:ascii="Arial" w:hAnsi="Arial" w:cs="Arial"/>
                <w:color w:val="000000"/>
                <w:sz w:val="20"/>
                <w:szCs w:val="20"/>
              </w:rPr>
              <w:t>Uzplēsuma</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remonts</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547A720C" w14:textId="77777777" w:rsidR="004326E9" w:rsidRPr="004326E9" w:rsidRDefault="004326E9" w:rsidP="00AB4A0A">
            <w:pPr>
              <w:jc w:val="center"/>
              <w:rPr>
                <w:rFonts w:ascii="Arial" w:hAnsi="Arial" w:cs="Arial"/>
                <w:color w:val="000000"/>
                <w:sz w:val="20"/>
                <w:szCs w:val="20"/>
              </w:rPr>
            </w:pPr>
            <w:r w:rsidRPr="004326E9">
              <w:rPr>
                <w:rFonts w:ascii="Arial" w:hAnsi="Arial" w:cs="Arial"/>
                <w:color w:val="000000"/>
                <w:sz w:val="20"/>
                <w:szCs w:val="20"/>
              </w:rPr>
              <w:t>gab.</w:t>
            </w:r>
          </w:p>
        </w:tc>
      </w:tr>
      <w:tr w:rsidR="004326E9" w:rsidRPr="004326E9" w14:paraId="74B1BD0E" w14:textId="77777777" w:rsidTr="00AB4A0A">
        <w:trPr>
          <w:trHeight w:val="28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7326559" w14:textId="77777777" w:rsidR="004326E9" w:rsidRPr="004326E9" w:rsidRDefault="004326E9" w:rsidP="00AB4A0A">
            <w:pPr>
              <w:jc w:val="center"/>
              <w:rPr>
                <w:rFonts w:ascii="Arial" w:hAnsi="Arial" w:cs="Arial"/>
                <w:color w:val="000000"/>
                <w:sz w:val="20"/>
                <w:szCs w:val="20"/>
              </w:rPr>
            </w:pPr>
            <w:r w:rsidRPr="004326E9">
              <w:rPr>
                <w:rFonts w:ascii="Arial" w:hAnsi="Arial" w:cs="Arial"/>
                <w:color w:val="000000"/>
                <w:sz w:val="20"/>
                <w:szCs w:val="20"/>
              </w:rPr>
              <w:t>3.7.</w:t>
            </w:r>
          </w:p>
        </w:tc>
        <w:tc>
          <w:tcPr>
            <w:tcW w:w="7315" w:type="dxa"/>
            <w:tcBorders>
              <w:top w:val="nil"/>
              <w:left w:val="nil"/>
              <w:bottom w:val="single" w:sz="4" w:space="0" w:color="auto"/>
              <w:right w:val="single" w:sz="4" w:space="0" w:color="auto"/>
            </w:tcBorders>
            <w:shd w:val="clear" w:color="auto" w:fill="auto"/>
            <w:noWrap/>
            <w:vAlign w:val="bottom"/>
            <w:hideMark/>
          </w:tcPr>
          <w:p w14:paraId="1366FC26" w14:textId="77777777" w:rsidR="004326E9" w:rsidRPr="004326E9" w:rsidRDefault="004326E9" w:rsidP="00AB4A0A">
            <w:pPr>
              <w:rPr>
                <w:rFonts w:ascii="Arial" w:hAnsi="Arial" w:cs="Arial"/>
                <w:color w:val="000000"/>
                <w:sz w:val="20"/>
                <w:szCs w:val="20"/>
              </w:rPr>
            </w:pPr>
            <w:proofErr w:type="spellStart"/>
            <w:r w:rsidRPr="004326E9">
              <w:rPr>
                <w:rFonts w:ascii="Arial" w:hAnsi="Arial" w:cs="Arial"/>
                <w:color w:val="000000"/>
                <w:sz w:val="20"/>
                <w:szCs w:val="20"/>
              </w:rPr>
              <w:t>Uzplēsums</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ar</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materiālu</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70E3F819" w14:textId="77777777" w:rsidR="004326E9" w:rsidRPr="004326E9" w:rsidRDefault="004326E9" w:rsidP="00AB4A0A">
            <w:pPr>
              <w:jc w:val="center"/>
              <w:rPr>
                <w:rFonts w:ascii="Arial" w:hAnsi="Arial" w:cs="Arial"/>
                <w:color w:val="000000"/>
                <w:sz w:val="20"/>
                <w:szCs w:val="20"/>
              </w:rPr>
            </w:pPr>
            <w:r w:rsidRPr="004326E9">
              <w:rPr>
                <w:rFonts w:ascii="Arial" w:hAnsi="Arial" w:cs="Arial"/>
                <w:color w:val="000000"/>
                <w:sz w:val="20"/>
                <w:szCs w:val="20"/>
              </w:rPr>
              <w:t>gab.</w:t>
            </w:r>
          </w:p>
        </w:tc>
      </w:tr>
      <w:tr w:rsidR="004326E9" w:rsidRPr="004326E9" w14:paraId="6AD58DE7" w14:textId="77777777" w:rsidTr="00AB4A0A">
        <w:trPr>
          <w:trHeight w:val="28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1AECA87" w14:textId="77777777" w:rsidR="004326E9" w:rsidRPr="004326E9" w:rsidRDefault="004326E9" w:rsidP="00AB4A0A">
            <w:pPr>
              <w:jc w:val="center"/>
              <w:rPr>
                <w:rFonts w:ascii="Arial" w:hAnsi="Arial" w:cs="Arial"/>
                <w:color w:val="000000"/>
                <w:sz w:val="20"/>
                <w:szCs w:val="20"/>
              </w:rPr>
            </w:pPr>
            <w:r w:rsidRPr="004326E9">
              <w:rPr>
                <w:rFonts w:ascii="Arial" w:hAnsi="Arial" w:cs="Arial"/>
                <w:color w:val="000000"/>
                <w:sz w:val="20"/>
                <w:szCs w:val="20"/>
              </w:rPr>
              <w:t>3.8.</w:t>
            </w:r>
          </w:p>
        </w:tc>
        <w:tc>
          <w:tcPr>
            <w:tcW w:w="7315" w:type="dxa"/>
            <w:tcBorders>
              <w:top w:val="nil"/>
              <w:left w:val="nil"/>
              <w:bottom w:val="single" w:sz="4" w:space="0" w:color="auto"/>
              <w:right w:val="single" w:sz="4" w:space="0" w:color="auto"/>
            </w:tcBorders>
            <w:shd w:val="clear" w:color="auto" w:fill="auto"/>
            <w:noWrap/>
            <w:vAlign w:val="bottom"/>
            <w:hideMark/>
          </w:tcPr>
          <w:p w14:paraId="099C9468" w14:textId="77777777" w:rsidR="004326E9" w:rsidRPr="004326E9" w:rsidRDefault="004326E9" w:rsidP="00AB4A0A">
            <w:pPr>
              <w:rPr>
                <w:rFonts w:ascii="Arial" w:hAnsi="Arial" w:cs="Arial"/>
                <w:color w:val="000000"/>
                <w:sz w:val="20"/>
                <w:szCs w:val="20"/>
              </w:rPr>
            </w:pPr>
            <w:proofErr w:type="spellStart"/>
            <w:r w:rsidRPr="004326E9">
              <w:rPr>
                <w:rFonts w:ascii="Arial" w:hAnsi="Arial" w:cs="Arial"/>
                <w:color w:val="000000"/>
                <w:sz w:val="20"/>
                <w:szCs w:val="20"/>
              </w:rPr>
              <w:t>Vīles</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mazas</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aizšūšana</w:t>
            </w:r>
            <w:proofErr w:type="spellEnd"/>
          </w:p>
          <w:p w14:paraId="56F61AD1" w14:textId="77777777" w:rsidR="004326E9" w:rsidRPr="004326E9" w:rsidRDefault="004326E9" w:rsidP="00AB4A0A">
            <w:pPr>
              <w:rPr>
                <w:rFonts w:ascii="Arial" w:hAnsi="Arial" w:cs="Arial"/>
                <w:color w:val="000000"/>
                <w:sz w:val="20"/>
                <w:szCs w:val="20"/>
              </w:rPr>
            </w:pPr>
            <w:r w:rsidRPr="004326E9">
              <w:rPr>
                <w:rFonts w:ascii="Arial" w:hAnsi="Arial" w:cs="Arial"/>
                <w:color w:val="808080" w:themeColor="background1" w:themeShade="80"/>
                <w:sz w:val="20"/>
                <w:szCs w:val="20"/>
              </w:rPr>
              <w:t>(</w:t>
            </w:r>
            <w:proofErr w:type="spellStart"/>
            <w:r w:rsidRPr="004326E9">
              <w:rPr>
                <w:rFonts w:ascii="Arial" w:hAnsi="Arial" w:cs="Arial"/>
                <w:color w:val="808080" w:themeColor="background1" w:themeShade="80"/>
                <w:sz w:val="20"/>
                <w:szCs w:val="20"/>
              </w:rPr>
              <w:t>līdz</w:t>
            </w:r>
            <w:proofErr w:type="spellEnd"/>
            <w:r w:rsidRPr="004326E9">
              <w:rPr>
                <w:rFonts w:ascii="Arial" w:hAnsi="Arial" w:cs="Arial"/>
                <w:color w:val="808080" w:themeColor="background1" w:themeShade="80"/>
                <w:sz w:val="20"/>
                <w:szCs w:val="20"/>
              </w:rPr>
              <w:t xml:space="preserve"> 10 cm)</w:t>
            </w:r>
          </w:p>
        </w:tc>
        <w:tc>
          <w:tcPr>
            <w:tcW w:w="1276" w:type="dxa"/>
            <w:tcBorders>
              <w:top w:val="nil"/>
              <w:left w:val="nil"/>
              <w:bottom w:val="single" w:sz="4" w:space="0" w:color="auto"/>
              <w:right w:val="single" w:sz="4" w:space="0" w:color="auto"/>
            </w:tcBorders>
            <w:shd w:val="clear" w:color="auto" w:fill="auto"/>
            <w:vAlign w:val="center"/>
            <w:hideMark/>
          </w:tcPr>
          <w:p w14:paraId="3A6FB73E" w14:textId="77777777" w:rsidR="004326E9" w:rsidRPr="004326E9" w:rsidRDefault="004326E9" w:rsidP="00AB4A0A">
            <w:pPr>
              <w:jc w:val="center"/>
              <w:rPr>
                <w:rFonts w:ascii="Arial" w:hAnsi="Arial" w:cs="Arial"/>
                <w:color w:val="000000"/>
                <w:sz w:val="20"/>
                <w:szCs w:val="20"/>
              </w:rPr>
            </w:pPr>
            <w:r w:rsidRPr="004326E9">
              <w:rPr>
                <w:rFonts w:ascii="Arial" w:hAnsi="Arial" w:cs="Arial"/>
                <w:color w:val="000000"/>
                <w:sz w:val="20"/>
                <w:szCs w:val="20"/>
              </w:rPr>
              <w:t>gab.</w:t>
            </w:r>
          </w:p>
        </w:tc>
      </w:tr>
      <w:tr w:rsidR="004326E9" w:rsidRPr="004326E9" w14:paraId="3298351B" w14:textId="77777777" w:rsidTr="00AB4A0A">
        <w:trPr>
          <w:trHeight w:val="28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DB1C298" w14:textId="77777777" w:rsidR="004326E9" w:rsidRPr="004326E9" w:rsidRDefault="004326E9" w:rsidP="00AB4A0A">
            <w:pPr>
              <w:jc w:val="center"/>
              <w:rPr>
                <w:rFonts w:ascii="Arial" w:hAnsi="Arial" w:cs="Arial"/>
                <w:color w:val="000000"/>
                <w:sz w:val="20"/>
                <w:szCs w:val="20"/>
              </w:rPr>
            </w:pPr>
            <w:r w:rsidRPr="004326E9">
              <w:rPr>
                <w:rFonts w:ascii="Arial" w:hAnsi="Arial" w:cs="Arial"/>
                <w:color w:val="000000"/>
                <w:sz w:val="20"/>
                <w:szCs w:val="20"/>
              </w:rPr>
              <w:t>3.9.</w:t>
            </w:r>
          </w:p>
        </w:tc>
        <w:tc>
          <w:tcPr>
            <w:tcW w:w="7315" w:type="dxa"/>
            <w:tcBorders>
              <w:top w:val="nil"/>
              <w:left w:val="nil"/>
              <w:bottom w:val="single" w:sz="4" w:space="0" w:color="auto"/>
              <w:right w:val="single" w:sz="4" w:space="0" w:color="auto"/>
            </w:tcBorders>
            <w:shd w:val="clear" w:color="auto" w:fill="auto"/>
            <w:noWrap/>
            <w:vAlign w:val="bottom"/>
            <w:hideMark/>
          </w:tcPr>
          <w:p w14:paraId="4782F572" w14:textId="77777777" w:rsidR="004326E9" w:rsidRPr="004326E9" w:rsidRDefault="004326E9" w:rsidP="00AB4A0A">
            <w:pPr>
              <w:rPr>
                <w:rFonts w:ascii="Arial" w:hAnsi="Arial" w:cs="Arial"/>
                <w:color w:val="000000"/>
                <w:sz w:val="20"/>
                <w:szCs w:val="20"/>
              </w:rPr>
            </w:pPr>
            <w:proofErr w:type="spellStart"/>
            <w:r w:rsidRPr="004326E9">
              <w:rPr>
                <w:rFonts w:ascii="Arial" w:hAnsi="Arial" w:cs="Arial"/>
                <w:color w:val="000000"/>
                <w:sz w:val="20"/>
                <w:szCs w:val="20"/>
              </w:rPr>
              <w:t>Vīles</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lielās</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aizšūšana</w:t>
            </w:r>
            <w:proofErr w:type="spellEnd"/>
          </w:p>
          <w:p w14:paraId="060EE10C" w14:textId="77777777" w:rsidR="004326E9" w:rsidRPr="004326E9" w:rsidRDefault="004326E9" w:rsidP="00AB4A0A">
            <w:pPr>
              <w:rPr>
                <w:rFonts w:ascii="Arial" w:hAnsi="Arial" w:cs="Arial"/>
                <w:color w:val="000000"/>
                <w:sz w:val="20"/>
                <w:szCs w:val="20"/>
              </w:rPr>
            </w:pPr>
            <w:r w:rsidRPr="004326E9">
              <w:rPr>
                <w:rFonts w:ascii="Arial" w:hAnsi="Arial" w:cs="Arial"/>
                <w:color w:val="808080" w:themeColor="background1" w:themeShade="80"/>
                <w:sz w:val="20"/>
                <w:szCs w:val="20"/>
              </w:rPr>
              <w:t xml:space="preserve">(10 cm un </w:t>
            </w:r>
            <w:proofErr w:type="spellStart"/>
            <w:r w:rsidRPr="004326E9">
              <w:rPr>
                <w:rFonts w:ascii="Arial" w:hAnsi="Arial" w:cs="Arial"/>
                <w:color w:val="808080" w:themeColor="background1" w:themeShade="80"/>
                <w:sz w:val="20"/>
                <w:szCs w:val="20"/>
              </w:rPr>
              <w:t>garāka</w:t>
            </w:r>
            <w:proofErr w:type="spellEnd"/>
            <w:r w:rsidRPr="004326E9">
              <w:rPr>
                <w:rFonts w:ascii="Arial" w:hAnsi="Arial" w:cs="Arial"/>
                <w:color w:val="808080" w:themeColor="background1" w:themeShade="8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14:paraId="03DC398B" w14:textId="77777777" w:rsidR="004326E9" w:rsidRPr="004326E9" w:rsidRDefault="004326E9" w:rsidP="00AB4A0A">
            <w:pPr>
              <w:jc w:val="center"/>
              <w:rPr>
                <w:rFonts w:ascii="Arial" w:hAnsi="Arial" w:cs="Arial"/>
                <w:color w:val="000000"/>
                <w:sz w:val="20"/>
                <w:szCs w:val="20"/>
              </w:rPr>
            </w:pPr>
            <w:r w:rsidRPr="004326E9">
              <w:rPr>
                <w:rFonts w:ascii="Arial" w:hAnsi="Arial" w:cs="Arial"/>
                <w:color w:val="000000"/>
                <w:sz w:val="20"/>
                <w:szCs w:val="20"/>
              </w:rPr>
              <w:t>gab.</w:t>
            </w:r>
          </w:p>
        </w:tc>
      </w:tr>
      <w:tr w:rsidR="004326E9" w:rsidRPr="004326E9" w14:paraId="6ACDEF3C" w14:textId="77777777" w:rsidTr="00AB4A0A">
        <w:trPr>
          <w:trHeight w:val="28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43A1BB6" w14:textId="77777777" w:rsidR="004326E9" w:rsidRPr="004326E9" w:rsidRDefault="004326E9" w:rsidP="00AB4A0A">
            <w:pPr>
              <w:jc w:val="center"/>
              <w:rPr>
                <w:rFonts w:ascii="Arial" w:hAnsi="Arial" w:cs="Arial"/>
                <w:color w:val="000000"/>
                <w:sz w:val="20"/>
                <w:szCs w:val="20"/>
              </w:rPr>
            </w:pPr>
            <w:r w:rsidRPr="004326E9">
              <w:rPr>
                <w:rFonts w:ascii="Arial" w:hAnsi="Arial" w:cs="Arial"/>
                <w:color w:val="000000"/>
                <w:sz w:val="20"/>
                <w:szCs w:val="20"/>
              </w:rPr>
              <w:t>3.10.</w:t>
            </w:r>
          </w:p>
        </w:tc>
        <w:tc>
          <w:tcPr>
            <w:tcW w:w="7315" w:type="dxa"/>
            <w:tcBorders>
              <w:top w:val="nil"/>
              <w:left w:val="nil"/>
              <w:bottom w:val="single" w:sz="4" w:space="0" w:color="auto"/>
              <w:right w:val="single" w:sz="4" w:space="0" w:color="auto"/>
            </w:tcBorders>
            <w:shd w:val="clear" w:color="auto" w:fill="auto"/>
            <w:vAlign w:val="center"/>
            <w:hideMark/>
          </w:tcPr>
          <w:p w14:paraId="1445D2DC" w14:textId="77777777" w:rsidR="004326E9" w:rsidRPr="004326E9" w:rsidRDefault="004326E9" w:rsidP="00AB4A0A">
            <w:pPr>
              <w:rPr>
                <w:rFonts w:ascii="Arial" w:hAnsi="Arial" w:cs="Arial"/>
                <w:color w:val="000000"/>
                <w:sz w:val="20"/>
                <w:szCs w:val="20"/>
              </w:rPr>
            </w:pPr>
            <w:proofErr w:type="spellStart"/>
            <w:r w:rsidRPr="004326E9">
              <w:rPr>
                <w:rFonts w:ascii="Arial" w:hAnsi="Arial" w:cs="Arial"/>
                <w:color w:val="000000"/>
                <w:sz w:val="20"/>
                <w:szCs w:val="20"/>
              </w:rPr>
              <w:t>Emblēmas</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piešūšana</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55B70F2C" w14:textId="77777777" w:rsidR="004326E9" w:rsidRPr="004326E9" w:rsidRDefault="004326E9" w:rsidP="00AB4A0A">
            <w:pPr>
              <w:jc w:val="center"/>
              <w:rPr>
                <w:rFonts w:ascii="Arial" w:hAnsi="Arial" w:cs="Arial"/>
                <w:color w:val="000000"/>
                <w:sz w:val="20"/>
                <w:szCs w:val="20"/>
              </w:rPr>
            </w:pPr>
            <w:r w:rsidRPr="004326E9">
              <w:rPr>
                <w:rFonts w:ascii="Arial" w:hAnsi="Arial" w:cs="Arial"/>
                <w:color w:val="000000"/>
                <w:sz w:val="20"/>
                <w:szCs w:val="20"/>
              </w:rPr>
              <w:t>gab.</w:t>
            </w:r>
          </w:p>
        </w:tc>
      </w:tr>
      <w:tr w:rsidR="004326E9" w:rsidRPr="004326E9" w14:paraId="7CFB3E15" w14:textId="77777777" w:rsidTr="00AB4A0A">
        <w:trPr>
          <w:trHeight w:val="28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95FD258" w14:textId="77777777" w:rsidR="004326E9" w:rsidRPr="004326E9" w:rsidRDefault="004326E9" w:rsidP="00AB4A0A">
            <w:pPr>
              <w:jc w:val="center"/>
              <w:rPr>
                <w:rFonts w:ascii="Arial" w:hAnsi="Arial" w:cs="Arial"/>
                <w:color w:val="000000"/>
                <w:sz w:val="20"/>
                <w:szCs w:val="20"/>
              </w:rPr>
            </w:pPr>
            <w:r w:rsidRPr="004326E9">
              <w:rPr>
                <w:rFonts w:ascii="Arial" w:hAnsi="Arial" w:cs="Arial"/>
                <w:color w:val="000000"/>
                <w:sz w:val="20"/>
                <w:szCs w:val="20"/>
              </w:rPr>
              <w:t>3.11.</w:t>
            </w:r>
          </w:p>
        </w:tc>
        <w:tc>
          <w:tcPr>
            <w:tcW w:w="7315" w:type="dxa"/>
            <w:tcBorders>
              <w:top w:val="nil"/>
              <w:left w:val="nil"/>
              <w:bottom w:val="single" w:sz="4" w:space="0" w:color="auto"/>
              <w:right w:val="single" w:sz="4" w:space="0" w:color="auto"/>
            </w:tcBorders>
            <w:shd w:val="clear" w:color="auto" w:fill="auto"/>
            <w:vAlign w:val="center"/>
            <w:hideMark/>
          </w:tcPr>
          <w:p w14:paraId="6C157C6B" w14:textId="77777777" w:rsidR="004326E9" w:rsidRPr="004326E9" w:rsidRDefault="004326E9" w:rsidP="00AB4A0A">
            <w:pPr>
              <w:rPr>
                <w:rFonts w:ascii="Arial" w:hAnsi="Arial" w:cs="Arial"/>
                <w:color w:val="000000"/>
                <w:sz w:val="20"/>
                <w:szCs w:val="20"/>
              </w:rPr>
            </w:pPr>
            <w:proofErr w:type="spellStart"/>
            <w:r w:rsidRPr="004326E9">
              <w:rPr>
                <w:rFonts w:ascii="Arial" w:hAnsi="Arial" w:cs="Arial"/>
                <w:color w:val="000000"/>
                <w:sz w:val="20"/>
                <w:szCs w:val="20"/>
              </w:rPr>
              <w:t>Gumijas</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platas</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nomaiņa</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0F52F7DB" w14:textId="77777777" w:rsidR="004326E9" w:rsidRPr="004326E9" w:rsidRDefault="004326E9" w:rsidP="00AB4A0A">
            <w:pPr>
              <w:jc w:val="center"/>
              <w:rPr>
                <w:rFonts w:ascii="Arial" w:hAnsi="Arial" w:cs="Arial"/>
                <w:color w:val="000000"/>
                <w:sz w:val="20"/>
                <w:szCs w:val="20"/>
              </w:rPr>
            </w:pPr>
            <w:r w:rsidRPr="004326E9">
              <w:rPr>
                <w:rFonts w:ascii="Arial" w:hAnsi="Arial" w:cs="Arial"/>
                <w:color w:val="000000"/>
                <w:sz w:val="20"/>
                <w:szCs w:val="20"/>
              </w:rPr>
              <w:t>gab.</w:t>
            </w:r>
          </w:p>
        </w:tc>
      </w:tr>
      <w:tr w:rsidR="004326E9" w:rsidRPr="004326E9" w14:paraId="71815573" w14:textId="77777777" w:rsidTr="00AB4A0A">
        <w:trPr>
          <w:trHeight w:val="28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D89AE4E" w14:textId="77777777" w:rsidR="004326E9" w:rsidRPr="004326E9" w:rsidRDefault="004326E9" w:rsidP="00AB4A0A">
            <w:pPr>
              <w:jc w:val="center"/>
              <w:rPr>
                <w:rFonts w:ascii="Arial" w:hAnsi="Arial" w:cs="Arial"/>
                <w:color w:val="000000"/>
                <w:sz w:val="20"/>
                <w:szCs w:val="20"/>
              </w:rPr>
            </w:pPr>
            <w:r w:rsidRPr="004326E9">
              <w:rPr>
                <w:rFonts w:ascii="Arial" w:hAnsi="Arial" w:cs="Arial"/>
                <w:color w:val="000000"/>
                <w:sz w:val="20"/>
                <w:szCs w:val="20"/>
              </w:rPr>
              <w:t>3.12.</w:t>
            </w:r>
          </w:p>
        </w:tc>
        <w:tc>
          <w:tcPr>
            <w:tcW w:w="7315" w:type="dxa"/>
            <w:tcBorders>
              <w:top w:val="nil"/>
              <w:left w:val="nil"/>
              <w:bottom w:val="single" w:sz="4" w:space="0" w:color="auto"/>
              <w:right w:val="single" w:sz="4" w:space="0" w:color="auto"/>
            </w:tcBorders>
            <w:shd w:val="clear" w:color="auto" w:fill="auto"/>
            <w:vAlign w:val="center"/>
            <w:hideMark/>
          </w:tcPr>
          <w:p w14:paraId="35F0B7C9" w14:textId="77777777" w:rsidR="004326E9" w:rsidRPr="004326E9" w:rsidRDefault="004326E9" w:rsidP="00AB4A0A">
            <w:pPr>
              <w:rPr>
                <w:rFonts w:ascii="Arial" w:hAnsi="Arial" w:cs="Arial"/>
                <w:color w:val="000000"/>
                <w:sz w:val="20"/>
                <w:szCs w:val="20"/>
              </w:rPr>
            </w:pPr>
            <w:proofErr w:type="spellStart"/>
            <w:r w:rsidRPr="004326E9">
              <w:rPr>
                <w:rFonts w:ascii="Arial" w:hAnsi="Arial" w:cs="Arial"/>
                <w:color w:val="000000"/>
                <w:sz w:val="20"/>
                <w:szCs w:val="20"/>
              </w:rPr>
              <w:t>Gumijas</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šauras</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nomaiņa</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6EC75E80" w14:textId="77777777" w:rsidR="004326E9" w:rsidRPr="004326E9" w:rsidRDefault="004326E9" w:rsidP="00AB4A0A">
            <w:pPr>
              <w:jc w:val="center"/>
              <w:rPr>
                <w:rFonts w:ascii="Arial" w:hAnsi="Arial" w:cs="Arial"/>
                <w:color w:val="000000"/>
                <w:sz w:val="20"/>
                <w:szCs w:val="20"/>
              </w:rPr>
            </w:pPr>
            <w:r w:rsidRPr="004326E9">
              <w:rPr>
                <w:rFonts w:ascii="Arial" w:hAnsi="Arial" w:cs="Arial"/>
                <w:color w:val="000000"/>
                <w:sz w:val="20"/>
                <w:szCs w:val="20"/>
              </w:rPr>
              <w:t>gab.</w:t>
            </w:r>
          </w:p>
        </w:tc>
      </w:tr>
      <w:tr w:rsidR="004326E9" w:rsidRPr="004326E9" w14:paraId="585A056F" w14:textId="77777777" w:rsidTr="00AB4A0A">
        <w:trPr>
          <w:trHeight w:val="28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9B80DD9" w14:textId="77777777" w:rsidR="004326E9" w:rsidRPr="004326E9" w:rsidRDefault="004326E9" w:rsidP="00AB4A0A">
            <w:pPr>
              <w:jc w:val="center"/>
              <w:rPr>
                <w:rFonts w:ascii="Arial" w:hAnsi="Arial" w:cs="Arial"/>
                <w:color w:val="000000"/>
                <w:sz w:val="20"/>
                <w:szCs w:val="20"/>
              </w:rPr>
            </w:pPr>
            <w:r w:rsidRPr="004326E9">
              <w:rPr>
                <w:rFonts w:ascii="Arial" w:hAnsi="Arial" w:cs="Arial"/>
                <w:color w:val="000000"/>
                <w:sz w:val="20"/>
                <w:szCs w:val="20"/>
              </w:rPr>
              <w:t>3.13.</w:t>
            </w:r>
          </w:p>
        </w:tc>
        <w:tc>
          <w:tcPr>
            <w:tcW w:w="7315" w:type="dxa"/>
            <w:tcBorders>
              <w:top w:val="nil"/>
              <w:left w:val="nil"/>
              <w:bottom w:val="single" w:sz="4" w:space="0" w:color="auto"/>
              <w:right w:val="single" w:sz="4" w:space="0" w:color="auto"/>
            </w:tcBorders>
            <w:shd w:val="clear" w:color="auto" w:fill="auto"/>
            <w:vAlign w:val="center"/>
            <w:hideMark/>
          </w:tcPr>
          <w:p w14:paraId="74F7F50D" w14:textId="77777777" w:rsidR="004326E9" w:rsidRPr="004326E9" w:rsidRDefault="004326E9" w:rsidP="00AB4A0A">
            <w:pPr>
              <w:rPr>
                <w:rFonts w:ascii="Arial" w:hAnsi="Arial" w:cs="Arial"/>
                <w:color w:val="000000"/>
                <w:sz w:val="20"/>
                <w:szCs w:val="20"/>
              </w:rPr>
            </w:pPr>
            <w:proofErr w:type="spellStart"/>
            <w:r w:rsidRPr="004326E9">
              <w:rPr>
                <w:rFonts w:ascii="Arial" w:hAnsi="Arial" w:cs="Arial"/>
                <w:color w:val="000000"/>
                <w:sz w:val="20"/>
                <w:szCs w:val="20"/>
              </w:rPr>
              <w:t>Klipšu</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nomaiņa</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6780EEE7" w14:textId="77777777" w:rsidR="004326E9" w:rsidRPr="004326E9" w:rsidRDefault="004326E9" w:rsidP="00AB4A0A">
            <w:pPr>
              <w:jc w:val="center"/>
              <w:rPr>
                <w:rFonts w:ascii="Arial" w:hAnsi="Arial" w:cs="Arial"/>
                <w:color w:val="000000"/>
                <w:sz w:val="20"/>
                <w:szCs w:val="20"/>
              </w:rPr>
            </w:pPr>
            <w:r w:rsidRPr="004326E9">
              <w:rPr>
                <w:rFonts w:ascii="Arial" w:hAnsi="Arial" w:cs="Arial"/>
                <w:color w:val="000000"/>
                <w:sz w:val="20"/>
                <w:szCs w:val="20"/>
              </w:rPr>
              <w:t>gab.</w:t>
            </w:r>
          </w:p>
        </w:tc>
      </w:tr>
      <w:tr w:rsidR="004326E9" w:rsidRPr="004326E9" w14:paraId="683250AE" w14:textId="77777777" w:rsidTr="00AB4A0A">
        <w:trPr>
          <w:trHeight w:val="28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08F5449" w14:textId="77777777" w:rsidR="004326E9" w:rsidRPr="004326E9" w:rsidRDefault="004326E9" w:rsidP="00AB4A0A">
            <w:pPr>
              <w:jc w:val="center"/>
              <w:rPr>
                <w:rFonts w:ascii="Arial" w:hAnsi="Arial" w:cs="Arial"/>
                <w:color w:val="000000"/>
                <w:sz w:val="20"/>
                <w:szCs w:val="20"/>
              </w:rPr>
            </w:pPr>
            <w:r w:rsidRPr="004326E9">
              <w:rPr>
                <w:rFonts w:ascii="Arial" w:hAnsi="Arial" w:cs="Arial"/>
                <w:color w:val="000000"/>
                <w:sz w:val="20"/>
                <w:szCs w:val="20"/>
              </w:rPr>
              <w:t>3.14.</w:t>
            </w:r>
          </w:p>
        </w:tc>
        <w:tc>
          <w:tcPr>
            <w:tcW w:w="7315" w:type="dxa"/>
            <w:tcBorders>
              <w:top w:val="nil"/>
              <w:left w:val="nil"/>
              <w:bottom w:val="single" w:sz="4" w:space="0" w:color="auto"/>
              <w:right w:val="single" w:sz="4" w:space="0" w:color="auto"/>
            </w:tcBorders>
            <w:shd w:val="clear" w:color="auto" w:fill="auto"/>
            <w:vAlign w:val="center"/>
            <w:hideMark/>
          </w:tcPr>
          <w:p w14:paraId="65A129A4" w14:textId="77777777" w:rsidR="004326E9" w:rsidRPr="004326E9" w:rsidRDefault="004326E9" w:rsidP="00AB4A0A">
            <w:pPr>
              <w:rPr>
                <w:rFonts w:ascii="Arial" w:hAnsi="Arial" w:cs="Arial"/>
                <w:color w:val="000000"/>
                <w:sz w:val="20"/>
                <w:szCs w:val="20"/>
              </w:rPr>
            </w:pPr>
            <w:proofErr w:type="spellStart"/>
            <w:r w:rsidRPr="004326E9">
              <w:rPr>
                <w:rFonts w:ascii="Arial" w:hAnsi="Arial" w:cs="Arial"/>
                <w:color w:val="000000"/>
                <w:sz w:val="20"/>
                <w:szCs w:val="20"/>
              </w:rPr>
              <w:t>Lences</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garās</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nomaiņa</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72C77076" w14:textId="77777777" w:rsidR="004326E9" w:rsidRPr="004326E9" w:rsidRDefault="004326E9" w:rsidP="00AB4A0A">
            <w:pPr>
              <w:jc w:val="center"/>
              <w:rPr>
                <w:rFonts w:ascii="Arial" w:hAnsi="Arial" w:cs="Arial"/>
                <w:color w:val="000000"/>
                <w:sz w:val="20"/>
                <w:szCs w:val="20"/>
              </w:rPr>
            </w:pPr>
            <w:r w:rsidRPr="004326E9">
              <w:rPr>
                <w:rFonts w:ascii="Arial" w:hAnsi="Arial" w:cs="Arial"/>
                <w:color w:val="000000"/>
                <w:sz w:val="20"/>
                <w:szCs w:val="20"/>
              </w:rPr>
              <w:t>gab.</w:t>
            </w:r>
          </w:p>
        </w:tc>
      </w:tr>
      <w:tr w:rsidR="004326E9" w:rsidRPr="004326E9" w14:paraId="1BA4B37E" w14:textId="77777777" w:rsidTr="00AB4A0A">
        <w:trPr>
          <w:trHeight w:val="28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D4E201D" w14:textId="77777777" w:rsidR="004326E9" w:rsidRPr="004326E9" w:rsidRDefault="004326E9" w:rsidP="00AB4A0A">
            <w:pPr>
              <w:jc w:val="center"/>
              <w:rPr>
                <w:rFonts w:ascii="Arial" w:hAnsi="Arial" w:cs="Arial"/>
                <w:color w:val="000000"/>
                <w:sz w:val="20"/>
                <w:szCs w:val="20"/>
              </w:rPr>
            </w:pPr>
            <w:r w:rsidRPr="004326E9">
              <w:rPr>
                <w:rFonts w:ascii="Arial" w:hAnsi="Arial" w:cs="Arial"/>
                <w:color w:val="000000"/>
                <w:sz w:val="20"/>
                <w:szCs w:val="20"/>
              </w:rPr>
              <w:t>3.15.</w:t>
            </w:r>
          </w:p>
        </w:tc>
        <w:tc>
          <w:tcPr>
            <w:tcW w:w="7315" w:type="dxa"/>
            <w:tcBorders>
              <w:top w:val="nil"/>
              <w:left w:val="nil"/>
              <w:bottom w:val="single" w:sz="4" w:space="0" w:color="auto"/>
              <w:right w:val="single" w:sz="4" w:space="0" w:color="auto"/>
            </w:tcBorders>
            <w:shd w:val="clear" w:color="auto" w:fill="auto"/>
            <w:vAlign w:val="center"/>
            <w:hideMark/>
          </w:tcPr>
          <w:p w14:paraId="6932F0DE" w14:textId="77777777" w:rsidR="004326E9" w:rsidRPr="004326E9" w:rsidRDefault="004326E9" w:rsidP="00AB4A0A">
            <w:pPr>
              <w:rPr>
                <w:rFonts w:ascii="Arial" w:hAnsi="Arial" w:cs="Arial"/>
                <w:color w:val="000000"/>
                <w:sz w:val="20"/>
                <w:szCs w:val="20"/>
              </w:rPr>
            </w:pPr>
            <w:proofErr w:type="spellStart"/>
            <w:r w:rsidRPr="004326E9">
              <w:rPr>
                <w:rFonts w:ascii="Arial" w:hAnsi="Arial" w:cs="Arial"/>
                <w:color w:val="000000"/>
                <w:sz w:val="20"/>
                <w:szCs w:val="20"/>
              </w:rPr>
              <w:t>Lences</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īsās</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nomaiņa</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624F6A0F" w14:textId="77777777" w:rsidR="004326E9" w:rsidRPr="004326E9" w:rsidRDefault="004326E9" w:rsidP="00AB4A0A">
            <w:pPr>
              <w:jc w:val="center"/>
              <w:rPr>
                <w:rFonts w:ascii="Arial" w:hAnsi="Arial" w:cs="Arial"/>
                <w:color w:val="000000"/>
                <w:sz w:val="20"/>
                <w:szCs w:val="20"/>
              </w:rPr>
            </w:pPr>
            <w:r w:rsidRPr="004326E9">
              <w:rPr>
                <w:rFonts w:ascii="Arial" w:hAnsi="Arial" w:cs="Arial"/>
                <w:color w:val="000000"/>
                <w:sz w:val="20"/>
                <w:szCs w:val="20"/>
              </w:rPr>
              <w:t>gab.</w:t>
            </w:r>
          </w:p>
        </w:tc>
      </w:tr>
      <w:tr w:rsidR="004326E9" w:rsidRPr="004326E9" w14:paraId="061C924D" w14:textId="77777777" w:rsidTr="00AB4A0A">
        <w:trPr>
          <w:trHeight w:val="28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886ADC9" w14:textId="77777777" w:rsidR="004326E9" w:rsidRPr="004326E9" w:rsidRDefault="004326E9" w:rsidP="00AB4A0A">
            <w:pPr>
              <w:jc w:val="center"/>
              <w:rPr>
                <w:rFonts w:ascii="Arial" w:hAnsi="Arial" w:cs="Arial"/>
                <w:color w:val="000000"/>
                <w:sz w:val="20"/>
                <w:szCs w:val="20"/>
              </w:rPr>
            </w:pPr>
            <w:r w:rsidRPr="004326E9">
              <w:rPr>
                <w:rFonts w:ascii="Arial" w:hAnsi="Arial" w:cs="Arial"/>
                <w:color w:val="000000"/>
                <w:sz w:val="20"/>
                <w:szCs w:val="20"/>
              </w:rPr>
              <w:t>3.16.</w:t>
            </w:r>
          </w:p>
        </w:tc>
        <w:tc>
          <w:tcPr>
            <w:tcW w:w="7315" w:type="dxa"/>
            <w:tcBorders>
              <w:top w:val="nil"/>
              <w:left w:val="nil"/>
              <w:bottom w:val="single" w:sz="4" w:space="0" w:color="auto"/>
              <w:right w:val="single" w:sz="4" w:space="0" w:color="auto"/>
            </w:tcBorders>
            <w:shd w:val="clear" w:color="auto" w:fill="auto"/>
            <w:vAlign w:val="center"/>
            <w:hideMark/>
          </w:tcPr>
          <w:p w14:paraId="01C5B6AA" w14:textId="77777777" w:rsidR="004326E9" w:rsidRPr="004326E9" w:rsidRDefault="004326E9" w:rsidP="00AB4A0A">
            <w:pPr>
              <w:rPr>
                <w:rFonts w:ascii="Arial" w:hAnsi="Arial" w:cs="Arial"/>
                <w:color w:val="000000"/>
                <w:sz w:val="20"/>
                <w:szCs w:val="20"/>
              </w:rPr>
            </w:pPr>
            <w:proofErr w:type="spellStart"/>
            <w:r w:rsidRPr="004326E9">
              <w:rPr>
                <w:rFonts w:ascii="Arial" w:hAnsi="Arial" w:cs="Arial"/>
                <w:color w:val="000000"/>
                <w:sz w:val="20"/>
                <w:szCs w:val="20"/>
              </w:rPr>
              <w:t>Rāvējslēdzēja</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garā</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nomaiņa</w:t>
            </w:r>
            <w:proofErr w:type="spellEnd"/>
          </w:p>
          <w:p w14:paraId="18FD458B" w14:textId="77777777" w:rsidR="004326E9" w:rsidRPr="004326E9" w:rsidRDefault="004326E9" w:rsidP="00AB4A0A">
            <w:pPr>
              <w:rPr>
                <w:rFonts w:ascii="Arial" w:hAnsi="Arial" w:cs="Arial"/>
                <w:color w:val="000000"/>
                <w:sz w:val="20"/>
                <w:szCs w:val="20"/>
              </w:rPr>
            </w:pPr>
            <w:r w:rsidRPr="004326E9">
              <w:rPr>
                <w:rFonts w:ascii="Arial" w:hAnsi="Arial" w:cs="Arial"/>
                <w:color w:val="808080" w:themeColor="background1" w:themeShade="80"/>
                <w:sz w:val="20"/>
                <w:szCs w:val="20"/>
              </w:rPr>
              <w:t>(</w:t>
            </w:r>
            <w:proofErr w:type="spellStart"/>
            <w:r w:rsidRPr="004326E9">
              <w:rPr>
                <w:rFonts w:ascii="Arial" w:hAnsi="Arial" w:cs="Arial"/>
                <w:color w:val="808080" w:themeColor="background1" w:themeShade="80"/>
                <w:sz w:val="20"/>
                <w:szCs w:val="20"/>
              </w:rPr>
              <w:t>Līdz</w:t>
            </w:r>
            <w:proofErr w:type="spellEnd"/>
            <w:r w:rsidRPr="004326E9">
              <w:rPr>
                <w:rFonts w:ascii="Arial" w:hAnsi="Arial" w:cs="Arial"/>
                <w:color w:val="808080" w:themeColor="background1" w:themeShade="80"/>
                <w:sz w:val="20"/>
                <w:szCs w:val="20"/>
              </w:rPr>
              <w:t xml:space="preserve"> 75 cm)</w:t>
            </w:r>
          </w:p>
        </w:tc>
        <w:tc>
          <w:tcPr>
            <w:tcW w:w="1276" w:type="dxa"/>
            <w:tcBorders>
              <w:top w:val="nil"/>
              <w:left w:val="nil"/>
              <w:bottom w:val="single" w:sz="4" w:space="0" w:color="auto"/>
              <w:right w:val="single" w:sz="4" w:space="0" w:color="auto"/>
            </w:tcBorders>
            <w:shd w:val="clear" w:color="auto" w:fill="auto"/>
            <w:vAlign w:val="center"/>
            <w:hideMark/>
          </w:tcPr>
          <w:p w14:paraId="4761984D" w14:textId="77777777" w:rsidR="004326E9" w:rsidRPr="004326E9" w:rsidRDefault="004326E9" w:rsidP="00AB4A0A">
            <w:pPr>
              <w:jc w:val="center"/>
              <w:rPr>
                <w:rFonts w:ascii="Arial" w:hAnsi="Arial" w:cs="Arial"/>
                <w:color w:val="000000"/>
                <w:sz w:val="20"/>
                <w:szCs w:val="20"/>
              </w:rPr>
            </w:pPr>
            <w:r w:rsidRPr="004326E9">
              <w:rPr>
                <w:rFonts w:ascii="Arial" w:hAnsi="Arial" w:cs="Arial"/>
                <w:color w:val="000000"/>
                <w:sz w:val="20"/>
                <w:szCs w:val="20"/>
              </w:rPr>
              <w:t>gab.</w:t>
            </w:r>
          </w:p>
        </w:tc>
      </w:tr>
      <w:tr w:rsidR="004326E9" w:rsidRPr="004326E9" w14:paraId="54E9C373" w14:textId="77777777" w:rsidTr="00AB4A0A">
        <w:trPr>
          <w:trHeight w:val="28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1253CA9" w14:textId="77777777" w:rsidR="004326E9" w:rsidRPr="004326E9" w:rsidRDefault="004326E9" w:rsidP="00AB4A0A">
            <w:pPr>
              <w:jc w:val="center"/>
              <w:rPr>
                <w:rFonts w:ascii="Arial" w:hAnsi="Arial" w:cs="Arial"/>
                <w:color w:val="000000"/>
                <w:sz w:val="20"/>
                <w:szCs w:val="20"/>
              </w:rPr>
            </w:pPr>
            <w:r w:rsidRPr="004326E9">
              <w:rPr>
                <w:rFonts w:ascii="Arial" w:hAnsi="Arial" w:cs="Arial"/>
                <w:color w:val="000000"/>
                <w:sz w:val="20"/>
                <w:szCs w:val="20"/>
              </w:rPr>
              <w:t>3.17.</w:t>
            </w:r>
          </w:p>
        </w:tc>
        <w:tc>
          <w:tcPr>
            <w:tcW w:w="7315" w:type="dxa"/>
            <w:tcBorders>
              <w:top w:val="nil"/>
              <w:left w:val="nil"/>
              <w:bottom w:val="single" w:sz="4" w:space="0" w:color="auto"/>
              <w:right w:val="single" w:sz="4" w:space="0" w:color="auto"/>
            </w:tcBorders>
            <w:shd w:val="clear" w:color="auto" w:fill="auto"/>
            <w:vAlign w:val="center"/>
            <w:hideMark/>
          </w:tcPr>
          <w:p w14:paraId="5C94EB12" w14:textId="77777777" w:rsidR="004326E9" w:rsidRPr="004326E9" w:rsidRDefault="004326E9" w:rsidP="00AB4A0A">
            <w:pPr>
              <w:rPr>
                <w:rFonts w:ascii="Arial" w:hAnsi="Arial" w:cs="Arial"/>
                <w:color w:val="000000"/>
                <w:sz w:val="20"/>
                <w:szCs w:val="20"/>
              </w:rPr>
            </w:pPr>
            <w:proofErr w:type="spellStart"/>
            <w:r w:rsidRPr="004326E9">
              <w:rPr>
                <w:rFonts w:ascii="Arial" w:hAnsi="Arial" w:cs="Arial"/>
                <w:color w:val="000000"/>
                <w:sz w:val="20"/>
                <w:szCs w:val="20"/>
              </w:rPr>
              <w:t>Rāvējslēdzēja</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īsā</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nomaiņa</w:t>
            </w:r>
            <w:proofErr w:type="spellEnd"/>
          </w:p>
          <w:p w14:paraId="580AFCE9" w14:textId="77777777" w:rsidR="004326E9" w:rsidRPr="004326E9" w:rsidRDefault="004326E9" w:rsidP="00AB4A0A">
            <w:pPr>
              <w:rPr>
                <w:rFonts w:ascii="Arial" w:hAnsi="Arial" w:cs="Arial"/>
                <w:color w:val="000000"/>
                <w:sz w:val="20"/>
                <w:szCs w:val="20"/>
              </w:rPr>
            </w:pPr>
            <w:r w:rsidRPr="004326E9">
              <w:rPr>
                <w:rFonts w:ascii="Arial" w:hAnsi="Arial" w:cs="Arial"/>
                <w:color w:val="808080" w:themeColor="background1" w:themeShade="80"/>
                <w:sz w:val="20"/>
                <w:szCs w:val="20"/>
              </w:rPr>
              <w:t>(</w:t>
            </w:r>
            <w:proofErr w:type="spellStart"/>
            <w:r w:rsidRPr="004326E9">
              <w:rPr>
                <w:rFonts w:ascii="Arial" w:hAnsi="Arial" w:cs="Arial"/>
                <w:color w:val="808080" w:themeColor="background1" w:themeShade="80"/>
                <w:sz w:val="20"/>
                <w:szCs w:val="20"/>
              </w:rPr>
              <w:t>līdz</w:t>
            </w:r>
            <w:proofErr w:type="spellEnd"/>
            <w:r w:rsidRPr="004326E9">
              <w:rPr>
                <w:rFonts w:ascii="Arial" w:hAnsi="Arial" w:cs="Arial"/>
                <w:color w:val="808080" w:themeColor="background1" w:themeShade="80"/>
                <w:sz w:val="20"/>
                <w:szCs w:val="20"/>
              </w:rPr>
              <w:t xml:space="preserve"> 25 cm)</w:t>
            </w:r>
          </w:p>
        </w:tc>
        <w:tc>
          <w:tcPr>
            <w:tcW w:w="1276" w:type="dxa"/>
            <w:tcBorders>
              <w:top w:val="nil"/>
              <w:left w:val="nil"/>
              <w:bottom w:val="single" w:sz="4" w:space="0" w:color="auto"/>
              <w:right w:val="single" w:sz="4" w:space="0" w:color="auto"/>
            </w:tcBorders>
            <w:shd w:val="clear" w:color="auto" w:fill="auto"/>
            <w:vAlign w:val="center"/>
            <w:hideMark/>
          </w:tcPr>
          <w:p w14:paraId="38955BA6" w14:textId="77777777" w:rsidR="004326E9" w:rsidRPr="004326E9" w:rsidRDefault="004326E9" w:rsidP="00AB4A0A">
            <w:pPr>
              <w:jc w:val="center"/>
              <w:rPr>
                <w:rFonts w:ascii="Arial" w:hAnsi="Arial" w:cs="Arial"/>
                <w:color w:val="000000"/>
                <w:sz w:val="20"/>
                <w:szCs w:val="20"/>
              </w:rPr>
            </w:pPr>
            <w:r w:rsidRPr="004326E9">
              <w:rPr>
                <w:rFonts w:ascii="Arial" w:hAnsi="Arial" w:cs="Arial"/>
                <w:color w:val="000000"/>
                <w:sz w:val="20"/>
                <w:szCs w:val="20"/>
              </w:rPr>
              <w:t>gab.</w:t>
            </w:r>
          </w:p>
        </w:tc>
      </w:tr>
      <w:tr w:rsidR="004326E9" w:rsidRPr="004326E9" w14:paraId="3A7F78DD" w14:textId="77777777" w:rsidTr="00AB4A0A">
        <w:trPr>
          <w:trHeight w:val="28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6FBEBF2" w14:textId="77777777" w:rsidR="004326E9" w:rsidRPr="004326E9" w:rsidRDefault="004326E9" w:rsidP="00AB4A0A">
            <w:pPr>
              <w:jc w:val="center"/>
              <w:rPr>
                <w:rFonts w:ascii="Arial" w:hAnsi="Arial" w:cs="Arial"/>
                <w:color w:val="000000"/>
                <w:sz w:val="20"/>
                <w:szCs w:val="20"/>
              </w:rPr>
            </w:pPr>
            <w:r w:rsidRPr="004326E9">
              <w:rPr>
                <w:rFonts w:ascii="Arial" w:hAnsi="Arial" w:cs="Arial"/>
                <w:color w:val="000000"/>
                <w:sz w:val="20"/>
                <w:szCs w:val="20"/>
              </w:rPr>
              <w:t>3.18.</w:t>
            </w:r>
          </w:p>
        </w:tc>
        <w:tc>
          <w:tcPr>
            <w:tcW w:w="7315" w:type="dxa"/>
            <w:tcBorders>
              <w:top w:val="nil"/>
              <w:left w:val="nil"/>
              <w:bottom w:val="single" w:sz="4" w:space="0" w:color="auto"/>
              <w:right w:val="single" w:sz="4" w:space="0" w:color="auto"/>
            </w:tcBorders>
            <w:shd w:val="clear" w:color="auto" w:fill="auto"/>
            <w:vAlign w:val="center"/>
            <w:hideMark/>
          </w:tcPr>
          <w:p w14:paraId="29975C3C" w14:textId="77777777" w:rsidR="004326E9" w:rsidRPr="004326E9" w:rsidRDefault="004326E9" w:rsidP="00AB4A0A">
            <w:pPr>
              <w:rPr>
                <w:rFonts w:ascii="Arial" w:hAnsi="Arial" w:cs="Arial"/>
                <w:color w:val="000000"/>
                <w:sz w:val="20"/>
                <w:szCs w:val="20"/>
              </w:rPr>
            </w:pPr>
            <w:proofErr w:type="spellStart"/>
            <w:r w:rsidRPr="004326E9">
              <w:rPr>
                <w:rFonts w:ascii="Arial" w:hAnsi="Arial" w:cs="Arial"/>
                <w:color w:val="000000"/>
                <w:sz w:val="20"/>
                <w:szCs w:val="20"/>
              </w:rPr>
              <w:t>Apģērbu</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nestandarta</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remonts</w:t>
            </w:r>
            <w:proofErr w:type="spellEnd"/>
            <w:r w:rsidRPr="004326E9">
              <w:rPr>
                <w:rFonts w:ascii="Arial" w:hAnsi="Arial" w:cs="Arial"/>
                <w:color w:val="000000"/>
                <w:sz w:val="20"/>
                <w:szCs w:val="20"/>
              </w:rPr>
              <w:t xml:space="preserve"> par 1 </w:t>
            </w:r>
            <w:proofErr w:type="spellStart"/>
            <w:r w:rsidRPr="004326E9">
              <w:rPr>
                <w:rFonts w:ascii="Arial" w:hAnsi="Arial" w:cs="Arial"/>
                <w:color w:val="000000"/>
                <w:sz w:val="20"/>
                <w:szCs w:val="20"/>
              </w:rPr>
              <w:t>stundu</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2EBA41EA" w14:textId="77777777" w:rsidR="004326E9" w:rsidRPr="004326E9" w:rsidRDefault="004326E9" w:rsidP="00AB4A0A">
            <w:pPr>
              <w:jc w:val="center"/>
              <w:rPr>
                <w:rFonts w:ascii="Arial" w:hAnsi="Arial" w:cs="Arial"/>
                <w:color w:val="000000"/>
                <w:sz w:val="20"/>
                <w:szCs w:val="20"/>
              </w:rPr>
            </w:pPr>
            <w:r w:rsidRPr="004326E9">
              <w:rPr>
                <w:rFonts w:ascii="Arial" w:hAnsi="Arial" w:cs="Arial"/>
                <w:color w:val="000000"/>
                <w:sz w:val="20"/>
                <w:szCs w:val="20"/>
              </w:rPr>
              <w:t>h</w:t>
            </w:r>
          </w:p>
        </w:tc>
      </w:tr>
      <w:tr w:rsidR="004326E9" w:rsidRPr="004326E9" w14:paraId="4412440F" w14:textId="77777777" w:rsidTr="00AB4A0A">
        <w:trPr>
          <w:trHeight w:val="28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74C7B5E" w14:textId="77777777" w:rsidR="004326E9" w:rsidRPr="004326E9" w:rsidRDefault="004326E9" w:rsidP="00AB4A0A">
            <w:pPr>
              <w:jc w:val="center"/>
              <w:rPr>
                <w:rFonts w:ascii="Arial" w:hAnsi="Arial" w:cs="Arial"/>
                <w:color w:val="000000"/>
                <w:sz w:val="20"/>
                <w:szCs w:val="20"/>
              </w:rPr>
            </w:pPr>
            <w:r w:rsidRPr="004326E9">
              <w:rPr>
                <w:rFonts w:ascii="Arial" w:hAnsi="Arial" w:cs="Arial"/>
                <w:color w:val="000000"/>
                <w:sz w:val="20"/>
                <w:szCs w:val="20"/>
              </w:rPr>
              <w:t>3.19.</w:t>
            </w:r>
          </w:p>
        </w:tc>
        <w:tc>
          <w:tcPr>
            <w:tcW w:w="7315" w:type="dxa"/>
            <w:tcBorders>
              <w:top w:val="nil"/>
              <w:left w:val="nil"/>
              <w:bottom w:val="single" w:sz="4" w:space="0" w:color="auto"/>
              <w:right w:val="single" w:sz="4" w:space="0" w:color="auto"/>
            </w:tcBorders>
            <w:shd w:val="clear" w:color="auto" w:fill="auto"/>
            <w:vAlign w:val="center"/>
            <w:hideMark/>
          </w:tcPr>
          <w:p w14:paraId="5C25B11E" w14:textId="77777777" w:rsidR="004326E9" w:rsidRPr="004326E9" w:rsidRDefault="004326E9" w:rsidP="00AB4A0A">
            <w:pPr>
              <w:rPr>
                <w:rFonts w:ascii="Arial" w:hAnsi="Arial" w:cs="Arial"/>
                <w:color w:val="000000"/>
                <w:sz w:val="20"/>
                <w:szCs w:val="20"/>
              </w:rPr>
            </w:pPr>
            <w:proofErr w:type="spellStart"/>
            <w:r w:rsidRPr="004326E9">
              <w:rPr>
                <w:rFonts w:ascii="Arial" w:hAnsi="Arial" w:cs="Arial"/>
                <w:color w:val="000000"/>
                <w:sz w:val="20"/>
                <w:szCs w:val="20"/>
              </w:rPr>
              <w:t>Sprādzes</w:t>
            </w:r>
            <w:proofErr w:type="spellEnd"/>
            <w:r w:rsidRPr="004326E9">
              <w:rPr>
                <w:rFonts w:ascii="Arial" w:hAnsi="Arial" w:cs="Arial"/>
                <w:color w:val="000000"/>
                <w:sz w:val="20"/>
                <w:szCs w:val="20"/>
              </w:rPr>
              <w:t xml:space="preserve"> </w:t>
            </w:r>
            <w:proofErr w:type="spellStart"/>
            <w:r w:rsidRPr="004326E9">
              <w:rPr>
                <w:rFonts w:ascii="Arial" w:hAnsi="Arial" w:cs="Arial"/>
                <w:color w:val="000000"/>
                <w:sz w:val="20"/>
                <w:szCs w:val="20"/>
              </w:rPr>
              <w:t>nomaiņa</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2D08C249" w14:textId="77777777" w:rsidR="004326E9" w:rsidRPr="004326E9" w:rsidRDefault="004326E9" w:rsidP="00AB4A0A">
            <w:pPr>
              <w:jc w:val="center"/>
              <w:rPr>
                <w:rFonts w:ascii="Arial" w:hAnsi="Arial" w:cs="Arial"/>
                <w:color w:val="000000"/>
                <w:sz w:val="20"/>
                <w:szCs w:val="20"/>
              </w:rPr>
            </w:pPr>
            <w:r w:rsidRPr="004326E9">
              <w:rPr>
                <w:rFonts w:ascii="Arial" w:hAnsi="Arial" w:cs="Arial"/>
                <w:color w:val="000000"/>
                <w:sz w:val="20"/>
                <w:szCs w:val="20"/>
              </w:rPr>
              <w:t>gab.</w:t>
            </w:r>
          </w:p>
        </w:tc>
      </w:tr>
    </w:tbl>
    <w:p w14:paraId="0BC9CF9D" w14:textId="77777777" w:rsidR="004326E9" w:rsidRPr="004326E9" w:rsidRDefault="004326E9" w:rsidP="004326E9">
      <w:pPr>
        <w:rPr>
          <w:rFonts w:ascii="Arial" w:hAnsi="Arial" w:cs="Arial"/>
          <w:b/>
          <w:caps/>
          <w:sz w:val="20"/>
          <w:szCs w:val="20"/>
          <w:lang w:val="lv-LV"/>
        </w:rPr>
      </w:pPr>
      <w:r w:rsidRPr="004326E9">
        <w:rPr>
          <w:rFonts w:ascii="Arial" w:hAnsi="Arial" w:cs="Arial"/>
          <w:b/>
          <w:caps/>
          <w:sz w:val="20"/>
          <w:szCs w:val="20"/>
          <w:lang w:val="lv-LV"/>
        </w:rPr>
        <w:t>*</w:t>
      </w:r>
      <w:r w:rsidRPr="004326E9">
        <w:rPr>
          <w:rFonts w:ascii="Arial" w:hAnsi="Arial" w:cs="Arial"/>
          <w:noProof/>
          <w:sz w:val="20"/>
          <w:szCs w:val="20"/>
        </w:rPr>
        <w:t xml:space="preserve"> norādītais pakalpojuma apjoms atsevišķiem pakalpojuma veidiem līguma darbības laikā var mainīties, kopējās līgumcenas ietvaros. Faktiskais Pakalpojuma apjoms var nesasniegt tabulā norādīto apjomu, apmaksa notiek tikai atbilstoši faktiski izpildītajam Pakalpojuma apjomam.</w:t>
      </w:r>
    </w:p>
    <w:p w14:paraId="582E7D8B" w14:textId="77777777" w:rsidR="004326E9" w:rsidRPr="004326E9" w:rsidRDefault="004326E9" w:rsidP="004326E9">
      <w:pPr>
        <w:overflowPunct w:val="0"/>
        <w:autoSpaceDE w:val="0"/>
        <w:autoSpaceDN w:val="0"/>
        <w:adjustRightInd w:val="0"/>
        <w:jc w:val="center"/>
        <w:rPr>
          <w:rFonts w:ascii="Arial" w:hAnsi="Arial" w:cs="Arial"/>
          <w:b/>
          <w:caps/>
          <w:sz w:val="20"/>
          <w:szCs w:val="20"/>
          <w:lang w:val="lv-LV"/>
        </w:rPr>
      </w:pPr>
    </w:p>
    <w:p w14:paraId="0A933097" w14:textId="77777777" w:rsidR="004326E9" w:rsidRPr="004326E9" w:rsidRDefault="004326E9" w:rsidP="004326E9">
      <w:pPr>
        <w:rPr>
          <w:rFonts w:ascii="Arial" w:hAnsi="Arial" w:cs="Arial"/>
          <w:b/>
          <w:bCs/>
          <w:caps/>
          <w:sz w:val="20"/>
          <w:szCs w:val="20"/>
          <w:lang w:val="lv-LV"/>
        </w:rPr>
      </w:pPr>
      <w:r w:rsidRPr="004326E9">
        <w:rPr>
          <w:rFonts w:ascii="Arial" w:hAnsi="Arial" w:cs="Arial"/>
          <w:b/>
          <w:bCs/>
          <w:caps/>
          <w:sz w:val="20"/>
          <w:szCs w:val="20"/>
          <w:lang w:val="lv-LV"/>
        </w:rPr>
        <w:t>Pakalpojums jānodrošina šādās Latvijas vietās:</w:t>
      </w:r>
    </w:p>
    <w:p w14:paraId="4BBBC455" w14:textId="77777777" w:rsidR="004326E9" w:rsidRPr="004326E9" w:rsidRDefault="004326E9" w:rsidP="004326E9">
      <w:pPr>
        <w:pStyle w:val="Sarakstarindkopa"/>
        <w:numPr>
          <w:ilvl w:val="0"/>
          <w:numId w:val="40"/>
        </w:numPr>
        <w:rPr>
          <w:rFonts w:ascii="Arial" w:hAnsi="Arial" w:cs="Arial"/>
          <w:b/>
          <w:bCs/>
          <w:caps/>
          <w:sz w:val="20"/>
          <w:szCs w:val="20"/>
          <w:lang w:val="lv-LV"/>
        </w:rPr>
      </w:pPr>
      <w:r w:rsidRPr="004326E9">
        <w:rPr>
          <w:rFonts w:ascii="Arial" w:hAnsi="Arial" w:cs="Arial"/>
          <w:b/>
          <w:bCs/>
          <w:caps/>
          <w:sz w:val="20"/>
          <w:szCs w:val="20"/>
          <w:lang w:val="lv-LV"/>
        </w:rPr>
        <w:t>Rīga</w:t>
      </w:r>
    </w:p>
    <w:p w14:paraId="7D67C28C" w14:textId="77777777" w:rsidR="004326E9" w:rsidRPr="004326E9" w:rsidRDefault="004326E9" w:rsidP="004326E9">
      <w:pPr>
        <w:pStyle w:val="Sarakstarindkopa"/>
        <w:numPr>
          <w:ilvl w:val="0"/>
          <w:numId w:val="40"/>
        </w:numPr>
        <w:rPr>
          <w:rFonts w:ascii="Arial" w:hAnsi="Arial" w:cs="Arial"/>
          <w:b/>
          <w:bCs/>
          <w:caps/>
          <w:sz w:val="20"/>
          <w:szCs w:val="20"/>
          <w:lang w:val="lv-LV"/>
        </w:rPr>
      </w:pPr>
      <w:r w:rsidRPr="004326E9">
        <w:rPr>
          <w:rFonts w:ascii="Arial" w:hAnsi="Arial" w:cs="Arial"/>
          <w:b/>
          <w:bCs/>
          <w:caps/>
          <w:sz w:val="20"/>
          <w:szCs w:val="20"/>
          <w:lang w:val="lv-LV"/>
        </w:rPr>
        <w:t>Daugavpils</w:t>
      </w:r>
    </w:p>
    <w:p w14:paraId="109F749E" w14:textId="77777777" w:rsidR="004326E9" w:rsidRPr="004326E9" w:rsidRDefault="004326E9" w:rsidP="004326E9">
      <w:pPr>
        <w:pStyle w:val="Sarakstarindkopa"/>
        <w:numPr>
          <w:ilvl w:val="0"/>
          <w:numId w:val="40"/>
        </w:numPr>
        <w:rPr>
          <w:rFonts w:ascii="Arial" w:hAnsi="Arial" w:cs="Arial"/>
          <w:b/>
          <w:bCs/>
          <w:caps/>
          <w:sz w:val="20"/>
          <w:szCs w:val="20"/>
          <w:lang w:val="lv-LV"/>
        </w:rPr>
      </w:pPr>
      <w:r w:rsidRPr="004326E9">
        <w:rPr>
          <w:rFonts w:ascii="Arial" w:hAnsi="Arial" w:cs="Arial"/>
          <w:b/>
          <w:bCs/>
          <w:caps/>
          <w:sz w:val="20"/>
          <w:szCs w:val="20"/>
          <w:lang w:val="lv-LV"/>
        </w:rPr>
        <w:t>Rēzekne</w:t>
      </w:r>
    </w:p>
    <w:p w14:paraId="50497956" w14:textId="77777777" w:rsidR="004326E9" w:rsidRPr="004326E9" w:rsidRDefault="004326E9" w:rsidP="004326E9">
      <w:pPr>
        <w:pStyle w:val="Sarakstarindkopa"/>
        <w:numPr>
          <w:ilvl w:val="0"/>
          <w:numId w:val="40"/>
        </w:numPr>
        <w:rPr>
          <w:rFonts w:ascii="Arial" w:hAnsi="Arial" w:cs="Arial"/>
          <w:b/>
          <w:bCs/>
          <w:caps/>
          <w:sz w:val="20"/>
          <w:szCs w:val="20"/>
          <w:lang w:val="lv-LV"/>
        </w:rPr>
      </w:pPr>
      <w:r w:rsidRPr="004326E9">
        <w:rPr>
          <w:rFonts w:ascii="Arial" w:hAnsi="Arial" w:cs="Arial"/>
          <w:b/>
          <w:bCs/>
          <w:caps/>
          <w:sz w:val="20"/>
          <w:szCs w:val="20"/>
          <w:lang w:val="lv-LV"/>
        </w:rPr>
        <w:t>Ventspils</w:t>
      </w:r>
    </w:p>
    <w:p w14:paraId="2DC0AAF7" w14:textId="77777777" w:rsidR="004326E9" w:rsidRPr="004326E9" w:rsidRDefault="004326E9" w:rsidP="004326E9">
      <w:pPr>
        <w:pStyle w:val="Sarakstarindkopa"/>
        <w:numPr>
          <w:ilvl w:val="0"/>
          <w:numId w:val="40"/>
        </w:numPr>
        <w:rPr>
          <w:rFonts w:ascii="Arial" w:hAnsi="Arial" w:cs="Arial"/>
          <w:b/>
          <w:bCs/>
          <w:caps/>
          <w:sz w:val="20"/>
          <w:szCs w:val="20"/>
          <w:lang w:val="lv-LV"/>
        </w:rPr>
      </w:pPr>
      <w:r w:rsidRPr="004326E9">
        <w:rPr>
          <w:rFonts w:ascii="Arial" w:hAnsi="Arial" w:cs="Arial"/>
          <w:b/>
          <w:bCs/>
          <w:caps/>
          <w:sz w:val="20"/>
          <w:szCs w:val="20"/>
          <w:lang w:val="lv-LV"/>
        </w:rPr>
        <w:t>Liepāja</w:t>
      </w:r>
    </w:p>
    <w:p w14:paraId="536B8D96" w14:textId="77777777" w:rsidR="004326E9" w:rsidRDefault="004326E9" w:rsidP="004326E9">
      <w:pPr>
        <w:pStyle w:val="Sarakstarindkopa"/>
        <w:numPr>
          <w:ilvl w:val="0"/>
          <w:numId w:val="40"/>
        </w:numPr>
        <w:rPr>
          <w:rFonts w:ascii="Arial" w:hAnsi="Arial" w:cs="Arial"/>
          <w:b/>
          <w:bCs/>
          <w:caps/>
          <w:sz w:val="20"/>
          <w:szCs w:val="20"/>
          <w:lang w:val="lv-LV"/>
        </w:rPr>
      </w:pPr>
      <w:r w:rsidRPr="004326E9">
        <w:rPr>
          <w:rFonts w:ascii="Arial" w:hAnsi="Arial" w:cs="Arial"/>
          <w:b/>
          <w:bCs/>
          <w:caps/>
          <w:sz w:val="20"/>
          <w:szCs w:val="20"/>
          <w:lang w:val="lv-LV"/>
        </w:rPr>
        <w:t>jelgava</w:t>
      </w:r>
    </w:p>
    <w:p w14:paraId="60487A33" w14:textId="67EC6AE3" w:rsidR="00236824" w:rsidRDefault="00236824" w:rsidP="004326E9">
      <w:pPr>
        <w:pStyle w:val="Sarakstarindkopa"/>
        <w:numPr>
          <w:ilvl w:val="0"/>
          <w:numId w:val="40"/>
        </w:numPr>
        <w:rPr>
          <w:rFonts w:ascii="Arial" w:hAnsi="Arial" w:cs="Arial"/>
          <w:b/>
          <w:bCs/>
          <w:caps/>
          <w:sz w:val="20"/>
          <w:szCs w:val="20"/>
          <w:lang w:val="lv-LV"/>
        </w:rPr>
      </w:pPr>
      <w:r>
        <w:rPr>
          <w:rFonts w:ascii="Arial" w:hAnsi="Arial" w:cs="Arial"/>
          <w:b/>
          <w:bCs/>
          <w:caps/>
          <w:sz w:val="20"/>
          <w:szCs w:val="20"/>
          <w:lang w:val="lv-LV"/>
        </w:rPr>
        <w:t>Krustpils</w:t>
      </w:r>
    </w:p>
    <w:p w14:paraId="054BBCA9" w14:textId="77777777" w:rsidR="00236824" w:rsidRDefault="00236824" w:rsidP="00236824">
      <w:pPr>
        <w:rPr>
          <w:rFonts w:ascii="Arial" w:hAnsi="Arial" w:cs="Arial"/>
          <w:b/>
          <w:bCs/>
          <w:caps/>
          <w:sz w:val="20"/>
          <w:szCs w:val="20"/>
          <w:lang w:val="lv-LV"/>
        </w:rPr>
      </w:pPr>
    </w:p>
    <w:p w14:paraId="25E26368" w14:textId="77777777" w:rsidR="00236824" w:rsidRDefault="00236824" w:rsidP="00236824">
      <w:pPr>
        <w:rPr>
          <w:rFonts w:ascii="Arial" w:hAnsi="Arial" w:cs="Arial"/>
          <w:b/>
          <w:bCs/>
          <w:caps/>
          <w:sz w:val="20"/>
          <w:szCs w:val="20"/>
          <w:lang w:val="lv-LV"/>
        </w:rPr>
      </w:pPr>
    </w:p>
    <w:p w14:paraId="67FE1F25" w14:textId="77777777" w:rsidR="00236824" w:rsidRPr="00236824" w:rsidRDefault="00236824" w:rsidP="00236824">
      <w:pPr>
        <w:rPr>
          <w:rFonts w:ascii="Arial" w:hAnsi="Arial" w:cs="Arial"/>
          <w:b/>
          <w:bCs/>
          <w:caps/>
          <w:sz w:val="20"/>
          <w:szCs w:val="20"/>
          <w:lang w:val="lv-LV"/>
        </w:rPr>
      </w:pPr>
    </w:p>
    <w:p w14:paraId="602394BF" w14:textId="77777777" w:rsidR="004326E9" w:rsidRPr="004326E9" w:rsidRDefault="004326E9" w:rsidP="004326E9">
      <w:pPr>
        <w:rPr>
          <w:rFonts w:ascii="Arial" w:hAnsi="Arial" w:cs="Arial"/>
          <w:b/>
          <w:bCs/>
          <w:caps/>
          <w:sz w:val="20"/>
          <w:szCs w:val="20"/>
          <w:lang w:val="lv-LV"/>
        </w:rPr>
      </w:pPr>
    </w:p>
    <w:p w14:paraId="500E5ABF" w14:textId="6E002496" w:rsidR="004326E9" w:rsidRPr="00870EA3" w:rsidRDefault="004326E9" w:rsidP="004326E9">
      <w:pPr>
        <w:rPr>
          <w:rFonts w:ascii="Arial" w:hAnsi="Arial" w:cs="Arial"/>
          <w:b/>
          <w:bCs/>
          <w:sz w:val="20"/>
          <w:szCs w:val="20"/>
          <w:lang w:val="lv-LV"/>
        </w:rPr>
      </w:pPr>
      <w:r w:rsidRPr="00870EA3">
        <w:rPr>
          <w:rFonts w:ascii="Arial" w:hAnsi="Arial" w:cs="Arial"/>
          <w:b/>
          <w:bCs/>
          <w:sz w:val="20"/>
          <w:szCs w:val="20"/>
          <w:lang w:val="lv-LV"/>
        </w:rPr>
        <w:t>P</w:t>
      </w:r>
      <w:r w:rsidR="00870EA3">
        <w:rPr>
          <w:rFonts w:ascii="Arial" w:hAnsi="Arial" w:cs="Arial"/>
          <w:b/>
          <w:bCs/>
          <w:sz w:val="20"/>
          <w:szCs w:val="20"/>
          <w:lang w:val="lv-LV"/>
        </w:rPr>
        <w:t>a</w:t>
      </w:r>
      <w:r w:rsidRPr="00870EA3">
        <w:rPr>
          <w:rFonts w:ascii="Arial" w:hAnsi="Arial" w:cs="Arial"/>
          <w:b/>
          <w:bCs/>
          <w:sz w:val="20"/>
          <w:szCs w:val="20"/>
          <w:lang w:val="lv-LV"/>
        </w:rPr>
        <w:t>sūtītāja kontaktpersonas tiks norādītas pirms Līguma slēgšanas.</w:t>
      </w:r>
    </w:p>
    <w:p w14:paraId="1D335FC1" w14:textId="77777777" w:rsidR="00870EA3" w:rsidRPr="00870EA3" w:rsidRDefault="00870EA3" w:rsidP="004326E9">
      <w:pPr>
        <w:rPr>
          <w:rFonts w:ascii="Arial" w:hAnsi="Arial" w:cs="Arial"/>
          <w:b/>
          <w:bCs/>
          <w:sz w:val="20"/>
          <w:szCs w:val="20"/>
          <w:lang w:val="lv-LV"/>
        </w:rPr>
      </w:pPr>
    </w:p>
    <w:p w14:paraId="630CC440" w14:textId="0E16C41F" w:rsidR="00870EA3" w:rsidRPr="00870EA3" w:rsidRDefault="00870EA3" w:rsidP="004326E9">
      <w:pPr>
        <w:rPr>
          <w:rFonts w:ascii="Arial" w:hAnsi="Arial" w:cs="Arial"/>
          <w:b/>
          <w:bCs/>
          <w:sz w:val="20"/>
          <w:szCs w:val="20"/>
          <w:lang w:val="lv-LV"/>
        </w:rPr>
      </w:pPr>
      <w:r w:rsidRPr="00870EA3">
        <w:rPr>
          <w:rFonts w:ascii="Arial" w:hAnsi="Arial" w:cs="Arial"/>
          <w:b/>
          <w:bCs/>
          <w:sz w:val="20"/>
          <w:szCs w:val="20"/>
          <w:lang w:val="lv-LV"/>
        </w:rPr>
        <w:t>Izpildītāja kontaktpersonas tiks norā</w:t>
      </w:r>
      <w:r>
        <w:rPr>
          <w:rFonts w:ascii="Arial" w:hAnsi="Arial" w:cs="Arial"/>
          <w:b/>
          <w:bCs/>
          <w:sz w:val="20"/>
          <w:szCs w:val="20"/>
          <w:lang w:val="lv-LV"/>
        </w:rPr>
        <w:t>dī</w:t>
      </w:r>
      <w:r w:rsidRPr="00870EA3">
        <w:rPr>
          <w:rFonts w:ascii="Arial" w:hAnsi="Arial" w:cs="Arial"/>
          <w:b/>
          <w:bCs/>
          <w:sz w:val="20"/>
          <w:szCs w:val="20"/>
          <w:lang w:val="lv-LV"/>
        </w:rPr>
        <w:t xml:space="preserve">tas pirms </w:t>
      </w:r>
      <w:r>
        <w:rPr>
          <w:rFonts w:ascii="Arial" w:hAnsi="Arial" w:cs="Arial"/>
          <w:b/>
          <w:bCs/>
          <w:sz w:val="20"/>
          <w:szCs w:val="20"/>
          <w:lang w:val="lv-LV"/>
        </w:rPr>
        <w:t>L</w:t>
      </w:r>
      <w:r w:rsidRPr="00870EA3">
        <w:rPr>
          <w:rFonts w:ascii="Arial" w:hAnsi="Arial" w:cs="Arial"/>
          <w:b/>
          <w:bCs/>
          <w:sz w:val="20"/>
          <w:szCs w:val="20"/>
          <w:lang w:val="lv-LV"/>
        </w:rPr>
        <w:t>īguma slēgšanas</w:t>
      </w:r>
    </w:p>
    <w:p w14:paraId="51BC38C9" w14:textId="77777777" w:rsidR="004326E9" w:rsidRPr="004326E9" w:rsidRDefault="004326E9" w:rsidP="004326E9">
      <w:pPr>
        <w:rPr>
          <w:rFonts w:ascii="Arial" w:hAnsi="Arial" w:cs="Arial"/>
          <w:b/>
          <w:bCs/>
          <w:caps/>
          <w:sz w:val="20"/>
          <w:szCs w:val="20"/>
          <w:lang w:val="lv-LV"/>
        </w:rPr>
      </w:pPr>
    </w:p>
    <w:p w14:paraId="3CDB6A56" w14:textId="77777777" w:rsidR="004326E9" w:rsidRPr="004326E9" w:rsidRDefault="004326E9" w:rsidP="004326E9">
      <w:pPr>
        <w:rPr>
          <w:rFonts w:ascii="Arial" w:hAnsi="Arial" w:cs="Arial"/>
          <w:b/>
          <w:bCs/>
          <w:caps/>
          <w:sz w:val="20"/>
          <w:szCs w:val="20"/>
          <w:lang w:val="lv-LV"/>
        </w:rPr>
      </w:pPr>
      <w:r w:rsidRPr="004326E9">
        <w:rPr>
          <w:rFonts w:ascii="Arial" w:hAnsi="Arial" w:cs="Arial"/>
          <w:b/>
          <w:bCs/>
          <w:caps/>
          <w:sz w:val="20"/>
          <w:szCs w:val="20"/>
          <w:lang w:val="lv-LV"/>
        </w:rPr>
        <w:br w:type="page"/>
      </w:r>
    </w:p>
    <w:p w14:paraId="488B2D9F" w14:textId="77777777" w:rsidR="004326E9" w:rsidRPr="004326E9" w:rsidRDefault="004326E9" w:rsidP="004326E9">
      <w:pPr>
        <w:keepNext/>
        <w:overflowPunct w:val="0"/>
        <w:autoSpaceDE w:val="0"/>
        <w:autoSpaceDN w:val="0"/>
        <w:adjustRightInd w:val="0"/>
        <w:jc w:val="right"/>
        <w:textAlignment w:val="baseline"/>
        <w:outlineLvl w:val="3"/>
        <w:rPr>
          <w:rFonts w:ascii="Arial" w:hAnsi="Arial" w:cs="Arial"/>
          <w:b/>
          <w:bCs/>
          <w:sz w:val="20"/>
          <w:szCs w:val="20"/>
          <w:lang w:val="lv-LV"/>
        </w:rPr>
      </w:pPr>
      <w:r w:rsidRPr="004326E9">
        <w:rPr>
          <w:rFonts w:ascii="Arial" w:hAnsi="Arial" w:cs="Arial"/>
          <w:b/>
          <w:bCs/>
          <w:sz w:val="20"/>
          <w:szCs w:val="20"/>
          <w:lang w:val="lv-LV"/>
        </w:rPr>
        <w:lastRenderedPageBreak/>
        <w:t>3. pielikums</w:t>
      </w:r>
    </w:p>
    <w:p w14:paraId="1E621870" w14:textId="77777777" w:rsidR="004326E9" w:rsidRPr="004326E9" w:rsidRDefault="004326E9" w:rsidP="004326E9">
      <w:pPr>
        <w:jc w:val="right"/>
        <w:rPr>
          <w:rFonts w:ascii="Arial" w:hAnsi="Arial" w:cs="Arial"/>
          <w:sz w:val="20"/>
          <w:szCs w:val="20"/>
          <w:lang w:val="lv-LV"/>
        </w:rPr>
      </w:pPr>
      <w:r w:rsidRPr="004326E9">
        <w:rPr>
          <w:rFonts w:ascii="Arial" w:hAnsi="Arial" w:cs="Arial"/>
          <w:sz w:val="20"/>
          <w:szCs w:val="20"/>
          <w:lang w:val="lv-LV"/>
        </w:rPr>
        <w:t>VAS “Latvijas dzelzceļš” sarunu procedūras ar publikāciju</w:t>
      </w:r>
    </w:p>
    <w:p w14:paraId="345034D7" w14:textId="77777777" w:rsidR="004326E9" w:rsidRPr="004326E9" w:rsidRDefault="004326E9" w:rsidP="004326E9">
      <w:pPr>
        <w:jc w:val="right"/>
        <w:rPr>
          <w:rFonts w:ascii="Arial" w:hAnsi="Arial" w:cs="Arial"/>
          <w:sz w:val="20"/>
          <w:szCs w:val="20"/>
          <w:lang w:val="lv-LV"/>
        </w:rPr>
      </w:pPr>
      <w:r w:rsidRPr="004326E9">
        <w:rPr>
          <w:rFonts w:ascii="Arial" w:hAnsi="Arial" w:cs="Arial"/>
          <w:sz w:val="20"/>
          <w:szCs w:val="20"/>
          <w:lang w:val="lv-LV"/>
        </w:rPr>
        <w:t>“</w:t>
      </w:r>
      <w:bookmarkStart w:id="19" w:name="_Hlk97638426"/>
      <w:r w:rsidRPr="004326E9">
        <w:rPr>
          <w:rFonts w:ascii="Arial" w:hAnsi="Arial" w:cs="Arial"/>
          <w:sz w:val="20"/>
          <w:szCs w:val="20"/>
          <w:lang w:val="lv-LV"/>
        </w:rPr>
        <w:t>Darba apģērbu mazgāšana, tīrīšana un labošana</w:t>
      </w:r>
      <w:bookmarkEnd w:id="19"/>
      <w:r w:rsidRPr="004326E9">
        <w:rPr>
          <w:rFonts w:ascii="Arial" w:hAnsi="Arial" w:cs="Arial"/>
          <w:sz w:val="20"/>
          <w:szCs w:val="20"/>
          <w:lang w:val="lv-LV"/>
        </w:rPr>
        <w:t>” nolikumam</w:t>
      </w:r>
    </w:p>
    <w:p w14:paraId="0407DFC5" w14:textId="77777777" w:rsidR="004326E9" w:rsidRPr="004326E9" w:rsidRDefault="004326E9" w:rsidP="004326E9">
      <w:pPr>
        <w:jc w:val="right"/>
        <w:rPr>
          <w:rFonts w:ascii="Arial" w:hAnsi="Arial" w:cs="Arial"/>
          <w:sz w:val="20"/>
          <w:szCs w:val="20"/>
          <w:lang w:val="lv-LV"/>
        </w:rPr>
      </w:pPr>
    </w:p>
    <w:p w14:paraId="3D203CDE" w14:textId="77777777" w:rsidR="004326E9" w:rsidRPr="004326E9" w:rsidRDefault="004326E9" w:rsidP="004326E9">
      <w:pPr>
        <w:jc w:val="right"/>
        <w:rPr>
          <w:rFonts w:ascii="Arial" w:hAnsi="Arial" w:cs="Arial"/>
          <w:spacing w:val="20"/>
          <w:sz w:val="20"/>
          <w:szCs w:val="20"/>
          <w:lang w:val="lv-LV"/>
        </w:rPr>
      </w:pPr>
      <w:r w:rsidRPr="004326E9">
        <w:rPr>
          <w:rFonts w:ascii="Arial" w:hAnsi="Arial" w:cs="Arial"/>
          <w:spacing w:val="20"/>
          <w:sz w:val="20"/>
          <w:szCs w:val="20"/>
          <w:lang w:val="lv-LV"/>
        </w:rPr>
        <w:t>LĪGUMA PROJEKTS</w:t>
      </w:r>
    </w:p>
    <w:p w14:paraId="18CBE240" w14:textId="77777777" w:rsidR="004326E9" w:rsidRPr="004326E9" w:rsidRDefault="004326E9" w:rsidP="004326E9">
      <w:pPr>
        <w:shd w:val="clear" w:color="auto" w:fill="FFFFFF"/>
        <w:jc w:val="center"/>
        <w:rPr>
          <w:rFonts w:ascii="Arial" w:hAnsi="Arial" w:cs="Arial"/>
          <w:bCs/>
          <w:color w:val="000000"/>
          <w:sz w:val="20"/>
          <w:szCs w:val="20"/>
          <w:lang w:val="lv-LV"/>
        </w:rPr>
      </w:pPr>
      <w:r w:rsidRPr="004326E9">
        <w:rPr>
          <w:rFonts w:ascii="Arial" w:hAnsi="Arial" w:cs="Arial"/>
          <w:b/>
          <w:bCs/>
          <w:color w:val="000000"/>
          <w:sz w:val="20"/>
          <w:szCs w:val="20"/>
          <w:lang w:val="lv-LV"/>
        </w:rPr>
        <w:t>LĪGUMS Nr.</w:t>
      </w:r>
      <w:r w:rsidRPr="004326E9">
        <w:rPr>
          <w:rFonts w:ascii="Arial" w:hAnsi="Arial" w:cs="Arial"/>
          <w:bCs/>
          <w:color w:val="000000"/>
          <w:sz w:val="20"/>
          <w:szCs w:val="20"/>
          <w:lang w:val="lv-LV"/>
        </w:rPr>
        <w:t>__________</w:t>
      </w:r>
    </w:p>
    <w:p w14:paraId="60B35D4E" w14:textId="77777777" w:rsidR="004326E9" w:rsidRPr="004326E9" w:rsidRDefault="004326E9" w:rsidP="004326E9">
      <w:pPr>
        <w:shd w:val="clear" w:color="auto" w:fill="FFFFFF"/>
        <w:jc w:val="center"/>
        <w:rPr>
          <w:rFonts w:ascii="Arial" w:hAnsi="Arial" w:cs="Arial"/>
          <w:b/>
          <w:bCs/>
          <w:color w:val="000000"/>
          <w:sz w:val="20"/>
          <w:szCs w:val="20"/>
          <w:lang w:val="lv-LV"/>
        </w:rPr>
      </w:pPr>
      <w:r w:rsidRPr="004326E9">
        <w:rPr>
          <w:rFonts w:ascii="Arial" w:hAnsi="Arial" w:cs="Arial"/>
          <w:sz w:val="20"/>
          <w:szCs w:val="20"/>
          <w:lang w:val="lv-LV"/>
        </w:rPr>
        <w:t>par darba apģērbu mazgāšanu, tīrīšanu un labošanu</w:t>
      </w:r>
    </w:p>
    <w:p w14:paraId="5C0F720B" w14:textId="77777777" w:rsidR="004326E9" w:rsidRPr="004326E9" w:rsidRDefault="004326E9" w:rsidP="004326E9">
      <w:pPr>
        <w:tabs>
          <w:tab w:val="left" w:pos="7230"/>
        </w:tabs>
        <w:jc w:val="both"/>
        <w:rPr>
          <w:rFonts w:ascii="Arial" w:hAnsi="Arial" w:cs="Arial"/>
          <w:sz w:val="20"/>
          <w:szCs w:val="20"/>
          <w:lang w:val="lv-LV"/>
        </w:rPr>
      </w:pPr>
      <w:r w:rsidRPr="004326E9">
        <w:rPr>
          <w:rFonts w:ascii="Arial" w:hAnsi="Arial" w:cs="Arial"/>
          <w:sz w:val="20"/>
          <w:szCs w:val="20"/>
          <w:lang w:val="lv-LV"/>
        </w:rPr>
        <w:t>Rīgā,</w:t>
      </w:r>
      <w:r w:rsidRPr="004326E9">
        <w:rPr>
          <w:rFonts w:ascii="Arial" w:hAnsi="Arial" w:cs="Arial"/>
          <w:sz w:val="20"/>
          <w:szCs w:val="20"/>
          <w:lang w:val="lv-LV"/>
        </w:rPr>
        <w:tab/>
        <w:t>_________________</w:t>
      </w:r>
    </w:p>
    <w:p w14:paraId="579701BC" w14:textId="77777777" w:rsidR="004326E9" w:rsidRPr="004326E9" w:rsidRDefault="004326E9" w:rsidP="004326E9">
      <w:pPr>
        <w:jc w:val="both"/>
        <w:rPr>
          <w:rFonts w:ascii="Arial" w:hAnsi="Arial" w:cs="Arial"/>
          <w:sz w:val="20"/>
          <w:szCs w:val="20"/>
          <w:lang w:val="lv-LV"/>
        </w:rPr>
      </w:pPr>
    </w:p>
    <w:p w14:paraId="572A7F28" w14:textId="77777777" w:rsidR="004326E9" w:rsidRPr="004326E9" w:rsidRDefault="004326E9" w:rsidP="004326E9">
      <w:pPr>
        <w:ind w:firstLine="720"/>
        <w:jc w:val="both"/>
        <w:rPr>
          <w:rFonts w:ascii="Arial" w:hAnsi="Arial" w:cs="Arial"/>
          <w:sz w:val="20"/>
          <w:szCs w:val="20"/>
          <w:lang w:val="lv-LV"/>
        </w:rPr>
      </w:pPr>
      <w:r w:rsidRPr="004326E9">
        <w:rPr>
          <w:rFonts w:ascii="Arial" w:hAnsi="Arial" w:cs="Arial"/>
          <w:sz w:val="20"/>
          <w:szCs w:val="20"/>
          <w:lang w:val="lv-LV"/>
        </w:rPr>
        <w:t xml:space="preserve">VAS  “Latvijas dzelzceļš” </w:t>
      </w:r>
      <w:r w:rsidRPr="004326E9">
        <w:rPr>
          <w:rFonts w:ascii="Arial" w:hAnsi="Arial" w:cs="Arial"/>
          <w:i/>
          <w:iCs/>
          <w:sz w:val="20"/>
          <w:szCs w:val="20"/>
          <w:lang w:val="lv-LV"/>
        </w:rPr>
        <w:t>vai atkarīgā sabiedrība</w:t>
      </w:r>
      <w:r w:rsidRPr="004326E9">
        <w:rPr>
          <w:rFonts w:ascii="Arial" w:hAnsi="Arial" w:cs="Arial"/>
          <w:sz w:val="20"/>
          <w:szCs w:val="20"/>
          <w:lang w:val="lv-LV"/>
        </w:rPr>
        <w:t xml:space="preserve">, turpmāk – </w:t>
      </w:r>
      <w:r w:rsidRPr="004326E9">
        <w:rPr>
          <w:rFonts w:ascii="Arial" w:hAnsi="Arial" w:cs="Arial"/>
          <w:i/>
          <w:sz w:val="20"/>
          <w:szCs w:val="20"/>
          <w:lang w:val="lv-LV"/>
        </w:rPr>
        <w:t>Pasūtītājs,</w:t>
      </w:r>
      <w:r w:rsidRPr="004326E9">
        <w:rPr>
          <w:rFonts w:ascii="Arial" w:hAnsi="Arial" w:cs="Arial"/>
          <w:sz w:val="20"/>
          <w:szCs w:val="20"/>
          <w:lang w:val="lv-LV"/>
        </w:rPr>
        <w:t xml:space="preserve"> tās _________________ personā, kurš rīkojas saskaņā ar VAS “Latvijas dzelzceļš” __________________, no vienas puses, un</w:t>
      </w:r>
    </w:p>
    <w:p w14:paraId="145D1706" w14:textId="77777777" w:rsidR="004326E9" w:rsidRPr="004326E9" w:rsidRDefault="004326E9" w:rsidP="004326E9">
      <w:pPr>
        <w:ind w:firstLine="720"/>
        <w:jc w:val="both"/>
        <w:rPr>
          <w:rFonts w:ascii="Arial" w:hAnsi="Arial" w:cs="Arial"/>
          <w:sz w:val="20"/>
          <w:szCs w:val="20"/>
          <w:lang w:val="lv-LV"/>
        </w:rPr>
      </w:pPr>
      <w:r w:rsidRPr="004326E9">
        <w:rPr>
          <w:rFonts w:ascii="Arial" w:hAnsi="Arial" w:cs="Arial"/>
          <w:sz w:val="20"/>
          <w:szCs w:val="20"/>
          <w:lang w:val="lv-LV"/>
        </w:rPr>
        <w:t xml:space="preserve">SIA </w:t>
      </w:r>
      <w:r w:rsidRPr="004326E9">
        <w:rPr>
          <w:rFonts w:ascii="Arial" w:hAnsi="Arial" w:cs="Arial"/>
          <w:b/>
          <w:sz w:val="20"/>
          <w:szCs w:val="20"/>
          <w:lang w:val="lv-LV"/>
        </w:rPr>
        <w:t>_______________</w:t>
      </w:r>
      <w:r w:rsidRPr="004326E9">
        <w:rPr>
          <w:rFonts w:ascii="Arial" w:hAnsi="Arial" w:cs="Arial"/>
          <w:sz w:val="20"/>
          <w:szCs w:val="20"/>
          <w:lang w:val="lv-LV"/>
        </w:rPr>
        <w:t xml:space="preserve">, turpmāk – </w:t>
      </w:r>
      <w:r w:rsidRPr="004326E9">
        <w:rPr>
          <w:rFonts w:ascii="Arial" w:hAnsi="Arial" w:cs="Arial"/>
          <w:i/>
          <w:sz w:val="20"/>
          <w:szCs w:val="20"/>
          <w:lang w:val="lv-LV"/>
        </w:rPr>
        <w:t>Izpildītājs</w:t>
      </w:r>
      <w:r w:rsidRPr="004326E9">
        <w:rPr>
          <w:rFonts w:ascii="Arial" w:hAnsi="Arial" w:cs="Arial"/>
          <w:sz w:val="20"/>
          <w:szCs w:val="20"/>
          <w:lang w:val="lv-LV"/>
        </w:rPr>
        <w:t>, tās ___________ personā, kurš (-a) rīkojas uz Statūtu pamata, no otras puses, noslēdz šo līgumu (turpmāk – Līgums) par sekojošo:</w:t>
      </w:r>
    </w:p>
    <w:p w14:paraId="5248ED76" w14:textId="77777777" w:rsidR="004326E9" w:rsidRPr="004326E9" w:rsidRDefault="004326E9" w:rsidP="004326E9">
      <w:pPr>
        <w:jc w:val="both"/>
        <w:rPr>
          <w:rFonts w:ascii="Arial" w:hAnsi="Arial" w:cs="Arial"/>
          <w:sz w:val="20"/>
          <w:szCs w:val="20"/>
          <w:lang w:val="lv-LV"/>
        </w:rPr>
      </w:pPr>
    </w:p>
    <w:p w14:paraId="52CAAF1E" w14:textId="77777777" w:rsidR="004326E9" w:rsidRPr="004326E9" w:rsidRDefault="004326E9" w:rsidP="004326E9">
      <w:pPr>
        <w:pStyle w:val="Sarakstarindkopa"/>
        <w:numPr>
          <w:ilvl w:val="0"/>
          <w:numId w:val="35"/>
        </w:numPr>
        <w:jc w:val="center"/>
        <w:rPr>
          <w:rFonts w:ascii="Arial" w:hAnsi="Arial" w:cs="Arial"/>
          <w:b/>
          <w:bCs/>
          <w:sz w:val="20"/>
          <w:szCs w:val="20"/>
          <w:lang w:val="lv-LV"/>
        </w:rPr>
      </w:pPr>
      <w:r w:rsidRPr="004326E9">
        <w:rPr>
          <w:rFonts w:ascii="Arial" w:hAnsi="Arial" w:cs="Arial"/>
          <w:b/>
          <w:bCs/>
          <w:sz w:val="20"/>
          <w:szCs w:val="20"/>
          <w:lang w:val="lv-LV"/>
        </w:rPr>
        <w:t>Līguma priekšmets</w:t>
      </w:r>
    </w:p>
    <w:p w14:paraId="44ACF747" w14:textId="420E1954" w:rsidR="004326E9" w:rsidRPr="004326E9" w:rsidRDefault="004326E9" w:rsidP="004326E9">
      <w:pPr>
        <w:jc w:val="both"/>
        <w:rPr>
          <w:rFonts w:ascii="Arial" w:hAnsi="Arial" w:cs="Arial"/>
          <w:sz w:val="20"/>
          <w:szCs w:val="20"/>
          <w:lang w:val="lv-LV"/>
        </w:rPr>
      </w:pPr>
      <w:r w:rsidRPr="004326E9">
        <w:rPr>
          <w:rFonts w:ascii="Arial" w:hAnsi="Arial" w:cs="Arial"/>
          <w:i/>
          <w:sz w:val="20"/>
          <w:szCs w:val="20"/>
          <w:lang w:val="lv-LV"/>
        </w:rPr>
        <w:t xml:space="preserve">Pasūtītājs </w:t>
      </w:r>
      <w:proofErr w:type="spellStart"/>
      <w:r w:rsidRPr="004326E9">
        <w:rPr>
          <w:rFonts w:ascii="Arial" w:hAnsi="Arial" w:cs="Arial"/>
          <w:sz w:val="20"/>
          <w:szCs w:val="20"/>
          <w:lang w:val="lv-LV"/>
        </w:rPr>
        <w:t>pasūta</w:t>
      </w:r>
      <w:proofErr w:type="spellEnd"/>
      <w:r w:rsidRPr="004326E9">
        <w:rPr>
          <w:rFonts w:ascii="Arial" w:hAnsi="Arial" w:cs="Arial"/>
          <w:sz w:val="20"/>
          <w:szCs w:val="20"/>
          <w:lang w:val="lv-LV"/>
        </w:rPr>
        <w:t xml:space="preserve"> un </w:t>
      </w:r>
      <w:r w:rsidRPr="004326E9">
        <w:rPr>
          <w:rFonts w:ascii="Arial" w:hAnsi="Arial" w:cs="Arial"/>
          <w:i/>
          <w:sz w:val="20"/>
          <w:szCs w:val="20"/>
          <w:lang w:val="lv-LV"/>
        </w:rPr>
        <w:t>Izpildītājs</w:t>
      </w:r>
      <w:r w:rsidRPr="004326E9">
        <w:rPr>
          <w:rFonts w:ascii="Arial" w:hAnsi="Arial" w:cs="Arial"/>
          <w:sz w:val="20"/>
          <w:szCs w:val="20"/>
          <w:lang w:val="lv-LV"/>
        </w:rPr>
        <w:t xml:space="preserve"> apņemas sniegt Tehniskajā specifikācijā (Nolikuma 2. pielikums) norādītos darba apģērbu </w:t>
      </w:r>
      <w:r w:rsidR="00060510">
        <w:rPr>
          <w:rFonts w:ascii="Arial" w:hAnsi="Arial" w:cs="Arial"/>
          <w:sz w:val="20"/>
          <w:szCs w:val="20"/>
          <w:lang w:val="lv-LV"/>
        </w:rPr>
        <w:t xml:space="preserve">un tekstilizstrādājumu </w:t>
      </w:r>
      <w:r w:rsidRPr="004326E9">
        <w:rPr>
          <w:rFonts w:ascii="Arial" w:hAnsi="Arial" w:cs="Arial"/>
          <w:sz w:val="20"/>
          <w:szCs w:val="20"/>
          <w:lang w:val="lv-LV"/>
        </w:rPr>
        <w:t xml:space="preserve">mazgāšanas, tīrīšanas un labošanas pakalpojumus </w:t>
      </w:r>
      <w:r w:rsidRPr="004326E9">
        <w:rPr>
          <w:rFonts w:ascii="Arial" w:hAnsi="Arial" w:cs="Arial"/>
          <w:color w:val="000000"/>
          <w:sz w:val="20"/>
          <w:szCs w:val="20"/>
          <w:lang w:val="lv-LV"/>
        </w:rPr>
        <w:t xml:space="preserve">(turpmāk – Pakalpojums) </w:t>
      </w:r>
      <w:r w:rsidRPr="004326E9">
        <w:rPr>
          <w:rFonts w:ascii="Arial" w:hAnsi="Arial" w:cs="Arial"/>
          <w:sz w:val="20"/>
          <w:szCs w:val="20"/>
          <w:lang w:val="lv-LV"/>
        </w:rPr>
        <w:t xml:space="preserve">atbilstoši </w:t>
      </w:r>
      <w:bookmarkStart w:id="20" w:name="_Hlk97797599"/>
      <w:r w:rsidRPr="004326E9">
        <w:rPr>
          <w:rFonts w:ascii="Arial" w:hAnsi="Arial" w:cs="Arial"/>
          <w:i/>
          <w:sz w:val="20"/>
          <w:szCs w:val="20"/>
          <w:lang w:val="lv-LV"/>
        </w:rPr>
        <w:t>Pasūtītāja</w:t>
      </w:r>
      <w:bookmarkEnd w:id="20"/>
      <w:r w:rsidRPr="004326E9">
        <w:rPr>
          <w:rFonts w:ascii="Arial" w:hAnsi="Arial" w:cs="Arial"/>
          <w:sz w:val="20"/>
          <w:szCs w:val="20"/>
          <w:lang w:val="lv-LV"/>
        </w:rPr>
        <w:t xml:space="preserve"> organizētās sarunu procedūras ar publikāciju “Darba apģērbu mazgāšana, tīrīšana un labošana” (ID Nr. LDZ 202</w:t>
      </w:r>
      <w:r w:rsidR="00F31A8E">
        <w:rPr>
          <w:rFonts w:ascii="Arial" w:hAnsi="Arial" w:cs="Arial"/>
          <w:sz w:val="20"/>
          <w:szCs w:val="20"/>
          <w:lang w:val="lv-LV"/>
        </w:rPr>
        <w:t>4</w:t>
      </w:r>
      <w:r w:rsidRPr="004326E9">
        <w:rPr>
          <w:rFonts w:ascii="Arial" w:hAnsi="Arial" w:cs="Arial"/>
          <w:sz w:val="20"/>
          <w:szCs w:val="20"/>
          <w:lang w:val="lv-LV"/>
        </w:rPr>
        <w:t>/</w:t>
      </w:r>
      <w:r w:rsidR="00F31A8E">
        <w:rPr>
          <w:rFonts w:ascii="Arial" w:hAnsi="Arial" w:cs="Arial"/>
          <w:sz w:val="20"/>
          <w:szCs w:val="20"/>
          <w:lang w:val="lv-LV"/>
        </w:rPr>
        <w:t>93</w:t>
      </w:r>
      <w:r w:rsidRPr="004326E9">
        <w:rPr>
          <w:rFonts w:ascii="Arial" w:hAnsi="Arial" w:cs="Arial"/>
          <w:sz w:val="20"/>
          <w:szCs w:val="20"/>
          <w:lang w:val="lv-LV"/>
        </w:rPr>
        <w:t>-SPA</w:t>
      </w:r>
      <w:r w:rsidR="003F4F7F">
        <w:rPr>
          <w:rFonts w:ascii="Arial" w:hAnsi="Arial" w:cs="Arial"/>
          <w:sz w:val="20"/>
          <w:szCs w:val="20"/>
          <w:lang w:val="lv-LV"/>
        </w:rPr>
        <w:t>V</w:t>
      </w:r>
      <w:r w:rsidRPr="004326E9">
        <w:rPr>
          <w:rFonts w:ascii="Arial" w:hAnsi="Arial" w:cs="Arial"/>
          <w:sz w:val="20"/>
          <w:szCs w:val="20"/>
          <w:lang w:val="lv-LV"/>
        </w:rPr>
        <w:t xml:space="preserve">) (turpmāk – sarunu procedūra) nolikumam (apstiprināts ar iepirkuma komisijas (…) 1. sēdes protokolu) un rezultātiem (apstiprināti ar VAS “Latvijas dzelzceļš” (…)), </w:t>
      </w:r>
      <w:r w:rsidRPr="004326E9">
        <w:rPr>
          <w:rFonts w:ascii="Arial" w:hAnsi="Arial" w:cs="Arial"/>
          <w:i/>
          <w:sz w:val="20"/>
          <w:szCs w:val="20"/>
          <w:lang w:val="lv-LV"/>
        </w:rPr>
        <w:t>Izpildītāja</w:t>
      </w:r>
      <w:r w:rsidRPr="004326E9">
        <w:rPr>
          <w:rFonts w:ascii="Arial" w:hAnsi="Arial" w:cs="Arial"/>
          <w:sz w:val="20"/>
          <w:szCs w:val="20"/>
          <w:lang w:val="lv-LV"/>
        </w:rPr>
        <w:t xml:space="preserve"> 202</w:t>
      </w:r>
      <w:r w:rsidR="00F31A8E">
        <w:rPr>
          <w:rFonts w:ascii="Arial" w:hAnsi="Arial" w:cs="Arial"/>
          <w:sz w:val="20"/>
          <w:szCs w:val="20"/>
          <w:lang w:val="lv-LV"/>
        </w:rPr>
        <w:t>4</w:t>
      </w:r>
      <w:r w:rsidRPr="004326E9">
        <w:rPr>
          <w:rFonts w:ascii="Arial" w:hAnsi="Arial" w:cs="Arial"/>
          <w:sz w:val="20"/>
          <w:szCs w:val="20"/>
          <w:lang w:val="lv-LV"/>
        </w:rPr>
        <w:t>. gada __.________ piedāvājumam Nr.___ , Tehniskajai specifikācijai un pakalpojumu cenām (Līguma 1. pielikums).</w:t>
      </w:r>
    </w:p>
    <w:p w14:paraId="3A972F6B" w14:textId="77777777" w:rsidR="004326E9" w:rsidRPr="004326E9" w:rsidRDefault="004326E9" w:rsidP="004326E9">
      <w:pPr>
        <w:jc w:val="both"/>
        <w:rPr>
          <w:rFonts w:ascii="Arial" w:hAnsi="Arial" w:cs="Arial"/>
          <w:iCs/>
          <w:sz w:val="20"/>
          <w:szCs w:val="20"/>
          <w:lang w:val="lv-LV"/>
        </w:rPr>
      </w:pPr>
    </w:p>
    <w:p w14:paraId="5502E06E" w14:textId="77777777" w:rsidR="004326E9" w:rsidRPr="004326E9" w:rsidRDefault="004326E9" w:rsidP="004326E9">
      <w:pPr>
        <w:pStyle w:val="Sarakstarindkopa"/>
        <w:numPr>
          <w:ilvl w:val="0"/>
          <w:numId w:val="35"/>
        </w:numPr>
        <w:jc w:val="center"/>
        <w:rPr>
          <w:rFonts w:ascii="Arial" w:hAnsi="Arial" w:cs="Arial"/>
          <w:b/>
          <w:bCs/>
          <w:sz w:val="20"/>
          <w:szCs w:val="20"/>
          <w:lang w:val="lv-LV"/>
        </w:rPr>
      </w:pPr>
      <w:r w:rsidRPr="004326E9">
        <w:rPr>
          <w:rFonts w:ascii="Arial" w:hAnsi="Arial" w:cs="Arial"/>
          <w:b/>
          <w:bCs/>
          <w:sz w:val="20"/>
          <w:szCs w:val="20"/>
          <w:lang w:val="lv-LV"/>
        </w:rPr>
        <w:t>Līguma summa un samaksas kārtība</w:t>
      </w:r>
    </w:p>
    <w:p w14:paraId="32A0C513" w14:textId="31FFF5AB" w:rsidR="00AB28C5" w:rsidRDefault="00AB28C5" w:rsidP="004326E9">
      <w:pPr>
        <w:pStyle w:val="Sarakstarindkopa"/>
        <w:numPr>
          <w:ilvl w:val="1"/>
          <w:numId w:val="35"/>
        </w:numPr>
        <w:jc w:val="both"/>
        <w:rPr>
          <w:rFonts w:ascii="Arial" w:hAnsi="Arial" w:cs="Arial"/>
          <w:sz w:val="20"/>
          <w:szCs w:val="20"/>
          <w:lang w:val="lv-LV"/>
        </w:rPr>
      </w:pPr>
      <w:r w:rsidRPr="00AB28C5">
        <w:rPr>
          <w:rFonts w:ascii="Arial" w:hAnsi="Arial" w:cs="Arial"/>
          <w:sz w:val="20"/>
          <w:szCs w:val="20"/>
          <w:lang w:val="lv-LV"/>
        </w:rPr>
        <w:t>2.1.</w:t>
      </w:r>
      <w:r w:rsidRPr="00AB28C5">
        <w:rPr>
          <w:rFonts w:ascii="Arial" w:hAnsi="Arial" w:cs="Arial"/>
          <w:sz w:val="20"/>
          <w:szCs w:val="20"/>
          <w:lang w:val="lv-LV"/>
        </w:rPr>
        <w:tab/>
        <w:t xml:space="preserve">Līguma prognozējamā summa, neņemot vērā pievienotās vērtības nodokli (turpmāk - PVN), ir __________ EUR (______ </w:t>
      </w:r>
      <w:proofErr w:type="spellStart"/>
      <w:r w:rsidRPr="00AB28C5">
        <w:rPr>
          <w:rFonts w:ascii="Arial" w:hAnsi="Arial" w:cs="Arial"/>
          <w:sz w:val="20"/>
          <w:szCs w:val="20"/>
          <w:lang w:val="lv-LV"/>
        </w:rPr>
        <w:t>euro</w:t>
      </w:r>
      <w:proofErr w:type="spellEnd"/>
      <w:r w:rsidRPr="00AB28C5">
        <w:rPr>
          <w:rFonts w:ascii="Arial" w:hAnsi="Arial" w:cs="Arial"/>
          <w:sz w:val="20"/>
          <w:szCs w:val="20"/>
          <w:lang w:val="lv-LV"/>
        </w:rPr>
        <w:t xml:space="preserve"> un _____centi). Atbilstoši darījuma brīdī spēkā esošo normatīvo aktu prasībām papildus tiek aprēķināts PVN. Pakalpojuma cena ir nemainīga visu līguma darbības termiņu (Līguma 1. pielikums)</w:t>
      </w:r>
    </w:p>
    <w:p w14:paraId="4F3B5DD3" w14:textId="04F42C87" w:rsidR="004326E9" w:rsidRPr="004326E9" w:rsidRDefault="004326E9" w:rsidP="004326E9">
      <w:pPr>
        <w:pStyle w:val="Sarakstarindkopa"/>
        <w:numPr>
          <w:ilvl w:val="1"/>
          <w:numId w:val="35"/>
        </w:numPr>
        <w:jc w:val="both"/>
        <w:rPr>
          <w:rFonts w:ascii="Arial" w:hAnsi="Arial" w:cs="Arial"/>
          <w:sz w:val="20"/>
          <w:szCs w:val="20"/>
          <w:lang w:val="lv-LV"/>
        </w:rPr>
      </w:pPr>
      <w:r w:rsidRPr="004326E9">
        <w:rPr>
          <w:rFonts w:ascii="Arial" w:hAnsi="Arial" w:cs="Arial"/>
          <w:sz w:val="20"/>
          <w:szCs w:val="20"/>
          <w:lang w:val="lv-LV"/>
        </w:rPr>
        <w:t xml:space="preserve">Līguma summa ietver visas </w:t>
      </w:r>
      <w:r w:rsidRPr="004326E9">
        <w:rPr>
          <w:rFonts w:ascii="Arial" w:hAnsi="Arial" w:cs="Arial"/>
          <w:i/>
          <w:iCs/>
          <w:sz w:val="20"/>
          <w:szCs w:val="20"/>
          <w:lang w:val="lv-LV"/>
        </w:rPr>
        <w:t xml:space="preserve">Izpildītāja </w:t>
      </w:r>
      <w:r w:rsidRPr="004326E9">
        <w:rPr>
          <w:rFonts w:ascii="Arial" w:hAnsi="Arial" w:cs="Arial"/>
          <w:sz w:val="20"/>
          <w:szCs w:val="20"/>
          <w:lang w:val="lv-LV"/>
        </w:rPr>
        <w:t>ar Pakalpojuma sniegšanu saistītās izmaksas, tai skaitā, organizatoriskie, materiālu iegādes, personāla un administratīvās izmaksas, dabas resursu, muitas, sociālais u.c. nodokļi (izņemot PVN) saskaņā ar Latvijas Republikas tiesību aktiem, kā arī pieskaitāmās izmaksas, ar peļņu un riska faktoriem saistītās izmaksas, neparedzamie izdevumi u.tml.</w:t>
      </w:r>
    </w:p>
    <w:p w14:paraId="338B3E92" w14:textId="68ABE996" w:rsidR="004326E9" w:rsidRPr="004326E9" w:rsidRDefault="004326E9" w:rsidP="004326E9">
      <w:pPr>
        <w:pStyle w:val="Sarakstarindkopa"/>
        <w:numPr>
          <w:ilvl w:val="1"/>
          <w:numId w:val="35"/>
        </w:numPr>
        <w:jc w:val="both"/>
        <w:rPr>
          <w:rFonts w:ascii="Arial" w:hAnsi="Arial" w:cs="Arial"/>
          <w:sz w:val="20"/>
          <w:szCs w:val="20"/>
          <w:lang w:val="lv-LV"/>
        </w:rPr>
      </w:pPr>
      <w:r w:rsidRPr="004326E9">
        <w:rPr>
          <w:rFonts w:ascii="Arial" w:hAnsi="Arial" w:cs="Arial"/>
          <w:sz w:val="20"/>
          <w:szCs w:val="20"/>
          <w:lang w:val="lv-LV"/>
        </w:rPr>
        <w:t xml:space="preserve">Pēc pušu savstarpējas vienošanās </w:t>
      </w:r>
      <w:r w:rsidRPr="004326E9">
        <w:rPr>
          <w:rFonts w:ascii="Arial" w:hAnsi="Arial" w:cs="Arial"/>
          <w:i/>
          <w:iCs/>
          <w:sz w:val="20"/>
          <w:szCs w:val="20"/>
          <w:lang w:val="lv-LV"/>
        </w:rPr>
        <w:t>Pasūtītājs</w:t>
      </w:r>
      <w:r w:rsidRPr="004326E9">
        <w:rPr>
          <w:rFonts w:ascii="Arial" w:hAnsi="Arial" w:cs="Arial"/>
          <w:sz w:val="20"/>
          <w:szCs w:val="20"/>
          <w:lang w:val="lv-LV"/>
        </w:rPr>
        <w:t xml:space="preserve"> var ne vairāk kā par 20% (divdesmit) procentiem no šīs Līguma summas iegādāties no </w:t>
      </w:r>
      <w:r w:rsidRPr="004326E9">
        <w:rPr>
          <w:rFonts w:ascii="Arial" w:hAnsi="Arial" w:cs="Arial"/>
          <w:i/>
          <w:iCs/>
          <w:sz w:val="20"/>
          <w:szCs w:val="20"/>
          <w:lang w:val="lv-LV"/>
        </w:rPr>
        <w:t>Izpildītāja</w:t>
      </w:r>
      <w:r w:rsidRPr="004326E9">
        <w:rPr>
          <w:rFonts w:ascii="Arial" w:hAnsi="Arial" w:cs="Arial"/>
          <w:sz w:val="20"/>
          <w:szCs w:val="20"/>
          <w:lang w:val="lv-LV"/>
        </w:rPr>
        <w:t xml:space="preserve"> papildus Pakalpojumus par šī Līguma 1. pielikumā norādītajām cenām vai samazināt šajā Līgumā nolīgto Pakalpojumu apjomu. Ikviena šajā punktā minētā papildus Pakalpojuma gadījumā tiek ievēroti </w:t>
      </w:r>
      <w:r w:rsidRPr="004326E9">
        <w:rPr>
          <w:rFonts w:ascii="Arial" w:hAnsi="Arial" w:cs="Arial"/>
          <w:i/>
          <w:iCs/>
          <w:sz w:val="20"/>
          <w:szCs w:val="20"/>
          <w:lang w:val="lv-LV"/>
        </w:rPr>
        <w:t>Pasūtītāja</w:t>
      </w:r>
      <w:r w:rsidRPr="004326E9">
        <w:rPr>
          <w:rFonts w:ascii="Arial" w:hAnsi="Arial" w:cs="Arial"/>
          <w:sz w:val="20"/>
          <w:szCs w:val="20"/>
          <w:lang w:val="lv-LV"/>
        </w:rPr>
        <w:t xml:space="preserve"> iekšējie normatīvie akti</w:t>
      </w:r>
      <w:r w:rsidR="00AB28C5">
        <w:rPr>
          <w:rFonts w:ascii="Arial" w:hAnsi="Arial" w:cs="Arial"/>
          <w:sz w:val="20"/>
          <w:szCs w:val="20"/>
          <w:lang w:val="lv-LV"/>
        </w:rPr>
        <w:t>.</w:t>
      </w:r>
    </w:p>
    <w:p w14:paraId="7FEC357C" w14:textId="6E9C8055" w:rsidR="004326E9" w:rsidRPr="004326E9" w:rsidRDefault="004326E9" w:rsidP="004326E9">
      <w:pPr>
        <w:pStyle w:val="Sarakstarindkopa"/>
        <w:numPr>
          <w:ilvl w:val="1"/>
          <w:numId w:val="35"/>
        </w:numPr>
        <w:jc w:val="both"/>
        <w:rPr>
          <w:rFonts w:ascii="Arial" w:hAnsi="Arial" w:cs="Arial"/>
          <w:sz w:val="20"/>
          <w:szCs w:val="20"/>
          <w:lang w:val="lv-LV"/>
        </w:rPr>
      </w:pPr>
      <w:r w:rsidRPr="004326E9">
        <w:rPr>
          <w:rFonts w:ascii="Arial" w:hAnsi="Arial" w:cs="Arial"/>
          <w:i/>
          <w:sz w:val="20"/>
          <w:szCs w:val="20"/>
          <w:lang w:val="lv-LV"/>
        </w:rPr>
        <w:t xml:space="preserve">Izpildītājs </w:t>
      </w:r>
      <w:r w:rsidRPr="004326E9">
        <w:rPr>
          <w:rFonts w:ascii="Arial" w:hAnsi="Arial" w:cs="Arial"/>
          <w:sz w:val="20"/>
          <w:szCs w:val="20"/>
          <w:lang w:val="lv-LV"/>
        </w:rPr>
        <w:t xml:space="preserve">rēķinu par sniegto Pakalpojumu nosūta </w:t>
      </w:r>
      <w:r w:rsidRPr="004326E9">
        <w:rPr>
          <w:rFonts w:ascii="Arial" w:hAnsi="Arial" w:cs="Arial"/>
          <w:i/>
          <w:sz w:val="20"/>
          <w:szCs w:val="20"/>
          <w:lang w:val="lv-LV"/>
        </w:rPr>
        <w:t>Pasūtītājam</w:t>
      </w:r>
      <w:r w:rsidRPr="004326E9">
        <w:rPr>
          <w:rFonts w:ascii="Arial" w:hAnsi="Arial" w:cs="Arial"/>
          <w:sz w:val="20"/>
          <w:szCs w:val="20"/>
          <w:lang w:val="lv-LV"/>
        </w:rPr>
        <w:t xml:space="preserve"> elektroniskā veidā XML vai CSV formātos, nosūtot uz </w:t>
      </w:r>
      <w:r w:rsidRPr="004326E9">
        <w:rPr>
          <w:rFonts w:ascii="Arial" w:hAnsi="Arial" w:cs="Arial"/>
          <w:i/>
          <w:iCs/>
          <w:sz w:val="20"/>
          <w:szCs w:val="20"/>
          <w:lang w:val="lv-LV"/>
        </w:rPr>
        <w:t>Pasūtītāja</w:t>
      </w:r>
      <w:r w:rsidRPr="004326E9">
        <w:rPr>
          <w:rFonts w:ascii="Arial" w:hAnsi="Arial" w:cs="Arial"/>
          <w:sz w:val="20"/>
          <w:szCs w:val="20"/>
          <w:lang w:val="lv-LV"/>
        </w:rPr>
        <w:t xml:space="preserve"> e-pasta adresi</w:t>
      </w:r>
      <w:r w:rsidR="00AB28C5" w:rsidRPr="00AB28C5">
        <w:rPr>
          <w:lang w:val="lv-LV"/>
        </w:rPr>
        <w:t xml:space="preserve"> </w:t>
      </w:r>
      <w:r w:rsidR="00AB28C5" w:rsidRPr="00AB28C5">
        <w:rPr>
          <w:rFonts w:ascii="Arial" w:hAnsi="Arial" w:cs="Arial"/>
          <w:sz w:val="20"/>
          <w:szCs w:val="20"/>
          <w:lang w:val="lv-LV"/>
        </w:rPr>
        <w:t>rekini@ldz.lv</w:t>
      </w:r>
      <w:r w:rsidRPr="004326E9">
        <w:rPr>
          <w:rFonts w:ascii="Arial" w:hAnsi="Arial" w:cs="Arial"/>
          <w:sz w:val="20"/>
          <w:szCs w:val="20"/>
          <w:lang w:val="lv-LV"/>
        </w:rPr>
        <w:t xml:space="preserve">. </w:t>
      </w:r>
      <w:r w:rsidRPr="004326E9">
        <w:rPr>
          <w:rFonts w:ascii="Arial" w:hAnsi="Arial" w:cs="Arial"/>
          <w:i/>
          <w:sz w:val="20"/>
          <w:szCs w:val="20"/>
          <w:lang w:val="lv-LV"/>
        </w:rPr>
        <w:t>Izpildītājs</w:t>
      </w:r>
      <w:r w:rsidRPr="004326E9">
        <w:rPr>
          <w:rFonts w:ascii="Arial" w:hAnsi="Arial" w:cs="Arial"/>
          <w:sz w:val="20"/>
          <w:szCs w:val="20"/>
          <w:lang w:val="lv-LV"/>
        </w:rPr>
        <w:t xml:space="preserve"> rēķinā norāda </w:t>
      </w:r>
      <w:r w:rsidRPr="004326E9">
        <w:rPr>
          <w:rFonts w:ascii="Arial" w:hAnsi="Arial" w:cs="Arial"/>
          <w:i/>
          <w:sz w:val="20"/>
          <w:szCs w:val="20"/>
          <w:lang w:val="lv-LV"/>
        </w:rPr>
        <w:t>Pasūtītāja</w:t>
      </w:r>
      <w:r w:rsidRPr="004326E9">
        <w:rPr>
          <w:rFonts w:ascii="Arial" w:hAnsi="Arial" w:cs="Arial"/>
          <w:sz w:val="20"/>
          <w:szCs w:val="20"/>
          <w:lang w:val="lv-LV"/>
        </w:rPr>
        <w:t xml:space="preserve"> juridisko adresi un </w:t>
      </w:r>
      <w:r w:rsidRPr="004326E9">
        <w:rPr>
          <w:rFonts w:ascii="Arial" w:hAnsi="Arial" w:cs="Arial"/>
          <w:i/>
          <w:sz w:val="20"/>
          <w:szCs w:val="20"/>
          <w:lang w:val="lv-LV"/>
        </w:rPr>
        <w:t>Pasūtītāja</w:t>
      </w:r>
      <w:r w:rsidRPr="004326E9">
        <w:rPr>
          <w:rFonts w:ascii="Arial" w:hAnsi="Arial" w:cs="Arial"/>
          <w:sz w:val="20"/>
          <w:szCs w:val="20"/>
          <w:lang w:val="lv-LV"/>
        </w:rPr>
        <w:t xml:space="preserve"> struktūrvienības (Pakalpojuma saņēmēja) rekvizītus (sk. šī Līguma 13. sadaļu), kā arī </w:t>
      </w:r>
      <w:r w:rsidRPr="004326E9">
        <w:rPr>
          <w:rFonts w:ascii="Arial" w:hAnsi="Arial" w:cs="Arial"/>
          <w:i/>
          <w:sz w:val="20"/>
          <w:szCs w:val="20"/>
          <w:lang w:val="lv-LV"/>
        </w:rPr>
        <w:t>Pasūtītāja</w:t>
      </w:r>
      <w:r w:rsidRPr="004326E9">
        <w:rPr>
          <w:rFonts w:ascii="Arial" w:hAnsi="Arial" w:cs="Arial"/>
          <w:sz w:val="20"/>
          <w:szCs w:val="20"/>
          <w:lang w:val="lv-LV"/>
        </w:rPr>
        <w:t xml:space="preserve"> piešķirto Līguma numuru un datumu.</w:t>
      </w:r>
    </w:p>
    <w:p w14:paraId="23CCDD12" w14:textId="77777777" w:rsidR="004326E9" w:rsidRPr="004326E9" w:rsidRDefault="004326E9" w:rsidP="004326E9">
      <w:pPr>
        <w:pStyle w:val="Sarakstarindkopa"/>
        <w:numPr>
          <w:ilvl w:val="1"/>
          <w:numId w:val="35"/>
        </w:numPr>
        <w:jc w:val="both"/>
        <w:rPr>
          <w:rFonts w:ascii="Arial" w:hAnsi="Arial" w:cs="Arial"/>
          <w:sz w:val="20"/>
          <w:szCs w:val="20"/>
          <w:lang w:val="lv-LV"/>
        </w:rPr>
      </w:pPr>
      <w:r w:rsidRPr="004326E9">
        <w:rPr>
          <w:rFonts w:ascii="Arial" w:hAnsi="Arial" w:cs="Arial"/>
          <w:i/>
          <w:sz w:val="20"/>
          <w:szCs w:val="20"/>
          <w:lang w:val="lv-LV"/>
        </w:rPr>
        <w:t>Pasūtītājs</w:t>
      </w:r>
      <w:r w:rsidRPr="004326E9">
        <w:rPr>
          <w:rFonts w:ascii="Arial" w:hAnsi="Arial" w:cs="Arial"/>
          <w:sz w:val="20"/>
          <w:szCs w:val="20"/>
          <w:lang w:val="lv-LV"/>
        </w:rPr>
        <w:t xml:space="preserve"> samaksā </w:t>
      </w:r>
      <w:r w:rsidRPr="004326E9">
        <w:rPr>
          <w:rFonts w:ascii="Arial" w:hAnsi="Arial" w:cs="Arial"/>
          <w:i/>
          <w:sz w:val="20"/>
          <w:szCs w:val="20"/>
          <w:lang w:val="lv-LV"/>
        </w:rPr>
        <w:t>Izpildītājam</w:t>
      </w:r>
      <w:r w:rsidRPr="004326E9">
        <w:rPr>
          <w:rFonts w:ascii="Arial" w:hAnsi="Arial" w:cs="Arial"/>
          <w:sz w:val="20"/>
          <w:szCs w:val="20"/>
          <w:lang w:val="lv-LV"/>
        </w:rPr>
        <w:t xml:space="preserve"> par sniegtajiem Pakalpojumiem __ (___) </w:t>
      </w:r>
      <w:r w:rsidRPr="004326E9">
        <w:rPr>
          <w:rFonts w:ascii="Arial" w:hAnsi="Arial" w:cs="Arial"/>
          <w:i/>
          <w:iCs/>
          <w:sz w:val="20"/>
          <w:szCs w:val="20"/>
          <w:lang w:val="lv-LV"/>
        </w:rPr>
        <w:t xml:space="preserve">(tiek norādīts pirms līguma parakstīšanas, ievērojot pieteikumā norādīto termiņu, bet ne mazāk kā 30) </w:t>
      </w:r>
      <w:r w:rsidRPr="004326E9">
        <w:rPr>
          <w:rFonts w:ascii="Arial" w:hAnsi="Arial" w:cs="Arial"/>
          <w:sz w:val="20"/>
          <w:szCs w:val="20"/>
          <w:lang w:val="lv-LV"/>
        </w:rPr>
        <w:t>kalendāra dienu laikā pēc 2.4. punktā minētā rēķina saņemšanas un Pakalpojuma izpildes dokumenta saņemšanas (Līguma 5.6. punkts un Līguma 2. pielikums). Priekšapmaksa (avanss) nav paredzēta.</w:t>
      </w:r>
    </w:p>
    <w:p w14:paraId="0549BB4F" w14:textId="77777777" w:rsidR="004326E9" w:rsidRPr="004326E9" w:rsidRDefault="004326E9" w:rsidP="004326E9">
      <w:pPr>
        <w:pStyle w:val="Sarakstarindkopa"/>
        <w:numPr>
          <w:ilvl w:val="1"/>
          <w:numId w:val="35"/>
        </w:numPr>
        <w:jc w:val="both"/>
        <w:rPr>
          <w:rFonts w:ascii="Arial" w:hAnsi="Arial" w:cs="Arial"/>
          <w:sz w:val="20"/>
          <w:szCs w:val="20"/>
          <w:lang w:val="lv-LV"/>
        </w:rPr>
      </w:pPr>
      <w:r w:rsidRPr="004326E9">
        <w:rPr>
          <w:rFonts w:ascii="Arial" w:hAnsi="Arial" w:cs="Arial"/>
          <w:sz w:val="20"/>
          <w:szCs w:val="20"/>
          <w:lang w:val="lv-LV"/>
        </w:rPr>
        <w:t xml:space="preserve">Gadījumā, ja Pakalpojuma pavaddokumenti vai nodokļa rēķins neatbilst spēkā esošo normatīvo aktu prasībām vai nav norādīts </w:t>
      </w:r>
      <w:r w:rsidRPr="004326E9">
        <w:rPr>
          <w:rFonts w:ascii="Arial" w:hAnsi="Arial" w:cs="Arial"/>
          <w:i/>
          <w:iCs/>
          <w:sz w:val="20"/>
          <w:szCs w:val="20"/>
          <w:lang w:val="lv-LV"/>
        </w:rPr>
        <w:t>Pasūtītāja</w:t>
      </w:r>
      <w:r w:rsidRPr="004326E9">
        <w:rPr>
          <w:rFonts w:ascii="Arial" w:hAnsi="Arial" w:cs="Arial"/>
          <w:sz w:val="20"/>
          <w:szCs w:val="20"/>
          <w:lang w:val="lv-LV"/>
        </w:rPr>
        <w:t xml:space="preserve"> piešķirtais Līguma numurs, un/vai pieļautas matemātiskas vai citas kļūdas, kuras padara Līguma saistību izpildi par neiespējamu, </w:t>
      </w:r>
      <w:r w:rsidRPr="004326E9">
        <w:rPr>
          <w:rFonts w:ascii="Arial" w:hAnsi="Arial" w:cs="Arial"/>
          <w:i/>
          <w:iCs/>
          <w:sz w:val="20"/>
          <w:szCs w:val="20"/>
          <w:lang w:val="lv-LV"/>
        </w:rPr>
        <w:t>Pasūtītājam</w:t>
      </w:r>
      <w:r w:rsidRPr="004326E9">
        <w:rPr>
          <w:rFonts w:ascii="Arial" w:hAnsi="Arial" w:cs="Arial"/>
          <w:sz w:val="20"/>
          <w:szCs w:val="20"/>
          <w:lang w:val="lv-LV"/>
        </w:rPr>
        <w:t xml:space="preserve"> ir tiesības neveikt maksājumus līdz korekti noformēta dokumenta saņemšanai. Šajā gadījumā maksājuma termiņš sākas no korekti noformēta dokumenta saņemšanas dienas un nav uzskatāms par kavējumu.</w:t>
      </w:r>
    </w:p>
    <w:p w14:paraId="78A368EA" w14:textId="08E545E9" w:rsidR="004326E9" w:rsidRPr="004326E9" w:rsidRDefault="004326E9" w:rsidP="004326E9">
      <w:pPr>
        <w:pStyle w:val="Sarakstarindkopa"/>
        <w:numPr>
          <w:ilvl w:val="1"/>
          <w:numId w:val="35"/>
        </w:numPr>
        <w:jc w:val="both"/>
        <w:rPr>
          <w:rFonts w:ascii="Arial" w:hAnsi="Arial" w:cs="Arial"/>
          <w:sz w:val="20"/>
          <w:szCs w:val="20"/>
          <w:lang w:val="lv-LV"/>
        </w:rPr>
      </w:pPr>
      <w:r w:rsidRPr="004326E9">
        <w:rPr>
          <w:rFonts w:ascii="Arial" w:hAnsi="Arial" w:cs="Arial"/>
          <w:i/>
          <w:iCs/>
          <w:sz w:val="20"/>
          <w:szCs w:val="20"/>
          <w:lang w:val="lv-LV"/>
        </w:rPr>
        <w:t>Pasūtītājam</w:t>
      </w:r>
      <w:r w:rsidRPr="004326E9">
        <w:rPr>
          <w:rFonts w:ascii="Arial" w:hAnsi="Arial" w:cs="Arial"/>
          <w:sz w:val="20"/>
          <w:szCs w:val="20"/>
          <w:lang w:val="lv-LV"/>
        </w:rPr>
        <w:t xml:space="preserve"> nav pienākuma izlietot visu Līguma 2.1. punktā minēto Līguma </w:t>
      </w:r>
      <w:r w:rsidR="00936118">
        <w:rPr>
          <w:rFonts w:ascii="Arial" w:hAnsi="Arial" w:cs="Arial"/>
          <w:sz w:val="20"/>
          <w:szCs w:val="20"/>
          <w:lang w:val="lv-LV"/>
        </w:rPr>
        <w:t xml:space="preserve">prognozējamo </w:t>
      </w:r>
      <w:r w:rsidRPr="004326E9">
        <w:rPr>
          <w:rFonts w:ascii="Arial" w:hAnsi="Arial" w:cs="Arial"/>
          <w:sz w:val="20"/>
          <w:szCs w:val="20"/>
          <w:lang w:val="lv-LV"/>
        </w:rPr>
        <w:t>summu, pasūtot Pakalpojumu  5.1. punktā noteiktajā Pakalpojuma sniegšanas termiņā.</w:t>
      </w:r>
    </w:p>
    <w:p w14:paraId="2FFCC116" w14:textId="77777777" w:rsidR="004326E9" w:rsidRPr="004326E9" w:rsidRDefault="004326E9" w:rsidP="004326E9">
      <w:pPr>
        <w:pStyle w:val="Sarakstarindkopa"/>
        <w:ind w:left="360"/>
        <w:jc w:val="both"/>
        <w:rPr>
          <w:rFonts w:ascii="Arial" w:hAnsi="Arial" w:cs="Arial"/>
          <w:sz w:val="20"/>
          <w:szCs w:val="20"/>
          <w:lang w:val="lv-LV"/>
        </w:rPr>
      </w:pPr>
    </w:p>
    <w:p w14:paraId="0E882803" w14:textId="77777777" w:rsidR="004326E9" w:rsidRPr="004326E9" w:rsidRDefault="004326E9" w:rsidP="004326E9">
      <w:pPr>
        <w:pStyle w:val="Sarakstarindkopa"/>
        <w:numPr>
          <w:ilvl w:val="0"/>
          <w:numId w:val="35"/>
        </w:numPr>
        <w:jc w:val="center"/>
        <w:rPr>
          <w:rFonts w:ascii="Arial" w:hAnsi="Arial" w:cs="Arial"/>
          <w:b/>
          <w:bCs/>
          <w:sz w:val="20"/>
          <w:szCs w:val="20"/>
          <w:lang w:val="lv-LV"/>
        </w:rPr>
      </w:pPr>
      <w:r w:rsidRPr="004326E9">
        <w:rPr>
          <w:rFonts w:ascii="Arial" w:hAnsi="Arial" w:cs="Arial"/>
          <w:b/>
          <w:bCs/>
          <w:sz w:val="20"/>
          <w:szCs w:val="20"/>
          <w:lang w:val="lv-LV"/>
        </w:rPr>
        <w:t>Līguma termiņš</w:t>
      </w:r>
    </w:p>
    <w:p w14:paraId="1873A55A" w14:textId="77777777" w:rsidR="004326E9" w:rsidRPr="004326E9" w:rsidRDefault="004326E9" w:rsidP="00F31A8E">
      <w:pPr>
        <w:pStyle w:val="Sarakstarindkopa"/>
        <w:numPr>
          <w:ilvl w:val="1"/>
          <w:numId w:val="35"/>
        </w:numPr>
        <w:ind w:left="426" w:hanging="426"/>
        <w:jc w:val="both"/>
        <w:rPr>
          <w:rFonts w:ascii="Arial" w:hAnsi="Arial" w:cs="Arial"/>
          <w:sz w:val="20"/>
          <w:szCs w:val="20"/>
          <w:lang w:val="lv-LV"/>
        </w:rPr>
      </w:pPr>
      <w:r w:rsidRPr="004326E9">
        <w:rPr>
          <w:rFonts w:ascii="Arial" w:hAnsi="Arial" w:cs="Arial"/>
          <w:sz w:val="20"/>
          <w:szCs w:val="20"/>
          <w:lang w:val="lv-LV"/>
        </w:rPr>
        <w:t xml:space="preserve">Līgums stājas spēkā ar tā abpusējas parakstīšanas brīdi un ir spēkā </w:t>
      </w:r>
      <w:bookmarkStart w:id="21" w:name="_Hlk97712316"/>
      <w:r w:rsidRPr="004326E9">
        <w:rPr>
          <w:rFonts w:ascii="Arial" w:hAnsi="Arial" w:cs="Arial"/>
          <w:sz w:val="20"/>
          <w:szCs w:val="20"/>
          <w:lang w:val="lv-LV"/>
        </w:rPr>
        <w:t>24 (divdesmit četrus) mēnešu</w:t>
      </w:r>
      <w:bookmarkEnd w:id="21"/>
      <w:r w:rsidRPr="004326E9">
        <w:rPr>
          <w:rFonts w:ascii="Arial" w:hAnsi="Arial" w:cs="Arial"/>
          <w:sz w:val="20"/>
          <w:szCs w:val="20"/>
          <w:lang w:val="lv-LV"/>
        </w:rPr>
        <w:t>s vai līdz Līguma 2.1. punktā minētās prognozējamās summas izlietojumam (ja Puses nav vienojušās par papildus pakalpojumu sniegšanu, atbilstoši līguma 2.3. punktam), atkarībā no tā, kurš nosacījums iestājas pirmais. Pušu pienākums veikt savstarpējos norēķinus ir spēkā līdz šo saistību pilnīgai izpildei.</w:t>
      </w:r>
    </w:p>
    <w:p w14:paraId="279B3242" w14:textId="77777777" w:rsidR="004326E9" w:rsidRPr="004326E9" w:rsidRDefault="004326E9" w:rsidP="004326E9">
      <w:pPr>
        <w:jc w:val="both"/>
        <w:rPr>
          <w:rFonts w:ascii="Arial" w:hAnsi="Arial" w:cs="Arial"/>
          <w:sz w:val="20"/>
          <w:szCs w:val="20"/>
          <w:lang w:val="lv-LV"/>
        </w:rPr>
      </w:pPr>
    </w:p>
    <w:p w14:paraId="07E3C92C" w14:textId="77777777" w:rsidR="004326E9" w:rsidRPr="004326E9" w:rsidRDefault="004326E9" w:rsidP="004326E9">
      <w:pPr>
        <w:pStyle w:val="Sarakstarindkopa"/>
        <w:numPr>
          <w:ilvl w:val="0"/>
          <w:numId w:val="35"/>
        </w:numPr>
        <w:jc w:val="center"/>
        <w:rPr>
          <w:rFonts w:ascii="Arial" w:hAnsi="Arial" w:cs="Arial"/>
          <w:b/>
          <w:bCs/>
          <w:sz w:val="20"/>
          <w:szCs w:val="20"/>
          <w:lang w:val="lv-LV"/>
        </w:rPr>
      </w:pPr>
      <w:r w:rsidRPr="004326E9">
        <w:rPr>
          <w:rFonts w:ascii="Arial" w:hAnsi="Arial" w:cs="Arial"/>
          <w:b/>
          <w:bCs/>
          <w:sz w:val="20"/>
          <w:szCs w:val="20"/>
          <w:lang w:val="lv-LV"/>
        </w:rPr>
        <w:t>Pakalpojuma kvalitātes prasības</w:t>
      </w:r>
    </w:p>
    <w:p w14:paraId="48A9637E" w14:textId="5EB7B351" w:rsidR="004326E9" w:rsidRPr="004326E9" w:rsidRDefault="004326E9" w:rsidP="00F31A8E">
      <w:pPr>
        <w:pStyle w:val="Sarakstarindkopa"/>
        <w:numPr>
          <w:ilvl w:val="1"/>
          <w:numId w:val="35"/>
        </w:numPr>
        <w:ind w:left="426" w:hanging="426"/>
        <w:jc w:val="both"/>
        <w:rPr>
          <w:rFonts w:ascii="Arial" w:hAnsi="Arial" w:cs="Arial"/>
          <w:sz w:val="20"/>
          <w:szCs w:val="20"/>
          <w:lang w:val="lv-LV"/>
        </w:rPr>
      </w:pPr>
      <w:bookmarkStart w:id="22" w:name="_Hlk97711179"/>
      <w:r w:rsidRPr="004326E9">
        <w:rPr>
          <w:rFonts w:ascii="Arial" w:hAnsi="Arial" w:cs="Arial"/>
          <w:i/>
          <w:iCs/>
          <w:sz w:val="20"/>
          <w:szCs w:val="20"/>
          <w:lang w:val="lv-LV"/>
        </w:rPr>
        <w:t>Izpildītājs</w:t>
      </w:r>
      <w:bookmarkEnd w:id="22"/>
      <w:r w:rsidRPr="004326E9">
        <w:rPr>
          <w:rFonts w:ascii="Arial" w:hAnsi="Arial" w:cs="Arial"/>
          <w:sz w:val="20"/>
          <w:szCs w:val="20"/>
          <w:lang w:val="lv-LV"/>
        </w:rPr>
        <w:t xml:space="preserve"> apņemas sniegt Pakalpojumu, kura kvalitāte atbilst Latvijas Republikas un Eiropas Savienības normatīvajiem aktiem.</w:t>
      </w:r>
    </w:p>
    <w:p w14:paraId="255AAFB1" w14:textId="77777777" w:rsidR="004326E9" w:rsidRPr="004326E9" w:rsidRDefault="004326E9" w:rsidP="00F31A8E">
      <w:pPr>
        <w:pStyle w:val="Sarakstarindkopa"/>
        <w:numPr>
          <w:ilvl w:val="1"/>
          <w:numId w:val="35"/>
        </w:numPr>
        <w:ind w:left="426" w:hanging="426"/>
        <w:jc w:val="both"/>
        <w:rPr>
          <w:rFonts w:ascii="Arial" w:hAnsi="Arial" w:cs="Arial"/>
          <w:sz w:val="20"/>
          <w:szCs w:val="20"/>
          <w:lang w:val="lv-LV"/>
        </w:rPr>
      </w:pPr>
      <w:r w:rsidRPr="004326E9">
        <w:rPr>
          <w:rFonts w:ascii="Arial" w:hAnsi="Arial" w:cs="Arial"/>
          <w:i/>
          <w:iCs/>
          <w:sz w:val="20"/>
          <w:szCs w:val="20"/>
          <w:lang w:val="lv-LV"/>
        </w:rPr>
        <w:t>Izpildītājs</w:t>
      </w:r>
      <w:r w:rsidRPr="004326E9">
        <w:rPr>
          <w:rFonts w:ascii="Arial" w:hAnsi="Arial" w:cs="Arial"/>
          <w:sz w:val="20"/>
          <w:szCs w:val="20"/>
          <w:lang w:val="lv-LV"/>
        </w:rPr>
        <w:t xml:space="preserve"> sniedz Pakalpojumu </w:t>
      </w:r>
      <w:r w:rsidRPr="004326E9">
        <w:rPr>
          <w:rFonts w:ascii="Arial" w:hAnsi="Arial" w:cs="Arial"/>
          <w:i/>
          <w:iCs/>
          <w:sz w:val="20"/>
          <w:szCs w:val="20"/>
          <w:lang w:val="lv-LV"/>
        </w:rPr>
        <w:t>Pasūtītāja</w:t>
      </w:r>
      <w:r w:rsidRPr="004326E9">
        <w:rPr>
          <w:rFonts w:ascii="Arial" w:hAnsi="Arial" w:cs="Arial"/>
          <w:sz w:val="20"/>
          <w:szCs w:val="20"/>
          <w:lang w:val="lv-LV"/>
        </w:rPr>
        <w:t xml:space="preserve"> noteiktā apjomā.</w:t>
      </w:r>
    </w:p>
    <w:p w14:paraId="2312E7C1" w14:textId="77777777" w:rsidR="004326E9" w:rsidRPr="004326E9" w:rsidRDefault="004326E9" w:rsidP="004326E9">
      <w:pPr>
        <w:jc w:val="both"/>
        <w:rPr>
          <w:rFonts w:ascii="Arial" w:hAnsi="Arial" w:cs="Arial"/>
          <w:iCs/>
          <w:sz w:val="20"/>
          <w:szCs w:val="20"/>
          <w:highlight w:val="yellow"/>
          <w:lang w:val="lv-LV"/>
        </w:rPr>
      </w:pPr>
    </w:p>
    <w:p w14:paraId="27519169" w14:textId="77777777" w:rsidR="004326E9" w:rsidRPr="004326E9" w:rsidRDefault="004326E9" w:rsidP="004326E9">
      <w:pPr>
        <w:pStyle w:val="Sarakstarindkopa"/>
        <w:numPr>
          <w:ilvl w:val="0"/>
          <w:numId w:val="35"/>
        </w:numPr>
        <w:jc w:val="center"/>
        <w:rPr>
          <w:rFonts w:ascii="Arial" w:hAnsi="Arial" w:cs="Arial"/>
          <w:b/>
          <w:bCs/>
          <w:sz w:val="20"/>
          <w:szCs w:val="20"/>
          <w:lang w:val="lv-LV"/>
        </w:rPr>
      </w:pPr>
      <w:r w:rsidRPr="004326E9">
        <w:rPr>
          <w:rFonts w:ascii="Arial" w:hAnsi="Arial" w:cs="Arial"/>
          <w:b/>
          <w:sz w:val="20"/>
          <w:szCs w:val="20"/>
          <w:lang w:val="lv-LV"/>
        </w:rPr>
        <w:lastRenderedPageBreak/>
        <w:t>Pakalpojumu nodošana un pieņemšana</w:t>
      </w:r>
    </w:p>
    <w:p w14:paraId="7F4428C1" w14:textId="15C75CB9" w:rsidR="004326E9" w:rsidRPr="004326E9" w:rsidRDefault="004326E9" w:rsidP="00F31A8E">
      <w:pPr>
        <w:pStyle w:val="Sarakstarindkopa"/>
        <w:numPr>
          <w:ilvl w:val="1"/>
          <w:numId w:val="35"/>
        </w:numPr>
        <w:ind w:left="426" w:hanging="426"/>
        <w:jc w:val="both"/>
        <w:rPr>
          <w:rFonts w:ascii="Arial" w:hAnsi="Arial" w:cs="Arial"/>
          <w:sz w:val="20"/>
          <w:szCs w:val="20"/>
          <w:lang w:val="lv-LV"/>
        </w:rPr>
      </w:pPr>
      <w:r w:rsidRPr="004326E9">
        <w:rPr>
          <w:rFonts w:ascii="Arial" w:hAnsi="Arial" w:cs="Arial"/>
          <w:i/>
          <w:iCs/>
          <w:sz w:val="20"/>
          <w:szCs w:val="20"/>
          <w:lang w:val="lv-LV"/>
        </w:rPr>
        <w:t>Izpildītājs</w:t>
      </w:r>
      <w:r w:rsidRPr="004326E9">
        <w:rPr>
          <w:rFonts w:ascii="Arial" w:hAnsi="Arial" w:cs="Arial"/>
          <w:sz w:val="20"/>
          <w:szCs w:val="20"/>
          <w:lang w:val="lv-LV"/>
        </w:rPr>
        <w:t xml:space="preserve"> sniedz </w:t>
      </w:r>
      <w:r w:rsidRPr="004326E9">
        <w:rPr>
          <w:rFonts w:ascii="Arial" w:hAnsi="Arial" w:cs="Arial"/>
          <w:color w:val="000000"/>
          <w:sz w:val="20"/>
          <w:szCs w:val="20"/>
          <w:lang w:val="lv-LV"/>
        </w:rPr>
        <w:t xml:space="preserve">Tehniskajai specifikācijai </w:t>
      </w:r>
      <w:r w:rsidRPr="004326E9">
        <w:rPr>
          <w:rFonts w:ascii="Arial" w:hAnsi="Arial" w:cs="Arial"/>
          <w:sz w:val="20"/>
          <w:szCs w:val="20"/>
          <w:lang w:val="lv-LV"/>
        </w:rPr>
        <w:t xml:space="preserve">(Līguma 1. pielikums) atbilstošu Pakalpojumu </w:t>
      </w:r>
      <w:r w:rsidR="00936118">
        <w:rPr>
          <w:rFonts w:ascii="Arial" w:hAnsi="Arial" w:cs="Arial"/>
          <w:sz w:val="20"/>
          <w:szCs w:val="20"/>
          <w:lang w:val="lv-LV"/>
        </w:rPr>
        <w:t>Līguma 3.1. punktā noteiktajā laika posmā.</w:t>
      </w:r>
      <w:r w:rsidRPr="004326E9">
        <w:rPr>
          <w:rFonts w:ascii="Arial" w:hAnsi="Arial" w:cs="Arial"/>
          <w:b/>
          <w:color w:val="000000"/>
          <w:sz w:val="20"/>
          <w:szCs w:val="20"/>
          <w:lang w:val="lv-LV"/>
        </w:rPr>
        <w:t xml:space="preserve"> </w:t>
      </w:r>
      <w:r w:rsidRPr="004326E9">
        <w:rPr>
          <w:rFonts w:ascii="Arial" w:hAnsi="Arial" w:cs="Arial"/>
          <w:sz w:val="20"/>
          <w:szCs w:val="20"/>
          <w:lang w:val="lv-LV"/>
        </w:rPr>
        <w:t xml:space="preserve">Pakalpojuma sniegšanas vietas norādītas Pakalpojuma sniegšanas vietu sarakstā (Līguma 1. pielikums). Pakalpojums tiek sniegts, ne vēlāk kā 7 (septiņu) darba dienu laikā pēc </w:t>
      </w:r>
      <w:r w:rsidRPr="004326E9">
        <w:rPr>
          <w:rFonts w:ascii="Arial" w:hAnsi="Arial" w:cs="Arial"/>
          <w:i/>
          <w:iCs/>
          <w:sz w:val="20"/>
          <w:szCs w:val="20"/>
          <w:lang w:val="lv-LV"/>
        </w:rPr>
        <w:t>Pasūtītāja</w:t>
      </w:r>
      <w:r w:rsidRPr="004326E9">
        <w:rPr>
          <w:rFonts w:ascii="Arial" w:hAnsi="Arial" w:cs="Arial"/>
          <w:sz w:val="20"/>
          <w:szCs w:val="20"/>
          <w:lang w:val="lv-LV"/>
        </w:rPr>
        <w:t xml:space="preserve"> rakstiska pieprasījuma (par rakstisku pieprasījumu uzskatāms e-pasts).</w:t>
      </w:r>
    </w:p>
    <w:p w14:paraId="74DC7C7B" w14:textId="77777777" w:rsidR="004326E9" w:rsidRPr="004326E9" w:rsidRDefault="004326E9" w:rsidP="00F31A8E">
      <w:pPr>
        <w:pStyle w:val="Sarakstarindkopa"/>
        <w:numPr>
          <w:ilvl w:val="1"/>
          <w:numId w:val="35"/>
        </w:numPr>
        <w:ind w:left="426" w:hanging="426"/>
        <w:jc w:val="both"/>
        <w:rPr>
          <w:rFonts w:ascii="Arial" w:hAnsi="Arial" w:cs="Arial"/>
          <w:sz w:val="20"/>
          <w:szCs w:val="20"/>
          <w:lang w:val="lv-LV"/>
        </w:rPr>
      </w:pPr>
      <w:r w:rsidRPr="004326E9">
        <w:rPr>
          <w:rFonts w:ascii="Arial" w:hAnsi="Arial" w:cs="Arial"/>
          <w:i/>
          <w:sz w:val="20"/>
          <w:szCs w:val="20"/>
          <w:lang w:val="lv-LV"/>
        </w:rPr>
        <w:t xml:space="preserve">Pasūtītāja </w:t>
      </w:r>
      <w:r w:rsidRPr="004326E9">
        <w:rPr>
          <w:rFonts w:ascii="Arial" w:hAnsi="Arial" w:cs="Arial"/>
          <w:sz w:val="20"/>
          <w:szCs w:val="20"/>
          <w:lang w:val="lv-LV"/>
        </w:rPr>
        <w:t xml:space="preserve">pārstāvis rakstveidā </w:t>
      </w:r>
      <w:proofErr w:type="spellStart"/>
      <w:r w:rsidRPr="004326E9">
        <w:rPr>
          <w:rFonts w:ascii="Arial" w:hAnsi="Arial" w:cs="Arial"/>
          <w:sz w:val="20"/>
          <w:szCs w:val="20"/>
          <w:lang w:val="lv-LV"/>
        </w:rPr>
        <w:t>pasūta</w:t>
      </w:r>
      <w:proofErr w:type="spellEnd"/>
      <w:r w:rsidRPr="004326E9">
        <w:rPr>
          <w:rFonts w:ascii="Arial" w:hAnsi="Arial" w:cs="Arial"/>
          <w:sz w:val="20"/>
          <w:szCs w:val="20"/>
          <w:lang w:val="lv-LV"/>
        </w:rPr>
        <w:t xml:space="preserve"> </w:t>
      </w:r>
      <w:r w:rsidRPr="004326E9">
        <w:rPr>
          <w:rFonts w:ascii="Arial" w:hAnsi="Arial" w:cs="Arial"/>
          <w:i/>
          <w:sz w:val="20"/>
          <w:szCs w:val="20"/>
          <w:lang w:val="lv-LV"/>
        </w:rPr>
        <w:t>Izpildītājam</w:t>
      </w:r>
      <w:r w:rsidRPr="004326E9">
        <w:rPr>
          <w:rFonts w:ascii="Arial" w:hAnsi="Arial" w:cs="Arial"/>
          <w:sz w:val="20"/>
          <w:szCs w:val="20"/>
          <w:lang w:val="lv-LV"/>
        </w:rPr>
        <w:t xml:space="preserve"> Pakalpojumu, norādot konkrētu daudzumu un nepieciešamo pakalpojumu, kā arī pakalpojuma sniegšanas vietu.</w:t>
      </w:r>
    </w:p>
    <w:p w14:paraId="49A06B00" w14:textId="77777777" w:rsidR="004326E9" w:rsidRPr="004326E9" w:rsidRDefault="004326E9" w:rsidP="00F31A8E">
      <w:pPr>
        <w:pStyle w:val="Sarakstarindkopa"/>
        <w:numPr>
          <w:ilvl w:val="1"/>
          <w:numId w:val="35"/>
        </w:numPr>
        <w:ind w:left="426" w:hanging="426"/>
        <w:jc w:val="both"/>
        <w:rPr>
          <w:rFonts w:ascii="Arial" w:hAnsi="Arial" w:cs="Arial"/>
          <w:sz w:val="20"/>
          <w:szCs w:val="20"/>
          <w:lang w:val="lv-LV"/>
        </w:rPr>
      </w:pPr>
      <w:r w:rsidRPr="004326E9">
        <w:rPr>
          <w:rFonts w:ascii="Arial" w:hAnsi="Arial" w:cs="Arial"/>
          <w:i/>
          <w:sz w:val="20"/>
          <w:szCs w:val="20"/>
          <w:lang w:val="lv-LV"/>
        </w:rPr>
        <w:t>Pasūtītājs</w:t>
      </w:r>
      <w:r w:rsidRPr="004326E9">
        <w:rPr>
          <w:rFonts w:ascii="Arial" w:hAnsi="Arial" w:cs="Arial"/>
          <w:sz w:val="20"/>
          <w:szCs w:val="20"/>
          <w:lang w:val="lv-LV"/>
        </w:rPr>
        <w:t xml:space="preserve"> informē </w:t>
      </w:r>
      <w:r w:rsidRPr="004326E9">
        <w:rPr>
          <w:rFonts w:ascii="Arial" w:hAnsi="Arial" w:cs="Arial"/>
          <w:i/>
          <w:sz w:val="20"/>
          <w:szCs w:val="20"/>
          <w:lang w:val="lv-LV"/>
        </w:rPr>
        <w:t>Izpildītāja</w:t>
      </w:r>
      <w:r w:rsidRPr="004326E9">
        <w:rPr>
          <w:rFonts w:ascii="Arial" w:hAnsi="Arial" w:cs="Arial"/>
          <w:sz w:val="20"/>
          <w:szCs w:val="20"/>
          <w:lang w:val="lv-LV"/>
        </w:rPr>
        <w:t xml:space="preserve"> pārstāvi par nepieciešamību pēc Pakalpojuma ne vēlāk kā 1 (vienu) darba dienu pirms apģērbu piegādes.</w:t>
      </w:r>
    </w:p>
    <w:p w14:paraId="2A35C3A1" w14:textId="77777777" w:rsidR="004326E9" w:rsidRPr="004326E9" w:rsidRDefault="004326E9" w:rsidP="00F31A8E">
      <w:pPr>
        <w:pStyle w:val="Sarakstarindkopa"/>
        <w:numPr>
          <w:ilvl w:val="1"/>
          <w:numId w:val="35"/>
        </w:numPr>
        <w:ind w:left="426" w:hanging="426"/>
        <w:jc w:val="both"/>
        <w:rPr>
          <w:rFonts w:ascii="Arial" w:hAnsi="Arial" w:cs="Arial"/>
          <w:sz w:val="20"/>
          <w:szCs w:val="20"/>
          <w:lang w:val="lv-LV"/>
        </w:rPr>
      </w:pPr>
      <w:r w:rsidRPr="004326E9">
        <w:rPr>
          <w:rFonts w:ascii="Arial" w:hAnsi="Arial" w:cs="Arial"/>
          <w:i/>
          <w:sz w:val="20"/>
          <w:szCs w:val="20"/>
          <w:lang w:val="lv-LV"/>
        </w:rPr>
        <w:t>Pasūtītājs</w:t>
      </w:r>
      <w:r w:rsidRPr="004326E9">
        <w:rPr>
          <w:rFonts w:ascii="Arial" w:hAnsi="Arial" w:cs="Arial"/>
          <w:sz w:val="20"/>
          <w:szCs w:val="20"/>
          <w:lang w:val="lv-LV"/>
        </w:rPr>
        <w:t xml:space="preserve"> nodrošina apģērbu transportēšanu un nodošanu Pakalpojuma sniegšanas vietā (Līguma 1. pielikums).</w:t>
      </w:r>
    </w:p>
    <w:p w14:paraId="6B9ECF27" w14:textId="77777777" w:rsidR="004326E9" w:rsidRPr="004326E9" w:rsidRDefault="004326E9" w:rsidP="00F31A8E">
      <w:pPr>
        <w:pStyle w:val="Sarakstarindkopa"/>
        <w:numPr>
          <w:ilvl w:val="1"/>
          <w:numId w:val="35"/>
        </w:numPr>
        <w:ind w:left="426" w:hanging="426"/>
        <w:jc w:val="both"/>
        <w:rPr>
          <w:rFonts w:ascii="Arial" w:hAnsi="Arial" w:cs="Arial"/>
          <w:sz w:val="20"/>
          <w:szCs w:val="20"/>
          <w:lang w:val="lv-LV"/>
        </w:rPr>
      </w:pPr>
      <w:r w:rsidRPr="004326E9">
        <w:rPr>
          <w:rFonts w:ascii="Arial" w:hAnsi="Arial" w:cs="Arial"/>
          <w:i/>
          <w:iCs/>
          <w:sz w:val="20"/>
          <w:szCs w:val="20"/>
          <w:lang w:val="lv-LV"/>
        </w:rPr>
        <w:t xml:space="preserve">Pasūtītāja </w:t>
      </w:r>
      <w:r w:rsidRPr="004326E9">
        <w:rPr>
          <w:rFonts w:ascii="Arial" w:hAnsi="Arial" w:cs="Arial"/>
          <w:sz w:val="20"/>
          <w:szCs w:val="20"/>
          <w:lang w:val="lv-LV"/>
        </w:rPr>
        <w:t>pārstāvis, kas nodod un saņem apģērbu, atbilstoši savām pilnvarām risina visus ar apģērbu nodošanu un pieņemšanu saistītos jautājumus, tai skaitā pārbauda Pakalpojuma atbilstību Līguma nosacījumiem, sniegto Pakalpojumu atbilstību pieprasītajiem Pakalpojumiem, daudzumam un kvalitātei.</w:t>
      </w:r>
    </w:p>
    <w:p w14:paraId="467DF8F0" w14:textId="77777777" w:rsidR="004326E9" w:rsidRPr="004326E9" w:rsidRDefault="004326E9" w:rsidP="00F31A8E">
      <w:pPr>
        <w:pStyle w:val="Sarakstarindkopa"/>
        <w:numPr>
          <w:ilvl w:val="1"/>
          <w:numId w:val="35"/>
        </w:numPr>
        <w:ind w:left="426" w:hanging="426"/>
        <w:jc w:val="both"/>
        <w:rPr>
          <w:rFonts w:ascii="Arial" w:hAnsi="Arial" w:cs="Arial"/>
          <w:sz w:val="20"/>
          <w:szCs w:val="20"/>
          <w:lang w:val="lv-LV"/>
        </w:rPr>
      </w:pPr>
      <w:r w:rsidRPr="004326E9">
        <w:rPr>
          <w:rFonts w:ascii="Arial" w:hAnsi="Arial" w:cs="Arial"/>
          <w:sz w:val="20"/>
          <w:szCs w:val="20"/>
          <w:lang w:val="lv-LV"/>
        </w:rPr>
        <w:t xml:space="preserve">Apģērbu nodošanu mazgāšanai, tīrīšanai un labošanai noformē ar </w:t>
      </w:r>
      <w:r w:rsidRPr="004326E9">
        <w:rPr>
          <w:rFonts w:ascii="Arial" w:hAnsi="Arial" w:cs="Arial"/>
          <w:i/>
          <w:iCs/>
          <w:sz w:val="20"/>
          <w:szCs w:val="20"/>
          <w:lang w:val="lv-LV"/>
        </w:rPr>
        <w:t>Pasūtītāja</w:t>
      </w:r>
      <w:r w:rsidRPr="004326E9">
        <w:rPr>
          <w:rFonts w:ascii="Arial" w:hAnsi="Arial" w:cs="Arial"/>
          <w:sz w:val="20"/>
          <w:szCs w:val="20"/>
          <w:lang w:val="lv-LV"/>
        </w:rPr>
        <w:t xml:space="preserve"> pieņemšanas - nodošanas aktu 2 (divos) eksemplāros (viens </w:t>
      </w:r>
      <w:r w:rsidRPr="004326E9">
        <w:rPr>
          <w:rFonts w:ascii="Arial" w:hAnsi="Arial" w:cs="Arial"/>
          <w:i/>
          <w:iCs/>
          <w:sz w:val="20"/>
          <w:szCs w:val="20"/>
          <w:lang w:val="lv-LV"/>
        </w:rPr>
        <w:t>Izpildītajam</w:t>
      </w:r>
      <w:r w:rsidRPr="004326E9">
        <w:rPr>
          <w:rFonts w:ascii="Arial" w:hAnsi="Arial" w:cs="Arial"/>
          <w:sz w:val="20"/>
          <w:szCs w:val="20"/>
          <w:lang w:val="lv-LV"/>
        </w:rPr>
        <w:t xml:space="preserve">, otras </w:t>
      </w:r>
      <w:r w:rsidRPr="004326E9">
        <w:rPr>
          <w:rFonts w:ascii="Arial" w:hAnsi="Arial" w:cs="Arial"/>
          <w:i/>
          <w:iCs/>
          <w:sz w:val="20"/>
          <w:szCs w:val="20"/>
          <w:lang w:val="lv-LV"/>
        </w:rPr>
        <w:t>Pasūtītājam</w:t>
      </w:r>
      <w:r w:rsidRPr="004326E9">
        <w:rPr>
          <w:rFonts w:ascii="Arial" w:hAnsi="Arial" w:cs="Arial"/>
          <w:sz w:val="20"/>
          <w:szCs w:val="20"/>
          <w:lang w:val="lv-LV"/>
        </w:rPr>
        <w:t>) (Pakalpojuma sniegšanas dokuments, Līguma 2. pielikums), kurā tiek uzrādīts apģērbu sortiments, daudzums, nodošanas datums, laiks un detalizēti uzskaitīti veicamie labošanas darbi.</w:t>
      </w:r>
    </w:p>
    <w:p w14:paraId="69C3ED12" w14:textId="77777777" w:rsidR="004326E9" w:rsidRPr="004326E9" w:rsidRDefault="004326E9" w:rsidP="00F31A8E">
      <w:pPr>
        <w:pStyle w:val="Sarakstarindkopa"/>
        <w:numPr>
          <w:ilvl w:val="1"/>
          <w:numId w:val="35"/>
        </w:numPr>
        <w:ind w:left="426" w:hanging="426"/>
        <w:jc w:val="both"/>
        <w:rPr>
          <w:rFonts w:ascii="Arial" w:hAnsi="Arial" w:cs="Arial"/>
          <w:sz w:val="20"/>
          <w:szCs w:val="20"/>
          <w:lang w:val="lv-LV"/>
        </w:rPr>
      </w:pPr>
      <w:r w:rsidRPr="004326E9">
        <w:rPr>
          <w:rFonts w:ascii="Arial" w:hAnsi="Arial" w:cs="Arial"/>
          <w:sz w:val="20"/>
          <w:szCs w:val="20"/>
          <w:lang w:val="lv-LV"/>
        </w:rPr>
        <w:t xml:space="preserve">Apģērbu svēršana un skaitīšana pirms mazgāšanas tiek veikta pie </w:t>
      </w:r>
      <w:r w:rsidRPr="004326E9">
        <w:rPr>
          <w:rFonts w:ascii="Arial" w:hAnsi="Arial" w:cs="Arial"/>
          <w:i/>
          <w:iCs/>
          <w:sz w:val="20"/>
          <w:szCs w:val="20"/>
          <w:lang w:val="lv-LV"/>
        </w:rPr>
        <w:t>Izpildītāja</w:t>
      </w:r>
      <w:r w:rsidRPr="004326E9">
        <w:rPr>
          <w:rFonts w:ascii="Arial" w:hAnsi="Arial" w:cs="Arial"/>
          <w:sz w:val="20"/>
          <w:szCs w:val="20"/>
          <w:lang w:val="lv-LV"/>
        </w:rPr>
        <w:t xml:space="preserve"> un tas pēc nosvēršanas un pārskaitīšanas tiek ierakstīts pieņemšanas - nodošanas aktā (Pakalpojuma sniegšanas dokumentā) (Līguma 2. pielikums). </w:t>
      </w:r>
      <w:r w:rsidRPr="004326E9">
        <w:rPr>
          <w:rFonts w:ascii="Arial" w:hAnsi="Arial" w:cs="Arial"/>
          <w:i/>
          <w:iCs/>
          <w:sz w:val="20"/>
          <w:szCs w:val="20"/>
          <w:lang w:val="lv-LV"/>
        </w:rPr>
        <w:t>Pasūtītājs</w:t>
      </w:r>
      <w:r w:rsidRPr="004326E9">
        <w:rPr>
          <w:rFonts w:ascii="Arial" w:hAnsi="Arial" w:cs="Arial"/>
          <w:sz w:val="20"/>
          <w:szCs w:val="20"/>
          <w:lang w:val="lv-LV"/>
        </w:rPr>
        <w:t xml:space="preserve"> jebkurā brīdī ir tiesīgs pārbaudīt norādīto svaru un daudzumu un lūgt veikt pārrēķinu, gadījumā ja apģērbu svars vai daudzums atšķirsies no pieņemšanas-nodošanas aktā norādītā svara.</w:t>
      </w:r>
    </w:p>
    <w:p w14:paraId="1C6ABC3C" w14:textId="77777777" w:rsidR="004326E9" w:rsidRPr="004326E9" w:rsidRDefault="004326E9" w:rsidP="00F31A8E">
      <w:pPr>
        <w:pStyle w:val="Sarakstarindkopa"/>
        <w:numPr>
          <w:ilvl w:val="1"/>
          <w:numId w:val="35"/>
        </w:numPr>
        <w:ind w:left="426" w:hanging="426"/>
        <w:jc w:val="both"/>
        <w:rPr>
          <w:rFonts w:ascii="Arial" w:hAnsi="Arial" w:cs="Arial"/>
          <w:sz w:val="20"/>
          <w:szCs w:val="20"/>
          <w:lang w:val="lv-LV"/>
        </w:rPr>
      </w:pPr>
      <w:r w:rsidRPr="004326E9">
        <w:rPr>
          <w:rFonts w:ascii="Arial" w:hAnsi="Arial" w:cs="Arial"/>
          <w:sz w:val="20"/>
          <w:szCs w:val="20"/>
          <w:lang w:val="lv-LV"/>
        </w:rPr>
        <w:t xml:space="preserve">Pēc apģērbu saņemšanas Pakalpojuma veikšanai (Pakalpojuma sniegšanas dokumenta parakstīšanas)  </w:t>
      </w:r>
      <w:r w:rsidRPr="004326E9">
        <w:rPr>
          <w:rFonts w:ascii="Arial" w:hAnsi="Arial" w:cs="Arial"/>
          <w:i/>
          <w:iCs/>
          <w:sz w:val="20"/>
          <w:szCs w:val="20"/>
          <w:lang w:val="lv-LV"/>
        </w:rPr>
        <w:t>Izpildītāja</w:t>
      </w:r>
      <w:r w:rsidRPr="004326E9">
        <w:rPr>
          <w:rFonts w:ascii="Arial" w:hAnsi="Arial" w:cs="Arial"/>
          <w:sz w:val="20"/>
          <w:szCs w:val="20"/>
          <w:lang w:val="lv-LV"/>
        </w:rPr>
        <w:t xml:space="preserve"> pilnvarotais pārstāvis 2 (divu) darba dienu laikā informē </w:t>
      </w:r>
      <w:r w:rsidRPr="004326E9">
        <w:rPr>
          <w:rFonts w:ascii="Arial" w:hAnsi="Arial" w:cs="Arial"/>
          <w:i/>
          <w:iCs/>
          <w:sz w:val="20"/>
          <w:szCs w:val="20"/>
          <w:lang w:val="lv-LV"/>
        </w:rPr>
        <w:t>Pasūtītāja</w:t>
      </w:r>
      <w:r w:rsidRPr="004326E9">
        <w:rPr>
          <w:rFonts w:ascii="Arial" w:hAnsi="Arial" w:cs="Arial"/>
          <w:sz w:val="20"/>
          <w:szCs w:val="20"/>
          <w:lang w:val="lv-LV"/>
        </w:rPr>
        <w:t xml:space="preserve"> pilnvaroto pārstāvi par Pakalpojuma Izpildes termiņu nosūtot uz e-pastu: _______________ informāciju par Pakalpojuma izpildes laiku.</w:t>
      </w:r>
    </w:p>
    <w:p w14:paraId="45C40477" w14:textId="77777777" w:rsidR="004326E9" w:rsidRPr="004326E9" w:rsidRDefault="004326E9" w:rsidP="00F31A8E">
      <w:pPr>
        <w:pStyle w:val="Sarakstarindkopa"/>
        <w:numPr>
          <w:ilvl w:val="1"/>
          <w:numId w:val="35"/>
        </w:numPr>
        <w:ind w:left="426" w:hanging="426"/>
        <w:jc w:val="both"/>
        <w:rPr>
          <w:rFonts w:ascii="Arial" w:hAnsi="Arial" w:cs="Arial"/>
          <w:sz w:val="20"/>
          <w:szCs w:val="20"/>
          <w:lang w:val="lv-LV"/>
        </w:rPr>
      </w:pPr>
      <w:r w:rsidRPr="004326E9">
        <w:rPr>
          <w:rFonts w:ascii="Arial" w:hAnsi="Arial" w:cs="Arial"/>
          <w:sz w:val="20"/>
          <w:szCs w:val="20"/>
          <w:lang w:val="lv-LV"/>
        </w:rPr>
        <w:t xml:space="preserve">Ja </w:t>
      </w:r>
      <w:r w:rsidRPr="004326E9">
        <w:rPr>
          <w:rFonts w:ascii="Arial" w:hAnsi="Arial" w:cs="Arial"/>
          <w:i/>
          <w:iCs/>
          <w:sz w:val="20"/>
          <w:szCs w:val="20"/>
          <w:lang w:val="lv-LV"/>
        </w:rPr>
        <w:t>Pasūtītājam</w:t>
      </w:r>
      <w:r w:rsidRPr="004326E9">
        <w:rPr>
          <w:rFonts w:ascii="Arial" w:hAnsi="Arial" w:cs="Arial"/>
          <w:sz w:val="20"/>
          <w:szCs w:val="20"/>
          <w:lang w:val="lv-LV"/>
        </w:rPr>
        <w:t xml:space="preserve"> ir pretenzijas par izmazgāto/iztīrīto/salaboto apģērbu kvalitāti, skaitu vai sortimentu, tad </w:t>
      </w:r>
      <w:r w:rsidRPr="004326E9">
        <w:rPr>
          <w:rFonts w:ascii="Arial" w:hAnsi="Arial" w:cs="Arial"/>
          <w:i/>
          <w:iCs/>
          <w:sz w:val="20"/>
          <w:szCs w:val="20"/>
          <w:lang w:val="lv-LV"/>
        </w:rPr>
        <w:t>Pasūtītājs</w:t>
      </w:r>
      <w:r w:rsidRPr="004326E9">
        <w:rPr>
          <w:rFonts w:ascii="Arial" w:hAnsi="Arial" w:cs="Arial"/>
          <w:sz w:val="20"/>
          <w:szCs w:val="20"/>
          <w:lang w:val="lv-LV"/>
        </w:rPr>
        <w:t xml:space="preserve"> pretenziju </w:t>
      </w:r>
      <w:r w:rsidRPr="004326E9">
        <w:rPr>
          <w:rFonts w:ascii="Arial" w:hAnsi="Arial" w:cs="Arial"/>
          <w:i/>
          <w:iCs/>
          <w:sz w:val="20"/>
          <w:szCs w:val="20"/>
          <w:lang w:val="lv-LV"/>
        </w:rPr>
        <w:t>Izpildītājam</w:t>
      </w:r>
      <w:r w:rsidRPr="004326E9">
        <w:rPr>
          <w:rFonts w:ascii="Arial" w:hAnsi="Arial" w:cs="Arial"/>
          <w:sz w:val="20"/>
          <w:szCs w:val="20"/>
          <w:lang w:val="lv-LV"/>
        </w:rPr>
        <w:t xml:space="preserve"> piesaka 24 (divdesmit četru) stundu laikā no apģērbu saņemšanas brīža. Par pretenzijā norādītajiem trūkumiem pilnvarotie pārstāvji sastāda aktu, kurā norāda konstatētos trūkumus un to iespējamos izcelsmes iemeslus.</w:t>
      </w:r>
    </w:p>
    <w:p w14:paraId="0BEC2BB1" w14:textId="77777777" w:rsidR="004326E9" w:rsidRPr="004326E9" w:rsidRDefault="004326E9" w:rsidP="00F31A8E">
      <w:pPr>
        <w:pStyle w:val="Sarakstarindkopa"/>
        <w:numPr>
          <w:ilvl w:val="1"/>
          <w:numId w:val="35"/>
        </w:numPr>
        <w:ind w:left="426" w:hanging="426"/>
        <w:jc w:val="both"/>
        <w:rPr>
          <w:rFonts w:ascii="Arial" w:hAnsi="Arial" w:cs="Arial"/>
          <w:sz w:val="20"/>
          <w:szCs w:val="20"/>
          <w:lang w:val="lv-LV"/>
        </w:rPr>
      </w:pPr>
      <w:r w:rsidRPr="004326E9">
        <w:rPr>
          <w:rFonts w:ascii="Arial" w:hAnsi="Arial" w:cs="Arial"/>
          <w:i/>
          <w:iCs/>
          <w:sz w:val="20"/>
          <w:szCs w:val="20"/>
          <w:lang w:val="lv-LV"/>
        </w:rPr>
        <w:t>Izpildītājs</w:t>
      </w:r>
      <w:r w:rsidRPr="004326E9">
        <w:rPr>
          <w:rFonts w:ascii="Arial" w:hAnsi="Arial" w:cs="Arial"/>
          <w:sz w:val="20"/>
          <w:szCs w:val="20"/>
          <w:lang w:val="lv-LV"/>
        </w:rPr>
        <w:t xml:space="preserve"> atbildi uz </w:t>
      </w:r>
      <w:r w:rsidRPr="004326E9">
        <w:rPr>
          <w:rFonts w:ascii="Arial" w:hAnsi="Arial" w:cs="Arial"/>
          <w:i/>
          <w:iCs/>
          <w:sz w:val="20"/>
          <w:szCs w:val="20"/>
          <w:lang w:val="lv-LV"/>
        </w:rPr>
        <w:t>Pasūtītāja</w:t>
      </w:r>
      <w:r w:rsidRPr="004326E9">
        <w:rPr>
          <w:rFonts w:ascii="Arial" w:hAnsi="Arial" w:cs="Arial"/>
          <w:sz w:val="20"/>
          <w:szCs w:val="20"/>
          <w:lang w:val="lv-LV"/>
        </w:rPr>
        <w:t xml:space="preserve"> iesniegto pretenziju sniedz 24 (divdesmit četru) stundu laikā no saņemšanas brīža, nosūtot atbildi </w:t>
      </w:r>
      <w:r w:rsidRPr="004326E9">
        <w:rPr>
          <w:rFonts w:ascii="Arial" w:hAnsi="Arial" w:cs="Arial"/>
          <w:i/>
          <w:iCs/>
          <w:sz w:val="20"/>
          <w:szCs w:val="20"/>
          <w:lang w:val="lv-LV"/>
        </w:rPr>
        <w:t>Pasūtītāja</w:t>
      </w:r>
      <w:r w:rsidRPr="004326E9">
        <w:rPr>
          <w:rFonts w:ascii="Arial" w:hAnsi="Arial" w:cs="Arial"/>
          <w:sz w:val="20"/>
          <w:szCs w:val="20"/>
          <w:lang w:val="lv-LV"/>
        </w:rPr>
        <w:t xml:space="preserve"> pilnvarotajam pārstāvim uz e-pastu: _________________.</w:t>
      </w:r>
    </w:p>
    <w:p w14:paraId="7E54CC56" w14:textId="0E223006" w:rsidR="004326E9" w:rsidRPr="004326E9" w:rsidRDefault="004326E9" w:rsidP="00F31A8E">
      <w:pPr>
        <w:pStyle w:val="Sarakstarindkopa"/>
        <w:numPr>
          <w:ilvl w:val="1"/>
          <w:numId w:val="35"/>
        </w:numPr>
        <w:ind w:left="426" w:hanging="426"/>
        <w:jc w:val="both"/>
        <w:rPr>
          <w:rFonts w:ascii="Arial" w:hAnsi="Arial" w:cs="Arial"/>
          <w:sz w:val="20"/>
          <w:szCs w:val="20"/>
          <w:lang w:val="lv-LV"/>
        </w:rPr>
      </w:pPr>
      <w:r w:rsidRPr="004326E9">
        <w:rPr>
          <w:rFonts w:ascii="Arial" w:hAnsi="Arial" w:cs="Arial"/>
          <w:sz w:val="20"/>
          <w:szCs w:val="20"/>
          <w:lang w:val="lv-LV"/>
        </w:rPr>
        <w:t xml:space="preserve">Par Pakalpojuma pieņemšanu </w:t>
      </w:r>
      <w:r w:rsidRPr="004326E9">
        <w:rPr>
          <w:rFonts w:ascii="Arial" w:hAnsi="Arial" w:cs="Arial"/>
          <w:i/>
          <w:sz w:val="20"/>
          <w:szCs w:val="20"/>
          <w:lang w:val="lv-LV"/>
        </w:rPr>
        <w:t>Pasūtītāja</w:t>
      </w:r>
      <w:r w:rsidRPr="004326E9">
        <w:rPr>
          <w:rFonts w:ascii="Arial" w:hAnsi="Arial" w:cs="Arial"/>
          <w:sz w:val="20"/>
          <w:szCs w:val="20"/>
          <w:lang w:val="lv-LV"/>
        </w:rPr>
        <w:t xml:space="preserve"> pilnvarotais pārstāvis (skat. Līguma 1. pielikumu</w:t>
      </w:r>
      <w:r w:rsidR="00936118">
        <w:rPr>
          <w:rFonts w:ascii="Arial" w:hAnsi="Arial" w:cs="Arial"/>
          <w:sz w:val="20"/>
          <w:szCs w:val="20"/>
          <w:lang w:val="lv-LV"/>
        </w:rPr>
        <w:t xml:space="preserve"> [</w:t>
      </w:r>
      <w:r w:rsidRPr="004326E9">
        <w:rPr>
          <w:rFonts w:ascii="Arial" w:hAnsi="Arial" w:cs="Arial"/>
          <w:sz w:val="20"/>
          <w:szCs w:val="20"/>
          <w:lang w:val="lv-LV"/>
        </w:rPr>
        <w:t>tiks papildināts ar kontaktpersonām pirms Līguma slēgšanas</w:t>
      </w:r>
      <w:r w:rsidR="00936118">
        <w:rPr>
          <w:rFonts w:ascii="Arial" w:hAnsi="Arial" w:cs="Arial"/>
          <w:sz w:val="20"/>
          <w:szCs w:val="20"/>
          <w:lang w:val="lv-LV"/>
        </w:rPr>
        <w:t>]</w:t>
      </w:r>
      <w:r w:rsidRPr="004326E9">
        <w:rPr>
          <w:rFonts w:ascii="Arial" w:hAnsi="Arial" w:cs="Arial"/>
          <w:sz w:val="20"/>
          <w:szCs w:val="20"/>
          <w:lang w:val="lv-LV"/>
        </w:rPr>
        <w:t xml:space="preserve">) un </w:t>
      </w:r>
      <w:r w:rsidRPr="004326E9">
        <w:rPr>
          <w:rFonts w:ascii="Arial" w:hAnsi="Arial" w:cs="Arial"/>
          <w:i/>
          <w:sz w:val="20"/>
          <w:szCs w:val="20"/>
          <w:lang w:val="lv-LV"/>
        </w:rPr>
        <w:t>Izpildītāja</w:t>
      </w:r>
      <w:r w:rsidRPr="004326E9">
        <w:rPr>
          <w:rFonts w:ascii="Arial" w:hAnsi="Arial" w:cs="Arial"/>
          <w:sz w:val="20"/>
          <w:szCs w:val="20"/>
          <w:lang w:val="lv-LV"/>
        </w:rPr>
        <w:t xml:space="preserve"> pilnvarotais pārstāvis </w:t>
      </w:r>
      <w:r w:rsidR="00870EA3" w:rsidRPr="004326E9">
        <w:rPr>
          <w:rFonts w:ascii="Arial" w:hAnsi="Arial" w:cs="Arial"/>
          <w:sz w:val="20"/>
          <w:szCs w:val="20"/>
          <w:lang w:val="lv-LV"/>
        </w:rPr>
        <w:t>(skat. Līguma 1. pielikumu</w:t>
      </w:r>
      <w:r w:rsidR="00870EA3">
        <w:rPr>
          <w:rFonts w:ascii="Arial" w:hAnsi="Arial" w:cs="Arial"/>
          <w:sz w:val="20"/>
          <w:szCs w:val="20"/>
          <w:lang w:val="lv-LV"/>
        </w:rPr>
        <w:t xml:space="preserve"> [</w:t>
      </w:r>
      <w:r w:rsidR="00870EA3" w:rsidRPr="004326E9">
        <w:rPr>
          <w:rFonts w:ascii="Arial" w:hAnsi="Arial" w:cs="Arial"/>
          <w:sz w:val="20"/>
          <w:szCs w:val="20"/>
          <w:lang w:val="lv-LV"/>
        </w:rPr>
        <w:t>tiks papildināts ar kontaktpersonām pirms Līguma slēgšanas</w:t>
      </w:r>
      <w:r w:rsidR="00870EA3">
        <w:rPr>
          <w:rFonts w:ascii="Arial" w:hAnsi="Arial" w:cs="Arial"/>
          <w:sz w:val="20"/>
          <w:szCs w:val="20"/>
          <w:lang w:val="lv-LV"/>
        </w:rPr>
        <w:t>]</w:t>
      </w:r>
      <w:r w:rsidR="00870EA3" w:rsidRPr="004326E9">
        <w:rPr>
          <w:rFonts w:ascii="Arial" w:hAnsi="Arial" w:cs="Arial"/>
          <w:sz w:val="20"/>
          <w:szCs w:val="20"/>
          <w:lang w:val="lv-LV"/>
        </w:rPr>
        <w:t>)</w:t>
      </w:r>
      <w:r w:rsidR="00870EA3">
        <w:rPr>
          <w:rFonts w:ascii="Arial" w:hAnsi="Arial" w:cs="Arial"/>
          <w:sz w:val="20"/>
          <w:szCs w:val="20"/>
          <w:lang w:val="lv-LV"/>
        </w:rPr>
        <w:t xml:space="preserve"> </w:t>
      </w:r>
      <w:r w:rsidRPr="004326E9">
        <w:rPr>
          <w:rFonts w:ascii="Arial" w:hAnsi="Arial" w:cs="Arial"/>
          <w:sz w:val="20"/>
          <w:szCs w:val="20"/>
          <w:lang w:val="lv-LV"/>
        </w:rPr>
        <w:t xml:space="preserve">paraksta Pakalpojuma sniegšanas dokumentu (Līguma 2. pielikums). Citu personu parakstīti dokumenti </w:t>
      </w:r>
      <w:r w:rsidRPr="004326E9">
        <w:rPr>
          <w:rFonts w:ascii="Arial" w:hAnsi="Arial" w:cs="Arial"/>
          <w:i/>
          <w:sz w:val="20"/>
          <w:szCs w:val="20"/>
          <w:lang w:val="lv-LV"/>
        </w:rPr>
        <w:t>Pasūtītājam</w:t>
      </w:r>
      <w:r w:rsidRPr="004326E9">
        <w:rPr>
          <w:rFonts w:ascii="Arial" w:hAnsi="Arial" w:cs="Arial"/>
          <w:sz w:val="20"/>
          <w:szCs w:val="20"/>
          <w:lang w:val="lv-LV"/>
        </w:rPr>
        <w:t xml:space="preserve"> nav saistoši.</w:t>
      </w:r>
    </w:p>
    <w:p w14:paraId="162FF170" w14:textId="77777777" w:rsidR="004326E9" w:rsidRPr="004326E9" w:rsidRDefault="004326E9" w:rsidP="00F31A8E">
      <w:pPr>
        <w:pStyle w:val="Sarakstarindkopa"/>
        <w:numPr>
          <w:ilvl w:val="1"/>
          <w:numId w:val="35"/>
        </w:numPr>
        <w:ind w:left="426" w:hanging="426"/>
        <w:jc w:val="both"/>
        <w:rPr>
          <w:rFonts w:ascii="Arial" w:hAnsi="Arial" w:cs="Arial"/>
          <w:sz w:val="20"/>
          <w:szCs w:val="20"/>
          <w:lang w:val="lv-LV"/>
        </w:rPr>
      </w:pPr>
      <w:r w:rsidRPr="004326E9">
        <w:rPr>
          <w:rFonts w:ascii="Arial" w:hAnsi="Arial" w:cs="Arial"/>
          <w:sz w:val="20"/>
          <w:szCs w:val="20"/>
          <w:lang w:val="lv-LV"/>
        </w:rPr>
        <w:t>Neatbilstoša Pakalpojuma sniegšana vai nepilnīga Pakalpojuma sniegšana nav uzskatāma par Pakalpojuma sniegšanu saskaņā ar šī Līguma noteikumiem.</w:t>
      </w:r>
    </w:p>
    <w:p w14:paraId="73B9EDD3" w14:textId="77777777" w:rsidR="004326E9" w:rsidRPr="004326E9" w:rsidRDefault="004326E9" w:rsidP="00F31A8E">
      <w:pPr>
        <w:pStyle w:val="Sarakstarindkopa"/>
        <w:numPr>
          <w:ilvl w:val="1"/>
          <w:numId w:val="35"/>
        </w:numPr>
        <w:ind w:left="426" w:hanging="426"/>
        <w:jc w:val="both"/>
        <w:rPr>
          <w:rFonts w:ascii="Arial" w:hAnsi="Arial" w:cs="Arial"/>
          <w:sz w:val="20"/>
          <w:szCs w:val="20"/>
          <w:lang w:val="lv-LV"/>
        </w:rPr>
      </w:pPr>
      <w:r w:rsidRPr="004326E9">
        <w:rPr>
          <w:rFonts w:ascii="Arial" w:hAnsi="Arial" w:cs="Arial"/>
          <w:sz w:val="20"/>
          <w:szCs w:val="20"/>
          <w:lang w:val="lv-LV"/>
        </w:rPr>
        <w:t xml:space="preserve">Līdz Pakalpojuma sniegšanas dokumenta abpusējai parakstīšanai </w:t>
      </w:r>
      <w:r w:rsidRPr="004326E9">
        <w:rPr>
          <w:rFonts w:ascii="Arial" w:hAnsi="Arial" w:cs="Arial"/>
          <w:i/>
          <w:sz w:val="20"/>
          <w:szCs w:val="20"/>
          <w:lang w:val="lv-LV"/>
        </w:rPr>
        <w:t>Izpildītājs</w:t>
      </w:r>
      <w:r w:rsidRPr="004326E9">
        <w:rPr>
          <w:rFonts w:ascii="Arial" w:hAnsi="Arial" w:cs="Arial"/>
          <w:sz w:val="20"/>
          <w:szCs w:val="20"/>
          <w:lang w:val="lv-LV"/>
        </w:rPr>
        <w:t xml:space="preserve"> uzņemas visu risku saistībā ar nodoto apģērbu, tai skaitā risku par jebkādiem apģērba bojājumiem un apģērba nejaušu bojāeju.</w:t>
      </w:r>
    </w:p>
    <w:p w14:paraId="3EE5B2E9" w14:textId="77777777" w:rsidR="004326E9" w:rsidRPr="004326E9" w:rsidRDefault="004326E9" w:rsidP="004326E9">
      <w:pPr>
        <w:jc w:val="both"/>
        <w:rPr>
          <w:rFonts w:ascii="Arial" w:hAnsi="Arial" w:cs="Arial"/>
          <w:sz w:val="20"/>
          <w:szCs w:val="20"/>
          <w:lang w:val="lv-LV"/>
        </w:rPr>
      </w:pPr>
    </w:p>
    <w:p w14:paraId="0D0D66D8" w14:textId="77777777" w:rsidR="004326E9" w:rsidRPr="004326E9" w:rsidRDefault="004326E9" w:rsidP="004326E9">
      <w:pPr>
        <w:pStyle w:val="Sarakstarindkopa"/>
        <w:numPr>
          <w:ilvl w:val="0"/>
          <w:numId w:val="35"/>
        </w:numPr>
        <w:jc w:val="center"/>
        <w:rPr>
          <w:rFonts w:ascii="Arial" w:hAnsi="Arial" w:cs="Arial"/>
          <w:b/>
          <w:bCs/>
          <w:sz w:val="20"/>
          <w:szCs w:val="20"/>
          <w:lang w:val="lv-LV"/>
        </w:rPr>
      </w:pPr>
      <w:r w:rsidRPr="004326E9">
        <w:rPr>
          <w:rFonts w:ascii="Arial" w:hAnsi="Arial" w:cs="Arial"/>
          <w:b/>
          <w:sz w:val="20"/>
          <w:szCs w:val="20"/>
          <w:lang w:val="lv-LV"/>
        </w:rPr>
        <w:t>Pušu atbildība</w:t>
      </w:r>
    </w:p>
    <w:p w14:paraId="562F29E9" w14:textId="64BA72B2" w:rsidR="004326E9" w:rsidRPr="004326E9" w:rsidRDefault="004326E9" w:rsidP="004326E9">
      <w:pPr>
        <w:pStyle w:val="Sarakstarindkopa"/>
        <w:numPr>
          <w:ilvl w:val="1"/>
          <w:numId w:val="35"/>
        </w:numPr>
        <w:ind w:left="567" w:hanging="567"/>
        <w:jc w:val="both"/>
        <w:rPr>
          <w:rFonts w:ascii="Arial" w:hAnsi="Arial" w:cs="Arial"/>
          <w:sz w:val="20"/>
          <w:szCs w:val="20"/>
          <w:lang w:val="lv-LV"/>
        </w:rPr>
      </w:pPr>
      <w:r w:rsidRPr="004326E9">
        <w:rPr>
          <w:rFonts w:ascii="Arial" w:hAnsi="Arial" w:cs="Arial"/>
          <w:sz w:val="20"/>
          <w:szCs w:val="20"/>
          <w:lang w:val="lv-LV"/>
        </w:rPr>
        <w:t xml:space="preserve">Ja </w:t>
      </w:r>
      <w:r w:rsidRPr="004326E9">
        <w:rPr>
          <w:rFonts w:ascii="Arial" w:hAnsi="Arial" w:cs="Arial"/>
          <w:i/>
          <w:sz w:val="20"/>
          <w:szCs w:val="20"/>
          <w:lang w:val="lv-LV"/>
        </w:rPr>
        <w:t>Izpildītājs</w:t>
      </w:r>
      <w:r w:rsidRPr="004326E9">
        <w:rPr>
          <w:rFonts w:ascii="Arial" w:hAnsi="Arial" w:cs="Arial"/>
          <w:sz w:val="20"/>
          <w:szCs w:val="20"/>
          <w:lang w:val="lv-LV"/>
        </w:rPr>
        <w:t xml:space="preserve"> Līgumā noteiktajā termiņā nenodrošina </w:t>
      </w:r>
      <w:r w:rsidRPr="004326E9">
        <w:rPr>
          <w:rFonts w:ascii="Arial" w:hAnsi="Arial" w:cs="Arial"/>
          <w:i/>
          <w:sz w:val="20"/>
          <w:szCs w:val="20"/>
          <w:lang w:val="lv-LV"/>
        </w:rPr>
        <w:t>Pasūtītājam</w:t>
      </w:r>
      <w:r w:rsidRPr="004326E9">
        <w:rPr>
          <w:rFonts w:ascii="Arial" w:hAnsi="Arial" w:cs="Arial"/>
          <w:sz w:val="20"/>
          <w:szCs w:val="20"/>
          <w:lang w:val="lv-LV"/>
        </w:rPr>
        <w:t xml:space="preserve"> Pakalpojumu, </w:t>
      </w:r>
      <w:r w:rsidRPr="004326E9">
        <w:rPr>
          <w:rFonts w:ascii="Arial" w:hAnsi="Arial" w:cs="Arial"/>
          <w:i/>
          <w:sz w:val="20"/>
          <w:szCs w:val="20"/>
          <w:lang w:val="lv-LV"/>
        </w:rPr>
        <w:t>Pasūtītājs</w:t>
      </w:r>
      <w:r w:rsidRPr="004326E9">
        <w:rPr>
          <w:rFonts w:ascii="Arial" w:hAnsi="Arial" w:cs="Arial"/>
          <w:sz w:val="20"/>
          <w:szCs w:val="20"/>
          <w:lang w:val="lv-LV"/>
        </w:rPr>
        <w:t xml:space="preserve"> ir tiesīgs pieprasīt no </w:t>
      </w:r>
      <w:r w:rsidRPr="004326E9">
        <w:rPr>
          <w:rFonts w:ascii="Arial" w:hAnsi="Arial" w:cs="Arial"/>
          <w:i/>
          <w:sz w:val="20"/>
          <w:szCs w:val="20"/>
          <w:lang w:val="lv-LV"/>
        </w:rPr>
        <w:t>Izpildītāja</w:t>
      </w:r>
      <w:r w:rsidRPr="004326E9">
        <w:rPr>
          <w:rFonts w:ascii="Arial" w:hAnsi="Arial" w:cs="Arial"/>
          <w:sz w:val="20"/>
          <w:szCs w:val="20"/>
          <w:lang w:val="lv-LV"/>
        </w:rPr>
        <w:t xml:space="preserve"> līgumsodu 0,1% (nulle, komats, viena procenta) apmērā no savlaicīgi nenodrošināta Pakalpojuma vērtības par katru nokavēto dienu, </w:t>
      </w:r>
      <w:r w:rsidRPr="004326E9">
        <w:rPr>
          <w:rFonts w:ascii="Arial" w:hAnsi="Arial" w:cs="Arial"/>
          <w:bCs/>
          <w:sz w:val="20"/>
          <w:szCs w:val="20"/>
          <w:lang w:val="lv-LV"/>
        </w:rPr>
        <w:t>bet kopumā ne vairāk par 10% (desmit procentiem) no neizpildītās saistības apmēra.</w:t>
      </w:r>
    </w:p>
    <w:p w14:paraId="6A67A762" w14:textId="77777777" w:rsidR="004326E9" w:rsidRPr="004326E9" w:rsidRDefault="004326E9" w:rsidP="004326E9">
      <w:pPr>
        <w:pStyle w:val="Sarakstarindkopa"/>
        <w:numPr>
          <w:ilvl w:val="1"/>
          <w:numId w:val="35"/>
        </w:numPr>
        <w:ind w:left="567" w:hanging="567"/>
        <w:jc w:val="both"/>
        <w:rPr>
          <w:rFonts w:ascii="Arial" w:hAnsi="Arial" w:cs="Arial"/>
          <w:sz w:val="20"/>
          <w:szCs w:val="20"/>
          <w:lang w:val="lv-LV"/>
        </w:rPr>
      </w:pPr>
      <w:r w:rsidRPr="004326E9">
        <w:rPr>
          <w:rFonts w:ascii="Arial" w:hAnsi="Arial" w:cs="Arial"/>
          <w:sz w:val="20"/>
          <w:szCs w:val="20"/>
          <w:lang w:val="lv-LV"/>
        </w:rPr>
        <w:t xml:space="preserve">Ja </w:t>
      </w:r>
      <w:r w:rsidRPr="004326E9">
        <w:rPr>
          <w:rFonts w:ascii="Arial" w:hAnsi="Arial" w:cs="Arial"/>
          <w:i/>
          <w:sz w:val="20"/>
          <w:szCs w:val="20"/>
          <w:lang w:val="lv-LV"/>
        </w:rPr>
        <w:t>Pasūtītājs</w:t>
      </w:r>
      <w:r w:rsidRPr="004326E9">
        <w:rPr>
          <w:rFonts w:ascii="Arial" w:hAnsi="Arial" w:cs="Arial"/>
          <w:sz w:val="20"/>
          <w:szCs w:val="20"/>
          <w:lang w:val="lv-LV"/>
        </w:rPr>
        <w:t xml:space="preserve"> Līgumā noteiktajā termiņā neveic samaksu par sniegto Pakalpojumu, </w:t>
      </w:r>
      <w:r w:rsidRPr="004326E9">
        <w:rPr>
          <w:rFonts w:ascii="Arial" w:hAnsi="Arial" w:cs="Arial"/>
          <w:i/>
          <w:sz w:val="20"/>
          <w:szCs w:val="20"/>
          <w:lang w:val="lv-LV"/>
        </w:rPr>
        <w:t>Izpildītājam</w:t>
      </w:r>
      <w:r w:rsidRPr="004326E9">
        <w:rPr>
          <w:rFonts w:ascii="Arial" w:hAnsi="Arial" w:cs="Arial"/>
          <w:sz w:val="20"/>
          <w:szCs w:val="20"/>
          <w:lang w:val="lv-LV"/>
        </w:rPr>
        <w:t xml:space="preserve"> ir tiesības pieprasīt no </w:t>
      </w:r>
      <w:r w:rsidRPr="004326E9">
        <w:rPr>
          <w:rFonts w:ascii="Arial" w:hAnsi="Arial" w:cs="Arial"/>
          <w:i/>
          <w:sz w:val="20"/>
          <w:szCs w:val="20"/>
          <w:lang w:val="lv-LV"/>
        </w:rPr>
        <w:t>Pasūtītāja</w:t>
      </w:r>
      <w:r w:rsidRPr="004326E9">
        <w:rPr>
          <w:rFonts w:ascii="Arial" w:hAnsi="Arial" w:cs="Arial"/>
          <w:sz w:val="20"/>
          <w:szCs w:val="20"/>
          <w:lang w:val="lv-LV"/>
        </w:rPr>
        <w:t xml:space="preserve"> līgumsodu 0,1% (nulle, komats, viena procenta) apmērā no savlaicīgi nesamaksātās summas par</w:t>
      </w:r>
      <w:r w:rsidRPr="004326E9">
        <w:rPr>
          <w:rFonts w:ascii="Arial" w:hAnsi="Arial" w:cs="Arial"/>
          <w:b/>
          <w:sz w:val="20"/>
          <w:szCs w:val="20"/>
          <w:lang w:val="lv-LV"/>
        </w:rPr>
        <w:t xml:space="preserve"> </w:t>
      </w:r>
      <w:r w:rsidRPr="004326E9">
        <w:rPr>
          <w:rFonts w:ascii="Arial" w:hAnsi="Arial" w:cs="Arial"/>
          <w:sz w:val="20"/>
          <w:szCs w:val="20"/>
          <w:lang w:val="lv-LV"/>
        </w:rPr>
        <w:t xml:space="preserve">katru nokavēto dienu, </w:t>
      </w:r>
      <w:r w:rsidRPr="004326E9">
        <w:rPr>
          <w:rFonts w:ascii="Arial" w:hAnsi="Arial" w:cs="Arial"/>
          <w:bCs/>
          <w:sz w:val="20"/>
          <w:szCs w:val="20"/>
          <w:lang w:val="lv-LV"/>
        </w:rPr>
        <w:t>bet kopumā ne vairāk par 10% (desmit procentiem) no neizpildītās saistības apmēra.</w:t>
      </w:r>
    </w:p>
    <w:p w14:paraId="258D4F57" w14:textId="77777777" w:rsidR="004326E9" w:rsidRDefault="004326E9" w:rsidP="004326E9">
      <w:pPr>
        <w:pStyle w:val="Sarakstarindkopa"/>
        <w:numPr>
          <w:ilvl w:val="1"/>
          <w:numId w:val="35"/>
        </w:numPr>
        <w:ind w:left="567" w:hanging="567"/>
        <w:jc w:val="both"/>
        <w:rPr>
          <w:rFonts w:ascii="Arial" w:hAnsi="Arial" w:cs="Arial"/>
          <w:sz w:val="20"/>
          <w:szCs w:val="20"/>
          <w:lang w:val="lv-LV"/>
        </w:rPr>
      </w:pPr>
      <w:r w:rsidRPr="004326E9">
        <w:rPr>
          <w:rFonts w:ascii="Arial" w:hAnsi="Arial" w:cs="Arial"/>
          <w:sz w:val="20"/>
          <w:szCs w:val="20"/>
          <w:lang w:val="lv-LV"/>
        </w:rPr>
        <w:t>Līgumsoda samaksa neatbrīvo puses no zaudējumu segšanas un Līguma izpildes pienākuma.</w:t>
      </w:r>
    </w:p>
    <w:p w14:paraId="6E34C593" w14:textId="77777777" w:rsidR="00060510" w:rsidRPr="00060510" w:rsidRDefault="00060510" w:rsidP="00060510">
      <w:pPr>
        <w:jc w:val="both"/>
        <w:rPr>
          <w:rFonts w:ascii="Arial" w:hAnsi="Arial" w:cs="Arial"/>
          <w:sz w:val="20"/>
          <w:szCs w:val="20"/>
          <w:lang w:val="lv-LV"/>
        </w:rPr>
      </w:pPr>
    </w:p>
    <w:p w14:paraId="080F029B" w14:textId="77777777" w:rsidR="004326E9" w:rsidRPr="004326E9" w:rsidRDefault="004326E9" w:rsidP="004326E9">
      <w:pPr>
        <w:pStyle w:val="Sarakstarindkopa"/>
        <w:numPr>
          <w:ilvl w:val="0"/>
          <w:numId w:val="35"/>
        </w:numPr>
        <w:jc w:val="center"/>
        <w:rPr>
          <w:rFonts w:ascii="Arial" w:hAnsi="Arial" w:cs="Arial"/>
          <w:b/>
          <w:bCs/>
          <w:sz w:val="20"/>
          <w:szCs w:val="20"/>
          <w:lang w:val="lv-LV"/>
        </w:rPr>
      </w:pPr>
      <w:r w:rsidRPr="004326E9">
        <w:rPr>
          <w:rFonts w:ascii="Arial" w:hAnsi="Arial" w:cs="Arial"/>
          <w:b/>
          <w:sz w:val="20"/>
          <w:szCs w:val="20"/>
          <w:lang w:val="lv-LV"/>
        </w:rPr>
        <w:t>Nepārvaramā vara</w:t>
      </w:r>
      <w:r w:rsidRPr="004326E9">
        <w:rPr>
          <w:rFonts w:ascii="Arial" w:hAnsi="Arial" w:cs="Arial"/>
          <w:b/>
          <w:caps/>
          <w:sz w:val="20"/>
          <w:szCs w:val="20"/>
          <w:lang w:val="lv-LV"/>
        </w:rPr>
        <w:t xml:space="preserve"> </w:t>
      </w:r>
      <w:r w:rsidRPr="004326E9">
        <w:rPr>
          <w:rFonts w:ascii="Arial" w:hAnsi="Arial" w:cs="Arial"/>
          <w:b/>
          <w:sz w:val="20"/>
          <w:szCs w:val="20"/>
          <w:lang w:val="lv-LV"/>
        </w:rPr>
        <w:t>(</w:t>
      </w:r>
      <w:proofErr w:type="spellStart"/>
      <w:r w:rsidRPr="004326E9">
        <w:rPr>
          <w:rFonts w:ascii="Arial" w:hAnsi="Arial" w:cs="Arial"/>
          <w:b/>
          <w:sz w:val="20"/>
          <w:szCs w:val="20"/>
          <w:lang w:val="lv-LV"/>
        </w:rPr>
        <w:t>force</w:t>
      </w:r>
      <w:proofErr w:type="spellEnd"/>
      <w:r w:rsidRPr="004326E9">
        <w:rPr>
          <w:rFonts w:ascii="Arial" w:hAnsi="Arial" w:cs="Arial"/>
          <w:b/>
          <w:sz w:val="20"/>
          <w:szCs w:val="20"/>
          <w:lang w:val="lv-LV"/>
        </w:rPr>
        <w:t xml:space="preserve"> </w:t>
      </w:r>
      <w:proofErr w:type="spellStart"/>
      <w:r w:rsidRPr="004326E9">
        <w:rPr>
          <w:rFonts w:ascii="Arial" w:hAnsi="Arial" w:cs="Arial"/>
          <w:b/>
          <w:sz w:val="20"/>
          <w:szCs w:val="20"/>
          <w:lang w:val="lv-LV"/>
        </w:rPr>
        <w:t>majeure</w:t>
      </w:r>
      <w:proofErr w:type="spellEnd"/>
      <w:r w:rsidRPr="004326E9">
        <w:rPr>
          <w:rFonts w:ascii="Arial" w:hAnsi="Arial" w:cs="Arial"/>
          <w:b/>
          <w:sz w:val="20"/>
          <w:szCs w:val="20"/>
          <w:lang w:val="lv-LV"/>
        </w:rPr>
        <w:t>)</w:t>
      </w:r>
    </w:p>
    <w:p w14:paraId="42E39B6C" w14:textId="77777777" w:rsidR="004326E9" w:rsidRPr="004326E9" w:rsidRDefault="004326E9" w:rsidP="004326E9">
      <w:pPr>
        <w:pStyle w:val="Sarakstarindkopa"/>
        <w:numPr>
          <w:ilvl w:val="1"/>
          <w:numId w:val="35"/>
        </w:numPr>
        <w:ind w:left="567" w:hanging="567"/>
        <w:jc w:val="both"/>
        <w:rPr>
          <w:rFonts w:ascii="Arial" w:hAnsi="Arial" w:cs="Arial"/>
          <w:sz w:val="20"/>
          <w:szCs w:val="20"/>
          <w:lang w:val="lv-LV"/>
        </w:rPr>
      </w:pPr>
      <w:r w:rsidRPr="004326E9">
        <w:rPr>
          <w:rFonts w:ascii="Arial" w:hAnsi="Arial" w:cs="Arial"/>
          <w:sz w:val="20"/>
          <w:szCs w:val="20"/>
          <w:lang w:val="lv-LV"/>
        </w:rPr>
        <w:t>Ja kāda no pusēm kopumā vai daļēji nevar izpildīt savas saistības saskaņā ar šo Līgumu nepārvaramas varas apstākļu dēļ, tad Līguma saistību izpildes termiņus puses pagarina attiecīgi par šo apstākļu darbības laiku.</w:t>
      </w:r>
    </w:p>
    <w:p w14:paraId="30CE5108" w14:textId="77777777" w:rsidR="004326E9" w:rsidRPr="004326E9" w:rsidRDefault="004326E9" w:rsidP="004326E9">
      <w:pPr>
        <w:pStyle w:val="Sarakstarindkopa"/>
        <w:numPr>
          <w:ilvl w:val="1"/>
          <w:numId w:val="35"/>
        </w:numPr>
        <w:ind w:left="567" w:hanging="567"/>
        <w:jc w:val="both"/>
        <w:rPr>
          <w:rFonts w:ascii="Arial" w:hAnsi="Arial" w:cs="Arial"/>
          <w:sz w:val="20"/>
          <w:szCs w:val="20"/>
          <w:lang w:val="lv-LV"/>
        </w:rPr>
      </w:pPr>
      <w:r w:rsidRPr="004326E9">
        <w:rPr>
          <w:rFonts w:ascii="Arial" w:hAnsi="Arial" w:cs="Arial"/>
          <w:sz w:val="20"/>
          <w:szCs w:val="20"/>
          <w:lang w:val="lv-LV"/>
        </w:rPr>
        <w:lastRenderedPageBreak/>
        <w:t>Ja šie apstākļi ilgst vairāk par mēnesi, katra puse ir tiesīga atteikties no tālākas Līguma saistību izpildes un nevienai no pusēm nav tiesības prasīt, lai otra puse atlīdzinātu jebkura rakstura zaudējumus.</w:t>
      </w:r>
    </w:p>
    <w:p w14:paraId="76076EBA" w14:textId="77777777" w:rsidR="004326E9" w:rsidRPr="004326E9" w:rsidRDefault="004326E9" w:rsidP="004326E9">
      <w:pPr>
        <w:pStyle w:val="Sarakstarindkopa"/>
        <w:numPr>
          <w:ilvl w:val="1"/>
          <w:numId w:val="35"/>
        </w:numPr>
        <w:ind w:left="567" w:hanging="567"/>
        <w:jc w:val="both"/>
        <w:rPr>
          <w:rFonts w:ascii="Arial" w:hAnsi="Arial" w:cs="Arial"/>
          <w:sz w:val="20"/>
          <w:szCs w:val="20"/>
          <w:lang w:val="lv-LV"/>
        </w:rPr>
      </w:pPr>
      <w:r w:rsidRPr="004326E9">
        <w:rPr>
          <w:rFonts w:ascii="Arial" w:hAnsi="Arial" w:cs="Arial"/>
          <w:sz w:val="20"/>
          <w:szCs w:val="20"/>
          <w:lang w:val="lv-LV"/>
        </w:rPr>
        <w:t>Puse, kurai Līguma saistību izpilde kļuvusi neiespējama, paziņo otrai pusei rakstveidā par šādu apstākļu darbības sākumu un beigām ne vēlāk kā 5 (piecu) dienu laikā.</w:t>
      </w:r>
    </w:p>
    <w:p w14:paraId="162FD913" w14:textId="77777777" w:rsidR="004326E9" w:rsidRPr="004326E9" w:rsidRDefault="004326E9" w:rsidP="004326E9">
      <w:pPr>
        <w:jc w:val="both"/>
        <w:rPr>
          <w:rFonts w:ascii="Arial" w:hAnsi="Arial" w:cs="Arial"/>
          <w:sz w:val="20"/>
          <w:szCs w:val="20"/>
          <w:lang w:val="lv-LV"/>
        </w:rPr>
      </w:pPr>
    </w:p>
    <w:p w14:paraId="44A758FC" w14:textId="77777777" w:rsidR="004326E9" w:rsidRPr="004326E9" w:rsidRDefault="004326E9" w:rsidP="004326E9">
      <w:pPr>
        <w:pStyle w:val="Sarakstarindkopa"/>
        <w:numPr>
          <w:ilvl w:val="0"/>
          <w:numId w:val="35"/>
        </w:numPr>
        <w:jc w:val="center"/>
        <w:rPr>
          <w:rFonts w:ascii="Arial" w:hAnsi="Arial" w:cs="Arial"/>
          <w:b/>
          <w:bCs/>
          <w:sz w:val="20"/>
          <w:szCs w:val="20"/>
          <w:lang w:val="lv-LV"/>
        </w:rPr>
      </w:pPr>
      <w:r w:rsidRPr="004326E9">
        <w:rPr>
          <w:rFonts w:ascii="Arial" w:hAnsi="Arial" w:cs="Arial"/>
          <w:b/>
          <w:bCs/>
          <w:sz w:val="20"/>
          <w:szCs w:val="20"/>
          <w:lang w:val="lv-LV"/>
        </w:rPr>
        <w:t>Līguma izbeigšana</w:t>
      </w:r>
    </w:p>
    <w:p w14:paraId="1318F582" w14:textId="77777777" w:rsidR="00936118" w:rsidRPr="00936118" w:rsidRDefault="00936118" w:rsidP="00936118">
      <w:pPr>
        <w:pStyle w:val="Sarakstarindkopa"/>
        <w:numPr>
          <w:ilvl w:val="1"/>
          <w:numId w:val="35"/>
        </w:numPr>
        <w:ind w:left="567" w:hanging="567"/>
        <w:jc w:val="both"/>
        <w:rPr>
          <w:rFonts w:ascii="Arial" w:hAnsi="Arial" w:cs="Arial"/>
          <w:sz w:val="20"/>
          <w:szCs w:val="20"/>
          <w:lang w:val="lv-LV"/>
        </w:rPr>
      </w:pPr>
      <w:r w:rsidRPr="00936118">
        <w:rPr>
          <w:rFonts w:ascii="Arial" w:hAnsi="Arial" w:cs="Arial"/>
          <w:sz w:val="20"/>
          <w:szCs w:val="20"/>
          <w:lang w:val="lv-LV"/>
        </w:rPr>
        <w:t>Līgumu var izbeigt, pusēm rakstveidā vienojoties.</w:t>
      </w:r>
    </w:p>
    <w:p w14:paraId="3F8F4A4E" w14:textId="77777777" w:rsidR="00936118" w:rsidRPr="00936118" w:rsidRDefault="00936118" w:rsidP="00936118">
      <w:pPr>
        <w:pStyle w:val="Sarakstarindkopa"/>
        <w:numPr>
          <w:ilvl w:val="1"/>
          <w:numId w:val="35"/>
        </w:numPr>
        <w:ind w:left="567" w:hanging="567"/>
        <w:jc w:val="both"/>
        <w:rPr>
          <w:rFonts w:ascii="Arial" w:hAnsi="Arial" w:cs="Arial"/>
          <w:sz w:val="20"/>
          <w:szCs w:val="20"/>
          <w:lang w:val="lv-LV"/>
        </w:rPr>
      </w:pPr>
      <w:r w:rsidRPr="00936118">
        <w:rPr>
          <w:rFonts w:ascii="Arial" w:hAnsi="Arial" w:cs="Arial"/>
          <w:sz w:val="20"/>
          <w:szCs w:val="20"/>
          <w:lang w:val="lv-LV"/>
        </w:rPr>
        <w:t>Pasūtītājs var vienpusēji izbeigt Līgumu (pilnīgi vai daļēji) jebkurā no sekojošiem gadījumiem:</w:t>
      </w:r>
    </w:p>
    <w:p w14:paraId="77226727" w14:textId="3CA65801" w:rsidR="00936118" w:rsidRPr="00936118" w:rsidRDefault="00936118" w:rsidP="00936118">
      <w:pPr>
        <w:pStyle w:val="Sarakstarindkopa"/>
        <w:numPr>
          <w:ilvl w:val="2"/>
          <w:numId w:val="35"/>
        </w:numPr>
        <w:tabs>
          <w:tab w:val="left" w:pos="993"/>
          <w:tab w:val="left" w:pos="1134"/>
        </w:tabs>
        <w:ind w:left="567" w:firstLine="0"/>
        <w:jc w:val="both"/>
        <w:rPr>
          <w:rFonts w:ascii="Arial" w:hAnsi="Arial" w:cs="Arial"/>
          <w:sz w:val="20"/>
          <w:szCs w:val="20"/>
          <w:lang w:val="lv-LV"/>
        </w:rPr>
      </w:pPr>
      <w:r w:rsidRPr="00936118">
        <w:rPr>
          <w:rFonts w:ascii="Arial" w:hAnsi="Arial" w:cs="Arial"/>
          <w:sz w:val="20"/>
          <w:szCs w:val="20"/>
          <w:lang w:val="lv-LV"/>
        </w:rPr>
        <w:t>ja Izpildītājs bez saskaņošanas ar Pasūtītāju maina Pakalpojuma cenu;</w:t>
      </w:r>
    </w:p>
    <w:p w14:paraId="7DDC34AE" w14:textId="31774A09" w:rsidR="00936118" w:rsidRPr="00936118" w:rsidRDefault="00936118" w:rsidP="00936118">
      <w:pPr>
        <w:pStyle w:val="Sarakstarindkopa"/>
        <w:numPr>
          <w:ilvl w:val="2"/>
          <w:numId w:val="35"/>
        </w:numPr>
        <w:tabs>
          <w:tab w:val="left" w:pos="993"/>
          <w:tab w:val="left" w:pos="1134"/>
        </w:tabs>
        <w:ind w:left="567" w:firstLine="0"/>
        <w:jc w:val="both"/>
        <w:rPr>
          <w:rFonts w:ascii="Arial" w:hAnsi="Arial" w:cs="Arial"/>
          <w:sz w:val="20"/>
          <w:szCs w:val="20"/>
          <w:lang w:val="lv-LV"/>
        </w:rPr>
      </w:pPr>
      <w:r w:rsidRPr="00936118">
        <w:rPr>
          <w:rFonts w:ascii="Arial" w:hAnsi="Arial" w:cs="Arial"/>
          <w:sz w:val="20"/>
          <w:szCs w:val="20"/>
          <w:lang w:val="lv-LV"/>
        </w:rPr>
        <w:t>ja sniegtā Pakalpojuma kvalitāte neatbilst standartam, tehniskajām prasībām un šim Līgumam;</w:t>
      </w:r>
    </w:p>
    <w:p w14:paraId="03DDFE9C" w14:textId="2048FC27" w:rsidR="00936118" w:rsidRPr="00936118" w:rsidRDefault="00936118" w:rsidP="00936118">
      <w:pPr>
        <w:pStyle w:val="Sarakstarindkopa"/>
        <w:numPr>
          <w:ilvl w:val="2"/>
          <w:numId w:val="35"/>
        </w:numPr>
        <w:tabs>
          <w:tab w:val="left" w:pos="993"/>
          <w:tab w:val="left" w:pos="1134"/>
        </w:tabs>
        <w:ind w:left="567" w:firstLine="0"/>
        <w:jc w:val="both"/>
        <w:rPr>
          <w:rFonts w:ascii="Arial" w:hAnsi="Arial" w:cs="Arial"/>
          <w:sz w:val="20"/>
          <w:szCs w:val="20"/>
          <w:lang w:val="lv-LV"/>
        </w:rPr>
      </w:pPr>
      <w:r w:rsidRPr="00936118">
        <w:rPr>
          <w:rFonts w:ascii="Arial" w:hAnsi="Arial" w:cs="Arial"/>
          <w:sz w:val="20"/>
          <w:szCs w:val="20"/>
          <w:lang w:val="lv-LV"/>
        </w:rPr>
        <w:t>ja Izpildītājs 7 (septiņu) dienu laikā nav sniedzis Pakalpojumu;</w:t>
      </w:r>
    </w:p>
    <w:p w14:paraId="767D62D6" w14:textId="038126FA" w:rsidR="00936118" w:rsidRPr="00936118" w:rsidRDefault="00936118" w:rsidP="00936118">
      <w:pPr>
        <w:pStyle w:val="Sarakstarindkopa"/>
        <w:numPr>
          <w:ilvl w:val="2"/>
          <w:numId w:val="35"/>
        </w:numPr>
        <w:tabs>
          <w:tab w:val="left" w:pos="993"/>
          <w:tab w:val="left" w:pos="1134"/>
        </w:tabs>
        <w:ind w:left="567" w:firstLine="0"/>
        <w:jc w:val="both"/>
        <w:rPr>
          <w:rFonts w:ascii="Arial" w:hAnsi="Arial" w:cs="Arial"/>
          <w:sz w:val="20"/>
          <w:szCs w:val="20"/>
          <w:lang w:val="lv-LV"/>
        </w:rPr>
      </w:pPr>
      <w:r w:rsidRPr="00936118">
        <w:rPr>
          <w:rFonts w:ascii="Arial" w:hAnsi="Arial" w:cs="Arial"/>
          <w:sz w:val="20"/>
          <w:szCs w:val="20"/>
          <w:lang w:val="lv-LV"/>
        </w:rPr>
        <w:t>ja Līguma izpildes laikā saskaņā ar attiecīgas institūcijas lēmumu tiek apturēta vai pārtraukta Izpildītāja saimnieciskā darbība, vai ir pieņemts kompetentās institūcijas konkurences jomā lēmums, ar kuru Izpildītājs ir atzīts par vainīgu konkurences tiesību pārkāpumā;</w:t>
      </w:r>
    </w:p>
    <w:p w14:paraId="4345A67A" w14:textId="7E849722" w:rsidR="00936118" w:rsidRPr="00936118" w:rsidRDefault="00936118" w:rsidP="00936118">
      <w:pPr>
        <w:pStyle w:val="Sarakstarindkopa"/>
        <w:numPr>
          <w:ilvl w:val="2"/>
          <w:numId w:val="35"/>
        </w:numPr>
        <w:tabs>
          <w:tab w:val="left" w:pos="993"/>
          <w:tab w:val="left" w:pos="1134"/>
        </w:tabs>
        <w:ind w:left="567" w:firstLine="0"/>
        <w:jc w:val="both"/>
        <w:rPr>
          <w:rFonts w:ascii="Arial" w:hAnsi="Arial" w:cs="Arial"/>
          <w:sz w:val="20"/>
          <w:szCs w:val="20"/>
          <w:lang w:val="lv-LV"/>
        </w:rPr>
      </w:pPr>
      <w:r w:rsidRPr="00936118">
        <w:rPr>
          <w:rFonts w:ascii="Arial" w:hAnsi="Arial" w:cs="Arial"/>
          <w:sz w:val="20"/>
          <w:szCs w:val="20"/>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 kas ietekmē Līguma izpildi.</w:t>
      </w:r>
    </w:p>
    <w:p w14:paraId="62105E2D" w14:textId="77777777" w:rsidR="00936118" w:rsidRPr="00936118" w:rsidRDefault="00936118" w:rsidP="00936118">
      <w:pPr>
        <w:pStyle w:val="Sarakstarindkopa"/>
        <w:numPr>
          <w:ilvl w:val="1"/>
          <w:numId w:val="35"/>
        </w:numPr>
        <w:tabs>
          <w:tab w:val="left" w:pos="993"/>
        </w:tabs>
        <w:ind w:left="567" w:hanging="567"/>
        <w:jc w:val="both"/>
        <w:rPr>
          <w:rFonts w:ascii="Arial" w:hAnsi="Arial" w:cs="Arial"/>
          <w:sz w:val="20"/>
          <w:szCs w:val="20"/>
          <w:lang w:val="lv-LV"/>
        </w:rPr>
      </w:pPr>
      <w:r w:rsidRPr="00936118">
        <w:rPr>
          <w:rFonts w:ascii="Arial" w:hAnsi="Arial" w:cs="Arial"/>
          <w:sz w:val="20"/>
          <w:szCs w:val="20"/>
          <w:lang w:val="lv-LV"/>
        </w:rPr>
        <w:t>Ja Līgums tiek izbeigts saskaņā ar 8.2. punkta noteikumiem:</w:t>
      </w:r>
    </w:p>
    <w:p w14:paraId="28F9C59B" w14:textId="139FD68F" w:rsidR="00936118" w:rsidRPr="00936118" w:rsidRDefault="00936118" w:rsidP="00936118">
      <w:pPr>
        <w:pStyle w:val="Sarakstarindkopa"/>
        <w:numPr>
          <w:ilvl w:val="2"/>
          <w:numId w:val="35"/>
        </w:numPr>
        <w:tabs>
          <w:tab w:val="left" w:pos="1134"/>
        </w:tabs>
        <w:ind w:left="567" w:firstLine="0"/>
        <w:jc w:val="both"/>
        <w:rPr>
          <w:rFonts w:ascii="Arial" w:hAnsi="Arial" w:cs="Arial"/>
          <w:sz w:val="20"/>
          <w:szCs w:val="20"/>
          <w:lang w:val="lv-LV"/>
        </w:rPr>
      </w:pPr>
      <w:r w:rsidRPr="00936118">
        <w:rPr>
          <w:rFonts w:ascii="Arial" w:hAnsi="Arial" w:cs="Arial"/>
          <w:sz w:val="20"/>
          <w:szCs w:val="20"/>
          <w:lang w:val="lv-LV"/>
        </w:rPr>
        <w:t>Līguma 8.2.1.- 8.2.3. punktā noteiktajos gadījumos Pasūtītājs nosūta par to rakstisku paziņojumu Izpildītājam pa pastu vai uz oficiālo elektronisko adresi. Līgums tiek uzskatīts par izbeigtu Pasūtītāja noteiktajā termiņā, kas nevar būt īsāks par 8 (astoņām) dienām no paziņojuma nosūtīšanas dienas. Šajā gadījumā puses sagatavo un paraksta atbilstošu Pieņemšanas nodošanas aktu par faktiski sniegtajiem Pakalpojumiem un veic savstarpēju norēķinu.</w:t>
      </w:r>
    </w:p>
    <w:p w14:paraId="111E9C4F" w14:textId="10660FF1" w:rsidR="00936118" w:rsidRPr="00936118" w:rsidRDefault="00936118" w:rsidP="00936118">
      <w:pPr>
        <w:pStyle w:val="Sarakstarindkopa"/>
        <w:numPr>
          <w:ilvl w:val="2"/>
          <w:numId w:val="35"/>
        </w:numPr>
        <w:tabs>
          <w:tab w:val="left" w:pos="1134"/>
        </w:tabs>
        <w:ind w:left="567" w:firstLine="0"/>
        <w:jc w:val="both"/>
        <w:rPr>
          <w:rFonts w:ascii="Arial" w:hAnsi="Arial" w:cs="Arial"/>
          <w:sz w:val="20"/>
          <w:szCs w:val="20"/>
          <w:lang w:val="lv-LV"/>
        </w:rPr>
      </w:pPr>
      <w:r w:rsidRPr="00936118">
        <w:rPr>
          <w:rFonts w:ascii="Arial" w:hAnsi="Arial" w:cs="Arial"/>
          <w:sz w:val="20"/>
          <w:szCs w:val="20"/>
          <w:lang w:val="lv-LV"/>
        </w:rPr>
        <w:t>Līguma 8.2.5., 8.2.4. punktā noteiktajos gadījumos Pasūtītājs rakstiski pa pastu vai uz oficiālo elektronisko adresi paziņo Izpildītājam par Līguma izbeigšanu nekavējoties.</w:t>
      </w:r>
    </w:p>
    <w:p w14:paraId="5E5F43BC" w14:textId="55D894F9" w:rsidR="00936118" w:rsidRPr="00936118" w:rsidRDefault="00936118" w:rsidP="00936118">
      <w:pPr>
        <w:pStyle w:val="Sarakstarindkopa"/>
        <w:numPr>
          <w:ilvl w:val="2"/>
          <w:numId w:val="35"/>
        </w:numPr>
        <w:tabs>
          <w:tab w:val="left" w:pos="1134"/>
        </w:tabs>
        <w:ind w:left="567" w:firstLine="0"/>
        <w:jc w:val="both"/>
        <w:rPr>
          <w:rFonts w:ascii="Arial" w:hAnsi="Arial" w:cs="Arial"/>
          <w:sz w:val="20"/>
          <w:szCs w:val="20"/>
          <w:lang w:val="lv-LV"/>
        </w:rPr>
      </w:pPr>
      <w:r w:rsidRPr="00936118">
        <w:rPr>
          <w:rFonts w:ascii="Arial" w:hAnsi="Arial" w:cs="Arial"/>
          <w:sz w:val="20"/>
          <w:szCs w:val="20"/>
          <w:lang w:val="lv-LV"/>
        </w:rPr>
        <w:t>Ja Līguma 8.2.5. punktā piemēroto sankciju dēļ Pasūtītājam nav tiesības veikt samaksu Izpildītājam, Pasūtītājs atliek samaksas veikšanu un samaksai noteiktie termiņi tiek pagarināti līdz brīdim, kad pret Izpildītāju tiek atceltas sankcijas un maksājumus ir iespējams veikt.</w:t>
      </w:r>
    </w:p>
    <w:p w14:paraId="07B6769E" w14:textId="77777777" w:rsidR="00936118" w:rsidRPr="00936118" w:rsidRDefault="00936118" w:rsidP="00936118">
      <w:pPr>
        <w:pStyle w:val="Sarakstarindkopa"/>
        <w:numPr>
          <w:ilvl w:val="1"/>
          <w:numId w:val="35"/>
        </w:numPr>
        <w:ind w:left="567" w:hanging="567"/>
        <w:jc w:val="both"/>
        <w:rPr>
          <w:rFonts w:ascii="Arial" w:hAnsi="Arial" w:cs="Arial"/>
          <w:sz w:val="20"/>
          <w:szCs w:val="20"/>
          <w:lang w:val="lv-LV"/>
        </w:rPr>
      </w:pPr>
      <w:r w:rsidRPr="00936118">
        <w:rPr>
          <w:rFonts w:ascii="Arial" w:hAnsi="Arial" w:cs="Arial"/>
          <w:sz w:val="20"/>
          <w:szCs w:val="20"/>
          <w:lang w:val="lv-LV"/>
        </w:rPr>
        <w:t>Izpildītājs garantē un apliecina, ka Izpildītājs un pēc pienācīgas pārbaudes, Pakalpojumu sniegšanai piesaistītie dalībnieki 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Izpildītājs nekavējoties rakstveidā par to paziņos Pasūtītājam.</w:t>
      </w:r>
    </w:p>
    <w:p w14:paraId="469030F1" w14:textId="7DF12D6A" w:rsidR="004326E9" w:rsidRPr="004326E9" w:rsidRDefault="00936118" w:rsidP="00936118">
      <w:pPr>
        <w:pStyle w:val="Sarakstarindkopa"/>
        <w:numPr>
          <w:ilvl w:val="1"/>
          <w:numId w:val="35"/>
        </w:numPr>
        <w:ind w:left="567" w:hanging="567"/>
        <w:jc w:val="both"/>
        <w:rPr>
          <w:rFonts w:ascii="Arial" w:hAnsi="Arial" w:cs="Arial"/>
          <w:sz w:val="20"/>
          <w:szCs w:val="20"/>
          <w:lang w:val="lv-LV"/>
        </w:rPr>
      </w:pPr>
      <w:r w:rsidRPr="00936118">
        <w:rPr>
          <w:rFonts w:ascii="Arial" w:hAnsi="Arial" w:cs="Arial"/>
          <w:sz w:val="20"/>
          <w:szCs w:val="20"/>
          <w:lang w:val="lv-LV"/>
        </w:rPr>
        <w:t>Izpildītājs garantē un apliecina neiesaistīties, izbeigt un neuzturēt darījuma attiecības ar personām, kuras pārkāpj Līguma 8.4. punktā norādītās tiesiskās normas, sankcijas un ierobežojumus.</w:t>
      </w:r>
      <w:r w:rsidR="004326E9" w:rsidRPr="004326E9">
        <w:rPr>
          <w:rFonts w:ascii="Arial" w:hAnsi="Arial" w:cs="Arial"/>
          <w:sz w:val="20"/>
          <w:szCs w:val="20"/>
          <w:lang w:val="lv-LV"/>
        </w:rPr>
        <w:t>.</w:t>
      </w:r>
    </w:p>
    <w:p w14:paraId="24B26DB0" w14:textId="77777777" w:rsidR="004326E9" w:rsidRPr="005F7F24" w:rsidRDefault="004326E9" w:rsidP="004326E9">
      <w:pPr>
        <w:jc w:val="both"/>
        <w:rPr>
          <w:rFonts w:ascii="Arial" w:hAnsi="Arial" w:cs="Arial"/>
          <w:sz w:val="16"/>
          <w:szCs w:val="16"/>
          <w:lang w:val="lv-LV"/>
        </w:rPr>
      </w:pPr>
    </w:p>
    <w:p w14:paraId="6C26AE22" w14:textId="77777777" w:rsidR="004326E9" w:rsidRPr="004326E9" w:rsidRDefault="004326E9" w:rsidP="004326E9">
      <w:pPr>
        <w:pStyle w:val="Pamatteksts2"/>
        <w:numPr>
          <w:ilvl w:val="0"/>
          <w:numId w:val="35"/>
        </w:numPr>
        <w:spacing w:after="0" w:line="240" w:lineRule="auto"/>
        <w:ind w:right="28"/>
        <w:contextualSpacing/>
        <w:jc w:val="center"/>
        <w:rPr>
          <w:rFonts w:ascii="Arial" w:hAnsi="Arial" w:cs="Arial"/>
          <w:b/>
        </w:rPr>
      </w:pPr>
      <w:r w:rsidRPr="004326E9">
        <w:rPr>
          <w:rFonts w:ascii="Arial" w:hAnsi="Arial" w:cs="Arial"/>
          <w:b/>
        </w:rPr>
        <w:t xml:space="preserve">Personas datu aizsardzība </w:t>
      </w:r>
    </w:p>
    <w:p w14:paraId="22F34D35" w14:textId="77777777" w:rsidR="004326E9" w:rsidRPr="004326E9" w:rsidRDefault="004326E9" w:rsidP="004326E9">
      <w:pPr>
        <w:pStyle w:val="Pamatteksts2"/>
        <w:numPr>
          <w:ilvl w:val="1"/>
          <w:numId w:val="35"/>
        </w:numPr>
        <w:spacing w:after="0" w:line="240" w:lineRule="auto"/>
        <w:ind w:left="709" w:right="28" w:hanging="709"/>
        <w:jc w:val="both"/>
        <w:rPr>
          <w:rFonts w:ascii="Arial" w:hAnsi="Arial" w:cs="Arial"/>
          <w:b/>
        </w:rPr>
      </w:pPr>
      <w:r w:rsidRPr="004326E9">
        <w:rPr>
          <w:rFonts w:ascii="Arial" w:eastAsia="Calibri" w:hAnsi="Arial" w:cs="Arial"/>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6AE5B1A9" w14:textId="77777777" w:rsidR="004326E9" w:rsidRPr="004326E9" w:rsidRDefault="004326E9" w:rsidP="004326E9">
      <w:pPr>
        <w:pStyle w:val="Pamatteksts2"/>
        <w:numPr>
          <w:ilvl w:val="1"/>
          <w:numId w:val="35"/>
        </w:numPr>
        <w:spacing w:after="0" w:line="240" w:lineRule="auto"/>
        <w:ind w:left="709" w:right="28" w:hanging="709"/>
        <w:jc w:val="both"/>
        <w:rPr>
          <w:rFonts w:ascii="Arial" w:hAnsi="Arial" w:cs="Arial"/>
          <w:b/>
        </w:rPr>
      </w:pPr>
      <w:r w:rsidRPr="004326E9">
        <w:rPr>
          <w:rFonts w:ascii="Arial" w:hAnsi="Arial" w:cs="Arial"/>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aktiem personas datu aizsardzības jomā.</w:t>
      </w:r>
    </w:p>
    <w:p w14:paraId="08DD7E35" w14:textId="77777777" w:rsidR="004326E9" w:rsidRPr="004326E9" w:rsidRDefault="004326E9" w:rsidP="004326E9">
      <w:pPr>
        <w:pStyle w:val="Pamatteksts2"/>
        <w:numPr>
          <w:ilvl w:val="1"/>
          <w:numId w:val="35"/>
        </w:numPr>
        <w:spacing w:after="0" w:line="240" w:lineRule="auto"/>
        <w:ind w:left="709" w:right="28" w:hanging="709"/>
        <w:jc w:val="both"/>
        <w:rPr>
          <w:rFonts w:ascii="Arial" w:hAnsi="Arial" w:cs="Arial"/>
          <w:b/>
        </w:rPr>
      </w:pPr>
      <w:r w:rsidRPr="004326E9">
        <w:rPr>
          <w:rFonts w:ascii="Arial" w:hAnsi="Arial" w:cs="Arial"/>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343F7A9E" w14:textId="77777777" w:rsidR="004326E9" w:rsidRPr="004326E9" w:rsidRDefault="004326E9" w:rsidP="004326E9">
      <w:pPr>
        <w:pStyle w:val="Pamatteksts2"/>
        <w:numPr>
          <w:ilvl w:val="1"/>
          <w:numId w:val="35"/>
        </w:numPr>
        <w:spacing w:after="0" w:line="240" w:lineRule="auto"/>
        <w:ind w:left="709" w:right="28" w:hanging="709"/>
        <w:jc w:val="both"/>
        <w:rPr>
          <w:rFonts w:ascii="Arial" w:hAnsi="Arial" w:cs="Arial"/>
          <w:b/>
        </w:rPr>
      </w:pPr>
      <w:r w:rsidRPr="004326E9">
        <w:rPr>
          <w:rFonts w:ascii="Arial" w:hAnsi="Arial" w:cs="Arial"/>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024FBE31" w14:textId="77777777" w:rsidR="004326E9" w:rsidRPr="004326E9" w:rsidRDefault="004326E9" w:rsidP="004326E9">
      <w:pPr>
        <w:pStyle w:val="Pamatteksts2"/>
        <w:numPr>
          <w:ilvl w:val="1"/>
          <w:numId w:val="35"/>
        </w:numPr>
        <w:spacing w:after="0" w:line="240" w:lineRule="auto"/>
        <w:ind w:left="709" w:right="28" w:hanging="709"/>
        <w:jc w:val="both"/>
        <w:rPr>
          <w:rFonts w:ascii="Arial" w:hAnsi="Arial" w:cs="Arial"/>
          <w:b/>
        </w:rPr>
      </w:pPr>
      <w:r w:rsidRPr="004326E9">
        <w:rPr>
          <w:rFonts w:ascii="Arial" w:hAnsi="Arial" w:cs="Arial"/>
        </w:rPr>
        <w:t>Puses apņemas iznīcināt otras puses iesniegtos personas datus, tiklīdz izbeidzas nepieciešamība tos apstrādāt.</w:t>
      </w:r>
    </w:p>
    <w:p w14:paraId="48401985" w14:textId="77777777" w:rsidR="004326E9" w:rsidRPr="005F7F24" w:rsidRDefault="004326E9" w:rsidP="004326E9">
      <w:pPr>
        <w:pStyle w:val="Pamatteksts2"/>
        <w:spacing w:after="0" w:line="240" w:lineRule="auto"/>
        <w:ind w:right="28"/>
        <w:jc w:val="both"/>
        <w:rPr>
          <w:rFonts w:ascii="Arial" w:hAnsi="Arial" w:cs="Arial"/>
          <w:b/>
          <w:sz w:val="16"/>
          <w:szCs w:val="16"/>
        </w:rPr>
      </w:pPr>
    </w:p>
    <w:p w14:paraId="5E1FD43D" w14:textId="77777777" w:rsidR="004326E9" w:rsidRPr="004326E9" w:rsidRDefault="004326E9" w:rsidP="004326E9">
      <w:pPr>
        <w:pStyle w:val="Sarakstarindkopa"/>
        <w:numPr>
          <w:ilvl w:val="0"/>
          <w:numId w:val="35"/>
        </w:numPr>
        <w:suppressAutoHyphens/>
        <w:spacing w:after="20"/>
        <w:ind w:right="28"/>
        <w:jc w:val="center"/>
        <w:rPr>
          <w:rFonts w:ascii="Arial" w:hAnsi="Arial" w:cs="Arial"/>
          <w:b/>
          <w:bCs/>
          <w:iCs/>
          <w:sz w:val="20"/>
          <w:szCs w:val="20"/>
          <w:lang w:val="lv-LV"/>
        </w:rPr>
      </w:pPr>
      <w:r w:rsidRPr="004326E9">
        <w:rPr>
          <w:rFonts w:ascii="Arial" w:hAnsi="Arial" w:cs="Arial"/>
          <w:b/>
          <w:bCs/>
          <w:iCs/>
          <w:sz w:val="20"/>
          <w:szCs w:val="20"/>
          <w:lang w:val="lv-LV"/>
        </w:rPr>
        <w:t>Komercnoslēpuma saistības</w:t>
      </w:r>
    </w:p>
    <w:p w14:paraId="061E1F9A" w14:textId="77777777" w:rsidR="004326E9" w:rsidRPr="004326E9" w:rsidRDefault="004326E9" w:rsidP="004326E9">
      <w:pPr>
        <w:pStyle w:val="Pamatteksts2"/>
        <w:numPr>
          <w:ilvl w:val="1"/>
          <w:numId w:val="35"/>
        </w:numPr>
        <w:spacing w:after="0" w:line="240" w:lineRule="auto"/>
        <w:ind w:left="709" w:right="28" w:hanging="709"/>
        <w:jc w:val="both"/>
        <w:rPr>
          <w:rFonts w:ascii="Arial" w:hAnsi="Arial" w:cs="Arial"/>
          <w:b/>
        </w:rPr>
      </w:pPr>
      <w:r w:rsidRPr="004326E9">
        <w:rPr>
          <w:rFonts w:ascii="Arial" w:hAnsi="Arial" w:cs="Arial"/>
          <w:bCs/>
        </w:rPr>
        <w:t xml:space="preserve">Līguma noteikumi, kā arī informācija, kas saistīta ar Pušu sadarbību </w:t>
      </w:r>
      <w:r w:rsidRPr="004326E9">
        <w:rPr>
          <w:rFonts w:ascii="Arial" w:hAnsi="Arial" w:cs="Arial"/>
        </w:rPr>
        <w:t xml:space="preserve">vai kas Pušu </w:t>
      </w:r>
      <w:r w:rsidRPr="004326E9">
        <w:rPr>
          <w:rFonts w:ascii="Arial" w:hAnsi="Arial" w:cs="Arial"/>
          <w:bCs/>
        </w:rPr>
        <w:t xml:space="preserve">rīcībā nonākusi Līguma izpildes rezultātā, </w:t>
      </w:r>
      <w:r w:rsidRPr="004326E9">
        <w:rPr>
          <w:rFonts w:ascii="Arial" w:hAnsi="Arial" w:cs="Arial"/>
        </w:rPr>
        <w:t>uzskatāma par</w:t>
      </w:r>
      <w:r w:rsidRPr="004326E9">
        <w:rPr>
          <w:rFonts w:ascii="Arial" w:hAnsi="Arial" w:cs="Arial"/>
          <w:bCs/>
        </w:rPr>
        <w:t xml:space="preserve"> Pušu komercnoslēpumu, un tā bez iepriekšējas </w:t>
      </w:r>
      <w:r w:rsidRPr="004326E9">
        <w:rPr>
          <w:rFonts w:ascii="Arial" w:hAnsi="Arial" w:cs="Arial"/>
          <w:bCs/>
        </w:rPr>
        <w:lastRenderedPageBreak/>
        <w:t>rakstiskas otras puses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p w14:paraId="4CAEF896" w14:textId="77777777" w:rsidR="004326E9" w:rsidRPr="004326E9" w:rsidRDefault="004326E9" w:rsidP="004326E9">
      <w:pPr>
        <w:pStyle w:val="Pamatteksts2"/>
        <w:numPr>
          <w:ilvl w:val="1"/>
          <w:numId w:val="35"/>
        </w:numPr>
        <w:spacing w:after="0" w:line="240" w:lineRule="auto"/>
        <w:ind w:left="709" w:right="28" w:hanging="709"/>
        <w:jc w:val="both"/>
        <w:rPr>
          <w:rFonts w:ascii="Arial" w:hAnsi="Arial" w:cs="Arial"/>
          <w:b/>
        </w:rPr>
      </w:pPr>
      <w:r w:rsidRPr="004326E9">
        <w:rPr>
          <w:rFonts w:ascii="Arial" w:hAnsi="Arial" w:cs="Arial"/>
          <w:bCs/>
        </w:rPr>
        <w:t>Saņemto puses komercnoslēpumu saturošo informāciju otra puse</w:t>
      </w:r>
      <w:r w:rsidRPr="004326E9">
        <w:rPr>
          <w:rFonts w:ascii="Arial" w:hAnsi="Arial" w:cs="Arial"/>
        </w:rPr>
        <w:t xml:space="preserve"> </w:t>
      </w:r>
      <w:r w:rsidRPr="004326E9">
        <w:rPr>
          <w:rFonts w:ascii="Arial" w:hAnsi="Arial" w:cs="Arial"/>
          <w:bCs/>
        </w:rPr>
        <w:t>apņemas izmantot vienīgi šī Līguma 1. punktā norādītajam mērķim, ievērojot otras puses komercintereses un šo konfidencialitātes pienākumu.</w:t>
      </w:r>
    </w:p>
    <w:p w14:paraId="6F8381AF" w14:textId="77777777" w:rsidR="004326E9" w:rsidRPr="005F7F24" w:rsidRDefault="004326E9" w:rsidP="004326E9">
      <w:pPr>
        <w:pStyle w:val="Sarakstarindkopa"/>
        <w:suppressAutoHyphens/>
        <w:spacing w:after="20"/>
        <w:ind w:left="360" w:right="28"/>
        <w:rPr>
          <w:rFonts w:ascii="Arial" w:hAnsi="Arial" w:cs="Arial"/>
          <w:b/>
          <w:bCs/>
          <w:iCs/>
          <w:sz w:val="16"/>
          <w:szCs w:val="16"/>
          <w:lang w:val="lv-LV"/>
        </w:rPr>
      </w:pPr>
    </w:p>
    <w:p w14:paraId="231305B2" w14:textId="77777777" w:rsidR="004326E9" w:rsidRPr="004326E9" w:rsidRDefault="004326E9" w:rsidP="004326E9">
      <w:pPr>
        <w:pStyle w:val="Sarakstarindkopa"/>
        <w:numPr>
          <w:ilvl w:val="0"/>
          <w:numId w:val="35"/>
        </w:numPr>
        <w:suppressAutoHyphens/>
        <w:spacing w:after="20"/>
        <w:ind w:left="2410" w:right="2013"/>
        <w:jc w:val="center"/>
        <w:rPr>
          <w:rFonts w:ascii="Arial" w:hAnsi="Arial" w:cs="Arial"/>
          <w:b/>
          <w:bCs/>
          <w:iCs/>
          <w:sz w:val="20"/>
          <w:szCs w:val="20"/>
          <w:lang w:val="lv-LV"/>
        </w:rPr>
      </w:pPr>
      <w:r w:rsidRPr="004326E9">
        <w:rPr>
          <w:rFonts w:ascii="Arial" w:hAnsi="Arial" w:cs="Arial"/>
          <w:b/>
          <w:sz w:val="20"/>
          <w:szCs w:val="20"/>
        </w:rPr>
        <w:t>“</w:t>
      </w:r>
      <w:r w:rsidRPr="004326E9">
        <w:rPr>
          <w:rFonts w:ascii="Arial" w:hAnsi="Arial" w:cs="Arial"/>
          <w:b/>
          <w:bCs/>
          <w:iCs/>
          <w:sz w:val="20"/>
          <w:szCs w:val="20"/>
          <w:lang w:val="lv-LV"/>
        </w:rPr>
        <w:t>Latvijas dzelzceļš” koncerna sadarbības partneru biznesa ētikas pamatprincipi</w:t>
      </w:r>
    </w:p>
    <w:p w14:paraId="2BCE3F87" w14:textId="77777777" w:rsidR="004326E9" w:rsidRPr="004326E9" w:rsidRDefault="004326E9" w:rsidP="004326E9">
      <w:pPr>
        <w:pStyle w:val="Pamatteksts2"/>
        <w:numPr>
          <w:ilvl w:val="1"/>
          <w:numId w:val="35"/>
        </w:numPr>
        <w:spacing w:after="0" w:line="240" w:lineRule="auto"/>
        <w:ind w:left="709" w:right="28" w:hanging="709"/>
        <w:contextualSpacing/>
        <w:jc w:val="both"/>
        <w:rPr>
          <w:rFonts w:ascii="Arial" w:hAnsi="Arial" w:cs="Arial"/>
          <w:b/>
        </w:rPr>
      </w:pPr>
      <w:r w:rsidRPr="004326E9">
        <w:rPr>
          <w:rFonts w:ascii="Arial" w:hAnsi="Arial" w:cs="Arial"/>
          <w:i/>
          <w:iCs/>
        </w:rPr>
        <w:t>Izpildītājs</w:t>
      </w:r>
      <w:r w:rsidRPr="004326E9">
        <w:rPr>
          <w:rFonts w:ascii="Arial" w:hAnsi="Arial" w:cs="Arial"/>
          <w:lang w:eastAsia="lv-LV"/>
        </w:rPr>
        <w:t xml:space="preserve">, parakstot Līgumu, apliecina, ka ir iepazinies ar </w:t>
      </w:r>
      <w:r w:rsidRPr="004326E9">
        <w:rPr>
          <w:rFonts w:ascii="Arial" w:hAnsi="Arial" w:cs="Arial"/>
          <w:i/>
          <w:iCs/>
          <w:lang w:eastAsia="lv-LV"/>
        </w:rPr>
        <w:t>Pasūtītāja</w:t>
      </w:r>
      <w:r w:rsidRPr="004326E9">
        <w:rPr>
          <w:rFonts w:ascii="Arial" w:hAnsi="Arial" w:cs="Arial"/>
          <w:lang w:eastAsia="lv-LV"/>
        </w:rPr>
        <w:t xml:space="preserve"> mājas lapā: </w:t>
      </w:r>
      <w:hyperlink r:id="rId11" w:history="1">
        <w:r w:rsidRPr="004326E9">
          <w:rPr>
            <w:rStyle w:val="Hipersaite"/>
            <w:rFonts w:ascii="Arial" w:hAnsi="Arial" w:cs="Arial"/>
            <w:i/>
            <w:lang w:eastAsia="lv-LV"/>
          </w:rPr>
          <w:t>www.ldz.lv</w:t>
        </w:r>
      </w:hyperlink>
      <w:r w:rsidRPr="004326E9">
        <w:rPr>
          <w:rFonts w:ascii="Arial" w:hAnsi="Arial" w:cs="Arial"/>
          <w:lang w:eastAsia="lv-LV"/>
        </w:rPr>
        <w:t xml:space="preserve"> publicētajiem </w:t>
      </w:r>
      <w:r w:rsidRPr="004326E9">
        <w:rPr>
          <w:rFonts w:ascii="Arial" w:hAnsi="Arial" w:cs="Arial"/>
        </w:rPr>
        <w:t>„</w:t>
      </w:r>
      <w:r w:rsidRPr="004326E9">
        <w:rPr>
          <w:rFonts w:ascii="Arial" w:hAnsi="Arial" w:cs="Arial"/>
          <w:lang w:eastAsia="lv-LV"/>
        </w:rPr>
        <w:t>Latvijas dzelzceļš” koncerna sadarbības partneru biznesa ētikas pamatprincipiem, atbilst tiem un apņemas arī turpmāk strikti tos ievērot pats un nodrošināt, ka tos ievēro arī tā darbinieki</w:t>
      </w:r>
      <w:r w:rsidRPr="004326E9">
        <w:rPr>
          <w:rFonts w:ascii="Arial" w:hAnsi="Arial" w:cs="Arial"/>
          <w:bCs/>
        </w:rPr>
        <w:t>.</w:t>
      </w:r>
      <w:r w:rsidRPr="004326E9">
        <w:rPr>
          <w:rFonts w:ascii="Arial" w:hAnsi="Arial" w:cs="Arial"/>
          <w:lang w:eastAsia="lv-LV"/>
        </w:rPr>
        <w:t xml:space="preserve"> </w:t>
      </w:r>
    </w:p>
    <w:p w14:paraId="2267EAEC" w14:textId="77777777" w:rsidR="004326E9" w:rsidRPr="004326E9" w:rsidRDefault="004326E9" w:rsidP="004326E9">
      <w:pPr>
        <w:pStyle w:val="Pamatteksts2"/>
        <w:numPr>
          <w:ilvl w:val="1"/>
          <w:numId w:val="35"/>
        </w:numPr>
        <w:spacing w:after="0" w:line="240" w:lineRule="auto"/>
        <w:ind w:left="709" w:right="28" w:hanging="709"/>
        <w:contextualSpacing/>
        <w:jc w:val="both"/>
        <w:rPr>
          <w:rFonts w:ascii="Arial" w:hAnsi="Arial" w:cs="Arial"/>
          <w:b/>
        </w:rPr>
      </w:pPr>
      <w:r w:rsidRPr="004326E9">
        <w:rPr>
          <w:rFonts w:ascii="Arial" w:hAnsi="Arial" w:cs="Arial"/>
          <w:i/>
          <w:iCs/>
        </w:rPr>
        <w:t>Izpildītājam</w:t>
      </w:r>
      <w:r w:rsidRPr="004326E9">
        <w:rPr>
          <w:rFonts w:ascii="Arial" w:hAnsi="Arial" w:cs="Arial"/>
        </w:rPr>
        <w:t xml:space="preserve"> </w:t>
      </w:r>
      <w:r w:rsidRPr="004326E9">
        <w:rPr>
          <w:rFonts w:ascii="Arial" w:hAnsi="Arial" w:cs="Arial"/>
          <w:lang w:eastAsia="lv-LV"/>
        </w:rPr>
        <w:t xml:space="preserve">ir pienākums nekavējoties informēt </w:t>
      </w:r>
      <w:r w:rsidRPr="004326E9">
        <w:rPr>
          <w:rFonts w:ascii="Arial" w:hAnsi="Arial" w:cs="Arial"/>
          <w:i/>
          <w:iCs/>
        </w:rPr>
        <w:t>Pasūtītāju</w:t>
      </w:r>
      <w:r w:rsidRPr="004326E9">
        <w:rPr>
          <w:rFonts w:ascii="Arial" w:hAnsi="Arial" w:cs="Arial"/>
          <w:lang w:eastAsia="lv-LV"/>
        </w:rPr>
        <w:t xml:space="preserve">, ja identificēta situācija, kad pārkāpts kāds no </w:t>
      </w:r>
      <w:r w:rsidRPr="004326E9">
        <w:rPr>
          <w:rFonts w:ascii="Arial" w:hAnsi="Arial" w:cs="Arial"/>
        </w:rPr>
        <w:t>„</w:t>
      </w:r>
      <w:r w:rsidRPr="004326E9">
        <w:rPr>
          <w:rFonts w:ascii="Arial" w:hAnsi="Arial" w:cs="Arial"/>
          <w:lang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w:t>
      </w:r>
      <w:r w:rsidRPr="004326E9">
        <w:rPr>
          <w:rFonts w:ascii="Arial" w:hAnsi="Arial" w:cs="Arial"/>
          <w:i/>
          <w:iCs/>
        </w:rPr>
        <w:t>Pasūtītājam</w:t>
      </w:r>
      <w:r w:rsidRPr="004326E9">
        <w:rPr>
          <w:rFonts w:ascii="Arial" w:hAnsi="Arial" w:cs="Arial"/>
          <w:lang w:eastAsia="lv-LV"/>
        </w:rPr>
        <w:t xml:space="preserve"> kļūst zināms, ka </w:t>
      </w:r>
      <w:r w:rsidRPr="004326E9">
        <w:rPr>
          <w:rFonts w:ascii="Arial" w:hAnsi="Arial" w:cs="Arial"/>
          <w:i/>
          <w:iCs/>
          <w:lang w:eastAsia="lv-LV"/>
        </w:rPr>
        <w:t>Izpildītājs</w:t>
      </w:r>
      <w:r w:rsidRPr="004326E9">
        <w:rPr>
          <w:rFonts w:ascii="Arial" w:hAnsi="Arial" w:cs="Arial"/>
        </w:rPr>
        <w:t xml:space="preserve"> </w:t>
      </w:r>
      <w:r w:rsidRPr="004326E9">
        <w:rPr>
          <w:rFonts w:ascii="Arial" w:hAnsi="Arial" w:cs="Arial"/>
          <w:lang w:eastAsia="lv-LV"/>
        </w:rPr>
        <w:t xml:space="preserve">ir pārkāpis kādu no </w:t>
      </w:r>
      <w:r w:rsidRPr="004326E9">
        <w:rPr>
          <w:rFonts w:ascii="Arial" w:hAnsi="Arial" w:cs="Arial"/>
        </w:rPr>
        <w:t>„</w:t>
      </w:r>
      <w:r w:rsidRPr="004326E9">
        <w:rPr>
          <w:rFonts w:ascii="Arial" w:hAnsi="Arial" w:cs="Arial"/>
          <w:lang w:eastAsia="lv-LV"/>
        </w:rPr>
        <w:t>Latvijas dzelzceļš” koncerna sadarbības partneru biznesa ētikas pamatprincipiem, tiks izvērtēta turpmākā sadarbība likumā noteiktajā kārtībā un apjomā.</w:t>
      </w:r>
    </w:p>
    <w:p w14:paraId="07AC2127" w14:textId="77777777" w:rsidR="004326E9" w:rsidRPr="004326E9" w:rsidRDefault="004326E9" w:rsidP="004326E9">
      <w:pPr>
        <w:pStyle w:val="Pamatteksts2"/>
        <w:numPr>
          <w:ilvl w:val="1"/>
          <w:numId w:val="35"/>
        </w:numPr>
        <w:spacing w:after="0" w:line="240" w:lineRule="auto"/>
        <w:ind w:left="709" w:right="28" w:hanging="709"/>
        <w:contextualSpacing/>
        <w:jc w:val="both"/>
        <w:rPr>
          <w:rFonts w:ascii="Arial" w:hAnsi="Arial" w:cs="Arial"/>
          <w:b/>
        </w:rPr>
      </w:pPr>
      <w:r w:rsidRPr="004326E9">
        <w:rPr>
          <w:rFonts w:ascii="Arial" w:hAnsi="Arial" w:cs="Arial"/>
          <w:lang w:eastAsia="lv-LV"/>
        </w:rPr>
        <w:t xml:space="preserve">Ja </w:t>
      </w:r>
      <w:r w:rsidRPr="004326E9">
        <w:rPr>
          <w:rFonts w:ascii="Arial" w:hAnsi="Arial" w:cs="Arial"/>
          <w:i/>
          <w:iCs/>
          <w:lang w:eastAsia="lv-LV"/>
        </w:rPr>
        <w:t>Izpildītāja</w:t>
      </w:r>
      <w:r w:rsidRPr="004326E9">
        <w:rPr>
          <w:rFonts w:ascii="Arial" w:hAnsi="Arial" w:cs="Arial"/>
        </w:rPr>
        <w:t xml:space="preserve"> </w:t>
      </w:r>
      <w:r w:rsidRPr="004326E9">
        <w:rPr>
          <w:rFonts w:ascii="Arial" w:hAnsi="Arial" w:cs="Arial"/>
          <w:lang w:eastAsia="lv-LV"/>
        </w:rPr>
        <w:t xml:space="preserve">rīcībā Līguma izpildes ietvaros nonāk informācija vai pamatotas aizdomas, ka </w:t>
      </w:r>
      <w:r w:rsidRPr="004326E9">
        <w:rPr>
          <w:rFonts w:ascii="Arial" w:hAnsi="Arial" w:cs="Arial"/>
        </w:rPr>
        <w:t>„</w:t>
      </w:r>
      <w:r w:rsidRPr="004326E9">
        <w:rPr>
          <w:rFonts w:ascii="Arial" w:hAnsi="Arial" w:cs="Arial"/>
          <w:lang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4326E9">
        <w:rPr>
          <w:rFonts w:ascii="Arial" w:hAnsi="Arial" w:cs="Arial"/>
          <w:i/>
          <w:iCs/>
        </w:rPr>
        <w:t>Pasūtītāja</w:t>
      </w:r>
      <w:r w:rsidRPr="004326E9">
        <w:rPr>
          <w:rFonts w:ascii="Arial" w:hAnsi="Arial" w:cs="Arial"/>
          <w:lang w:eastAsia="lv-LV"/>
        </w:rPr>
        <w:t xml:space="preserve"> vai jebkādu citu personu interesēs, </w:t>
      </w:r>
      <w:r w:rsidRPr="004326E9">
        <w:rPr>
          <w:rFonts w:ascii="Arial" w:hAnsi="Arial" w:cs="Arial"/>
          <w:i/>
          <w:iCs/>
          <w:lang w:eastAsia="lv-LV"/>
        </w:rPr>
        <w:t>Izpildītājam</w:t>
      </w:r>
      <w:r w:rsidRPr="004326E9">
        <w:rPr>
          <w:rFonts w:ascii="Arial" w:hAnsi="Arial" w:cs="Arial"/>
        </w:rPr>
        <w:t xml:space="preserve"> </w:t>
      </w:r>
      <w:r w:rsidRPr="004326E9">
        <w:rPr>
          <w:rFonts w:ascii="Arial" w:hAnsi="Arial" w:cs="Arial"/>
          <w:lang w:eastAsia="lv-LV"/>
        </w:rPr>
        <w:t xml:space="preserve">ir pienākums par to nekavējoties informēt </w:t>
      </w:r>
      <w:r w:rsidRPr="004326E9">
        <w:rPr>
          <w:rFonts w:ascii="Arial" w:hAnsi="Arial" w:cs="Arial"/>
        </w:rPr>
        <w:t>„</w:t>
      </w:r>
      <w:r w:rsidRPr="004326E9">
        <w:rPr>
          <w:rFonts w:ascii="Arial" w:hAnsi="Arial" w:cs="Arial"/>
          <w:lang w:eastAsia="lv-LV"/>
        </w:rPr>
        <w:t xml:space="preserve">Latvijas dzelzceļš” koncerna valdošā uzņēmuma Drošības direkciju, izmantojot ziņošanas iespējas koncerna mājas lapā: </w:t>
      </w:r>
      <w:hyperlink r:id="rId12" w:history="1">
        <w:r w:rsidRPr="004326E9">
          <w:rPr>
            <w:rStyle w:val="Hipersaite"/>
            <w:rFonts w:ascii="Arial" w:hAnsi="Arial" w:cs="Arial"/>
            <w:i/>
            <w:lang w:eastAsia="lv-LV"/>
          </w:rPr>
          <w:t>www.ldz.lv</w:t>
        </w:r>
      </w:hyperlink>
      <w:r w:rsidRPr="004326E9">
        <w:rPr>
          <w:rFonts w:ascii="Arial" w:hAnsi="Arial" w:cs="Arial"/>
          <w:lang w:eastAsia="lv-LV"/>
        </w:rPr>
        <w:t xml:space="preserve">. Paziņojumā jābūt iekļautai informācijai, faktiem vai materiāliem, kas ticami norāda uz minētajām darbībām vai sniedz pamatotu iemeslu aizdomām par šādām darbībām. </w:t>
      </w:r>
      <w:r w:rsidRPr="004326E9">
        <w:rPr>
          <w:rFonts w:ascii="Arial" w:hAnsi="Arial" w:cs="Arial"/>
          <w:i/>
          <w:iCs/>
        </w:rPr>
        <w:t>Pasūtītājs</w:t>
      </w:r>
      <w:r w:rsidRPr="004326E9">
        <w:rPr>
          <w:rFonts w:ascii="Arial" w:hAnsi="Arial" w:cs="Arial"/>
          <w:lang w:eastAsia="lv-LV"/>
        </w:rPr>
        <w:t xml:space="preserve"> garantē, ka informācija tiks vispusīgi un objektīvi izvērtēta un pret ziņotāju, kā arī viņa pārstāvēto uzņēmumu un citiem tā darbiniekiem netiks vērstas nepamatotas negatīvas sekas vai darbības.</w:t>
      </w:r>
    </w:p>
    <w:p w14:paraId="7180783B" w14:textId="77777777" w:rsidR="004326E9" w:rsidRPr="005F7F24" w:rsidRDefault="004326E9" w:rsidP="004326E9">
      <w:pPr>
        <w:jc w:val="both"/>
        <w:rPr>
          <w:rFonts w:ascii="Arial" w:hAnsi="Arial" w:cs="Arial"/>
          <w:sz w:val="16"/>
          <w:szCs w:val="16"/>
          <w:lang w:val="lv-LV"/>
        </w:rPr>
      </w:pPr>
    </w:p>
    <w:p w14:paraId="68916FEF" w14:textId="77777777" w:rsidR="004326E9" w:rsidRPr="004326E9" w:rsidRDefault="004326E9" w:rsidP="004326E9">
      <w:pPr>
        <w:pStyle w:val="Sarakstarindkopa"/>
        <w:numPr>
          <w:ilvl w:val="0"/>
          <w:numId w:val="35"/>
        </w:numPr>
        <w:jc w:val="center"/>
        <w:rPr>
          <w:rFonts w:ascii="Arial" w:hAnsi="Arial" w:cs="Arial"/>
          <w:b/>
          <w:bCs/>
          <w:sz w:val="20"/>
          <w:szCs w:val="20"/>
          <w:lang w:val="lv-LV"/>
        </w:rPr>
      </w:pPr>
      <w:r w:rsidRPr="004326E9">
        <w:rPr>
          <w:rFonts w:ascii="Arial" w:hAnsi="Arial" w:cs="Arial"/>
          <w:b/>
          <w:sz w:val="20"/>
          <w:szCs w:val="20"/>
          <w:lang w:val="lv-LV"/>
        </w:rPr>
        <w:t>Citi noteikumi</w:t>
      </w:r>
    </w:p>
    <w:p w14:paraId="2E801172" w14:textId="77777777" w:rsidR="004326E9" w:rsidRPr="004326E9" w:rsidRDefault="004326E9" w:rsidP="004326E9">
      <w:pPr>
        <w:pStyle w:val="Sarakstarindkopa"/>
        <w:numPr>
          <w:ilvl w:val="1"/>
          <w:numId w:val="35"/>
        </w:numPr>
        <w:ind w:left="567" w:hanging="567"/>
        <w:jc w:val="both"/>
        <w:rPr>
          <w:rFonts w:ascii="Arial" w:hAnsi="Arial" w:cs="Arial"/>
          <w:sz w:val="20"/>
          <w:szCs w:val="20"/>
          <w:lang w:val="lv-LV"/>
        </w:rPr>
      </w:pPr>
      <w:r w:rsidRPr="004326E9">
        <w:rPr>
          <w:rFonts w:ascii="Arial" w:hAnsi="Arial" w:cs="Arial"/>
          <w:sz w:val="20"/>
          <w:szCs w:val="20"/>
          <w:lang w:val="lv-LV"/>
        </w:rPr>
        <w:t>Nevienai no pusēm nav tiesību nodot savas tiesības un pienākumus trešajai pusei bez otras līgumslēdzējas puses rakstveida piekrišanas.</w:t>
      </w:r>
    </w:p>
    <w:p w14:paraId="022A124B" w14:textId="77777777" w:rsidR="004326E9" w:rsidRPr="004326E9" w:rsidRDefault="004326E9" w:rsidP="004326E9">
      <w:pPr>
        <w:pStyle w:val="Sarakstarindkopa"/>
        <w:numPr>
          <w:ilvl w:val="1"/>
          <w:numId w:val="35"/>
        </w:numPr>
        <w:ind w:left="567" w:hanging="567"/>
        <w:jc w:val="both"/>
        <w:rPr>
          <w:rFonts w:ascii="Arial" w:hAnsi="Arial" w:cs="Arial"/>
          <w:sz w:val="20"/>
          <w:szCs w:val="20"/>
          <w:lang w:val="lv-LV"/>
        </w:rPr>
      </w:pPr>
      <w:r w:rsidRPr="004326E9">
        <w:rPr>
          <w:rFonts w:ascii="Arial" w:hAnsi="Arial" w:cs="Arial"/>
          <w:sz w:val="20"/>
          <w:szCs w:val="20"/>
          <w:lang w:val="lv-LV"/>
        </w:rPr>
        <w:t>Visi šī Līguma grozījumi un papildinājumi ir spēkā tikai tad, ja tie noformēti rakstveidā un ir abu pušu parakstīti. Tie pievienojami Līgumam un kļūst par tā neatņemamu sastāvdaļu.</w:t>
      </w:r>
    </w:p>
    <w:p w14:paraId="230C6C7D" w14:textId="77777777" w:rsidR="004326E9" w:rsidRPr="004326E9" w:rsidRDefault="004326E9" w:rsidP="004326E9">
      <w:pPr>
        <w:pStyle w:val="Sarakstarindkopa"/>
        <w:numPr>
          <w:ilvl w:val="1"/>
          <w:numId w:val="35"/>
        </w:numPr>
        <w:ind w:left="567" w:hanging="567"/>
        <w:jc w:val="both"/>
        <w:rPr>
          <w:rFonts w:ascii="Arial" w:hAnsi="Arial" w:cs="Arial"/>
          <w:sz w:val="20"/>
          <w:szCs w:val="20"/>
          <w:lang w:val="lv-LV"/>
        </w:rPr>
      </w:pPr>
      <w:r w:rsidRPr="004326E9">
        <w:rPr>
          <w:rFonts w:ascii="Arial" w:hAnsi="Arial" w:cs="Arial"/>
          <w:sz w:val="20"/>
          <w:szCs w:val="20"/>
          <w:lang w:val="lv-LV"/>
        </w:rPr>
        <w:t xml:space="preserve">Mainoties pušu rekvizītiem, pusēm ir pienākums 3 (trīs) darba dienu laikā (bez rakstiskas vienošanās par grozījumiem Līgumā) rakstiski, norādot jaunos rekvizītus, par to informēt otru pusi, un šī vēstule ir uzskatāma par Līguma neatņemamu sastāvdaļu, ko paraksta puses pilnvarotais pārstāvis. Gadījumā, ja tiek mainīts </w:t>
      </w:r>
      <w:r w:rsidRPr="004326E9">
        <w:rPr>
          <w:rFonts w:ascii="Arial" w:hAnsi="Arial" w:cs="Arial"/>
          <w:i/>
          <w:sz w:val="20"/>
          <w:szCs w:val="20"/>
          <w:lang w:val="lv-LV"/>
        </w:rPr>
        <w:t>Izpildītāja</w:t>
      </w:r>
      <w:r w:rsidRPr="004326E9">
        <w:rPr>
          <w:rFonts w:ascii="Arial" w:hAnsi="Arial" w:cs="Arial"/>
          <w:sz w:val="20"/>
          <w:szCs w:val="20"/>
          <w:lang w:val="lv-LV"/>
        </w:rPr>
        <w:t xml:space="preserve"> norēķinu konta numurs, </w:t>
      </w:r>
      <w:r w:rsidRPr="004326E9">
        <w:rPr>
          <w:rFonts w:ascii="Arial" w:hAnsi="Arial" w:cs="Arial"/>
          <w:i/>
          <w:sz w:val="20"/>
          <w:szCs w:val="20"/>
          <w:lang w:val="lv-LV"/>
        </w:rPr>
        <w:t>Izpildītājs</w:t>
      </w:r>
      <w:r w:rsidRPr="004326E9">
        <w:rPr>
          <w:rFonts w:ascii="Arial" w:hAnsi="Arial" w:cs="Arial"/>
          <w:sz w:val="20"/>
          <w:szCs w:val="20"/>
          <w:lang w:val="lv-LV"/>
        </w:rPr>
        <w:t xml:space="preserve"> par to informē </w:t>
      </w:r>
      <w:r w:rsidRPr="004326E9">
        <w:rPr>
          <w:rFonts w:ascii="Arial" w:hAnsi="Arial" w:cs="Arial"/>
          <w:i/>
          <w:sz w:val="20"/>
          <w:szCs w:val="20"/>
          <w:lang w:val="lv-LV"/>
        </w:rPr>
        <w:t>Pasūtītāju</w:t>
      </w:r>
      <w:r w:rsidRPr="004326E9">
        <w:rPr>
          <w:rFonts w:ascii="Arial" w:hAnsi="Arial" w:cs="Arial"/>
          <w:sz w:val="20"/>
          <w:szCs w:val="20"/>
          <w:lang w:val="lv-LV"/>
        </w:rPr>
        <w:t xml:space="preserve">, nosūtot vēstuli ar </w:t>
      </w:r>
      <w:proofErr w:type="spellStart"/>
      <w:r w:rsidRPr="004326E9">
        <w:rPr>
          <w:rFonts w:ascii="Arial" w:hAnsi="Arial" w:cs="Arial"/>
          <w:sz w:val="20"/>
          <w:szCs w:val="20"/>
          <w:lang w:val="lv-LV"/>
        </w:rPr>
        <w:t>paraksttiesīgo</w:t>
      </w:r>
      <w:proofErr w:type="spellEnd"/>
      <w:r w:rsidRPr="004326E9">
        <w:rPr>
          <w:rFonts w:ascii="Arial" w:hAnsi="Arial" w:cs="Arial"/>
          <w:sz w:val="20"/>
          <w:szCs w:val="20"/>
          <w:lang w:val="lv-LV"/>
        </w:rPr>
        <w:t xml:space="preserve"> personu parakstiem vai slēdz vienošanos par grozījumiem Līgumā.</w:t>
      </w:r>
    </w:p>
    <w:p w14:paraId="2EAAB574" w14:textId="47F67C54" w:rsidR="004326E9" w:rsidRPr="004326E9" w:rsidRDefault="004326E9" w:rsidP="004326E9">
      <w:pPr>
        <w:pStyle w:val="Sarakstarindkopa"/>
        <w:numPr>
          <w:ilvl w:val="1"/>
          <w:numId w:val="35"/>
        </w:numPr>
        <w:ind w:left="567" w:hanging="567"/>
        <w:jc w:val="both"/>
        <w:rPr>
          <w:rFonts w:ascii="Arial" w:hAnsi="Arial" w:cs="Arial"/>
          <w:sz w:val="20"/>
          <w:szCs w:val="20"/>
          <w:lang w:val="lv-LV"/>
        </w:rPr>
      </w:pPr>
      <w:r w:rsidRPr="004326E9">
        <w:rPr>
          <w:rFonts w:ascii="Arial" w:hAnsi="Arial" w:cs="Arial"/>
          <w:sz w:val="20"/>
          <w:szCs w:val="20"/>
          <w:lang w:val="lv-LV"/>
        </w:rPr>
        <w:t xml:space="preserve">Visus strīdus un domstarpības, kas var rasties no šī Līguma vai sakarā ar šo Līgumu, risina pusēm vienojoties sarunu ceļā. </w:t>
      </w:r>
      <w:r w:rsidRPr="004326E9">
        <w:rPr>
          <w:rFonts w:ascii="Arial" w:hAnsi="Arial" w:cs="Arial"/>
          <w:bCs/>
          <w:sz w:val="20"/>
          <w:szCs w:val="20"/>
          <w:lang w:val="lv-LV"/>
        </w:rPr>
        <w:t xml:space="preserve">Ja pēc 14 (četrpadsmit) kalendāra dienām </w:t>
      </w:r>
      <w:r w:rsidRPr="004326E9">
        <w:rPr>
          <w:rFonts w:ascii="Arial" w:hAnsi="Arial" w:cs="Arial"/>
          <w:sz w:val="20"/>
          <w:szCs w:val="20"/>
          <w:lang w:val="lv-LV"/>
        </w:rPr>
        <w:t xml:space="preserve">vienošanās netiek panākta, strīdus nodod izskatīšanai Latvijas Republikas tiesai pēc piekritības. No Līguma izrietošās saistības apspriežamas saskaņā ar Latvijas Republikas </w:t>
      </w:r>
      <w:r w:rsidR="006C519D">
        <w:rPr>
          <w:rFonts w:ascii="Arial" w:hAnsi="Arial" w:cs="Arial"/>
          <w:sz w:val="20"/>
          <w:szCs w:val="20"/>
          <w:lang w:val="lv-LV"/>
        </w:rPr>
        <w:t>tiesību</w:t>
      </w:r>
      <w:r w:rsidRPr="004326E9">
        <w:rPr>
          <w:rFonts w:ascii="Arial" w:hAnsi="Arial" w:cs="Arial"/>
          <w:sz w:val="20"/>
          <w:szCs w:val="20"/>
          <w:lang w:val="lv-LV"/>
        </w:rPr>
        <w:t xml:space="preserve"> aktiem.</w:t>
      </w:r>
    </w:p>
    <w:p w14:paraId="65FFFCE7" w14:textId="77777777" w:rsidR="004326E9" w:rsidRPr="004326E9" w:rsidRDefault="004326E9" w:rsidP="004326E9">
      <w:pPr>
        <w:numPr>
          <w:ilvl w:val="1"/>
          <w:numId w:val="35"/>
        </w:numPr>
        <w:ind w:left="567" w:right="28" w:hanging="567"/>
        <w:contextualSpacing/>
        <w:jc w:val="both"/>
        <w:rPr>
          <w:rFonts w:ascii="Arial" w:hAnsi="Arial" w:cs="Arial"/>
          <w:sz w:val="20"/>
          <w:szCs w:val="20"/>
          <w:lang w:val="lv-LV"/>
        </w:rPr>
      </w:pPr>
      <w:r w:rsidRPr="004326E9">
        <w:rPr>
          <w:rFonts w:ascii="Arial" w:hAnsi="Arial" w:cs="Arial"/>
          <w:sz w:val="20"/>
          <w:szCs w:val="20"/>
          <w:lang w:val="lv-LV"/>
        </w:rPr>
        <w:t xml:space="preserve">Līgums ir noformēts uz __ (___) lapām kopā ar __ (___) pielikumiem un parakstīts </w:t>
      </w:r>
      <w:r w:rsidRPr="004326E9">
        <w:rPr>
          <w:rFonts w:ascii="Arial" w:hAnsi="Arial" w:cs="Arial"/>
          <w:i/>
          <w:iCs/>
          <w:color w:val="7F7F7F" w:themeColor="text1" w:themeTint="80"/>
          <w:sz w:val="20"/>
          <w:szCs w:val="20"/>
          <w:lang w:val="lv-LV"/>
        </w:rPr>
        <w:t xml:space="preserve">[ja līgums tiek parakstīts papīra formātā, piemērojams:] </w:t>
      </w:r>
      <w:r w:rsidRPr="004326E9">
        <w:rPr>
          <w:rFonts w:ascii="Arial" w:hAnsi="Arial" w:cs="Arial"/>
          <w:color w:val="7F7F7F" w:themeColor="text1" w:themeTint="80"/>
          <w:sz w:val="20"/>
          <w:szCs w:val="20"/>
          <w:lang w:val="lv-LV"/>
        </w:rPr>
        <w:t xml:space="preserve">latviešu valodā </w:t>
      </w:r>
      <w:r w:rsidRPr="004326E9">
        <w:rPr>
          <w:rFonts w:ascii="Arial" w:hAnsi="Arial" w:cs="Arial"/>
          <w:sz w:val="20"/>
          <w:szCs w:val="20"/>
          <w:lang w:val="lv-LV"/>
        </w:rPr>
        <w:t xml:space="preserve">2 (divos) vienādos eksemplāros, no kuriem viens nodots - </w:t>
      </w:r>
      <w:r w:rsidRPr="004326E9">
        <w:rPr>
          <w:rFonts w:ascii="Arial" w:hAnsi="Arial" w:cs="Arial"/>
          <w:i/>
          <w:iCs/>
          <w:sz w:val="20"/>
          <w:szCs w:val="20"/>
          <w:lang w:val="lv-LV"/>
        </w:rPr>
        <w:t>Pasūtītājam</w:t>
      </w:r>
      <w:r w:rsidRPr="004326E9">
        <w:rPr>
          <w:rFonts w:ascii="Arial" w:hAnsi="Arial" w:cs="Arial"/>
          <w:sz w:val="20"/>
          <w:szCs w:val="20"/>
          <w:lang w:val="lv-LV"/>
        </w:rPr>
        <w:t xml:space="preserve">, otrs - </w:t>
      </w:r>
      <w:r w:rsidRPr="004326E9">
        <w:rPr>
          <w:rFonts w:ascii="Arial" w:hAnsi="Arial" w:cs="Arial"/>
          <w:i/>
          <w:iCs/>
          <w:sz w:val="20"/>
          <w:szCs w:val="20"/>
          <w:lang w:val="lv-LV"/>
        </w:rPr>
        <w:t>Izpildītājam,</w:t>
      </w:r>
      <w:r w:rsidRPr="004326E9">
        <w:rPr>
          <w:rFonts w:ascii="Arial" w:hAnsi="Arial" w:cs="Arial"/>
          <w:sz w:val="20"/>
          <w:szCs w:val="20"/>
          <w:lang w:val="lv-LV"/>
        </w:rPr>
        <w:t xml:space="preserve"> abiem Līguma eksemplāriem ir vienāds juridisks spēks.</w:t>
      </w:r>
    </w:p>
    <w:p w14:paraId="28961AFD" w14:textId="77777777" w:rsidR="004326E9" w:rsidRPr="004326E9" w:rsidRDefault="004326E9" w:rsidP="004326E9">
      <w:pPr>
        <w:pStyle w:val="Sarakstarindkopa"/>
        <w:ind w:left="567"/>
        <w:jc w:val="both"/>
        <w:rPr>
          <w:rFonts w:ascii="Arial" w:hAnsi="Arial" w:cs="Arial"/>
          <w:sz w:val="20"/>
          <w:szCs w:val="20"/>
          <w:lang w:val="lv-LV"/>
        </w:rPr>
      </w:pPr>
      <w:r w:rsidRPr="004326E9">
        <w:rPr>
          <w:rFonts w:ascii="Arial" w:hAnsi="Arial" w:cs="Arial"/>
          <w:i/>
          <w:iCs/>
          <w:color w:val="7F7F7F" w:themeColor="text1" w:themeTint="80"/>
          <w:sz w:val="20"/>
          <w:szCs w:val="20"/>
          <w:lang w:val="lv-LV"/>
        </w:rPr>
        <w:t>[ja līgums tiek parakstīs e-</w:t>
      </w:r>
      <w:proofErr w:type="spellStart"/>
      <w:r w:rsidRPr="004326E9">
        <w:rPr>
          <w:rFonts w:ascii="Arial" w:hAnsi="Arial" w:cs="Arial"/>
          <w:i/>
          <w:iCs/>
          <w:color w:val="7F7F7F" w:themeColor="text1" w:themeTint="80"/>
          <w:sz w:val="20"/>
          <w:szCs w:val="20"/>
          <w:lang w:val="lv-LV"/>
        </w:rPr>
        <w:t>doc.formātā</w:t>
      </w:r>
      <w:proofErr w:type="spellEnd"/>
      <w:r w:rsidRPr="004326E9">
        <w:rPr>
          <w:rFonts w:ascii="Arial" w:hAnsi="Arial" w:cs="Arial"/>
          <w:i/>
          <w:iCs/>
          <w:color w:val="7F7F7F" w:themeColor="text1" w:themeTint="80"/>
          <w:sz w:val="20"/>
          <w:szCs w:val="20"/>
          <w:lang w:val="lv-LV"/>
        </w:rPr>
        <w:t xml:space="preserve">, piemērojams:] </w:t>
      </w:r>
      <w:r w:rsidRPr="004326E9">
        <w:rPr>
          <w:rFonts w:ascii="Arial" w:hAnsi="Arial" w:cs="Arial"/>
          <w:sz w:val="20"/>
          <w:szCs w:val="20"/>
          <w:lang w:val="lv-LV"/>
        </w:rPr>
        <w:t>ar drošu elektronisku parakstu, kas satur laika zīmogu</w:t>
      </w:r>
      <w:r w:rsidRPr="004326E9">
        <w:rPr>
          <w:rFonts w:ascii="Arial" w:hAnsi="Arial" w:cs="Arial"/>
          <w:sz w:val="20"/>
          <w:szCs w:val="20"/>
          <w:lang w:val="lv-LV" w:eastAsia="lv-LV"/>
        </w:rPr>
        <w:t xml:space="preserve">. Līguma </w:t>
      </w:r>
      <w:r w:rsidRPr="004326E9">
        <w:rPr>
          <w:rFonts w:ascii="Arial" w:hAnsi="Arial" w:cs="Arial"/>
          <w:sz w:val="20"/>
          <w:szCs w:val="20"/>
          <w:lang w:val="lv-LV"/>
        </w:rPr>
        <w:t>parakstīšanas datums ir pēdējā pievienotā droša elektroniskā paraksta un tā laika zīmoga datums.</w:t>
      </w:r>
    </w:p>
    <w:p w14:paraId="2196130F" w14:textId="77777777" w:rsidR="004326E9" w:rsidRPr="005F7F24" w:rsidRDefault="004326E9" w:rsidP="004326E9">
      <w:pPr>
        <w:jc w:val="both"/>
        <w:rPr>
          <w:rFonts w:ascii="Arial" w:hAnsi="Arial" w:cs="Arial"/>
          <w:sz w:val="16"/>
          <w:szCs w:val="16"/>
          <w:lang w:val="lv-LV"/>
        </w:rPr>
      </w:pPr>
    </w:p>
    <w:p w14:paraId="1565F44D" w14:textId="77777777" w:rsidR="004326E9" w:rsidRPr="004326E9" w:rsidRDefault="004326E9" w:rsidP="004326E9">
      <w:pPr>
        <w:pStyle w:val="Sarakstarindkopa"/>
        <w:numPr>
          <w:ilvl w:val="0"/>
          <w:numId w:val="35"/>
        </w:numPr>
        <w:jc w:val="center"/>
        <w:rPr>
          <w:rFonts w:ascii="Arial" w:hAnsi="Arial" w:cs="Arial"/>
          <w:b/>
          <w:bCs/>
          <w:sz w:val="20"/>
          <w:szCs w:val="20"/>
          <w:lang w:val="lv-LV"/>
        </w:rPr>
      </w:pPr>
      <w:r w:rsidRPr="004326E9">
        <w:rPr>
          <w:rFonts w:ascii="Arial" w:hAnsi="Arial" w:cs="Arial"/>
          <w:b/>
          <w:sz w:val="20"/>
          <w:szCs w:val="20"/>
          <w:lang w:val="lv-LV"/>
        </w:rPr>
        <w:t>Pušu rekvizīti</w:t>
      </w:r>
    </w:p>
    <w:p w14:paraId="0359FD40" w14:textId="77777777" w:rsidR="004326E9" w:rsidRPr="005F7F24" w:rsidRDefault="004326E9" w:rsidP="004326E9">
      <w:pPr>
        <w:pStyle w:val="Sarakstarindkopa"/>
        <w:ind w:left="360"/>
        <w:rPr>
          <w:rFonts w:ascii="Arial" w:hAnsi="Arial" w:cs="Arial"/>
          <w:b/>
          <w:bCs/>
          <w:sz w:val="16"/>
          <w:szCs w:val="16"/>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4326E9" w:rsidRPr="004326E9" w14:paraId="5162C07B" w14:textId="77777777" w:rsidTr="00AB4A0A">
        <w:tc>
          <w:tcPr>
            <w:tcW w:w="4253" w:type="dxa"/>
            <w:hideMark/>
          </w:tcPr>
          <w:p w14:paraId="2E553A78" w14:textId="77777777" w:rsidR="004326E9" w:rsidRPr="004326E9" w:rsidRDefault="004326E9" w:rsidP="00AB4A0A">
            <w:pPr>
              <w:rPr>
                <w:rFonts w:ascii="Arial" w:hAnsi="Arial" w:cs="Arial"/>
                <w:b/>
                <w:bCs/>
                <w:sz w:val="20"/>
                <w:szCs w:val="20"/>
                <w:lang w:val="lv-LV"/>
              </w:rPr>
            </w:pPr>
            <w:r w:rsidRPr="004326E9">
              <w:rPr>
                <w:rFonts w:ascii="Arial" w:hAnsi="Arial" w:cs="Arial"/>
                <w:b/>
                <w:caps/>
                <w:sz w:val="20"/>
                <w:szCs w:val="20"/>
                <w:lang w:val="lv-LV"/>
              </w:rPr>
              <w:t>PASŪTĪTĀJS:</w:t>
            </w:r>
          </w:p>
        </w:tc>
        <w:tc>
          <w:tcPr>
            <w:tcW w:w="589" w:type="dxa"/>
          </w:tcPr>
          <w:p w14:paraId="16B0EC9B" w14:textId="77777777" w:rsidR="004326E9" w:rsidRPr="004326E9" w:rsidRDefault="004326E9" w:rsidP="00AB4A0A">
            <w:pPr>
              <w:rPr>
                <w:rFonts w:ascii="Arial" w:hAnsi="Arial" w:cs="Arial"/>
                <w:b/>
                <w:caps/>
                <w:sz w:val="20"/>
                <w:szCs w:val="20"/>
                <w:lang w:val="lv-LV"/>
              </w:rPr>
            </w:pPr>
          </w:p>
        </w:tc>
        <w:tc>
          <w:tcPr>
            <w:tcW w:w="4372" w:type="dxa"/>
            <w:hideMark/>
          </w:tcPr>
          <w:p w14:paraId="1C71B613" w14:textId="77777777" w:rsidR="004326E9" w:rsidRPr="004326E9" w:rsidRDefault="004326E9" w:rsidP="00AB4A0A">
            <w:pPr>
              <w:rPr>
                <w:rFonts w:ascii="Arial" w:hAnsi="Arial" w:cs="Arial"/>
                <w:b/>
                <w:bCs/>
                <w:sz w:val="20"/>
                <w:szCs w:val="20"/>
                <w:lang w:val="lv-LV"/>
              </w:rPr>
            </w:pPr>
            <w:r w:rsidRPr="004326E9">
              <w:rPr>
                <w:rFonts w:ascii="Arial" w:hAnsi="Arial" w:cs="Arial"/>
                <w:b/>
                <w:caps/>
                <w:sz w:val="20"/>
                <w:szCs w:val="20"/>
                <w:lang w:val="lv-LV"/>
              </w:rPr>
              <w:t>IZPILDĪTĀJS:</w:t>
            </w:r>
          </w:p>
        </w:tc>
      </w:tr>
      <w:tr w:rsidR="004326E9" w:rsidRPr="004326E9" w14:paraId="1939A7CE" w14:textId="77777777" w:rsidTr="00AB4A0A">
        <w:tc>
          <w:tcPr>
            <w:tcW w:w="4253" w:type="dxa"/>
            <w:hideMark/>
          </w:tcPr>
          <w:p w14:paraId="547F16C2" w14:textId="77777777" w:rsidR="004326E9" w:rsidRPr="004326E9" w:rsidRDefault="004326E9" w:rsidP="00AB4A0A">
            <w:pPr>
              <w:rPr>
                <w:rFonts w:ascii="Arial" w:hAnsi="Arial" w:cs="Arial"/>
                <w:b/>
                <w:bCs/>
                <w:sz w:val="20"/>
                <w:szCs w:val="20"/>
                <w:lang w:val="lv-LV"/>
              </w:rPr>
            </w:pPr>
            <w:r w:rsidRPr="004326E9">
              <w:rPr>
                <w:rFonts w:ascii="Arial" w:hAnsi="Arial" w:cs="Arial"/>
                <w:bCs/>
                <w:i/>
                <w:iCs/>
                <w:sz w:val="20"/>
                <w:szCs w:val="20"/>
                <w:lang w:val="lv-LV"/>
              </w:rPr>
              <w:t>Rekvizīti tiks norādīti pirms līguma parakstīšanas (…)</w:t>
            </w:r>
          </w:p>
        </w:tc>
        <w:tc>
          <w:tcPr>
            <w:tcW w:w="589" w:type="dxa"/>
          </w:tcPr>
          <w:p w14:paraId="2A98F5C8" w14:textId="77777777" w:rsidR="004326E9" w:rsidRPr="004326E9" w:rsidRDefault="004326E9" w:rsidP="00AB4A0A">
            <w:pPr>
              <w:tabs>
                <w:tab w:val="left" w:pos="709"/>
              </w:tabs>
              <w:jc w:val="both"/>
              <w:rPr>
                <w:rFonts w:ascii="Arial" w:hAnsi="Arial" w:cs="Arial"/>
                <w:i/>
                <w:iCs/>
                <w:sz w:val="20"/>
                <w:szCs w:val="20"/>
                <w:lang w:val="lv-LV"/>
              </w:rPr>
            </w:pPr>
          </w:p>
        </w:tc>
        <w:tc>
          <w:tcPr>
            <w:tcW w:w="4372" w:type="dxa"/>
            <w:hideMark/>
          </w:tcPr>
          <w:p w14:paraId="4919C34F" w14:textId="77777777" w:rsidR="004326E9" w:rsidRPr="004326E9" w:rsidRDefault="004326E9" w:rsidP="00AB4A0A">
            <w:pPr>
              <w:tabs>
                <w:tab w:val="left" w:pos="709"/>
              </w:tabs>
              <w:jc w:val="both"/>
              <w:rPr>
                <w:rFonts w:ascii="Arial" w:hAnsi="Arial" w:cs="Arial"/>
                <w:i/>
                <w:iCs/>
                <w:sz w:val="20"/>
                <w:szCs w:val="20"/>
                <w:lang w:val="lv-LV"/>
              </w:rPr>
            </w:pPr>
            <w:r w:rsidRPr="004326E9">
              <w:rPr>
                <w:rFonts w:ascii="Arial" w:hAnsi="Arial" w:cs="Arial"/>
                <w:i/>
                <w:iCs/>
                <w:sz w:val="20"/>
                <w:szCs w:val="20"/>
                <w:lang w:val="lv-LV"/>
              </w:rPr>
              <w:t>(Rekvizīti tiks norādīti atbilstoši izvēlētā pretendenta sniegtajai informācijai)</w:t>
            </w:r>
          </w:p>
          <w:p w14:paraId="7C669CBD" w14:textId="77777777" w:rsidR="004326E9" w:rsidRPr="004326E9" w:rsidRDefault="004326E9" w:rsidP="00AB4A0A">
            <w:pPr>
              <w:tabs>
                <w:tab w:val="left" w:pos="709"/>
              </w:tabs>
              <w:jc w:val="both"/>
              <w:rPr>
                <w:rFonts w:ascii="Arial" w:hAnsi="Arial" w:cs="Arial"/>
                <w:sz w:val="20"/>
                <w:szCs w:val="20"/>
                <w:lang w:val="lv-LV"/>
              </w:rPr>
            </w:pPr>
            <w:r w:rsidRPr="004326E9">
              <w:rPr>
                <w:rFonts w:ascii="Arial" w:hAnsi="Arial" w:cs="Arial"/>
                <w:sz w:val="20"/>
                <w:szCs w:val="20"/>
                <w:lang w:val="lv-LV"/>
              </w:rPr>
              <w:t>Adrese:</w:t>
            </w:r>
          </w:p>
          <w:p w14:paraId="07980636" w14:textId="77777777" w:rsidR="004326E9" w:rsidRPr="004326E9" w:rsidRDefault="004326E9" w:rsidP="00AB4A0A">
            <w:pPr>
              <w:tabs>
                <w:tab w:val="left" w:pos="709"/>
              </w:tabs>
              <w:jc w:val="both"/>
              <w:rPr>
                <w:rFonts w:ascii="Arial" w:hAnsi="Arial" w:cs="Arial"/>
                <w:sz w:val="20"/>
                <w:szCs w:val="20"/>
                <w:lang w:val="lv-LV"/>
              </w:rPr>
            </w:pPr>
            <w:proofErr w:type="spellStart"/>
            <w:r w:rsidRPr="004326E9">
              <w:rPr>
                <w:rFonts w:ascii="Arial" w:hAnsi="Arial" w:cs="Arial"/>
                <w:sz w:val="20"/>
                <w:szCs w:val="20"/>
                <w:lang w:val="lv-LV"/>
              </w:rPr>
              <w:t>Reģ.Nr</w:t>
            </w:r>
            <w:proofErr w:type="spellEnd"/>
            <w:r w:rsidRPr="004326E9">
              <w:rPr>
                <w:rFonts w:ascii="Arial" w:hAnsi="Arial" w:cs="Arial"/>
                <w:sz w:val="20"/>
                <w:szCs w:val="20"/>
                <w:lang w:val="lv-LV"/>
              </w:rPr>
              <w:t>.:</w:t>
            </w:r>
          </w:p>
          <w:p w14:paraId="6E32E95B" w14:textId="77777777" w:rsidR="004326E9" w:rsidRPr="004326E9" w:rsidRDefault="004326E9" w:rsidP="00AB4A0A">
            <w:pPr>
              <w:tabs>
                <w:tab w:val="left" w:pos="709"/>
              </w:tabs>
              <w:jc w:val="both"/>
              <w:rPr>
                <w:rFonts w:ascii="Arial" w:hAnsi="Arial" w:cs="Arial"/>
                <w:sz w:val="20"/>
                <w:szCs w:val="20"/>
                <w:lang w:val="lv-LV"/>
              </w:rPr>
            </w:pPr>
            <w:r w:rsidRPr="004326E9">
              <w:rPr>
                <w:rFonts w:ascii="Arial" w:hAnsi="Arial" w:cs="Arial"/>
                <w:sz w:val="20"/>
                <w:szCs w:val="20"/>
                <w:lang w:val="lv-LV"/>
              </w:rPr>
              <w:t>Tālr., fakss:</w:t>
            </w:r>
          </w:p>
          <w:p w14:paraId="322F3A8D" w14:textId="77777777" w:rsidR="004326E9" w:rsidRPr="004326E9" w:rsidRDefault="004326E9" w:rsidP="00AB4A0A">
            <w:pPr>
              <w:tabs>
                <w:tab w:val="left" w:pos="709"/>
              </w:tabs>
              <w:jc w:val="both"/>
              <w:rPr>
                <w:rFonts w:ascii="Arial" w:hAnsi="Arial" w:cs="Arial"/>
                <w:sz w:val="20"/>
                <w:szCs w:val="20"/>
                <w:lang w:val="lv-LV"/>
              </w:rPr>
            </w:pPr>
            <w:r w:rsidRPr="004326E9">
              <w:rPr>
                <w:rFonts w:ascii="Arial" w:hAnsi="Arial" w:cs="Arial"/>
                <w:sz w:val="20"/>
                <w:szCs w:val="20"/>
                <w:lang w:val="lv-LV"/>
              </w:rPr>
              <w:t>Bankas nosaukums:</w:t>
            </w:r>
          </w:p>
          <w:p w14:paraId="58E5FBAD" w14:textId="77777777" w:rsidR="004326E9" w:rsidRPr="004326E9" w:rsidRDefault="004326E9" w:rsidP="00AB4A0A">
            <w:pPr>
              <w:tabs>
                <w:tab w:val="left" w:pos="709"/>
              </w:tabs>
              <w:jc w:val="both"/>
              <w:rPr>
                <w:rFonts w:ascii="Arial" w:hAnsi="Arial" w:cs="Arial"/>
                <w:sz w:val="20"/>
                <w:szCs w:val="20"/>
                <w:lang w:val="lv-LV"/>
              </w:rPr>
            </w:pPr>
            <w:r w:rsidRPr="004326E9">
              <w:rPr>
                <w:rFonts w:ascii="Arial" w:hAnsi="Arial" w:cs="Arial"/>
                <w:sz w:val="20"/>
                <w:szCs w:val="20"/>
                <w:lang w:val="lv-LV"/>
              </w:rPr>
              <w:t>Bankas kods:</w:t>
            </w:r>
          </w:p>
          <w:p w14:paraId="09F50E7E" w14:textId="77777777" w:rsidR="004326E9" w:rsidRPr="004326E9" w:rsidRDefault="004326E9" w:rsidP="00AB4A0A">
            <w:pPr>
              <w:rPr>
                <w:rFonts w:ascii="Arial" w:hAnsi="Arial" w:cs="Arial"/>
                <w:b/>
                <w:bCs/>
                <w:sz w:val="20"/>
                <w:szCs w:val="20"/>
                <w:lang w:val="lv-LV"/>
              </w:rPr>
            </w:pPr>
            <w:r w:rsidRPr="004326E9">
              <w:rPr>
                <w:rFonts w:ascii="Arial" w:hAnsi="Arial" w:cs="Arial"/>
                <w:sz w:val="20"/>
                <w:szCs w:val="20"/>
                <w:lang w:val="lv-LV"/>
              </w:rPr>
              <w:lastRenderedPageBreak/>
              <w:t>Banka konta Nr.:</w:t>
            </w:r>
          </w:p>
        </w:tc>
      </w:tr>
      <w:tr w:rsidR="004326E9" w:rsidRPr="004326E9" w14:paraId="34A83960" w14:textId="77777777" w:rsidTr="00AB4A0A">
        <w:tc>
          <w:tcPr>
            <w:tcW w:w="4253" w:type="dxa"/>
            <w:hideMark/>
          </w:tcPr>
          <w:p w14:paraId="53E74DDF" w14:textId="77777777" w:rsidR="004326E9" w:rsidRPr="004326E9" w:rsidRDefault="004326E9" w:rsidP="00AB4A0A">
            <w:pPr>
              <w:rPr>
                <w:rFonts w:ascii="Arial" w:hAnsi="Arial" w:cs="Arial"/>
                <w:b/>
                <w:bCs/>
                <w:i/>
                <w:iCs/>
                <w:sz w:val="20"/>
                <w:szCs w:val="20"/>
                <w:lang w:val="lv-LV"/>
              </w:rPr>
            </w:pPr>
            <w:r w:rsidRPr="004326E9">
              <w:rPr>
                <w:rFonts w:ascii="Arial" w:hAnsi="Arial" w:cs="Arial"/>
                <w:b/>
                <w:bCs/>
                <w:i/>
                <w:iCs/>
                <w:sz w:val="20"/>
                <w:szCs w:val="20"/>
                <w:lang w:val="lv-LV"/>
              </w:rPr>
              <w:lastRenderedPageBreak/>
              <w:t>Kontaktinformācija:</w:t>
            </w:r>
          </w:p>
          <w:p w14:paraId="6BA33B27" w14:textId="77777777" w:rsidR="004326E9" w:rsidRPr="004326E9" w:rsidRDefault="004326E9" w:rsidP="00AB4A0A">
            <w:pPr>
              <w:rPr>
                <w:rFonts w:ascii="Arial" w:hAnsi="Arial" w:cs="Arial"/>
                <w:b/>
                <w:bCs/>
                <w:i/>
                <w:iCs/>
                <w:sz w:val="20"/>
                <w:szCs w:val="20"/>
                <w:lang w:val="lv-LV"/>
              </w:rPr>
            </w:pPr>
            <w:r w:rsidRPr="004326E9">
              <w:rPr>
                <w:rFonts w:ascii="Arial" w:hAnsi="Arial" w:cs="Arial"/>
                <w:i/>
                <w:iCs/>
                <w:sz w:val="20"/>
                <w:szCs w:val="20"/>
                <w:lang w:val="lv-LV"/>
              </w:rPr>
              <w:t>(Kontaktinformācija tika norādīta pirms līguma noslēgšanas)</w:t>
            </w:r>
          </w:p>
        </w:tc>
        <w:tc>
          <w:tcPr>
            <w:tcW w:w="589" w:type="dxa"/>
          </w:tcPr>
          <w:p w14:paraId="70212A85" w14:textId="77777777" w:rsidR="004326E9" w:rsidRPr="004326E9" w:rsidRDefault="004326E9" w:rsidP="00AB4A0A">
            <w:pPr>
              <w:rPr>
                <w:rFonts w:ascii="Arial" w:hAnsi="Arial" w:cs="Arial"/>
                <w:b/>
                <w:bCs/>
                <w:sz w:val="20"/>
                <w:szCs w:val="20"/>
                <w:lang w:val="lv-LV"/>
              </w:rPr>
            </w:pPr>
          </w:p>
        </w:tc>
        <w:tc>
          <w:tcPr>
            <w:tcW w:w="4372" w:type="dxa"/>
          </w:tcPr>
          <w:p w14:paraId="43692B20" w14:textId="77777777" w:rsidR="004326E9" w:rsidRPr="004326E9" w:rsidRDefault="004326E9" w:rsidP="00AB4A0A">
            <w:pPr>
              <w:rPr>
                <w:rFonts w:ascii="Arial" w:hAnsi="Arial" w:cs="Arial"/>
                <w:b/>
                <w:bCs/>
                <w:sz w:val="20"/>
                <w:szCs w:val="20"/>
                <w:lang w:val="lv-LV"/>
              </w:rPr>
            </w:pPr>
          </w:p>
        </w:tc>
      </w:tr>
      <w:tr w:rsidR="004326E9" w:rsidRPr="004326E9" w14:paraId="45B930F4" w14:textId="77777777" w:rsidTr="00AB4A0A">
        <w:tc>
          <w:tcPr>
            <w:tcW w:w="4253" w:type="dxa"/>
            <w:tcBorders>
              <w:top w:val="nil"/>
              <w:left w:val="nil"/>
              <w:bottom w:val="single" w:sz="4" w:space="0" w:color="auto"/>
              <w:right w:val="nil"/>
            </w:tcBorders>
          </w:tcPr>
          <w:p w14:paraId="34ADEE0B" w14:textId="77777777" w:rsidR="004326E9" w:rsidRPr="005F7F24" w:rsidRDefault="004326E9" w:rsidP="00AB4A0A">
            <w:pPr>
              <w:rPr>
                <w:rFonts w:ascii="Arial" w:hAnsi="Arial" w:cs="Arial"/>
                <w:b/>
                <w:bCs/>
                <w:sz w:val="16"/>
                <w:szCs w:val="16"/>
                <w:lang w:val="lv-LV"/>
              </w:rPr>
            </w:pPr>
          </w:p>
          <w:p w14:paraId="0F91F17E" w14:textId="77777777" w:rsidR="004326E9" w:rsidRPr="004326E9" w:rsidRDefault="004326E9" w:rsidP="00AB4A0A">
            <w:pPr>
              <w:rPr>
                <w:rFonts w:ascii="Arial" w:hAnsi="Arial" w:cs="Arial"/>
                <w:i/>
                <w:iCs/>
                <w:sz w:val="20"/>
                <w:szCs w:val="20"/>
                <w:lang w:val="lv-LV"/>
              </w:rPr>
            </w:pPr>
            <w:r w:rsidRPr="004326E9">
              <w:rPr>
                <w:rFonts w:ascii="Arial" w:hAnsi="Arial" w:cs="Arial"/>
                <w:i/>
                <w:iCs/>
                <w:sz w:val="20"/>
                <w:szCs w:val="20"/>
                <w:lang w:val="lv-LV"/>
              </w:rPr>
              <w:t>&lt;Paraksts&gt;</w:t>
            </w:r>
          </w:p>
        </w:tc>
        <w:tc>
          <w:tcPr>
            <w:tcW w:w="589" w:type="dxa"/>
          </w:tcPr>
          <w:p w14:paraId="6CEA2BEA" w14:textId="77777777" w:rsidR="004326E9" w:rsidRPr="004326E9" w:rsidRDefault="004326E9" w:rsidP="00AB4A0A">
            <w:pPr>
              <w:rPr>
                <w:rFonts w:ascii="Arial" w:hAnsi="Arial" w:cs="Arial"/>
                <w:i/>
                <w:iCs/>
                <w:sz w:val="20"/>
                <w:szCs w:val="20"/>
                <w:lang w:val="lv-LV"/>
              </w:rPr>
            </w:pPr>
          </w:p>
        </w:tc>
        <w:tc>
          <w:tcPr>
            <w:tcW w:w="4372" w:type="dxa"/>
            <w:tcBorders>
              <w:top w:val="nil"/>
              <w:left w:val="nil"/>
              <w:bottom w:val="single" w:sz="4" w:space="0" w:color="auto"/>
              <w:right w:val="nil"/>
            </w:tcBorders>
          </w:tcPr>
          <w:p w14:paraId="6EA3923C" w14:textId="77777777" w:rsidR="004326E9" w:rsidRPr="004326E9" w:rsidRDefault="004326E9" w:rsidP="00AB4A0A">
            <w:pPr>
              <w:rPr>
                <w:rFonts w:ascii="Arial" w:hAnsi="Arial" w:cs="Arial"/>
                <w:i/>
                <w:iCs/>
                <w:sz w:val="20"/>
                <w:szCs w:val="20"/>
                <w:lang w:val="lv-LV"/>
              </w:rPr>
            </w:pPr>
          </w:p>
          <w:p w14:paraId="142E0D19" w14:textId="77777777" w:rsidR="004326E9" w:rsidRPr="004326E9" w:rsidRDefault="004326E9" w:rsidP="00AB4A0A">
            <w:pPr>
              <w:rPr>
                <w:rFonts w:ascii="Arial" w:hAnsi="Arial" w:cs="Arial"/>
                <w:b/>
                <w:bCs/>
                <w:sz w:val="20"/>
                <w:szCs w:val="20"/>
                <w:lang w:val="lv-LV"/>
              </w:rPr>
            </w:pPr>
            <w:r w:rsidRPr="004326E9">
              <w:rPr>
                <w:rFonts w:ascii="Arial" w:hAnsi="Arial" w:cs="Arial"/>
                <w:i/>
                <w:iCs/>
                <w:sz w:val="20"/>
                <w:szCs w:val="20"/>
                <w:lang w:val="lv-LV"/>
              </w:rPr>
              <w:t>&lt;Paraksts&gt;</w:t>
            </w:r>
          </w:p>
        </w:tc>
      </w:tr>
      <w:tr w:rsidR="004326E9" w:rsidRPr="004326E9" w14:paraId="0BA6D9E3" w14:textId="77777777" w:rsidTr="00AB4A0A">
        <w:tc>
          <w:tcPr>
            <w:tcW w:w="4253" w:type="dxa"/>
            <w:tcBorders>
              <w:top w:val="single" w:sz="4" w:space="0" w:color="auto"/>
              <w:left w:val="nil"/>
              <w:bottom w:val="nil"/>
              <w:right w:val="nil"/>
            </w:tcBorders>
            <w:hideMark/>
          </w:tcPr>
          <w:p w14:paraId="6C97D54F" w14:textId="77777777" w:rsidR="004326E9" w:rsidRPr="004326E9" w:rsidRDefault="004326E9" w:rsidP="00AB4A0A">
            <w:pPr>
              <w:rPr>
                <w:rFonts w:ascii="Arial" w:hAnsi="Arial" w:cs="Arial"/>
                <w:i/>
                <w:iCs/>
                <w:sz w:val="20"/>
                <w:szCs w:val="20"/>
                <w:lang w:val="lv-LV"/>
              </w:rPr>
            </w:pPr>
            <w:r w:rsidRPr="004326E9">
              <w:rPr>
                <w:rFonts w:ascii="Arial" w:hAnsi="Arial" w:cs="Arial"/>
                <w:i/>
                <w:iCs/>
                <w:sz w:val="20"/>
                <w:szCs w:val="20"/>
                <w:lang w:val="lv-LV"/>
              </w:rPr>
              <w:t>(Paraksta atšifrējums: vārds, uzvārds, amats)</w:t>
            </w:r>
          </w:p>
        </w:tc>
        <w:tc>
          <w:tcPr>
            <w:tcW w:w="589" w:type="dxa"/>
          </w:tcPr>
          <w:p w14:paraId="17DF1B48" w14:textId="77777777" w:rsidR="004326E9" w:rsidRPr="004326E9" w:rsidRDefault="004326E9" w:rsidP="00AB4A0A">
            <w:pPr>
              <w:rPr>
                <w:rFonts w:ascii="Arial" w:hAnsi="Arial" w:cs="Arial"/>
                <w:i/>
                <w:iCs/>
                <w:sz w:val="20"/>
                <w:szCs w:val="20"/>
                <w:lang w:val="lv-LV"/>
              </w:rPr>
            </w:pPr>
          </w:p>
        </w:tc>
        <w:tc>
          <w:tcPr>
            <w:tcW w:w="4372" w:type="dxa"/>
            <w:tcBorders>
              <w:top w:val="single" w:sz="4" w:space="0" w:color="auto"/>
              <w:left w:val="nil"/>
              <w:bottom w:val="nil"/>
              <w:right w:val="nil"/>
            </w:tcBorders>
            <w:hideMark/>
          </w:tcPr>
          <w:p w14:paraId="65265C11" w14:textId="77777777" w:rsidR="004326E9" w:rsidRPr="004326E9" w:rsidRDefault="004326E9" w:rsidP="00AB4A0A">
            <w:pPr>
              <w:rPr>
                <w:rFonts w:ascii="Arial" w:hAnsi="Arial" w:cs="Arial"/>
                <w:b/>
                <w:bCs/>
                <w:sz w:val="20"/>
                <w:szCs w:val="20"/>
                <w:lang w:val="lv-LV"/>
              </w:rPr>
            </w:pPr>
            <w:r w:rsidRPr="004326E9">
              <w:rPr>
                <w:rFonts w:ascii="Arial" w:hAnsi="Arial" w:cs="Arial"/>
                <w:i/>
                <w:iCs/>
                <w:sz w:val="20"/>
                <w:szCs w:val="20"/>
                <w:lang w:val="lv-LV"/>
              </w:rPr>
              <w:t>(Paraksta atšifrējums: vārds, uzvārds, amats)</w:t>
            </w:r>
          </w:p>
        </w:tc>
      </w:tr>
      <w:tr w:rsidR="004326E9" w:rsidRPr="004326E9" w14:paraId="1C7DB5B6" w14:textId="77777777" w:rsidTr="00AB4A0A">
        <w:tc>
          <w:tcPr>
            <w:tcW w:w="4253" w:type="dxa"/>
            <w:hideMark/>
          </w:tcPr>
          <w:p w14:paraId="1B01878C" w14:textId="73D708DE" w:rsidR="004326E9" w:rsidRPr="004326E9" w:rsidRDefault="004326E9" w:rsidP="00AB4A0A">
            <w:pPr>
              <w:rPr>
                <w:rFonts w:ascii="Arial" w:hAnsi="Arial" w:cs="Arial"/>
                <w:i/>
                <w:iCs/>
                <w:sz w:val="20"/>
                <w:szCs w:val="20"/>
                <w:lang w:val="lv-LV"/>
              </w:rPr>
            </w:pPr>
            <w:r w:rsidRPr="004326E9">
              <w:rPr>
                <w:rFonts w:ascii="Arial" w:hAnsi="Arial" w:cs="Arial"/>
                <w:i/>
                <w:iCs/>
                <w:sz w:val="20"/>
                <w:szCs w:val="20"/>
                <w:lang w:val="lv-LV"/>
              </w:rPr>
              <w:t>Datums:</w:t>
            </w:r>
            <w:r w:rsidRPr="004326E9">
              <w:rPr>
                <w:rFonts w:ascii="Arial" w:hAnsi="Arial" w:cs="Arial"/>
                <w:sz w:val="20"/>
                <w:szCs w:val="20"/>
                <w:lang w:val="lv-LV"/>
              </w:rPr>
              <w:t xml:space="preserve"> 202</w:t>
            </w:r>
            <w:r w:rsidR="005F7F24">
              <w:rPr>
                <w:rFonts w:ascii="Arial" w:hAnsi="Arial" w:cs="Arial"/>
                <w:sz w:val="20"/>
                <w:szCs w:val="20"/>
                <w:lang w:val="lv-LV"/>
              </w:rPr>
              <w:t>4</w:t>
            </w:r>
            <w:r w:rsidRPr="004326E9">
              <w:rPr>
                <w:rFonts w:ascii="Arial" w:hAnsi="Arial" w:cs="Arial"/>
                <w:sz w:val="20"/>
                <w:szCs w:val="20"/>
                <w:lang w:val="lv-LV"/>
              </w:rPr>
              <w:t>. gada “___” ___________</w:t>
            </w:r>
          </w:p>
        </w:tc>
        <w:tc>
          <w:tcPr>
            <w:tcW w:w="589" w:type="dxa"/>
          </w:tcPr>
          <w:p w14:paraId="24B9D489" w14:textId="77777777" w:rsidR="004326E9" w:rsidRPr="004326E9" w:rsidRDefault="004326E9" w:rsidP="00AB4A0A">
            <w:pPr>
              <w:rPr>
                <w:rFonts w:ascii="Arial" w:hAnsi="Arial" w:cs="Arial"/>
                <w:i/>
                <w:iCs/>
                <w:sz w:val="20"/>
                <w:szCs w:val="20"/>
                <w:lang w:val="lv-LV"/>
              </w:rPr>
            </w:pPr>
          </w:p>
        </w:tc>
        <w:tc>
          <w:tcPr>
            <w:tcW w:w="4372" w:type="dxa"/>
            <w:hideMark/>
          </w:tcPr>
          <w:p w14:paraId="081B5AF9" w14:textId="01762B20" w:rsidR="004326E9" w:rsidRPr="004326E9" w:rsidRDefault="004326E9" w:rsidP="00AB4A0A">
            <w:pPr>
              <w:rPr>
                <w:rFonts w:ascii="Arial" w:hAnsi="Arial" w:cs="Arial"/>
                <w:i/>
                <w:iCs/>
                <w:sz w:val="20"/>
                <w:szCs w:val="20"/>
                <w:lang w:val="lv-LV"/>
              </w:rPr>
            </w:pPr>
            <w:r w:rsidRPr="004326E9">
              <w:rPr>
                <w:rFonts w:ascii="Arial" w:hAnsi="Arial" w:cs="Arial"/>
                <w:i/>
                <w:iCs/>
                <w:sz w:val="20"/>
                <w:szCs w:val="20"/>
                <w:lang w:val="lv-LV"/>
              </w:rPr>
              <w:t xml:space="preserve">Datums: </w:t>
            </w:r>
            <w:r w:rsidRPr="004326E9">
              <w:rPr>
                <w:rFonts w:ascii="Arial" w:hAnsi="Arial" w:cs="Arial"/>
                <w:sz w:val="20"/>
                <w:szCs w:val="20"/>
                <w:lang w:val="lv-LV"/>
              </w:rPr>
              <w:t>202</w:t>
            </w:r>
            <w:r w:rsidR="005F7F24">
              <w:rPr>
                <w:rFonts w:ascii="Arial" w:hAnsi="Arial" w:cs="Arial"/>
                <w:sz w:val="20"/>
                <w:szCs w:val="20"/>
                <w:lang w:val="lv-LV"/>
              </w:rPr>
              <w:t>4</w:t>
            </w:r>
            <w:r w:rsidRPr="004326E9">
              <w:rPr>
                <w:rFonts w:ascii="Arial" w:hAnsi="Arial" w:cs="Arial"/>
                <w:sz w:val="20"/>
                <w:szCs w:val="20"/>
                <w:lang w:val="lv-LV"/>
              </w:rPr>
              <w:t>. gada “___” _____________</w:t>
            </w:r>
          </w:p>
        </w:tc>
      </w:tr>
    </w:tbl>
    <w:p w14:paraId="1DB0C3E3" w14:textId="77777777" w:rsidR="004326E9" w:rsidRPr="004326E9" w:rsidRDefault="004326E9" w:rsidP="004326E9">
      <w:pPr>
        <w:rPr>
          <w:rFonts w:ascii="Arial" w:hAnsi="Arial" w:cs="Arial"/>
          <w:sz w:val="20"/>
          <w:szCs w:val="20"/>
          <w:lang w:val="lv-LV"/>
        </w:rPr>
      </w:pPr>
    </w:p>
    <w:p w14:paraId="21579ADB" w14:textId="77777777" w:rsidR="004326E9" w:rsidRPr="004326E9" w:rsidRDefault="004326E9" w:rsidP="004326E9">
      <w:pPr>
        <w:rPr>
          <w:rFonts w:ascii="Arial" w:hAnsi="Arial" w:cs="Arial"/>
          <w:sz w:val="20"/>
          <w:szCs w:val="20"/>
          <w:lang w:val="lv-LV"/>
        </w:rPr>
      </w:pPr>
      <w:r w:rsidRPr="004326E9">
        <w:rPr>
          <w:rFonts w:ascii="Arial" w:hAnsi="Arial" w:cs="Arial"/>
          <w:sz w:val="20"/>
          <w:szCs w:val="20"/>
          <w:lang w:val="lv-LV"/>
        </w:rPr>
        <w:br w:type="page"/>
      </w:r>
    </w:p>
    <w:p w14:paraId="38DC90A9" w14:textId="77777777" w:rsidR="004326E9" w:rsidRPr="004326E9" w:rsidRDefault="004326E9" w:rsidP="004326E9">
      <w:pPr>
        <w:rPr>
          <w:rFonts w:ascii="Arial" w:hAnsi="Arial" w:cs="Arial"/>
          <w:sz w:val="20"/>
          <w:szCs w:val="20"/>
          <w:lang w:val="lv-LV"/>
        </w:rPr>
      </w:pPr>
    </w:p>
    <w:p w14:paraId="00A679B7" w14:textId="77777777" w:rsidR="004326E9" w:rsidRPr="004326E9" w:rsidRDefault="004326E9" w:rsidP="004326E9">
      <w:pPr>
        <w:jc w:val="right"/>
        <w:rPr>
          <w:rFonts w:ascii="Arial" w:hAnsi="Arial" w:cs="Arial"/>
          <w:sz w:val="20"/>
          <w:szCs w:val="20"/>
          <w:lang w:val="lv-LV"/>
        </w:rPr>
      </w:pPr>
      <w:bookmarkStart w:id="23" w:name="_Hlk97879781"/>
      <w:r w:rsidRPr="004326E9">
        <w:rPr>
          <w:rFonts w:ascii="Arial" w:hAnsi="Arial" w:cs="Arial"/>
          <w:sz w:val="20"/>
          <w:szCs w:val="20"/>
          <w:lang w:val="lv-LV"/>
        </w:rPr>
        <w:t>________________</w:t>
      </w:r>
    </w:p>
    <w:p w14:paraId="0D981E8D" w14:textId="77777777" w:rsidR="004326E9" w:rsidRPr="004326E9" w:rsidRDefault="004326E9" w:rsidP="004326E9">
      <w:pPr>
        <w:jc w:val="right"/>
        <w:rPr>
          <w:rFonts w:ascii="Arial" w:hAnsi="Arial" w:cs="Arial"/>
          <w:sz w:val="20"/>
          <w:szCs w:val="20"/>
          <w:lang w:val="lv-LV"/>
        </w:rPr>
      </w:pPr>
    </w:p>
    <w:p w14:paraId="1FD8BC20" w14:textId="77777777" w:rsidR="004326E9" w:rsidRPr="004326E9" w:rsidRDefault="004326E9" w:rsidP="004326E9">
      <w:pPr>
        <w:jc w:val="right"/>
        <w:rPr>
          <w:rFonts w:ascii="Arial" w:hAnsi="Arial" w:cs="Arial"/>
          <w:sz w:val="20"/>
          <w:szCs w:val="20"/>
          <w:lang w:val="lv-LV"/>
        </w:rPr>
      </w:pPr>
      <w:r w:rsidRPr="004326E9">
        <w:rPr>
          <w:rFonts w:ascii="Arial" w:hAnsi="Arial" w:cs="Arial"/>
          <w:sz w:val="20"/>
          <w:szCs w:val="20"/>
          <w:lang w:val="lv-LV"/>
        </w:rPr>
        <w:t>līguma Nr.____________</w:t>
      </w:r>
    </w:p>
    <w:p w14:paraId="58B5DFBE" w14:textId="77777777" w:rsidR="004326E9" w:rsidRPr="004326E9" w:rsidRDefault="004326E9" w:rsidP="004326E9">
      <w:pPr>
        <w:jc w:val="right"/>
        <w:rPr>
          <w:rFonts w:ascii="Arial" w:hAnsi="Arial" w:cs="Arial"/>
          <w:b/>
          <w:sz w:val="20"/>
          <w:szCs w:val="20"/>
          <w:lang w:val="lv-LV"/>
        </w:rPr>
      </w:pPr>
      <w:r w:rsidRPr="004326E9">
        <w:rPr>
          <w:rFonts w:ascii="Arial" w:hAnsi="Arial" w:cs="Arial"/>
          <w:b/>
          <w:sz w:val="20"/>
          <w:szCs w:val="20"/>
          <w:lang w:val="lv-LV"/>
        </w:rPr>
        <w:t>1. pielikums</w:t>
      </w:r>
    </w:p>
    <w:p w14:paraId="5455627D" w14:textId="77777777" w:rsidR="004326E9" w:rsidRPr="004326E9" w:rsidRDefault="004326E9" w:rsidP="004326E9">
      <w:pPr>
        <w:pStyle w:val="BodyTextIndent31"/>
        <w:ind w:right="282" w:firstLine="0"/>
        <w:rPr>
          <w:rFonts w:ascii="Arial" w:hAnsi="Arial" w:cs="Arial"/>
          <w:b/>
          <w:sz w:val="20"/>
          <w:szCs w:val="20"/>
        </w:rPr>
      </w:pPr>
    </w:p>
    <w:p w14:paraId="6AB02B20" w14:textId="77777777" w:rsidR="004326E9" w:rsidRPr="004326E9" w:rsidRDefault="004326E9" w:rsidP="004326E9">
      <w:pPr>
        <w:pStyle w:val="BodyTextIndent31"/>
        <w:ind w:right="282" w:firstLine="0"/>
        <w:jc w:val="center"/>
        <w:rPr>
          <w:rFonts w:ascii="Arial" w:hAnsi="Arial" w:cs="Arial"/>
          <w:b/>
          <w:sz w:val="20"/>
          <w:szCs w:val="20"/>
        </w:rPr>
      </w:pPr>
      <w:r w:rsidRPr="004326E9">
        <w:rPr>
          <w:rFonts w:ascii="Arial" w:hAnsi="Arial" w:cs="Arial"/>
          <w:b/>
          <w:sz w:val="20"/>
          <w:szCs w:val="20"/>
        </w:rPr>
        <w:t xml:space="preserve">TEHNISKĀ SPECIFIKĀCIJA </w:t>
      </w:r>
    </w:p>
    <w:p w14:paraId="0373630A" w14:textId="77777777" w:rsidR="004326E9" w:rsidRPr="004326E9" w:rsidRDefault="004326E9" w:rsidP="004326E9">
      <w:pPr>
        <w:pStyle w:val="BodyTextIndent31"/>
        <w:ind w:right="282"/>
        <w:rPr>
          <w:rFonts w:ascii="Arial" w:hAnsi="Arial" w:cs="Arial"/>
          <w:sz w:val="20"/>
          <w:szCs w:val="20"/>
        </w:rPr>
      </w:pPr>
      <w:r w:rsidRPr="004326E9">
        <w:rPr>
          <w:rFonts w:ascii="Arial" w:hAnsi="Arial" w:cs="Arial"/>
          <w:sz w:val="20"/>
          <w:szCs w:val="20"/>
        </w:rPr>
        <w:t xml:space="preserve">                    Darba apģērbu mazgāšanai, tīrīšanai un labošanai</w:t>
      </w:r>
    </w:p>
    <w:p w14:paraId="7CAB2622" w14:textId="77777777" w:rsidR="004326E9" w:rsidRPr="004326E9" w:rsidRDefault="004326E9" w:rsidP="004326E9">
      <w:pPr>
        <w:pStyle w:val="BodyTextIndent31"/>
        <w:ind w:right="282" w:firstLine="3261"/>
        <w:rPr>
          <w:rFonts w:ascii="Arial" w:hAnsi="Arial" w:cs="Arial"/>
          <w:b/>
          <w:sz w:val="20"/>
          <w:szCs w:val="20"/>
        </w:rPr>
      </w:pPr>
    </w:p>
    <w:p w14:paraId="4CE2ECB3" w14:textId="77777777" w:rsidR="004326E9" w:rsidRPr="004326E9" w:rsidRDefault="004326E9" w:rsidP="004326E9">
      <w:pPr>
        <w:spacing w:line="0" w:lineRule="atLeast"/>
        <w:jc w:val="center"/>
        <w:rPr>
          <w:rFonts w:ascii="Arial" w:hAnsi="Arial" w:cs="Arial"/>
          <w:sz w:val="20"/>
          <w:szCs w:val="20"/>
          <w:lang w:val="lv-LV"/>
        </w:rPr>
      </w:pPr>
      <w:r w:rsidRPr="004326E9">
        <w:rPr>
          <w:rFonts w:ascii="Arial" w:hAnsi="Arial" w:cs="Arial"/>
          <w:sz w:val="20"/>
          <w:szCs w:val="20"/>
          <w:lang w:val="lv-LV"/>
        </w:rPr>
        <w:t>(atbilstoši sarunu procedūra</w:t>
      </w:r>
      <w:r w:rsidRPr="004326E9">
        <w:rPr>
          <w:rFonts w:ascii="Arial" w:hAnsi="Arial" w:cs="Arial"/>
          <w:bCs/>
          <w:sz w:val="20"/>
          <w:szCs w:val="20"/>
          <w:lang w:val="lv-LV"/>
        </w:rPr>
        <w:t>s</w:t>
      </w:r>
      <w:r w:rsidRPr="004326E9">
        <w:rPr>
          <w:rFonts w:ascii="Arial" w:hAnsi="Arial" w:cs="Arial"/>
          <w:sz w:val="20"/>
          <w:szCs w:val="20"/>
          <w:lang w:val="lv-LV"/>
        </w:rPr>
        <w:t xml:space="preserve"> nolikuma 2. pielikumam un sarunu procedūra</w:t>
      </w:r>
      <w:r w:rsidRPr="004326E9">
        <w:rPr>
          <w:rFonts w:ascii="Arial" w:hAnsi="Arial" w:cs="Arial"/>
          <w:bCs/>
          <w:sz w:val="20"/>
          <w:szCs w:val="20"/>
          <w:lang w:val="lv-LV"/>
        </w:rPr>
        <w:t>s</w:t>
      </w:r>
      <w:r w:rsidRPr="004326E9">
        <w:rPr>
          <w:rFonts w:ascii="Arial" w:hAnsi="Arial" w:cs="Arial"/>
          <w:sz w:val="20"/>
          <w:szCs w:val="20"/>
          <w:lang w:val="lv-LV"/>
        </w:rPr>
        <w:t xml:space="preserve"> uzvarētāja sniegtajai finanšu informācijai)</w:t>
      </w:r>
    </w:p>
    <w:p w14:paraId="389F5CBB" w14:textId="77777777" w:rsidR="004326E9" w:rsidRPr="004326E9" w:rsidRDefault="004326E9" w:rsidP="004326E9">
      <w:pPr>
        <w:jc w:val="right"/>
        <w:rPr>
          <w:rFonts w:ascii="Arial" w:hAnsi="Arial" w:cs="Arial"/>
          <w:sz w:val="20"/>
          <w:szCs w:val="20"/>
          <w:lang w:val="lv-LV"/>
        </w:rPr>
      </w:pPr>
    </w:p>
    <w:p w14:paraId="54B53345" w14:textId="77777777" w:rsidR="004326E9" w:rsidRPr="004326E9" w:rsidRDefault="004326E9" w:rsidP="004326E9">
      <w:pPr>
        <w:jc w:val="right"/>
        <w:rPr>
          <w:rFonts w:ascii="Arial" w:hAnsi="Arial" w:cs="Arial"/>
          <w:sz w:val="20"/>
          <w:szCs w:val="20"/>
          <w:lang w:val="lv-LV"/>
        </w:rPr>
      </w:pPr>
    </w:p>
    <w:p w14:paraId="467CC6E4" w14:textId="77777777" w:rsidR="004326E9" w:rsidRPr="004326E9" w:rsidRDefault="004326E9" w:rsidP="004326E9">
      <w:pPr>
        <w:tabs>
          <w:tab w:val="left" w:pos="9781"/>
        </w:tabs>
        <w:ind w:right="-427"/>
        <w:rPr>
          <w:rFonts w:ascii="Arial" w:hAnsi="Arial" w:cs="Arial"/>
          <w:sz w:val="20"/>
          <w:szCs w:val="20"/>
          <w:lang w:val="lv-LV"/>
        </w:rPr>
      </w:pPr>
    </w:p>
    <w:p w14:paraId="3BE6F717" w14:textId="77777777" w:rsidR="004326E9" w:rsidRPr="004326E9" w:rsidRDefault="004326E9" w:rsidP="004326E9">
      <w:pPr>
        <w:rPr>
          <w:rFonts w:ascii="Arial" w:hAnsi="Arial" w:cs="Arial"/>
          <w:sz w:val="20"/>
          <w:szCs w:val="20"/>
          <w:lang w:val="lv-LV"/>
        </w:rPr>
      </w:pPr>
    </w:p>
    <w:p w14:paraId="26A1F42A" w14:textId="77777777" w:rsidR="004326E9" w:rsidRPr="004326E9" w:rsidRDefault="004326E9" w:rsidP="004326E9">
      <w:pPr>
        <w:rPr>
          <w:rFonts w:ascii="Arial" w:hAnsi="Arial" w:cs="Arial"/>
          <w:b/>
          <w:bCs/>
          <w:sz w:val="20"/>
          <w:szCs w:val="20"/>
          <w:lang w:val="lv-LV"/>
        </w:rPr>
      </w:pPr>
      <w:r w:rsidRPr="004326E9">
        <w:rPr>
          <w:rFonts w:ascii="Arial" w:hAnsi="Arial" w:cs="Arial"/>
          <w:b/>
          <w:bCs/>
          <w:sz w:val="20"/>
          <w:szCs w:val="20"/>
          <w:lang w:val="lv-LV"/>
        </w:rPr>
        <w:t>PASŪTĪTĀJS</w:t>
      </w:r>
      <w:r w:rsidRPr="004326E9">
        <w:rPr>
          <w:rFonts w:ascii="Arial" w:hAnsi="Arial" w:cs="Arial"/>
          <w:b/>
          <w:bCs/>
          <w:sz w:val="20"/>
          <w:szCs w:val="20"/>
          <w:lang w:val="lv-LV"/>
        </w:rPr>
        <w:tab/>
      </w:r>
      <w:r w:rsidRPr="004326E9">
        <w:rPr>
          <w:rFonts w:ascii="Arial" w:hAnsi="Arial" w:cs="Arial"/>
          <w:b/>
          <w:bCs/>
          <w:sz w:val="20"/>
          <w:szCs w:val="20"/>
          <w:lang w:val="lv-LV"/>
        </w:rPr>
        <w:tab/>
      </w:r>
      <w:r w:rsidRPr="004326E9">
        <w:rPr>
          <w:rFonts w:ascii="Arial" w:hAnsi="Arial" w:cs="Arial"/>
          <w:b/>
          <w:bCs/>
          <w:sz w:val="20"/>
          <w:szCs w:val="20"/>
          <w:lang w:val="lv-LV"/>
        </w:rPr>
        <w:tab/>
      </w:r>
      <w:r w:rsidRPr="004326E9">
        <w:rPr>
          <w:rFonts w:ascii="Arial" w:hAnsi="Arial" w:cs="Arial"/>
          <w:b/>
          <w:bCs/>
          <w:sz w:val="20"/>
          <w:szCs w:val="20"/>
          <w:lang w:val="lv-LV"/>
        </w:rPr>
        <w:tab/>
      </w:r>
      <w:r w:rsidRPr="004326E9">
        <w:rPr>
          <w:rFonts w:ascii="Arial" w:hAnsi="Arial" w:cs="Arial"/>
          <w:b/>
          <w:bCs/>
          <w:sz w:val="20"/>
          <w:szCs w:val="20"/>
          <w:lang w:val="lv-LV"/>
        </w:rPr>
        <w:tab/>
      </w:r>
      <w:r w:rsidRPr="004326E9">
        <w:rPr>
          <w:rFonts w:ascii="Arial" w:hAnsi="Arial" w:cs="Arial"/>
          <w:b/>
          <w:bCs/>
          <w:sz w:val="20"/>
          <w:szCs w:val="20"/>
          <w:lang w:val="lv-LV"/>
        </w:rPr>
        <w:tab/>
      </w:r>
      <w:r w:rsidRPr="004326E9">
        <w:rPr>
          <w:rFonts w:ascii="Arial" w:hAnsi="Arial" w:cs="Arial"/>
          <w:b/>
          <w:bCs/>
          <w:sz w:val="20"/>
          <w:szCs w:val="20"/>
          <w:lang w:val="lv-LV"/>
        </w:rPr>
        <w:tab/>
        <w:t>IZPILDĪTĀJS ________________________</w:t>
      </w:r>
      <w:r w:rsidRPr="004326E9">
        <w:rPr>
          <w:rFonts w:ascii="Arial" w:hAnsi="Arial" w:cs="Arial"/>
          <w:b/>
          <w:bCs/>
          <w:sz w:val="20"/>
          <w:szCs w:val="20"/>
          <w:lang w:val="lv-LV"/>
        </w:rPr>
        <w:tab/>
      </w:r>
      <w:r w:rsidRPr="004326E9">
        <w:rPr>
          <w:rFonts w:ascii="Arial" w:hAnsi="Arial" w:cs="Arial"/>
          <w:b/>
          <w:bCs/>
          <w:sz w:val="20"/>
          <w:szCs w:val="20"/>
          <w:lang w:val="lv-LV"/>
        </w:rPr>
        <w:tab/>
      </w:r>
      <w:r w:rsidRPr="004326E9">
        <w:rPr>
          <w:rFonts w:ascii="Arial" w:hAnsi="Arial" w:cs="Arial"/>
          <w:b/>
          <w:bCs/>
          <w:sz w:val="20"/>
          <w:szCs w:val="20"/>
          <w:lang w:val="lv-LV"/>
        </w:rPr>
        <w:tab/>
      </w:r>
      <w:r w:rsidRPr="004326E9">
        <w:rPr>
          <w:rFonts w:ascii="Arial" w:hAnsi="Arial" w:cs="Arial"/>
          <w:b/>
          <w:bCs/>
          <w:sz w:val="20"/>
          <w:szCs w:val="20"/>
          <w:lang w:val="lv-LV"/>
        </w:rPr>
        <w:tab/>
        <w:t xml:space="preserve">    ________________________</w:t>
      </w:r>
    </w:p>
    <w:p w14:paraId="2E20BBB0" w14:textId="77777777" w:rsidR="004326E9" w:rsidRPr="004326E9" w:rsidRDefault="004326E9" w:rsidP="004326E9">
      <w:pPr>
        <w:rPr>
          <w:rFonts w:ascii="Arial" w:hAnsi="Arial" w:cs="Arial"/>
          <w:b/>
          <w:bCs/>
          <w:sz w:val="20"/>
          <w:szCs w:val="20"/>
          <w:lang w:val="lv-LV"/>
        </w:rPr>
      </w:pPr>
    </w:p>
    <w:p w14:paraId="38CD0CE7" w14:textId="77777777" w:rsidR="004326E9" w:rsidRPr="004326E9" w:rsidRDefault="004326E9" w:rsidP="004326E9">
      <w:pPr>
        <w:rPr>
          <w:rFonts w:ascii="Arial" w:hAnsi="Arial" w:cs="Arial"/>
          <w:b/>
          <w:bCs/>
          <w:sz w:val="20"/>
          <w:szCs w:val="20"/>
          <w:lang w:val="lv-LV"/>
        </w:rPr>
      </w:pPr>
    </w:p>
    <w:p w14:paraId="2D74DC13" w14:textId="23CA3EA6" w:rsidR="004326E9" w:rsidRPr="004326E9" w:rsidRDefault="004326E9" w:rsidP="004326E9">
      <w:pPr>
        <w:rPr>
          <w:rFonts w:ascii="Arial" w:hAnsi="Arial" w:cs="Arial"/>
          <w:sz w:val="20"/>
          <w:szCs w:val="20"/>
          <w:lang w:val="lv-LV"/>
        </w:rPr>
      </w:pPr>
      <w:r w:rsidRPr="004326E9">
        <w:rPr>
          <w:rFonts w:ascii="Arial" w:hAnsi="Arial" w:cs="Arial"/>
          <w:bCs/>
          <w:sz w:val="20"/>
          <w:szCs w:val="20"/>
          <w:lang w:val="lv-LV"/>
        </w:rPr>
        <w:t>202</w:t>
      </w:r>
      <w:r w:rsidR="005F7F24">
        <w:rPr>
          <w:rFonts w:ascii="Arial" w:hAnsi="Arial" w:cs="Arial"/>
          <w:bCs/>
          <w:sz w:val="20"/>
          <w:szCs w:val="20"/>
          <w:lang w:val="lv-LV"/>
        </w:rPr>
        <w:t>4</w:t>
      </w:r>
      <w:r w:rsidRPr="004326E9">
        <w:rPr>
          <w:rFonts w:ascii="Arial" w:hAnsi="Arial" w:cs="Arial"/>
          <w:bCs/>
          <w:sz w:val="20"/>
          <w:szCs w:val="20"/>
          <w:lang w:val="lv-LV"/>
        </w:rPr>
        <w:t>. gada  ______________</w:t>
      </w:r>
      <w:r w:rsidRPr="004326E9">
        <w:rPr>
          <w:rFonts w:ascii="Arial" w:hAnsi="Arial" w:cs="Arial"/>
          <w:bCs/>
          <w:sz w:val="20"/>
          <w:szCs w:val="20"/>
          <w:lang w:val="lv-LV"/>
        </w:rPr>
        <w:tab/>
      </w:r>
      <w:r w:rsidRPr="004326E9">
        <w:rPr>
          <w:rFonts w:ascii="Arial" w:hAnsi="Arial" w:cs="Arial"/>
          <w:bCs/>
          <w:sz w:val="20"/>
          <w:szCs w:val="20"/>
          <w:lang w:val="lv-LV"/>
        </w:rPr>
        <w:tab/>
      </w:r>
      <w:r w:rsidRPr="004326E9">
        <w:rPr>
          <w:rFonts w:ascii="Arial" w:hAnsi="Arial" w:cs="Arial"/>
          <w:bCs/>
          <w:sz w:val="20"/>
          <w:szCs w:val="20"/>
          <w:lang w:val="lv-LV"/>
        </w:rPr>
        <w:tab/>
      </w:r>
      <w:r w:rsidRPr="004326E9">
        <w:rPr>
          <w:rFonts w:ascii="Arial" w:hAnsi="Arial" w:cs="Arial"/>
          <w:bCs/>
          <w:sz w:val="20"/>
          <w:szCs w:val="20"/>
          <w:lang w:val="lv-LV"/>
        </w:rPr>
        <w:tab/>
        <w:t xml:space="preserve">   202</w:t>
      </w:r>
      <w:r w:rsidR="005F7F24">
        <w:rPr>
          <w:rFonts w:ascii="Arial" w:hAnsi="Arial" w:cs="Arial"/>
          <w:bCs/>
          <w:sz w:val="20"/>
          <w:szCs w:val="20"/>
          <w:lang w:val="lv-LV"/>
        </w:rPr>
        <w:t>4</w:t>
      </w:r>
      <w:r w:rsidRPr="004326E9">
        <w:rPr>
          <w:rFonts w:ascii="Arial" w:hAnsi="Arial" w:cs="Arial"/>
          <w:bCs/>
          <w:sz w:val="20"/>
          <w:szCs w:val="20"/>
          <w:lang w:val="lv-LV"/>
        </w:rPr>
        <w:t>. gada_______________</w:t>
      </w:r>
    </w:p>
    <w:p w14:paraId="772B9CCA" w14:textId="77777777" w:rsidR="004326E9" w:rsidRPr="004326E9" w:rsidRDefault="004326E9" w:rsidP="004326E9">
      <w:pPr>
        <w:rPr>
          <w:rFonts w:ascii="Arial" w:hAnsi="Arial" w:cs="Arial"/>
          <w:sz w:val="20"/>
          <w:szCs w:val="20"/>
          <w:lang w:val="lv-LV"/>
        </w:rPr>
      </w:pPr>
      <w:r w:rsidRPr="004326E9">
        <w:rPr>
          <w:rFonts w:ascii="Arial" w:hAnsi="Arial" w:cs="Arial"/>
          <w:sz w:val="20"/>
          <w:szCs w:val="20"/>
          <w:lang w:val="lv-LV"/>
        </w:rPr>
        <w:br w:type="page"/>
      </w:r>
    </w:p>
    <w:bookmarkEnd w:id="23"/>
    <w:p w14:paraId="5F2AF40E" w14:textId="77777777" w:rsidR="004326E9" w:rsidRPr="004326E9" w:rsidRDefault="004326E9" w:rsidP="004326E9">
      <w:pPr>
        <w:rPr>
          <w:rFonts w:ascii="Arial" w:hAnsi="Arial" w:cs="Arial"/>
          <w:sz w:val="20"/>
          <w:szCs w:val="20"/>
          <w:lang w:val="lv-LV"/>
        </w:rPr>
      </w:pPr>
    </w:p>
    <w:p w14:paraId="0DE1B4E6" w14:textId="77777777" w:rsidR="004326E9" w:rsidRPr="004326E9" w:rsidRDefault="004326E9" w:rsidP="004326E9">
      <w:pPr>
        <w:jc w:val="right"/>
        <w:rPr>
          <w:rFonts w:ascii="Arial" w:hAnsi="Arial" w:cs="Arial"/>
          <w:sz w:val="20"/>
          <w:szCs w:val="20"/>
          <w:lang w:val="lv-LV"/>
        </w:rPr>
      </w:pPr>
      <w:r w:rsidRPr="004326E9">
        <w:rPr>
          <w:rFonts w:ascii="Arial" w:hAnsi="Arial" w:cs="Arial"/>
          <w:sz w:val="20"/>
          <w:szCs w:val="20"/>
          <w:lang w:val="lv-LV"/>
        </w:rPr>
        <w:t>________________</w:t>
      </w:r>
    </w:p>
    <w:p w14:paraId="26E5A00A" w14:textId="77777777" w:rsidR="004326E9" w:rsidRPr="004326E9" w:rsidRDefault="004326E9" w:rsidP="004326E9">
      <w:pPr>
        <w:jc w:val="right"/>
        <w:rPr>
          <w:rFonts w:ascii="Arial" w:hAnsi="Arial" w:cs="Arial"/>
          <w:sz w:val="20"/>
          <w:szCs w:val="20"/>
          <w:lang w:val="lv-LV"/>
        </w:rPr>
      </w:pPr>
    </w:p>
    <w:p w14:paraId="52397A38" w14:textId="77777777" w:rsidR="004326E9" w:rsidRPr="004326E9" w:rsidRDefault="004326E9" w:rsidP="004326E9">
      <w:pPr>
        <w:jc w:val="right"/>
        <w:rPr>
          <w:rFonts w:ascii="Arial" w:hAnsi="Arial" w:cs="Arial"/>
          <w:sz w:val="20"/>
          <w:szCs w:val="20"/>
          <w:lang w:val="lv-LV"/>
        </w:rPr>
      </w:pPr>
      <w:r w:rsidRPr="004326E9">
        <w:rPr>
          <w:rFonts w:ascii="Arial" w:hAnsi="Arial" w:cs="Arial"/>
          <w:sz w:val="20"/>
          <w:szCs w:val="20"/>
          <w:lang w:val="lv-LV"/>
        </w:rPr>
        <w:t>līguma Nr.____________</w:t>
      </w:r>
    </w:p>
    <w:p w14:paraId="0212A757" w14:textId="77777777" w:rsidR="004326E9" w:rsidRPr="004326E9" w:rsidRDefault="004326E9" w:rsidP="004326E9">
      <w:pPr>
        <w:jc w:val="right"/>
        <w:rPr>
          <w:rFonts w:ascii="Arial" w:hAnsi="Arial" w:cs="Arial"/>
          <w:b/>
          <w:sz w:val="20"/>
          <w:szCs w:val="20"/>
          <w:lang w:val="lv-LV"/>
        </w:rPr>
      </w:pPr>
      <w:r w:rsidRPr="004326E9">
        <w:rPr>
          <w:rFonts w:ascii="Arial" w:hAnsi="Arial" w:cs="Arial"/>
          <w:b/>
          <w:sz w:val="20"/>
          <w:szCs w:val="20"/>
          <w:lang w:val="lv-LV"/>
        </w:rPr>
        <w:t>2. pielikums</w:t>
      </w:r>
    </w:p>
    <w:p w14:paraId="20AA64C9" w14:textId="77777777" w:rsidR="004326E9" w:rsidRPr="004326E9" w:rsidRDefault="004326E9" w:rsidP="004326E9">
      <w:pPr>
        <w:pStyle w:val="BodyTextIndent31"/>
        <w:ind w:right="282" w:firstLine="0"/>
        <w:rPr>
          <w:rFonts w:ascii="Arial" w:hAnsi="Arial" w:cs="Arial"/>
          <w:b/>
          <w:sz w:val="20"/>
          <w:szCs w:val="20"/>
        </w:rPr>
      </w:pPr>
    </w:p>
    <w:p w14:paraId="43E944FE" w14:textId="77777777" w:rsidR="004326E9" w:rsidRPr="004326E9" w:rsidRDefault="004326E9" w:rsidP="004326E9">
      <w:pPr>
        <w:pStyle w:val="BodyTextIndent31"/>
        <w:ind w:right="282" w:firstLine="0"/>
        <w:jc w:val="center"/>
        <w:rPr>
          <w:rFonts w:ascii="Arial" w:hAnsi="Arial" w:cs="Arial"/>
          <w:b/>
          <w:sz w:val="20"/>
          <w:szCs w:val="20"/>
        </w:rPr>
      </w:pPr>
      <w:r w:rsidRPr="004326E9">
        <w:rPr>
          <w:rFonts w:ascii="Arial" w:hAnsi="Arial" w:cs="Arial"/>
          <w:b/>
          <w:sz w:val="20"/>
          <w:szCs w:val="20"/>
        </w:rPr>
        <w:t>Pakalpojuma sniegšanas dokuments</w:t>
      </w:r>
    </w:p>
    <w:p w14:paraId="6708AA2D" w14:textId="77777777" w:rsidR="004326E9" w:rsidRPr="004326E9" w:rsidRDefault="004326E9" w:rsidP="004326E9">
      <w:pPr>
        <w:pStyle w:val="BodyTextIndent31"/>
        <w:ind w:right="282"/>
        <w:rPr>
          <w:rFonts w:ascii="Arial" w:hAnsi="Arial" w:cs="Arial"/>
          <w:sz w:val="20"/>
          <w:szCs w:val="20"/>
        </w:rPr>
      </w:pPr>
      <w:r w:rsidRPr="004326E9">
        <w:rPr>
          <w:rFonts w:ascii="Arial" w:hAnsi="Arial" w:cs="Arial"/>
          <w:sz w:val="20"/>
          <w:szCs w:val="20"/>
        </w:rPr>
        <w:t xml:space="preserve">                      Darba apģērbu mazgāšanai, tīrīšanai un labošanai</w:t>
      </w:r>
    </w:p>
    <w:p w14:paraId="52755B62" w14:textId="77777777" w:rsidR="004326E9" w:rsidRPr="004326E9" w:rsidRDefault="004326E9" w:rsidP="004326E9">
      <w:pPr>
        <w:pStyle w:val="BodyTextIndent31"/>
        <w:ind w:right="282"/>
        <w:jc w:val="center"/>
        <w:rPr>
          <w:rFonts w:ascii="Arial" w:hAnsi="Arial" w:cs="Arial"/>
          <w:i/>
          <w:iCs/>
          <w:sz w:val="20"/>
          <w:szCs w:val="20"/>
        </w:rPr>
      </w:pPr>
      <w:r w:rsidRPr="004326E9">
        <w:rPr>
          <w:rFonts w:ascii="Arial" w:hAnsi="Arial" w:cs="Arial"/>
          <w:i/>
          <w:iCs/>
          <w:sz w:val="20"/>
          <w:szCs w:val="20"/>
        </w:rPr>
        <w:t>(sagatavojams 2 eksemplāros)</w:t>
      </w:r>
    </w:p>
    <w:p w14:paraId="7B3FB309" w14:textId="77777777" w:rsidR="004326E9" w:rsidRPr="004326E9" w:rsidRDefault="004326E9" w:rsidP="004326E9">
      <w:pPr>
        <w:pStyle w:val="BodyTextIndent31"/>
        <w:ind w:right="282"/>
        <w:rPr>
          <w:rFonts w:ascii="Arial" w:hAnsi="Arial" w:cs="Arial"/>
          <w:sz w:val="20"/>
          <w:szCs w:val="20"/>
        </w:rPr>
      </w:pPr>
    </w:p>
    <w:p w14:paraId="55C46AD0" w14:textId="77777777" w:rsidR="004326E9" w:rsidRPr="004326E9" w:rsidRDefault="004326E9" w:rsidP="004326E9">
      <w:pPr>
        <w:pStyle w:val="Sarakstarindkopa"/>
        <w:ind w:left="0"/>
        <w:jc w:val="center"/>
        <w:rPr>
          <w:rFonts w:ascii="Arial" w:hAnsi="Arial" w:cs="Arial"/>
          <w:b/>
          <w:bCs/>
          <w:sz w:val="20"/>
          <w:szCs w:val="20"/>
        </w:rPr>
      </w:pPr>
      <w:proofErr w:type="spellStart"/>
      <w:r w:rsidRPr="004326E9">
        <w:rPr>
          <w:rFonts w:ascii="Arial" w:hAnsi="Arial" w:cs="Arial"/>
          <w:b/>
          <w:bCs/>
          <w:sz w:val="20"/>
          <w:szCs w:val="20"/>
        </w:rPr>
        <w:t>Pieņemšanas</w:t>
      </w:r>
      <w:proofErr w:type="spellEnd"/>
      <w:r w:rsidRPr="004326E9">
        <w:rPr>
          <w:rFonts w:ascii="Arial" w:hAnsi="Arial" w:cs="Arial"/>
          <w:b/>
          <w:bCs/>
          <w:sz w:val="20"/>
          <w:szCs w:val="20"/>
        </w:rPr>
        <w:t xml:space="preserve"> – </w:t>
      </w:r>
      <w:proofErr w:type="spellStart"/>
      <w:r w:rsidRPr="004326E9">
        <w:rPr>
          <w:rFonts w:ascii="Arial" w:hAnsi="Arial" w:cs="Arial"/>
          <w:b/>
          <w:bCs/>
          <w:sz w:val="20"/>
          <w:szCs w:val="20"/>
        </w:rPr>
        <w:t>nodošanas</w:t>
      </w:r>
      <w:proofErr w:type="spellEnd"/>
      <w:r w:rsidRPr="004326E9">
        <w:rPr>
          <w:rFonts w:ascii="Arial" w:hAnsi="Arial" w:cs="Arial"/>
          <w:b/>
          <w:bCs/>
          <w:sz w:val="20"/>
          <w:szCs w:val="20"/>
        </w:rPr>
        <w:t xml:space="preserve"> </w:t>
      </w:r>
    </w:p>
    <w:p w14:paraId="6B4281DB" w14:textId="77777777" w:rsidR="004326E9" w:rsidRPr="004326E9" w:rsidRDefault="004326E9" w:rsidP="004326E9">
      <w:pPr>
        <w:pStyle w:val="Sarakstarindkopa"/>
        <w:ind w:left="0"/>
        <w:jc w:val="center"/>
        <w:rPr>
          <w:rFonts w:ascii="Arial" w:hAnsi="Arial" w:cs="Arial"/>
          <w:b/>
          <w:bCs/>
          <w:sz w:val="20"/>
          <w:szCs w:val="20"/>
        </w:rPr>
      </w:pPr>
      <w:r w:rsidRPr="004326E9">
        <w:rPr>
          <w:rFonts w:ascii="Arial" w:hAnsi="Arial" w:cs="Arial"/>
          <w:b/>
          <w:bCs/>
          <w:sz w:val="20"/>
          <w:szCs w:val="20"/>
        </w:rPr>
        <w:t>AKTS</w:t>
      </w:r>
    </w:p>
    <w:p w14:paraId="717C95A8" w14:textId="77777777" w:rsidR="004326E9" w:rsidRPr="004326E9" w:rsidRDefault="004326E9" w:rsidP="004326E9">
      <w:pPr>
        <w:pStyle w:val="Sarakstarindkopa"/>
        <w:ind w:left="795"/>
        <w:jc w:val="center"/>
        <w:rPr>
          <w:rFonts w:ascii="Arial" w:hAnsi="Arial" w:cs="Arial"/>
          <w:b/>
          <w:bCs/>
          <w:sz w:val="20"/>
          <w:szCs w:val="20"/>
        </w:rPr>
      </w:pPr>
    </w:p>
    <w:tbl>
      <w:tblPr>
        <w:tblStyle w:val="Reatabula"/>
        <w:tblW w:w="0" w:type="auto"/>
        <w:tblInd w:w="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4326E9" w:rsidRPr="004326E9" w14:paraId="34C6ECEA" w14:textId="77777777" w:rsidTr="00AB4A0A">
        <w:tc>
          <w:tcPr>
            <w:tcW w:w="4148" w:type="dxa"/>
          </w:tcPr>
          <w:p w14:paraId="53864BD6" w14:textId="77777777" w:rsidR="004326E9" w:rsidRPr="004326E9" w:rsidRDefault="004326E9" w:rsidP="00AB4A0A">
            <w:pPr>
              <w:pStyle w:val="Sarakstarindkopa"/>
              <w:ind w:left="0"/>
              <w:rPr>
                <w:rFonts w:ascii="Arial" w:hAnsi="Arial" w:cs="Arial"/>
                <w:sz w:val="20"/>
                <w:szCs w:val="20"/>
              </w:rPr>
            </w:pPr>
            <w:r w:rsidRPr="004326E9">
              <w:rPr>
                <w:rFonts w:ascii="Arial" w:hAnsi="Arial" w:cs="Arial"/>
                <w:sz w:val="20"/>
                <w:szCs w:val="20"/>
              </w:rPr>
              <w:t>_____________________________</w:t>
            </w:r>
          </w:p>
          <w:p w14:paraId="621829AE" w14:textId="77777777" w:rsidR="004326E9" w:rsidRPr="004326E9" w:rsidRDefault="004326E9" w:rsidP="00AB4A0A">
            <w:pPr>
              <w:pStyle w:val="Sarakstarindkopa"/>
              <w:ind w:left="0"/>
              <w:rPr>
                <w:rFonts w:ascii="Arial" w:hAnsi="Arial" w:cs="Arial"/>
                <w:sz w:val="20"/>
                <w:szCs w:val="20"/>
              </w:rPr>
            </w:pPr>
            <w:proofErr w:type="spellStart"/>
            <w:r w:rsidRPr="004326E9">
              <w:rPr>
                <w:rFonts w:ascii="Arial" w:hAnsi="Arial" w:cs="Arial"/>
                <w:sz w:val="20"/>
                <w:szCs w:val="20"/>
              </w:rPr>
              <w:t>pakalpojumu</w:t>
            </w:r>
            <w:proofErr w:type="spellEnd"/>
            <w:r w:rsidRPr="004326E9">
              <w:rPr>
                <w:rFonts w:ascii="Arial" w:hAnsi="Arial" w:cs="Arial"/>
                <w:sz w:val="20"/>
                <w:szCs w:val="20"/>
              </w:rPr>
              <w:t xml:space="preserve"> </w:t>
            </w:r>
            <w:proofErr w:type="spellStart"/>
            <w:r w:rsidRPr="004326E9">
              <w:rPr>
                <w:rFonts w:ascii="Arial" w:hAnsi="Arial" w:cs="Arial"/>
                <w:sz w:val="20"/>
                <w:szCs w:val="20"/>
              </w:rPr>
              <w:t>saņēmējs</w:t>
            </w:r>
            <w:proofErr w:type="spellEnd"/>
          </w:p>
        </w:tc>
        <w:tc>
          <w:tcPr>
            <w:tcW w:w="4148" w:type="dxa"/>
          </w:tcPr>
          <w:p w14:paraId="5403E95A" w14:textId="77777777" w:rsidR="004326E9" w:rsidRPr="004326E9" w:rsidRDefault="004326E9" w:rsidP="00AB4A0A">
            <w:pPr>
              <w:pStyle w:val="Sarakstarindkopa"/>
              <w:ind w:left="120"/>
              <w:rPr>
                <w:rFonts w:ascii="Arial" w:hAnsi="Arial" w:cs="Arial"/>
                <w:sz w:val="20"/>
                <w:szCs w:val="20"/>
              </w:rPr>
            </w:pPr>
            <w:r w:rsidRPr="004326E9">
              <w:rPr>
                <w:rFonts w:ascii="Arial" w:hAnsi="Arial" w:cs="Arial"/>
                <w:sz w:val="20"/>
                <w:szCs w:val="20"/>
              </w:rPr>
              <w:t>___________________________</w:t>
            </w:r>
          </w:p>
          <w:p w14:paraId="351C062D" w14:textId="77777777" w:rsidR="004326E9" w:rsidRPr="004326E9" w:rsidRDefault="004326E9" w:rsidP="00AB4A0A">
            <w:pPr>
              <w:pStyle w:val="Sarakstarindkopa"/>
              <w:ind w:left="120"/>
              <w:rPr>
                <w:rFonts w:ascii="Arial" w:hAnsi="Arial" w:cs="Arial"/>
                <w:sz w:val="20"/>
                <w:szCs w:val="20"/>
              </w:rPr>
            </w:pPr>
            <w:proofErr w:type="spellStart"/>
            <w:r w:rsidRPr="004326E9">
              <w:rPr>
                <w:rFonts w:ascii="Arial" w:hAnsi="Arial" w:cs="Arial"/>
                <w:sz w:val="20"/>
                <w:szCs w:val="20"/>
              </w:rPr>
              <w:t>pakalpojumu</w:t>
            </w:r>
            <w:proofErr w:type="spellEnd"/>
            <w:r w:rsidRPr="004326E9">
              <w:rPr>
                <w:rFonts w:ascii="Arial" w:hAnsi="Arial" w:cs="Arial"/>
                <w:sz w:val="20"/>
                <w:szCs w:val="20"/>
              </w:rPr>
              <w:t xml:space="preserve"> </w:t>
            </w:r>
            <w:proofErr w:type="spellStart"/>
            <w:r w:rsidRPr="004326E9">
              <w:rPr>
                <w:rFonts w:ascii="Arial" w:hAnsi="Arial" w:cs="Arial"/>
                <w:sz w:val="20"/>
                <w:szCs w:val="20"/>
              </w:rPr>
              <w:t>sniedzējs</w:t>
            </w:r>
            <w:proofErr w:type="spellEnd"/>
            <w:r w:rsidRPr="004326E9">
              <w:rPr>
                <w:rFonts w:ascii="Arial" w:hAnsi="Arial" w:cs="Arial"/>
                <w:sz w:val="20"/>
                <w:szCs w:val="20"/>
              </w:rPr>
              <w:t xml:space="preserve"> </w:t>
            </w:r>
          </w:p>
          <w:p w14:paraId="0F25B615" w14:textId="77777777" w:rsidR="004326E9" w:rsidRPr="004326E9" w:rsidRDefault="004326E9" w:rsidP="00AB4A0A">
            <w:pPr>
              <w:pStyle w:val="Sarakstarindkopa"/>
              <w:ind w:left="0"/>
              <w:rPr>
                <w:rFonts w:ascii="Arial" w:hAnsi="Arial" w:cs="Arial"/>
                <w:sz w:val="20"/>
                <w:szCs w:val="20"/>
              </w:rPr>
            </w:pPr>
          </w:p>
        </w:tc>
      </w:tr>
      <w:tr w:rsidR="004326E9" w:rsidRPr="004326E9" w14:paraId="300D01CD" w14:textId="77777777" w:rsidTr="00AB4A0A">
        <w:tc>
          <w:tcPr>
            <w:tcW w:w="4148" w:type="dxa"/>
          </w:tcPr>
          <w:p w14:paraId="4E7BAA11" w14:textId="77777777" w:rsidR="004326E9" w:rsidRPr="004326E9" w:rsidRDefault="004326E9" w:rsidP="00AB4A0A">
            <w:pPr>
              <w:rPr>
                <w:rFonts w:ascii="Arial" w:hAnsi="Arial" w:cs="Arial"/>
                <w:sz w:val="20"/>
                <w:szCs w:val="20"/>
              </w:rPr>
            </w:pPr>
            <w:r w:rsidRPr="004326E9">
              <w:rPr>
                <w:rFonts w:ascii="Arial" w:hAnsi="Arial" w:cs="Arial"/>
                <w:sz w:val="20"/>
                <w:szCs w:val="20"/>
              </w:rPr>
              <w:t>_____________________________</w:t>
            </w:r>
          </w:p>
          <w:p w14:paraId="79383EF1" w14:textId="77777777" w:rsidR="004326E9" w:rsidRPr="004326E9" w:rsidRDefault="004326E9" w:rsidP="00AB4A0A">
            <w:pPr>
              <w:rPr>
                <w:rFonts w:ascii="Arial" w:hAnsi="Arial" w:cs="Arial"/>
                <w:sz w:val="20"/>
                <w:szCs w:val="20"/>
              </w:rPr>
            </w:pPr>
            <w:proofErr w:type="spellStart"/>
            <w:r w:rsidRPr="004326E9">
              <w:rPr>
                <w:rFonts w:ascii="Arial" w:hAnsi="Arial" w:cs="Arial"/>
                <w:sz w:val="20"/>
                <w:szCs w:val="20"/>
              </w:rPr>
              <w:t>pakalpojumu</w:t>
            </w:r>
            <w:proofErr w:type="spellEnd"/>
            <w:r w:rsidRPr="004326E9">
              <w:rPr>
                <w:rFonts w:ascii="Arial" w:hAnsi="Arial" w:cs="Arial"/>
                <w:sz w:val="20"/>
                <w:szCs w:val="20"/>
              </w:rPr>
              <w:t xml:space="preserve"> </w:t>
            </w:r>
            <w:proofErr w:type="spellStart"/>
            <w:r w:rsidRPr="004326E9">
              <w:rPr>
                <w:rFonts w:ascii="Arial" w:hAnsi="Arial" w:cs="Arial"/>
                <w:sz w:val="20"/>
                <w:szCs w:val="20"/>
              </w:rPr>
              <w:t>saņemšanas</w:t>
            </w:r>
            <w:proofErr w:type="spellEnd"/>
            <w:r w:rsidRPr="004326E9">
              <w:rPr>
                <w:rFonts w:ascii="Arial" w:hAnsi="Arial" w:cs="Arial"/>
                <w:sz w:val="20"/>
                <w:szCs w:val="20"/>
              </w:rPr>
              <w:t xml:space="preserve"> </w:t>
            </w:r>
            <w:proofErr w:type="spellStart"/>
            <w:r w:rsidRPr="004326E9">
              <w:rPr>
                <w:rFonts w:ascii="Arial" w:hAnsi="Arial" w:cs="Arial"/>
                <w:sz w:val="20"/>
                <w:szCs w:val="20"/>
              </w:rPr>
              <w:t>adrese</w:t>
            </w:r>
            <w:proofErr w:type="spellEnd"/>
          </w:p>
          <w:p w14:paraId="7DD38B8C" w14:textId="77777777" w:rsidR="004326E9" w:rsidRPr="004326E9" w:rsidRDefault="004326E9" w:rsidP="00AB4A0A">
            <w:pPr>
              <w:pStyle w:val="Sarakstarindkopa"/>
              <w:ind w:left="0"/>
              <w:rPr>
                <w:rFonts w:ascii="Arial" w:hAnsi="Arial" w:cs="Arial"/>
                <w:sz w:val="20"/>
                <w:szCs w:val="20"/>
              </w:rPr>
            </w:pPr>
          </w:p>
        </w:tc>
        <w:tc>
          <w:tcPr>
            <w:tcW w:w="4148" w:type="dxa"/>
          </w:tcPr>
          <w:p w14:paraId="379D7E8F" w14:textId="77777777" w:rsidR="004326E9" w:rsidRPr="004326E9" w:rsidRDefault="004326E9" w:rsidP="00AB4A0A">
            <w:pPr>
              <w:pStyle w:val="Sarakstarindkopa"/>
              <w:ind w:left="795"/>
              <w:rPr>
                <w:rFonts w:ascii="Arial" w:hAnsi="Arial" w:cs="Arial"/>
                <w:sz w:val="20"/>
                <w:szCs w:val="20"/>
              </w:rPr>
            </w:pPr>
          </w:p>
        </w:tc>
      </w:tr>
    </w:tbl>
    <w:p w14:paraId="7E0AE4BE" w14:textId="77777777" w:rsidR="004326E9" w:rsidRPr="004326E9" w:rsidRDefault="004326E9" w:rsidP="004326E9">
      <w:pPr>
        <w:pStyle w:val="Sarakstarindkopa"/>
        <w:ind w:left="795"/>
        <w:jc w:val="both"/>
        <w:rPr>
          <w:rFonts w:ascii="Arial" w:hAnsi="Arial" w:cs="Arial"/>
          <w:sz w:val="20"/>
          <w:szCs w:val="20"/>
        </w:rPr>
      </w:pPr>
    </w:p>
    <w:tbl>
      <w:tblPr>
        <w:tblStyle w:val="Reatabula"/>
        <w:tblW w:w="0" w:type="auto"/>
        <w:tblInd w:w="795" w:type="dxa"/>
        <w:tblLook w:val="04A0" w:firstRow="1" w:lastRow="0" w:firstColumn="1" w:lastColumn="0" w:noHBand="0" w:noVBand="1"/>
      </w:tblPr>
      <w:tblGrid>
        <w:gridCol w:w="2765"/>
        <w:gridCol w:w="2765"/>
        <w:gridCol w:w="2766"/>
      </w:tblGrid>
      <w:tr w:rsidR="004326E9" w:rsidRPr="004326E9" w14:paraId="473AC0E0" w14:textId="77777777" w:rsidTr="00AB4A0A">
        <w:tc>
          <w:tcPr>
            <w:tcW w:w="2765" w:type="dxa"/>
          </w:tcPr>
          <w:p w14:paraId="02F653F9" w14:textId="77777777" w:rsidR="004326E9" w:rsidRPr="004326E9" w:rsidRDefault="004326E9" w:rsidP="00AB4A0A">
            <w:pPr>
              <w:pStyle w:val="Sarakstarindkopa"/>
              <w:ind w:left="0"/>
              <w:jc w:val="both"/>
              <w:rPr>
                <w:rFonts w:ascii="Arial" w:hAnsi="Arial" w:cs="Arial"/>
                <w:b/>
                <w:bCs/>
                <w:sz w:val="20"/>
                <w:szCs w:val="20"/>
              </w:rPr>
            </w:pPr>
            <w:proofErr w:type="spellStart"/>
            <w:r w:rsidRPr="004326E9">
              <w:rPr>
                <w:rFonts w:ascii="Arial" w:hAnsi="Arial" w:cs="Arial"/>
                <w:b/>
                <w:bCs/>
                <w:sz w:val="20"/>
                <w:szCs w:val="20"/>
              </w:rPr>
              <w:t>Nodots</w:t>
            </w:r>
            <w:proofErr w:type="spellEnd"/>
          </w:p>
        </w:tc>
        <w:tc>
          <w:tcPr>
            <w:tcW w:w="2765" w:type="dxa"/>
          </w:tcPr>
          <w:p w14:paraId="3F00302E" w14:textId="77777777" w:rsidR="004326E9" w:rsidRPr="004326E9" w:rsidRDefault="004326E9" w:rsidP="00AB4A0A">
            <w:pPr>
              <w:pStyle w:val="Sarakstarindkopa"/>
              <w:ind w:left="0"/>
              <w:jc w:val="both"/>
              <w:rPr>
                <w:rFonts w:ascii="Arial" w:hAnsi="Arial" w:cs="Arial"/>
                <w:b/>
                <w:bCs/>
                <w:sz w:val="20"/>
                <w:szCs w:val="20"/>
              </w:rPr>
            </w:pPr>
            <w:proofErr w:type="spellStart"/>
            <w:r w:rsidRPr="004326E9">
              <w:rPr>
                <w:rFonts w:ascii="Arial" w:hAnsi="Arial" w:cs="Arial"/>
                <w:b/>
                <w:bCs/>
                <w:sz w:val="20"/>
                <w:szCs w:val="20"/>
              </w:rPr>
              <w:t>Pakalpojuma</w:t>
            </w:r>
            <w:proofErr w:type="spellEnd"/>
            <w:r w:rsidRPr="004326E9">
              <w:rPr>
                <w:rFonts w:ascii="Arial" w:hAnsi="Arial" w:cs="Arial"/>
                <w:b/>
                <w:bCs/>
                <w:sz w:val="20"/>
                <w:szCs w:val="20"/>
              </w:rPr>
              <w:t xml:space="preserve"> </w:t>
            </w:r>
            <w:proofErr w:type="spellStart"/>
            <w:r w:rsidRPr="004326E9">
              <w:rPr>
                <w:rFonts w:ascii="Arial" w:hAnsi="Arial" w:cs="Arial"/>
                <w:b/>
                <w:bCs/>
                <w:sz w:val="20"/>
                <w:szCs w:val="20"/>
              </w:rPr>
              <w:t>veids</w:t>
            </w:r>
            <w:proofErr w:type="spellEnd"/>
          </w:p>
        </w:tc>
        <w:tc>
          <w:tcPr>
            <w:tcW w:w="2766" w:type="dxa"/>
          </w:tcPr>
          <w:p w14:paraId="05451B73" w14:textId="77777777" w:rsidR="004326E9" w:rsidRPr="004326E9" w:rsidRDefault="004326E9" w:rsidP="00AB4A0A">
            <w:pPr>
              <w:pStyle w:val="Sarakstarindkopa"/>
              <w:ind w:left="0"/>
              <w:jc w:val="both"/>
              <w:rPr>
                <w:rFonts w:ascii="Arial" w:hAnsi="Arial" w:cs="Arial"/>
                <w:b/>
                <w:bCs/>
                <w:sz w:val="20"/>
                <w:szCs w:val="20"/>
              </w:rPr>
            </w:pPr>
            <w:proofErr w:type="spellStart"/>
            <w:r w:rsidRPr="004326E9">
              <w:rPr>
                <w:rFonts w:ascii="Arial" w:hAnsi="Arial" w:cs="Arial"/>
                <w:b/>
                <w:bCs/>
                <w:sz w:val="20"/>
                <w:szCs w:val="20"/>
              </w:rPr>
              <w:t>Daudzums</w:t>
            </w:r>
            <w:proofErr w:type="spellEnd"/>
            <w:r w:rsidRPr="004326E9">
              <w:rPr>
                <w:rFonts w:ascii="Arial" w:hAnsi="Arial" w:cs="Arial"/>
                <w:b/>
                <w:bCs/>
                <w:sz w:val="20"/>
                <w:szCs w:val="20"/>
              </w:rPr>
              <w:t xml:space="preserve"> (</w:t>
            </w:r>
            <w:proofErr w:type="gramStart"/>
            <w:r w:rsidRPr="004326E9">
              <w:rPr>
                <w:rFonts w:ascii="Arial" w:hAnsi="Arial" w:cs="Arial"/>
                <w:b/>
                <w:bCs/>
                <w:sz w:val="20"/>
                <w:szCs w:val="20"/>
              </w:rPr>
              <w:t>gab./</w:t>
            </w:r>
            <w:proofErr w:type="gramEnd"/>
            <w:r w:rsidRPr="004326E9">
              <w:rPr>
                <w:rFonts w:ascii="Arial" w:hAnsi="Arial" w:cs="Arial"/>
                <w:b/>
                <w:bCs/>
                <w:sz w:val="20"/>
                <w:szCs w:val="20"/>
              </w:rPr>
              <w:t>kg/m</w:t>
            </w:r>
            <w:r w:rsidRPr="004326E9">
              <w:rPr>
                <w:rFonts w:ascii="Arial" w:hAnsi="Arial" w:cs="Arial"/>
                <w:b/>
                <w:bCs/>
                <w:sz w:val="20"/>
                <w:szCs w:val="20"/>
                <w:vertAlign w:val="superscript"/>
              </w:rPr>
              <w:t>2</w:t>
            </w:r>
            <w:r w:rsidRPr="004326E9">
              <w:rPr>
                <w:rFonts w:ascii="Arial" w:hAnsi="Arial" w:cs="Arial"/>
                <w:b/>
                <w:bCs/>
                <w:sz w:val="20"/>
                <w:szCs w:val="20"/>
              </w:rPr>
              <w:t>)</w:t>
            </w:r>
          </w:p>
        </w:tc>
      </w:tr>
      <w:tr w:rsidR="004326E9" w:rsidRPr="004326E9" w14:paraId="52733AC1" w14:textId="77777777" w:rsidTr="00AB4A0A">
        <w:tc>
          <w:tcPr>
            <w:tcW w:w="2765" w:type="dxa"/>
          </w:tcPr>
          <w:p w14:paraId="340630C3" w14:textId="77777777" w:rsidR="004326E9" w:rsidRPr="004326E9" w:rsidRDefault="004326E9" w:rsidP="00AB4A0A">
            <w:pPr>
              <w:pStyle w:val="Sarakstarindkopa"/>
              <w:ind w:left="0"/>
              <w:jc w:val="both"/>
              <w:rPr>
                <w:rFonts w:ascii="Arial" w:hAnsi="Arial" w:cs="Arial"/>
                <w:sz w:val="20"/>
                <w:szCs w:val="20"/>
              </w:rPr>
            </w:pPr>
          </w:p>
        </w:tc>
        <w:tc>
          <w:tcPr>
            <w:tcW w:w="2765" w:type="dxa"/>
          </w:tcPr>
          <w:p w14:paraId="6C896514" w14:textId="77777777" w:rsidR="004326E9" w:rsidRPr="004326E9" w:rsidRDefault="004326E9" w:rsidP="00AB4A0A">
            <w:pPr>
              <w:pStyle w:val="Sarakstarindkopa"/>
              <w:ind w:left="0"/>
              <w:jc w:val="both"/>
              <w:rPr>
                <w:rFonts w:ascii="Arial" w:hAnsi="Arial" w:cs="Arial"/>
                <w:sz w:val="20"/>
                <w:szCs w:val="20"/>
              </w:rPr>
            </w:pPr>
          </w:p>
        </w:tc>
        <w:tc>
          <w:tcPr>
            <w:tcW w:w="2766" w:type="dxa"/>
          </w:tcPr>
          <w:p w14:paraId="6DF7B1F7" w14:textId="77777777" w:rsidR="004326E9" w:rsidRPr="004326E9" w:rsidRDefault="004326E9" w:rsidP="00AB4A0A">
            <w:pPr>
              <w:pStyle w:val="Sarakstarindkopa"/>
              <w:ind w:left="0"/>
              <w:jc w:val="both"/>
              <w:rPr>
                <w:rFonts w:ascii="Arial" w:hAnsi="Arial" w:cs="Arial"/>
                <w:sz w:val="20"/>
                <w:szCs w:val="20"/>
              </w:rPr>
            </w:pPr>
          </w:p>
        </w:tc>
      </w:tr>
      <w:tr w:rsidR="004326E9" w:rsidRPr="004326E9" w14:paraId="2CBCD5CD" w14:textId="77777777" w:rsidTr="00AB4A0A">
        <w:tc>
          <w:tcPr>
            <w:tcW w:w="2765" w:type="dxa"/>
          </w:tcPr>
          <w:p w14:paraId="29A1D8DA" w14:textId="77777777" w:rsidR="004326E9" w:rsidRPr="004326E9" w:rsidRDefault="004326E9" w:rsidP="00AB4A0A">
            <w:pPr>
              <w:pStyle w:val="Sarakstarindkopa"/>
              <w:ind w:left="0"/>
              <w:jc w:val="both"/>
              <w:rPr>
                <w:rFonts w:ascii="Arial" w:hAnsi="Arial" w:cs="Arial"/>
                <w:sz w:val="20"/>
                <w:szCs w:val="20"/>
              </w:rPr>
            </w:pPr>
          </w:p>
        </w:tc>
        <w:tc>
          <w:tcPr>
            <w:tcW w:w="2765" w:type="dxa"/>
          </w:tcPr>
          <w:p w14:paraId="4108FBC3" w14:textId="77777777" w:rsidR="004326E9" w:rsidRPr="004326E9" w:rsidRDefault="004326E9" w:rsidP="00AB4A0A">
            <w:pPr>
              <w:pStyle w:val="Sarakstarindkopa"/>
              <w:ind w:left="0"/>
              <w:jc w:val="both"/>
              <w:rPr>
                <w:rFonts w:ascii="Arial" w:hAnsi="Arial" w:cs="Arial"/>
                <w:sz w:val="20"/>
                <w:szCs w:val="20"/>
              </w:rPr>
            </w:pPr>
          </w:p>
        </w:tc>
        <w:tc>
          <w:tcPr>
            <w:tcW w:w="2766" w:type="dxa"/>
          </w:tcPr>
          <w:p w14:paraId="10AF3625" w14:textId="77777777" w:rsidR="004326E9" w:rsidRPr="004326E9" w:rsidRDefault="004326E9" w:rsidP="00AB4A0A">
            <w:pPr>
              <w:pStyle w:val="Sarakstarindkopa"/>
              <w:ind w:left="0"/>
              <w:jc w:val="both"/>
              <w:rPr>
                <w:rFonts w:ascii="Arial" w:hAnsi="Arial" w:cs="Arial"/>
                <w:sz w:val="20"/>
                <w:szCs w:val="20"/>
              </w:rPr>
            </w:pPr>
          </w:p>
        </w:tc>
      </w:tr>
      <w:tr w:rsidR="004326E9" w:rsidRPr="004326E9" w14:paraId="48974B80" w14:textId="77777777" w:rsidTr="00AB4A0A">
        <w:tc>
          <w:tcPr>
            <w:tcW w:w="2765" w:type="dxa"/>
          </w:tcPr>
          <w:p w14:paraId="6362E154" w14:textId="77777777" w:rsidR="004326E9" w:rsidRPr="004326E9" w:rsidRDefault="004326E9" w:rsidP="00AB4A0A">
            <w:pPr>
              <w:pStyle w:val="Sarakstarindkopa"/>
              <w:ind w:left="0"/>
              <w:jc w:val="both"/>
              <w:rPr>
                <w:rFonts w:ascii="Arial" w:hAnsi="Arial" w:cs="Arial"/>
                <w:sz w:val="20"/>
                <w:szCs w:val="20"/>
              </w:rPr>
            </w:pPr>
          </w:p>
        </w:tc>
        <w:tc>
          <w:tcPr>
            <w:tcW w:w="2765" w:type="dxa"/>
          </w:tcPr>
          <w:p w14:paraId="636B34C5" w14:textId="77777777" w:rsidR="004326E9" w:rsidRPr="004326E9" w:rsidRDefault="004326E9" w:rsidP="00AB4A0A">
            <w:pPr>
              <w:pStyle w:val="Sarakstarindkopa"/>
              <w:ind w:left="0"/>
              <w:jc w:val="both"/>
              <w:rPr>
                <w:rFonts w:ascii="Arial" w:hAnsi="Arial" w:cs="Arial"/>
                <w:sz w:val="20"/>
                <w:szCs w:val="20"/>
              </w:rPr>
            </w:pPr>
          </w:p>
        </w:tc>
        <w:tc>
          <w:tcPr>
            <w:tcW w:w="2766" w:type="dxa"/>
          </w:tcPr>
          <w:p w14:paraId="22D460EE" w14:textId="77777777" w:rsidR="004326E9" w:rsidRPr="004326E9" w:rsidRDefault="004326E9" w:rsidP="00AB4A0A">
            <w:pPr>
              <w:pStyle w:val="Sarakstarindkopa"/>
              <w:ind w:left="0"/>
              <w:jc w:val="both"/>
              <w:rPr>
                <w:rFonts w:ascii="Arial" w:hAnsi="Arial" w:cs="Arial"/>
                <w:sz w:val="20"/>
                <w:szCs w:val="20"/>
              </w:rPr>
            </w:pPr>
          </w:p>
        </w:tc>
      </w:tr>
    </w:tbl>
    <w:p w14:paraId="6F383A73" w14:textId="77777777" w:rsidR="004326E9" w:rsidRPr="004326E9" w:rsidRDefault="004326E9" w:rsidP="004326E9">
      <w:pPr>
        <w:pStyle w:val="Sarakstarindkopa"/>
        <w:ind w:left="795"/>
        <w:jc w:val="both"/>
        <w:rPr>
          <w:rFonts w:ascii="Arial" w:hAnsi="Arial" w:cs="Arial"/>
          <w:sz w:val="20"/>
          <w:szCs w:val="20"/>
        </w:rPr>
      </w:pPr>
    </w:p>
    <w:tbl>
      <w:tblPr>
        <w:tblStyle w:val="Reatabula"/>
        <w:tblW w:w="0" w:type="auto"/>
        <w:tblInd w:w="795" w:type="dxa"/>
        <w:tblLook w:val="04A0" w:firstRow="1" w:lastRow="0" w:firstColumn="1" w:lastColumn="0" w:noHBand="0" w:noVBand="1"/>
      </w:tblPr>
      <w:tblGrid>
        <w:gridCol w:w="2765"/>
        <w:gridCol w:w="2765"/>
        <w:gridCol w:w="2766"/>
      </w:tblGrid>
      <w:tr w:rsidR="004326E9" w:rsidRPr="004326E9" w14:paraId="38D6AE0A" w14:textId="77777777" w:rsidTr="00AB4A0A">
        <w:tc>
          <w:tcPr>
            <w:tcW w:w="2765" w:type="dxa"/>
          </w:tcPr>
          <w:p w14:paraId="5B273C85" w14:textId="77777777" w:rsidR="004326E9" w:rsidRPr="004326E9" w:rsidRDefault="004326E9" w:rsidP="00AB4A0A">
            <w:pPr>
              <w:pStyle w:val="Sarakstarindkopa"/>
              <w:ind w:left="0"/>
              <w:jc w:val="both"/>
              <w:rPr>
                <w:rFonts w:ascii="Arial" w:hAnsi="Arial" w:cs="Arial"/>
                <w:b/>
                <w:bCs/>
                <w:sz w:val="20"/>
                <w:szCs w:val="20"/>
              </w:rPr>
            </w:pPr>
            <w:proofErr w:type="spellStart"/>
            <w:r w:rsidRPr="004326E9">
              <w:rPr>
                <w:rFonts w:ascii="Arial" w:hAnsi="Arial" w:cs="Arial"/>
                <w:b/>
                <w:bCs/>
                <w:sz w:val="20"/>
                <w:szCs w:val="20"/>
              </w:rPr>
              <w:t>Veicamie</w:t>
            </w:r>
            <w:proofErr w:type="spellEnd"/>
            <w:r w:rsidRPr="004326E9">
              <w:rPr>
                <w:rFonts w:ascii="Arial" w:hAnsi="Arial" w:cs="Arial"/>
                <w:b/>
                <w:bCs/>
                <w:sz w:val="20"/>
                <w:szCs w:val="20"/>
              </w:rPr>
              <w:t xml:space="preserve"> </w:t>
            </w:r>
            <w:proofErr w:type="spellStart"/>
            <w:r w:rsidRPr="004326E9">
              <w:rPr>
                <w:rFonts w:ascii="Arial" w:hAnsi="Arial" w:cs="Arial"/>
                <w:b/>
                <w:bCs/>
                <w:sz w:val="20"/>
                <w:szCs w:val="20"/>
              </w:rPr>
              <w:t>labošanas</w:t>
            </w:r>
            <w:proofErr w:type="spellEnd"/>
            <w:r w:rsidRPr="004326E9">
              <w:rPr>
                <w:rFonts w:ascii="Arial" w:hAnsi="Arial" w:cs="Arial"/>
                <w:b/>
                <w:bCs/>
                <w:sz w:val="20"/>
                <w:szCs w:val="20"/>
              </w:rPr>
              <w:t xml:space="preserve"> </w:t>
            </w:r>
            <w:proofErr w:type="spellStart"/>
            <w:r w:rsidRPr="004326E9">
              <w:rPr>
                <w:rFonts w:ascii="Arial" w:hAnsi="Arial" w:cs="Arial"/>
                <w:b/>
                <w:bCs/>
                <w:sz w:val="20"/>
                <w:szCs w:val="20"/>
              </w:rPr>
              <w:t>darbi</w:t>
            </w:r>
            <w:proofErr w:type="spellEnd"/>
          </w:p>
        </w:tc>
        <w:tc>
          <w:tcPr>
            <w:tcW w:w="2765" w:type="dxa"/>
          </w:tcPr>
          <w:p w14:paraId="0B49A624" w14:textId="6DACDB49" w:rsidR="004326E9" w:rsidRPr="004326E9" w:rsidRDefault="004326E9" w:rsidP="00AB4A0A">
            <w:pPr>
              <w:pStyle w:val="Sarakstarindkopa"/>
              <w:ind w:left="0"/>
              <w:jc w:val="both"/>
              <w:rPr>
                <w:rFonts w:ascii="Arial" w:hAnsi="Arial" w:cs="Arial"/>
                <w:b/>
                <w:bCs/>
                <w:sz w:val="20"/>
                <w:szCs w:val="20"/>
              </w:rPr>
            </w:pPr>
            <w:proofErr w:type="spellStart"/>
            <w:r w:rsidRPr="004326E9">
              <w:rPr>
                <w:rFonts w:ascii="Arial" w:hAnsi="Arial" w:cs="Arial"/>
                <w:b/>
                <w:bCs/>
                <w:sz w:val="20"/>
                <w:szCs w:val="20"/>
              </w:rPr>
              <w:t>Labots</w:t>
            </w:r>
            <w:proofErr w:type="spellEnd"/>
            <w:r w:rsidRPr="004326E9">
              <w:rPr>
                <w:rFonts w:ascii="Arial" w:hAnsi="Arial" w:cs="Arial"/>
                <w:b/>
                <w:bCs/>
                <w:sz w:val="20"/>
                <w:szCs w:val="20"/>
              </w:rPr>
              <w:t xml:space="preserve"> </w:t>
            </w:r>
            <w:proofErr w:type="spellStart"/>
            <w:r w:rsidRPr="004326E9">
              <w:rPr>
                <w:rFonts w:ascii="Arial" w:hAnsi="Arial" w:cs="Arial"/>
                <w:b/>
                <w:bCs/>
                <w:sz w:val="20"/>
                <w:szCs w:val="20"/>
              </w:rPr>
              <w:t>apģērbs</w:t>
            </w:r>
            <w:proofErr w:type="spellEnd"/>
            <w:r w:rsidR="002F2C77">
              <w:rPr>
                <w:rFonts w:ascii="Arial" w:hAnsi="Arial" w:cs="Arial"/>
                <w:b/>
                <w:bCs/>
                <w:sz w:val="20"/>
                <w:szCs w:val="20"/>
              </w:rPr>
              <w:t xml:space="preserve">/ </w:t>
            </w:r>
            <w:proofErr w:type="spellStart"/>
            <w:r w:rsidR="002F2C77">
              <w:rPr>
                <w:rFonts w:ascii="Arial" w:hAnsi="Arial" w:cs="Arial"/>
                <w:b/>
                <w:bCs/>
                <w:sz w:val="20"/>
                <w:szCs w:val="20"/>
              </w:rPr>
              <w:t>tekstilizstrādājumi</w:t>
            </w:r>
            <w:proofErr w:type="spellEnd"/>
          </w:p>
        </w:tc>
        <w:tc>
          <w:tcPr>
            <w:tcW w:w="2766" w:type="dxa"/>
          </w:tcPr>
          <w:p w14:paraId="2377752B" w14:textId="77777777" w:rsidR="004326E9" w:rsidRPr="004326E9" w:rsidRDefault="004326E9" w:rsidP="00AB4A0A">
            <w:pPr>
              <w:pStyle w:val="Sarakstarindkopa"/>
              <w:ind w:left="0"/>
              <w:jc w:val="both"/>
              <w:rPr>
                <w:rFonts w:ascii="Arial" w:hAnsi="Arial" w:cs="Arial"/>
                <w:b/>
                <w:bCs/>
                <w:sz w:val="20"/>
                <w:szCs w:val="20"/>
              </w:rPr>
            </w:pPr>
            <w:proofErr w:type="spellStart"/>
            <w:r w:rsidRPr="004326E9">
              <w:rPr>
                <w:rFonts w:ascii="Arial" w:hAnsi="Arial" w:cs="Arial"/>
                <w:b/>
                <w:bCs/>
                <w:sz w:val="20"/>
                <w:szCs w:val="20"/>
              </w:rPr>
              <w:t>Daudzums</w:t>
            </w:r>
            <w:proofErr w:type="spellEnd"/>
            <w:r w:rsidRPr="004326E9">
              <w:rPr>
                <w:rFonts w:ascii="Arial" w:hAnsi="Arial" w:cs="Arial"/>
                <w:b/>
                <w:bCs/>
                <w:sz w:val="20"/>
                <w:szCs w:val="20"/>
              </w:rPr>
              <w:t xml:space="preserve"> (</w:t>
            </w:r>
            <w:proofErr w:type="gramStart"/>
            <w:r w:rsidRPr="004326E9">
              <w:rPr>
                <w:rFonts w:ascii="Arial" w:hAnsi="Arial" w:cs="Arial"/>
                <w:b/>
                <w:bCs/>
                <w:sz w:val="20"/>
                <w:szCs w:val="20"/>
              </w:rPr>
              <w:t>gab./</w:t>
            </w:r>
            <w:proofErr w:type="gramEnd"/>
            <w:r w:rsidRPr="004326E9">
              <w:rPr>
                <w:rFonts w:ascii="Arial" w:hAnsi="Arial" w:cs="Arial"/>
                <w:b/>
                <w:bCs/>
                <w:sz w:val="20"/>
                <w:szCs w:val="20"/>
              </w:rPr>
              <w:t>kg/m</w:t>
            </w:r>
            <w:r w:rsidRPr="004326E9">
              <w:rPr>
                <w:rFonts w:ascii="Arial" w:hAnsi="Arial" w:cs="Arial"/>
                <w:b/>
                <w:bCs/>
                <w:sz w:val="20"/>
                <w:szCs w:val="20"/>
                <w:vertAlign w:val="superscript"/>
              </w:rPr>
              <w:t>2</w:t>
            </w:r>
            <w:r w:rsidRPr="004326E9">
              <w:rPr>
                <w:rFonts w:ascii="Arial" w:hAnsi="Arial" w:cs="Arial"/>
                <w:b/>
                <w:bCs/>
                <w:sz w:val="20"/>
                <w:szCs w:val="20"/>
              </w:rPr>
              <w:t>)</w:t>
            </w:r>
          </w:p>
        </w:tc>
      </w:tr>
      <w:tr w:rsidR="004326E9" w:rsidRPr="004326E9" w14:paraId="4A9F2539" w14:textId="77777777" w:rsidTr="00AB4A0A">
        <w:tc>
          <w:tcPr>
            <w:tcW w:w="2765" w:type="dxa"/>
          </w:tcPr>
          <w:p w14:paraId="1EDF910C" w14:textId="77777777" w:rsidR="004326E9" w:rsidRPr="004326E9" w:rsidRDefault="004326E9" w:rsidP="00AB4A0A">
            <w:pPr>
              <w:pStyle w:val="Sarakstarindkopa"/>
              <w:ind w:left="0"/>
              <w:jc w:val="both"/>
              <w:rPr>
                <w:rFonts w:ascii="Arial" w:hAnsi="Arial" w:cs="Arial"/>
                <w:sz w:val="20"/>
                <w:szCs w:val="20"/>
              </w:rPr>
            </w:pPr>
          </w:p>
        </w:tc>
        <w:tc>
          <w:tcPr>
            <w:tcW w:w="2765" w:type="dxa"/>
          </w:tcPr>
          <w:p w14:paraId="01CC43EB" w14:textId="77777777" w:rsidR="004326E9" w:rsidRPr="004326E9" w:rsidRDefault="004326E9" w:rsidP="00AB4A0A">
            <w:pPr>
              <w:pStyle w:val="Sarakstarindkopa"/>
              <w:ind w:left="0"/>
              <w:jc w:val="both"/>
              <w:rPr>
                <w:rFonts w:ascii="Arial" w:hAnsi="Arial" w:cs="Arial"/>
                <w:sz w:val="20"/>
                <w:szCs w:val="20"/>
              </w:rPr>
            </w:pPr>
          </w:p>
        </w:tc>
        <w:tc>
          <w:tcPr>
            <w:tcW w:w="2766" w:type="dxa"/>
          </w:tcPr>
          <w:p w14:paraId="14563796" w14:textId="77777777" w:rsidR="004326E9" w:rsidRPr="004326E9" w:rsidRDefault="004326E9" w:rsidP="00AB4A0A">
            <w:pPr>
              <w:pStyle w:val="Sarakstarindkopa"/>
              <w:ind w:left="0"/>
              <w:jc w:val="both"/>
              <w:rPr>
                <w:rFonts w:ascii="Arial" w:hAnsi="Arial" w:cs="Arial"/>
                <w:sz w:val="20"/>
                <w:szCs w:val="20"/>
              </w:rPr>
            </w:pPr>
          </w:p>
        </w:tc>
      </w:tr>
      <w:tr w:rsidR="004326E9" w:rsidRPr="004326E9" w14:paraId="19DAA6F8" w14:textId="77777777" w:rsidTr="00AB4A0A">
        <w:tc>
          <w:tcPr>
            <w:tcW w:w="2765" w:type="dxa"/>
          </w:tcPr>
          <w:p w14:paraId="5663E13C" w14:textId="77777777" w:rsidR="004326E9" w:rsidRPr="004326E9" w:rsidRDefault="004326E9" w:rsidP="00AB4A0A">
            <w:pPr>
              <w:pStyle w:val="Sarakstarindkopa"/>
              <w:ind w:left="0"/>
              <w:jc w:val="both"/>
              <w:rPr>
                <w:rFonts w:ascii="Arial" w:hAnsi="Arial" w:cs="Arial"/>
                <w:sz w:val="20"/>
                <w:szCs w:val="20"/>
              </w:rPr>
            </w:pPr>
          </w:p>
        </w:tc>
        <w:tc>
          <w:tcPr>
            <w:tcW w:w="2765" w:type="dxa"/>
          </w:tcPr>
          <w:p w14:paraId="50C4995B" w14:textId="77777777" w:rsidR="004326E9" w:rsidRPr="004326E9" w:rsidRDefault="004326E9" w:rsidP="00AB4A0A">
            <w:pPr>
              <w:pStyle w:val="Sarakstarindkopa"/>
              <w:ind w:left="0"/>
              <w:jc w:val="both"/>
              <w:rPr>
                <w:rFonts w:ascii="Arial" w:hAnsi="Arial" w:cs="Arial"/>
                <w:sz w:val="20"/>
                <w:szCs w:val="20"/>
              </w:rPr>
            </w:pPr>
          </w:p>
        </w:tc>
        <w:tc>
          <w:tcPr>
            <w:tcW w:w="2766" w:type="dxa"/>
          </w:tcPr>
          <w:p w14:paraId="213C1ABE" w14:textId="77777777" w:rsidR="004326E9" w:rsidRPr="004326E9" w:rsidRDefault="004326E9" w:rsidP="00AB4A0A">
            <w:pPr>
              <w:pStyle w:val="Sarakstarindkopa"/>
              <w:ind w:left="0"/>
              <w:jc w:val="both"/>
              <w:rPr>
                <w:rFonts w:ascii="Arial" w:hAnsi="Arial" w:cs="Arial"/>
                <w:sz w:val="20"/>
                <w:szCs w:val="20"/>
              </w:rPr>
            </w:pPr>
          </w:p>
        </w:tc>
      </w:tr>
      <w:tr w:rsidR="004326E9" w:rsidRPr="004326E9" w14:paraId="2E9A05B6" w14:textId="77777777" w:rsidTr="00AB4A0A">
        <w:tc>
          <w:tcPr>
            <w:tcW w:w="2765" w:type="dxa"/>
          </w:tcPr>
          <w:p w14:paraId="7444378E" w14:textId="77777777" w:rsidR="004326E9" w:rsidRPr="004326E9" w:rsidRDefault="004326E9" w:rsidP="00AB4A0A">
            <w:pPr>
              <w:pStyle w:val="Sarakstarindkopa"/>
              <w:ind w:left="0"/>
              <w:jc w:val="both"/>
              <w:rPr>
                <w:rFonts w:ascii="Arial" w:hAnsi="Arial" w:cs="Arial"/>
                <w:sz w:val="20"/>
                <w:szCs w:val="20"/>
              </w:rPr>
            </w:pPr>
          </w:p>
        </w:tc>
        <w:tc>
          <w:tcPr>
            <w:tcW w:w="2765" w:type="dxa"/>
          </w:tcPr>
          <w:p w14:paraId="78143D04" w14:textId="77777777" w:rsidR="004326E9" w:rsidRPr="004326E9" w:rsidRDefault="004326E9" w:rsidP="00AB4A0A">
            <w:pPr>
              <w:pStyle w:val="Sarakstarindkopa"/>
              <w:ind w:left="0"/>
              <w:jc w:val="both"/>
              <w:rPr>
                <w:rFonts w:ascii="Arial" w:hAnsi="Arial" w:cs="Arial"/>
                <w:sz w:val="20"/>
                <w:szCs w:val="20"/>
              </w:rPr>
            </w:pPr>
          </w:p>
        </w:tc>
        <w:tc>
          <w:tcPr>
            <w:tcW w:w="2766" w:type="dxa"/>
          </w:tcPr>
          <w:p w14:paraId="3B75BB2A" w14:textId="77777777" w:rsidR="004326E9" w:rsidRPr="004326E9" w:rsidRDefault="004326E9" w:rsidP="00AB4A0A">
            <w:pPr>
              <w:pStyle w:val="Sarakstarindkopa"/>
              <w:ind w:left="0"/>
              <w:jc w:val="both"/>
              <w:rPr>
                <w:rFonts w:ascii="Arial" w:hAnsi="Arial" w:cs="Arial"/>
                <w:sz w:val="20"/>
                <w:szCs w:val="20"/>
              </w:rPr>
            </w:pPr>
          </w:p>
        </w:tc>
      </w:tr>
      <w:tr w:rsidR="004326E9" w:rsidRPr="004326E9" w14:paraId="19333F43" w14:textId="77777777" w:rsidTr="00AB4A0A">
        <w:tc>
          <w:tcPr>
            <w:tcW w:w="2765" w:type="dxa"/>
          </w:tcPr>
          <w:p w14:paraId="65D9ED95" w14:textId="77777777" w:rsidR="004326E9" w:rsidRPr="004326E9" w:rsidRDefault="004326E9" w:rsidP="00AB4A0A">
            <w:pPr>
              <w:pStyle w:val="Sarakstarindkopa"/>
              <w:ind w:left="0"/>
              <w:jc w:val="both"/>
              <w:rPr>
                <w:rFonts w:ascii="Arial" w:hAnsi="Arial" w:cs="Arial"/>
                <w:sz w:val="20"/>
                <w:szCs w:val="20"/>
              </w:rPr>
            </w:pPr>
          </w:p>
        </w:tc>
        <w:tc>
          <w:tcPr>
            <w:tcW w:w="2765" w:type="dxa"/>
          </w:tcPr>
          <w:p w14:paraId="747C5E7E" w14:textId="77777777" w:rsidR="004326E9" w:rsidRPr="004326E9" w:rsidRDefault="004326E9" w:rsidP="00AB4A0A">
            <w:pPr>
              <w:pStyle w:val="Sarakstarindkopa"/>
              <w:ind w:left="0"/>
              <w:jc w:val="both"/>
              <w:rPr>
                <w:rFonts w:ascii="Arial" w:hAnsi="Arial" w:cs="Arial"/>
                <w:sz w:val="20"/>
                <w:szCs w:val="20"/>
              </w:rPr>
            </w:pPr>
          </w:p>
        </w:tc>
        <w:tc>
          <w:tcPr>
            <w:tcW w:w="2766" w:type="dxa"/>
          </w:tcPr>
          <w:p w14:paraId="62420128" w14:textId="77777777" w:rsidR="004326E9" w:rsidRPr="004326E9" w:rsidRDefault="004326E9" w:rsidP="00AB4A0A">
            <w:pPr>
              <w:pStyle w:val="Sarakstarindkopa"/>
              <w:ind w:left="0"/>
              <w:jc w:val="both"/>
              <w:rPr>
                <w:rFonts w:ascii="Arial" w:hAnsi="Arial" w:cs="Arial"/>
                <w:sz w:val="20"/>
                <w:szCs w:val="20"/>
              </w:rPr>
            </w:pPr>
          </w:p>
        </w:tc>
      </w:tr>
      <w:tr w:rsidR="004326E9" w:rsidRPr="004326E9" w14:paraId="7BEB26F6" w14:textId="77777777" w:rsidTr="00AB4A0A">
        <w:tc>
          <w:tcPr>
            <w:tcW w:w="2765" w:type="dxa"/>
          </w:tcPr>
          <w:p w14:paraId="5E0EBE1C" w14:textId="77777777" w:rsidR="004326E9" w:rsidRPr="004326E9" w:rsidRDefault="004326E9" w:rsidP="00AB4A0A">
            <w:pPr>
              <w:pStyle w:val="Sarakstarindkopa"/>
              <w:ind w:left="0"/>
              <w:jc w:val="both"/>
              <w:rPr>
                <w:rFonts w:ascii="Arial" w:hAnsi="Arial" w:cs="Arial"/>
                <w:sz w:val="20"/>
                <w:szCs w:val="20"/>
              </w:rPr>
            </w:pPr>
          </w:p>
        </w:tc>
        <w:tc>
          <w:tcPr>
            <w:tcW w:w="2765" w:type="dxa"/>
          </w:tcPr>
          <w:p w14:paraId="76A03107" w14:textId="77777777" w:rsidR="004326E9" w:rsidRPr="004326E9" w:rsidRDefault="004326E9" w:rsidP="00AB4A0A">
            <w:pPr>
              <w:pStyle w:val="Sarakstarindkopa"/>
              <w:ind w:left="0"/>
              <w:jc w:val="both"/>
              <w:rPr>
                <w:rFonts w:ascii="Arial" w:hAnsi="Arial" w:cs="Arial"/>
                <w:sz w:val="20"/>
                <w:szCs w:val="20"/>
              </w:rPr>
            </w:pPr>
          </w:p>
        </w:tc>
        <w:tc>
          <w:tcPr>
            <w:tcW w:w="2766" w:type="dxa"/>
          </w:tcPr>
          <w:p w14:paraId="7A85D938" w14:textId="77777777" w:rsidR="004326E9" w:rsidRPr="004326E9" w:rsidRDefault="004326E9" w:rsidP="00AB4A0A">
            <w:pPr>
              <w:pStyle w:val="Sarakstarindkopa"/>
              <w:ind w:left="0"/>
              <w:jc w:val="both"/>
              <w:rPr>
                <w:rFonts w:ascii="Arial" w:hAnsi="Arial" w:cs="Arial"/>
                <w:sz w:val="20"/>
                <w:szCs w:val="20"/>
              </w:rPr>
            </w:pPr>
          </w:p>
        </w:tc>
      </w:tr>
      <w:tr w:rsidR="004326E9" w:rsidRPr="004326E9" w14:paraId="0CC7B495" w14:textId="77777777" w:rsidTr="00AB4A0A">
        <w:tc>
          <w:tcPr>
            <w:tcW w:w="2765" w:type="dxa"/>
          </w:tcPr>
          <w:p w14:paraId="0742A1AF" w14:textId="77777777" w:rsidR="004326E9" w:rsidRPr="004326E9" w:rsidRDefault="004326E9" w:rsidP="00AB4A0A">
            <w:pPr>
              <w:pStyle w:val="Sarakstarindkopa"/>
              <w:ind w:left="0"/>
              <w:jc w:val="both"/>
              <w:rPr>
                <w:rFonts w:ascii="Arial" w:hAnsi="Arial" w:cs="Arial"/>
                <w:sz w:val="20"/>
                <w:szCs w:val="20"/>
              </w:rPr>
            </w:pPr>
          </w:p>
        </w:tc>
        <w:tc>
          <w:tcPr>
            <w:tcW w:w="2765" w:type="dxa"/>
          </w:tcPr>
          <w:p w14:paraId="224162DC" w14:textId="77777777" w:rsidR="004326E9" w:rsidRPr="004326E9" w:rsidRDefault="004326E9" w:rsidP="00AB4A0A">
            <w:pPr>
              <w:pStyle w:val="Sarakstarindkopa"/>
              <w:ind w:left="0"/>
              <w:jc w:val="both"/>
              <w:rPr>
                <w:rFonts w:ascii="Arial" w:hAnsi="Arial" w:cs="Arial"/>
                <w:sz w:val="20"/>
                <w:szCs w:val="20"/>
              </w:rPr>
            </w:pPr>
          </w:p>
        </w:tc>
        <w:tc>
          <w:tcPr>
            <w:tcW w:w="2766" w:type="dxa"/>
          </w:tcPr>
          <w:p w14:paraId="417A52CF" w14:textId="77777777" w:rsidR="004326E9" w:rsidRPr="004326E9" w:rsidRDefault="004326E9" w:rsidP="00AB4A0A">
            <w:pPr>
              <w:pStyle w:val="Sarakstarindkopa"/>
              <w:ind w:left="0"/>
              <w:jc w:val="both"/>
              <w:rPr>
                <w:rFonts w:ascii="Arial" w:hAnsi="Arial" w:cs="Arial"/>
                <w:sz w:val="20"/>
                <w:szCs w:val="20"/>
              </w:rPr>
            </w:pPr>
          </w:p>
        </w:tc>
      </w:tr>
    </w:tbl>
    <w:p w14:paraId="64676263" w14:textId="77777777" w:rsidR="004326E9" w:rsidRPr="004326E9" w:rsidRDefault="004326E9" w:rsidP="004326E9">
      <w:pPr>
        <w:jc w:val="both"/>
        <w:rPr>
          <w:rFonts w:ascii="Arial" w:hAnsi="Arial" w:cs="Arial"/>
          <w:b/>
          <w:bCs/>
          <w:sz w:val="20"/>
          <w:szCs w:val="20"/>
        </w:rPr>
      </w:pPr>
    </w:p>
    <w:p w14:paraId="6D365AE3" w14:textId="77777777" w:rsidR="004326E9" w:rsidRPr="004326E9" w:rsidRDefault="004326E9" w:rsidP="004326E9">
      <w:pPr>
        <w:pStyle w:val="Sarakstarindkopa"/>
        <w:ind w:left="795"/>
        <w:jc w:val="both"/>
        <w:rPr>
          <w:rFonts w:ascii="Arial" w:hAnsi="Arial" w:cs="Arial"/>
          <w:sz w:val="20"/>
          <w:szCs w:val="20"/>
        </w:rPr>
      </w:pPr>
      <w:r w:rsidRPr="004326E9">
        <w:rPr>
          <w:rFonts w:ascii="Arial" w:hAnsi="Arial" w:cs="Arial"/>
          <w:b/>
          <w:bCs/>
          <w:sz w:val="20"/>
          <w:szCs w:val="20"/>
        </w:rPr>
        <w:t>Datums, laiks (</w:t>
      </w:r>
      <w:proofErr w:type="spellStart"/>
      <w:r w:rsidRPr="004326E9">
        <w:rPr>
          <w:rFonts w:ascii="Arial" w:hAnsi="Arial" w:cs="Arial"/>
          <w:b/>
          <w:bCs/>
          <w:sz w:val="20"/>
          <w:szCs w:val="20"/>
        </w:rPr>
        <w:t>nodošanas</w:t>
      </w:r>
      <w:proofErr w:type="spellEnd"/>
      <w:r w:rsidRPr="004326E9">
        <w:rPr>
          <w:rFonts w:ascii="Arial" w:hAnsi="Arial" w:cs="Arial"/>
          <w:b/>
          <w:bCs/>
          <w:sz w:val="20"/>
          <w:szCs w:val="20"/>
        </w:rPr>
        <w:t>)</w:t>
      </w:r>
      <w:r w:rsidRPr="004326E9">
        <w:rPr>
          <w:rFonts w:ascii="Arial" w:hAnsi="Arial" w:cs="Arial"/>
          <w:sz w:val="20"/>
          <w:szCs w:val="20"/>
        </w:rPr>
        <w:t>__________________________</w:t>
      </w:r>
    </w:p>
    <w:p w14:paraId="59499805" w14:textId="77777777" w:rsidR="004326E9" w:rsidRPr="004326E9" w:rsidRDefault="004326E9" w:rsidP="004326E9">
      <w:pPr>
        <w:pStyle w:val="Sarakstarindkopa"/>
        <w:ind w:left="795"/>
        <w:jc w:val="both"/>
        <w:rPr>
          <w:rFonts w:ascii="Arial" w:hAnsi="Arial" w:cs="Arial"/>
          <w:sz w:val="20"/>
          <w:szCs w:val="20"/>
        </w:rPr>
      </w:pPr>
    </w:p>
    <w:p w14:paraId="7759E4D6" w14:textId="77777777" w:rsidR="004326E9" w:rsidRPr="004326E9" w:rsidRDefault="004326E9" w:rsidP="004326E9">
      <w:pPr>
        <w:pStyle w:val="Sarakstarindkopa"/>
        <w:ind w:left="795"/>
        <w:jc w:val="both"/>
        <w:rPr>
          <w:rFonts w:ascii="Arial" w:hAnsi="Arial" w:cs="Arial"/>
          <w:sz w:val="20"/>
          <w:szCs w:val="20"/>
        </w:rPr>
      </w:pPr>
      <w:bookmarkStart w:id="24" w:name="_Hlk97880361"/>
      <w:proofErr w:type="spellStart"/>
      <w:r w:rsidRPr="004326E9">
        <w:rPr>
          <w:rFonts w:ascii="Arial" w:hAnsi="Arial" w:cs="Arial"/>
          <w:sz w:val="20"/>
          <w:szCs w:val="20"/>
        </w:rPr>
        <w:t>Nodeva</w:t>
      </w:r>
      <w:proofErr w:type="spellEnd"/>
      <w:r w:rsidRPr="004326E9">
        <w:rPr>
          <w:rFonts w:ascii="Arial" w:hAnsi="Arial" w:cs="Arial"/>
          <w:sz w:val="20"/>
          <w:szCs w:val="20"/>
        </w:rPr>
        <w:t>: _________________________________________________________</w:t>
      </w:r>
    </w:p>
    <w:p w14:paraId="4EACCA98" w14:textId="77777777" w:rsidR="004326E9" w:rsidRPr="004326E9" w:rsidRDefault="004326E9" w:rsidP="004326E9">
      <w:pPr>
        <w:pStyle w:val="Sarakstarindkopa"/>
        <w:ind w:left="795"/>
        <w:jc w:val="both"/>
        <w:rPr>
          <w:rFonts w:ascii="Arial" w:hAnsi="Arial" w:cs="Arial"/>
          <w:sz w:val="20"/>
          <w:szCs w:val="20"/>
        </w:rPr>
      </w:pPr>
      <w:r w:rsidRPr="004326E9">
        <w:rPr>
          <w:rFonts w:ascii="Arial" w:hAnsi="Arial" w:cs="Arial"/>
          <w:sz w:val="20"/>
          <w:szCs w:val="20"/>
        </w:rPr>
        <w:tab/>
      </w:r>
      <w:r w:rsidRPr="004326E9">
        <w:rPr>
          <w:rFonts w:ascii="Arial" w:hAnsi="Arial" w:cs="Arial"/>
          <w:sz w:val="20"/>
          <w:szCs w:val="20"/>
        </w:rPr>
        <w:tab/>
      </w:r>
      <w:r w:rsidRPr="004326E9">
        <w:rPr>
          <w:rFonts w:ascii="Arial" w:hAnsi="Arial" w:cs="Arial"/>
          <w:sz w:val="20"/>
          <w:szCs w:val="20"/>
        </w:rPr>
        <w:tab/>
      </w:r>
      <w:proofErr w:type="spellStart"/>
      <w:r w:rsidRPr="004326E9">
        <w:rPr>
          <w:rFonts w:ascii="Arial" w:hAnsi="Arial" w:cs="Arial"/>
          <w:sz w:val="20"/>
          <w:szCs w:val="20"/>
        </w:rPr>
        <w:t>paraksts</w:t>
      </w:r>
      <w:proofErr w:type="spellEnd"/>
      <w:r w:rsidRPr="004326E9">
        <w:rPr>
          <w:rFonts w:ascii="Arial" w:hAnsi="Arial" w:cs="Arial"/>
          <w:sz w:val="20"/>
          <w:szCs w:val="20"/>
        </w:rPr>
        <w:t xml:space="preserve">, </w:t>
      </w:r>
      <w:proofErr w:type="spellStart"/>
      <w:r w:rsidRPr="004326E9">
        <w:rPr>
          <w:rFonts w:ascii="Arial" w:hAnsi="Arial" w:cs="Arial"/>
          <w:sz w:val="20"/>
          <w:szCs w:val="20"/>
        </w:rPr>
        <w:t>vārds</w:t>
      </w:r>
      <w:proofErr w:type="spellEnd"/>
      <w:r w:rsidRPr="004326E9">
        <w:rPr>
          <w:rFonts w:ascii="Arial" w:hAnsi="Arial" w:cs="Arial"/>
          <w:sz w:val="20"/>
          <w:szCs w:val="20"/>
        </w:rPr>
        <w:t xml:space="preserve">, </w:t>
      </w:r>
      <w:proofErr w:type="spellStart"/>
      <w:r w:rsidRPr="004326E9">
        <w:rPr>
          <w:rFonts w:ascii="Arial" w:hAnsi="Arial" w:cs="Arial"/>
          <w:sz w:val="20"/>
          <w:szCs w:val="20"/>
        </w:rPr>
        <w:t>uzvārds</w:t>
      </w:r>
      <w:proofErr w:type="spellEnd"/>
    </w:p>
    <w:p w14:paraId="55E515F0" w14:textId="77777777" w:rsidR="004326E9" w:rsidRPr="004326E9" w:rsidRDefault="004326E9" w:rsidP="004326E9">
      <w:pPr>
        <w:pStyle w:val="Sarakstarindkopa"/>
        <w:ind w:left="795"/>
        <w:jc w:val="both"/>
        <w:rPr>
          <w:rFonts w:ascii="Arial" w:hAnsi="Arial" w:cs="Arial"/>
          <w:sz w:val="20"/>
          <w:szCs w:val="20"/>
        </w:rPr>
      </w:pPr>
    </w:p>
    <w:p w14:paraId="50878788" w14:textId="77777777" w:rsidR="004326E9" w:rsidRPr="004326E9" w:rsidRDefault="004326E9" w:rsidP="004326E9">
      <w:pPr>
        <w:pStyle w:val="Sarakstarindkopa"/>
        <w:ind w:left="795"/>
        <w:jc w:val="both"/>
        <w:rPr>
          <w:rFonts w:ascii="Arial" w:hAnsi="Arial" w:cs="Arial"/>
          <w:sz w:val="20"/>
          <w:szCs w:val="20"/>
        </w:rPr>
      </w:pPr>
      <w:proofErr w:type="spellStart"/>
      <w:r w:rsidRPr="004326E9">
        <w:rPr>
          <w:rFonts w:ascii="Arial" w:hAnsi="Arial" w:cs="Arial"/>
          <w:sz w:val="20"/>
          <w:szCs w:val="20"/>
        </w:rPr>
        <w:t>Pieņēma</w:t>
      </w:r>
      <w:proofErr w:type="spellEnd"/>
      <w:r w:rsidRPr="004326E9">
        <w:rPr>
          <w:rFonts w:ascii="Arial" w:hAnsi="Arial" w:cs="Arial"/>
          <w:sz w:val="20"/>
          <w:szCs w:val="20"/>
        </w:rPr>
        <w:t>: _________________________________________________________</w:t>
      </w:r>
    </w:p>
    <w:p w14:paraId="7A674318" w14:textId="77777777" w:rsidR="004326E9" w:rsidRPr="004326E9" w:rsidRDefault="004326E9" w:rsidP="004326E9">
      <w:pPr>
        <w:pStyle w:val="Sarakstarindkopa"/>
        <w:ind w:left="795"/>
        <w:jc w:val="both"/>
        <w:rPr>
          <w:rFonts w:ascii="Arial" w:hAnsi="Arial" w:cs="Arial"/>
          <w:sz w:val="20"/>
          <w:szCs w:val="20"/>
        </w:rPr>
      </w:pPr>
      <w:r w:rsidRPr="004326E9">
        <w:rPr>
          <w:rFonts w:ascii="Arial" w:hAnsi="Arial" w:cs="Arial"/>
          <w:sz w:val="20"/>
          <w:szCs w:val="20"/>
        </w:rPr>
        <w:tab/>
      </w:r>
      <w:r w:rsidRPr="004326E9">
        <w:rPr>
          <w:rFonts w:ascii="Arial" w:hAnsi="Arial" w:cs="Arial"/>
          <w:sz w:val="20"/>
          <w:szCs w:val="20"/>
        </w:rPr>
        <w:tab/>
      </w:r>
      <w:r w:rsidRPr="004326E9">
        <w:rPr>
          <w:rFonts w:ascii="Arial" w:hAnsi="Arial" w:cs="Arial"/>
          <w:sz w:val="20"/>
          <w:szCs w:val="20"/>
        </w:rPr>
        <w:tab/>
      </w:r>
      <w:proofErr w:type="spellStart"/>
      <w:r w:rsidRPr="004326E9">
        <w:rPr>
          <w:rFonts w:ascii="Arial" w:hAnsi="Arial" w:cs="Arial"/>
          <w:sz w:val="20"/>
          <w:szCs w:val="20"/>
        </w:rPr>
        <w:t>paraksts</w:t>
      </w:r>
      <w:proofErr w:type="spellEnd"/>
      <w:r w:rsidRPr="004326E9">
        <w:rPr>
          <w:rFonts w:ascii="Arial" w:hAnsi="Arial" w:cs="Arial"/>
          <w:sz w:val="20"/>
          <w:szCs w:val="20"/>
        </w:rPr>
        <w:t xml:space="preserve">, </w:t>
      </w:r>
      <w:proofErr w:type="spellStart"/>
      <w:r w:rsidRPr="004326E9">
        <w:rPr>
          <w:rFonts w:ascii="Arial" w:hAnsi="Arial" w:cs="Arial"/>
          <w:sz w:val="20"/>
          <w:szCs w:val="20"/>
        </w:rPr>
        <w:t>vārds</w:t>
      </w:r>
      <w:proofErr w:type="spellEnd"/>
      <w:r w:rsidRPr="004326E9">
        <w:rPr>
          <w:rFonts w:ascii="Arial" w:hAnsi="Arial" w:cs="Arial"/>
          <w:sz w:val="20"/>
          <w:szCs w:val="20"/>
        </w:rPr>
        <w:t xml:space="preserve">, </w:t>
      </w:r>
      <w:proofErr w:type="spellStart"/>
      <w:r w:rsidRPr="004326E9">
        <w:rPr>
          <w:rFonts w:ascii="Arial" w:hAnsi="Arial" w:cs="Arial"/>
          <w:sz w:val="20"/>
          <w:szCs w:val="20"/>
        </w:rPr>
        <w:t>uzvārds</w:t>
      </w:r>
      <w:proofErr w:type="spellEnd"/>
    </w:p>
    <w:bookmarkEnd w:id="24"/>
    <w:p w14:paraId="6685F5FD" w14:textId="77777777" w:rsidR="004326E9" w:rsidRPr="004326E9" w:rsidRDefault="004326E9" w:rsidP="004326E9">
      <w:pPr>
        <w:jc w:val="both"/>
        <w:rPr>
          <w:rFonts w:ascii="Arial" w:hAnsi="Arial" w:cs="Arial"/>
          <w:sz w:val="20"/>
          <w:szCs w:val="20"/>
        </w:rPr>
      </w:pPr>
    </w:p>
    <w:p w14:paraId="3C3AD7EE" w14:textId="77777777" w:rsidR="004326E9" w:rsidRPr="004326E9" w:rsidRDefault="004326E9" w:rsidP="004326E9">
      <w:pPr>
        <w:pStyle w:val="Sarakstarindkopa"/>
        <w:ind w:left="795"/>
        <w:jc w:val="both"/>
        <w:rPr>
          <w:rFonts w:ascii="Arial" w:hAnsi="Arial" w:cs="Arial"/>
          <w:sz w:val="20"/>
          <w:szCs w:val="20"/>
        </w:rPr>
      </w:pPr>
    </w:p>
    <w:p w14:paraId="387AAA51" w14:textId="77777777" w:rsidR="004326E9" w:rsidRPr="004326E9" w:rsidRDefault="004326E9" w:rsidP="004326E9">
      <w:pPr>
        <w:pStyle w:val="Sarakstarindkopa"/>
        <w:ind w:left="795"/>
        <w:jc w:val="both"/>
        <w:rPr>
          <w:rFonts w:ascii="Arial" w:hAnsi="Arial" w:cs="Arial"/>
          <w:sz w:val="20"/>
          <w:szCs w:val="20"/>
        </w:rPr>
      </w:pPr>
      <w:r w:rsidRPr="004326E9">
        <w:rPr>
          <w:rFonts w:ascii="Arial" w:hAnsi="Arial" w:cs="Arial"/>
          <w:b/>
          <w:bCs/>
          <w:sz w:val="20"/>
          <w:szCs w:val="20"/>
        </w:rPr>
        <w:t>Datums, laiks (</w:t>
      </w:r>
      <w:proofErr w:type="spellStart"/>
      <w:r w:rsidRPr="004326E9">
        <w:rPr>
          <w:rFonts w:ascii="Arial" w:hAnsi="Arial" w:cs="Arial"/>
          <w:b/>
          <w:bCs/>
          <w:sz w:val="20"/>
          <w:szCs w:val="20"/>
        </w:rPr>
        <w:t>saņemšanas</w:t>
      </w:r>
      <w:proofErr w:type="spellEnd"/>
      <w:r w:rsidRPr="004326E9">
        <w:rPr>
          <w:rFonts w:ascii="Arial" w:hAnsi="Arial" w:cs="Arial"/>
          <w:b/>
          <w:bCs/>
          <w:sz w:val="20"/>
          <w:szCs w:val="20"/>
        </w:rPr>
        <w:t>)</w:t>
      </w:r>
      <w:r w:rsidRPr="004326E9">
        <w:rPr>
          <w:rFonts w:ascii="Arial" w:hAnsi="Arial" w:cs="Arial"/>
          <w:sz w:val="20"/>
          <w:szCs w:val="20"/>
        </w:rPr>
        <w:t>_________________________</w:t>
      </w:r>
    </w:p>
    <w:p w14:paraId="54E4ABA2" w14:textId="77777777" w:rsidR="004326E9" w:rsidRPr="004326E9" w:rsidRDefault="004326E9" w:rsidP="004326E9">
      <w:pPr>
        <w:pStyle w:val="Sarakstarindkopa"/>
        <w:ind w:left="795"/>
        <w:jc w:val="both"/>
        <w:rPr>
          <w:rFonts w:ascii="Arial" w:hAnsi="Arial" w:cs="Arial"/>
          <w:sz w:val="20"/>
          <w:szCs w:val="20"/>
        </w:rPr>
      </w:pPr>
    </w:p>
    <w:p w14:paraId="63994742" w14:textId="77777777" w:rsidR="004326E9" w:rsidRPr="004326E9" w:rsidRDefault="004326E9" w:rsidP="004326E9">
      <w:pPr>
        <w:pStyle w:val="Sarakstarindkopa"/>
        <w:ind w:left="795"/>
        <w:jc w:val="both"/>
        <w:rPr>
          <w:rFonts w:ascii="Arial" w:hAnsi="Arial" w:cs="Arial"/>
          <w:sz w:val="20"/>
          <w:szCs w:val="20"/>
        </w:rPr>
      </w:pPr>
    </w:p>
    <w:p w14:paraId="0A4F8DEA" w14:textId="77777777" w:rsidR="004326E9" w:rsidRPr="004326E9" w:rsidRDefault="004326E9" w:rsidP="004326E9">
      <w:pPr>
        <w:pStyle w:val="Sarakstarindkopa"/>
        <w:ind w:left="795"/>
        <w:jc w:val="both"/>
        <w:rPr>
          <w:rFonts w:ascii="Arial" w:hAnsi="Arial" w:cs="Arial"/>
          <w:sz w:val="20"/>
          <w:szCs w:val="20"/>
        </w:rPr>
      </w:pPr>
      <w:proofErr w:type="spellStart"/>
      <w:r w:rsidRPr="004326E9">
        <w:rPr>
          <w:rFonts w:ascii="Arial" w:hAnsi="Arial" w:cs="Arial"/>
          <w:sz w:val="20"/>
          <w:szCs w:val="20"/>
        </w:rPr>
        <w:t>Nodeva</w:t>
      </w:r>
      <w:proofErr w:type="spellEnd"/>
      <w:r w:rsidRPr="004326E9">
        <w:rPr>
          <w:rFonts w:ascii="Arial" w:hAnsi="Arial" w:cs="Arial"/>
          <w:sz w:val="20"/>
          <w:szCs w:val="20"/>
        </w:rPr>
        <w:t>: _________________________________________________________</w:t>
      </w:r>
    </w:p>
    <w:p w14:paraId="290402CE" w14:textId="77777777" w:rsidR="004326E9" w:rsidRPr="004326E9" w:rsidRDefault="004326E9" w:rsidP="004326E9">
      <w:pPr>
        <w:pStyle w:val="Sarakstarindkopa"/>
        <w:ind w:left="795"/>
        <w:jc w:val="both"/>
        <w:rPr>
          <w:rFonts w:ascii="Arial" w:hAnsi="Arial" w:cs="Arial"/>
          <w:sz w:val="20"/>
          <w:szCs w:val="20"/>
        </w:rPr>
      </w:pPr>
      <w:r w:rsidRPr="004326E9">
        <w:rPr>
          <w:rFonts w:ascii="Arial" w:hAnsi="Arial" w:cs="Arial"/>
          <w:sz w:val="20"/>
          <w:szCs w:val="20"/>
        </w:rPr>
        <w:tab/>
      </w:r>
      <w:r w:rsidRPr="004326E9">
        <w:rPr>
          <w:rFonts w:ascii="Arial" w:hAnsi="Arial" w:cs="Arial"/>
          <w:sz w:val="20"/>
          <w:szCs w:val="20"/>
        </w:rPr>
        <w:tab/>
      </w:r>
      <w:r w:rsidRPr="004326E9">
        <w:rPr>
          <w:rFonts w:ascii="Arial" w:hAnsi="Arial" w:cs="Arial"/>
          <w:sz w:val="20"/>
          <w:szCs w:val="20"/>
        </w:rPr>
        <w:tab/>
      </w:r>
      <w:proofErr w:type="spellStart"/>
      <w:r w:rsidRPr="004326E9">
        <w:rPr>
          <w:rFonts w:ascii="Arial" w:hAnsi="Arial" w:cs="Arial"/>
          <w:sz w:val="20"/>
          <w:szCs w:val="20"/>
        </w:rPr>
        <w:t>paraksts</w:t>
      </w:r>
      <w:proofErr w:type="spellEnd"/>
      <w:r w:rsidRPr="004326E9">
        <w:rPr>
          <w:rFonts w:ascii="Arial" w:hAnsi="Arial" w:cs="Arial"/>
          <w:sz w:val="20"/>
          <w:szCs w:val="20"/>
        </w:rPr>
        <w:t xml:space="preserve">, </w:t>
      </w:r>
      <w:proofErr w:type="spellStart"/>
      <w:r w:rsidRPr="004326E9">
        <w:rPr>
          <w:rFonts w:ascii="Arial" w:hAnsi="Arial" w:cs="Arial"/>
          <w:sz w:val="20"/>
          <w:szCs w:val="20"/>
        </w:rPr>
        <w:t>vārds</w:t>
      </w:r>
      <w:proofErr w:type="spellEnd"/>
      <w:r w:rsidRPr="004326E9">
        <w:rPr>
          <w:rFonts w:ascii="Arial" w:hAnsi="Arial" w:cs="Arial"/>
          <w:sz w:val="20"/>
          <w:szCs w:val="20"/>
        </w:rPr>
        <w:t xml:space="preserve">, </w:t>
      </w:r>
      <w:proofErr w:type="spellStart"/>
      <w:r w:rsidRPr="004326E9">
        <w:rPr>
          <w:rFonts w:ascii="Arial" w:hAnsi="Arial" w:cs="Arial"/>
          <w:sz w:val="20"/>
          <w:szCs w:val="20"/>
        </w:rPr>
        <w:t>uzvārds</w:t>
      </w:r>
      <w:proofErr w:type="spellEnd"/>
    </w:p>
    <w:p w14:paraId="19EC668A" w14:textId="77777777" w:rsidR="004326E9" w:rsidRPr="004326E9" w:rsidRDefault="004326E9" w:rsidP="004326E9">
      <w:pPr>
        <w:pStyle w:val="Sarakstarindkopa"/>
        <w:ind w:left="795"/>
        <w:jc w:val="both"/>
        <w:rPr>
          <w:rFonts w:ascii="Arial" w:hAnsi="Arial" w:cs="Arial"/>
          <w:sz w:val="20"/>
          <w:szCs w:val="20"/>
        </w:rPr>
      </w:pPr>
    </w:p>
    <w:p w14:paraId="1D267D79" w14:textId="77777777" w:rsidR="004326E9" w:rsidRPr="004326E9" w:rsidRDefault="004326E9" w:rsidP="004326E9">
      <w:pPr>
        <w:pStyle w:val="Sarakstarindkopa"/>
        <w:ind w:left="795"/>
        <w:jc w:val="both"/>
        <w:rPr>
          <w:rFonts w:ascii="Arial" w:hAnsi="Arial" w:cs="Arial"/>
          <w:sz w:val="20"/>
          <w:szCs w:val="20"/>
        </w:rPr>
      </w:pPr>
      <w:proofErr w:type="spellStart"/>
      <w:r w:rsidRPr="004326E9">
        <w:rPr>
          <w:rFonts w:ascii="Arial" w:hAnsi="Arial" w:cs="Arial"/>
          <w:sz w:val="20"/>
          <w:szCs w:val="20"/>
        </w:rPr>
        <w:t>Pieņēma</w:t>
      </w:r>
      <w:proofErr w:type="spellEnd"/>
      <w:r w:rsidRPr="004326E9">
        <w:rPr>
          <w:rFonts w:ascii="Arial" w:hAnsi="Arial" w:cs="Arial"/>
          <w:sz w:val="20"/>
          <w:szCs w:val="20"/>
        </w:rPr>
        <w:t>: _________________________________________________________</w:t>
      </w:r>
    </w:p>
    <w:p w14:paraId="68A84D6B" w14:textId="77777777" w:rsidR="004326E9" w:rsidRPr="004326E9" w:rsidRDefault="004326E9" w:rsidP="004326E9">
      <w:pPr>
        <w:pStyle w:val="Sarakstarindkopa"/>
        <w:ind w:left="795"/>
        <w:jc w:val="both"/>
        <w:rPr>
          <w:rFonts w:ascii="Arial" w:hAnsi="Arial" w:cs="Arial"/>
          <w:sz w:val="20"/>
          <w:szCs w:val="20"/>
        </w:rPr>
      </w:pPr>
      <w:r w:rsidRPr="004326E9">
        <w:rPr>
          <w:rFonts w:ascii="Arial" w:hAnsi="Arial" w:cs="Arial"/>
          <w:sz w:val="20"/>
          <w:szCs w:val="20"/>
        </w:rPr>
        <w:tab/>
      </w:r>
      <w:r w:rsidRPr="004326E9">
        <w:rPr>
          <w:rFonts w:ascii="Arial" w:hAnsi="Arial" w:cs="Arial"/>
          <w:sz w:val="20"/>
          <w:szCs w:val="20"/>
        </w:rPr>
        <w:tab/>
      </w:r>
      <w:r w:rsidRPr="004326E9">
        <w:rPr>
          <w:rFonts w:ascii="Arial" w:hAnsi="Arial" w:cs="Arial"/>
          <w:sz w:val="20"/>
          <w:szCs w:val="20"/>
        </w:rPr>
        <w:tab/>
      </w:r>
      <w:proofErr w:type="spellStart"/>
      <w:r w:rsidRPr="004326E9">
        <w:rPr>
          <w:rFonts w:ascii="Arial" w:hAnsi="Arial" w:cs="Arial"/>
          <w:sz w:val="20"/>
          <w:szCs w:val="20"/>
        </w:rPr>
        <w:t>paraksts</w:t>
      </w:r>
      <w:proofErr w:type="spellEnd"/>
      <w:r w:rsidRPr="004326E9">
        <w:rPr>
          <w:rFonts w:ascii="Arial" w:hAnsi="Arial" w:cs="Arial"/>
          <w:sz w:val="20"/>
          <w:szCs w:val="20"/>
        </w:rPr>
        <w:t xml:space="preserve">, </w:t>
      </w:r>
      <w:proofErr w:type="spellStart"/>
      <w:r w:rsidRPr="004326E9">
        <w:rPr>
          <w:rFonts w:ascii="Arial" w:hAnsi="Arial" w:cs="Arial"/>
          <w:sz w:val="20"/>
          <w:szCs w:val="20"/>
        </w:rPr>
        <w:t>vārds</w:t>
      </w:r>
      <w:proofErr w:type="spellEnd"/>
      <w:r w:rsidRPr="004326E9">
        <w:rPr>
          <w:rFonts w:ascii="Arial" w:hAnsi="Arial" w:cs="Arial"/>
          <w:sz w:val="20"/>
          <w:szCs w:val="20"/>
        </w:rPr>
        <w:t xml:space="preserve">, </w:t>
      </w:r>
      <w:proofErr w:type="spellStart"/>
      <w:r w:rsidRPr="004326E9">
        <w:rPr>
          <w:rFonts w:ascii="Arial" w:hAnsi="Arial" w:cs="Arial"/>
          <w:sz w:val="20"/>
          <w:szCs w:val="20"/>
        </w:rPr>
        <w:t>uzvārds</w:t>
      </w:r>
      <w:proofErr w:type="spellEnd"/>
    </w:p>
    <w:p w14:paraId="1BAEE022" w14:textId="77777777" w:rsidR="004326E9" w:rsidRPr="004326E9" w:rsidRDefault="004326E9" w:rsidP="004326E9">
      <w:pPr>
        <w:pStyle w:val="BodyTextIndent31"/>
        <w:ind w:right="282" w:firstLine="3261"/>
        <w:rPr>
          <w:rFonts w:ascii="Arial" w:hAnsi="Arial" w:cs="Arial"/>
          <w:b/>
          <w:sz w:val="20"/>
          <w:szCs w:val="20"/>
        </w:rPr>
      </w:pPr>
    </w:p>
    <w:p w14:paraId="1ED93F29" w14:textId="77777777" w:rsidR="004326E9" w:rsidRPr="004326E9" w:rsidRDefault="004326E9" w:rsidP="004326E9">
      <w:pPr>
        <w:rPr>
          <w:rFonts w:ascii="Arial" w:hAnsi="Arial" w:cs="Arial"/>
          <w:sz w:val="20"/>
          <w:szCs w:val="20"/>
          <w:lang w:val="lv-LV"/>
        </w:rPr>
      </w:pPr>
    </w:p>
    <w:p w14:paraId="044E0C4B" w14:textId="77777777" w:rsidR="00AE246B" w:rsidRPr="004326E9" w:rsidRDefault="00AE246B">
      <w:pPr>
        <w:rPr>
          <w:rFonts w:ascii="Arial" w:hAnsi="Arial" w:cs="Arial"/>
          <w:sz w:val="20"/>
          <w:szCs w:val="20"/>
        </w:rPr>
      </w:pPr>
    </w:p>
    <w:sectPr w:rsidR="00AE246B" w:rsidRPr="004326E9" w:rsidSect="00E165D2">
      <w:footerReference w:type="even" r:id="rId13"/>
      <w:footerReference w:type="default" r:id="rId14"/>
      <w:headerReference w:type="first" r:id="rId15"/>
      <w:pgSz w:w="11906" w:h="16838"/>
      <w:pgMar w:top="1134" w:right="992" w:bottom="992" w:left="1559"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43ADB" w14:textId="77777777" w:rsidR="00EA64CD" w:rsidRDefault="00EA64CD" w:rsidP="004326E9">
      <w:r>
        <w:separator/>
      </w:r>
    </w:p>
  </w:endnote>
  <w:endnote w:type="continuationSeparator" w:id="0">
    <w:p w14:paraId="7A16F46A" w14:textId="77777777" w:rsidR="00EA64CD" w:rsidRDefault="00EA64CD" w:rsidP="0043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C329D" w14:textId="4A616293" w:rsidR="004326E9" w:rsidRDefault="004326E9" w:rsidP="000E5F9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5625C2">
      <w:rPr>
        <w:rStyle w:val="Lappusesnumurs"/>
        <w:noProof/>
      </w:rPr>
      <w:t>2</w:t>
    </w:r>
    <w:r>
      <w:rPr>
        <w:rStyle w:val="Lappusesnumurs"/>
      </w:rPr>
      <w:fldChar w:fldCharType="end"/>
    </w:r>
  </w:p>
  <w:p w14:paraId="58FE9B5B" w14:textId="77777777" w:rsidR="004326E9" w:rsidRDefault="004326E9">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CD690" w14:textId="77777777" w:rsidR="004326E9" w:rsidRDefault="004326E9" w:rsidP="000E5F9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23</w:t>
    </w:r>
    <w:r>
      <w:rPr>
        <w:rStyle w:val="Lappusesnumurs"/>
      </w:rPr>
      <w:fldChar w:fldCharType="end"/>
    </w:r>
  </w:p>
  <w:p w14:paraId="2A20487A" w14:textId="77777777" w:rsidR="004326E9" w:rsidRDefault="004326E9">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15D2B" w14:textId="360CA8E3" w:rsidR="00BA5B3B" w:rsidRDefault="00000000" w:rsidP="000E5F9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4326E9">
      <w:rPr>
        <w:rStyle w:val="Lappusesnumurs"/>
        <w:noProof/>
      </w:rPr>
      <w:t>18</w:t>
    </w:r>
    <w:r>
      <w:rPr>
        <w:rStyle w:val="Lappusesnumurs"/>
      </w:rPr>
      <w:fldChar w:fldCharType="end"/>
    </w:r>
  </w:p>
  <w:p w14:paraId="621FFD01" w14:textId="77777777" w:rsidR="00BA5B3B" w:rsidRDefault="00BA5B3B">
    <w:pPr>
      <w:pStyle w:val="Kjene"/>
    </w:pPr>
  </w:p>
  <w:p w14:paraId="003A0D06" w14:textId="77777777" w:rsidR="00BA5B3B" w:rsidRDefault="00BA5B3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C271" w14:textId="77777777" w:rsidR="00BA5B3B" w:rsidRPr="00060510" w:rsidRDefault="00000000" w:rsidP="000E5F9C">
    <w:pPr>
      <w:pStyle w:val="Kjene"/>
      <w:framePr w:wrap="around" w:vAnchor="text" w:hAnchor="margin" w:xAlign="center" w:y="1"/>
      <w:rPr>
        <w:rStyle w:val="Lappusesnumurs"/>
        <w:rFonts w:ascii="Arial" w:hAnsi="Arial" w:cs="Arial"/>
        <w:sz w:val="18"/>
        <w:szCs w:val="18"/>
      </w:rPr>
    </w:pPr>
    <w:r w:rsidRPr="00060510">
      <w:rPr>
        <w:rStyle w:val="Lappusesnumurs"/>
        <w:rFonts w:ascii="Arial" w:hAnsi="Arial" w:cs="Arial"/>
        <w:sz w:val="18"/>
        <w:szCs w:val="18"/>
      </w:rPr>
      <w:fldChar w:fldCharType="begin"/>
    </w:r>
    <w:r w:rsidRPr="00060510">
      <w:rPr>
        <w:rStyle w:val="Lappusesnumurs"/>
        <w:rFonts w:ascii="Arial" w:hAnsi="Arial" w:cs="Arial"/>
        <w:sz w:val="18"/>
        <w:szCs w:val="18"/>
      </w:rPr>
      <w:instrText xml:space="preserve">PAGE  </w:instrText>
    </w:r>
    <w:r w:rsidRPr="00060510">
      <w:rPr>
        <w:rStyle w:val="Lappusesnumurs"/>
        <w:rFonts w:ascii="Arial" w:hAnsi="Arial" w:cs="Arial"/>
        <w:sz w:val="18"/>
        <w:szCs w:val="18"/>
      </w:rPr>
      <w:fldChar w:fldCharType="separate"/>
    </w:r>
    <w:r w:rsidRPr="00060510">
      <w:rPr>
        <w:rStyle w:val="Lappusesnumurs"/>
        <w:rFonts w:ascii="Arial" w:hAnsi="Arial" w:cs="Arial"/>
        <w:noProof/>
        <w:sz w:val="18"/>
        <w:szCs w:val="18"/>
      </w:rPr>
      <w:t>46</w:t>
    </w:r>
    <w:r w:rsidRPr="00060510">
      <w:rPr>
        <w:rStyle w:val="Lappusesnumurs"/>
        <w:rFonts w:ascii="Arial" w:hAnsi="Arial" w:cs="Arial"/>
        <w:sz w:val="18"/>
        <w:szCs w:val="18"/>
      </w:rPr>
      <w:fldChar w:fldCharType="end"/>
    </w:r>
  </w:p>
  <w:p w14:paraId="63D938EC" w14:textId="77777777" w:rsidR="00BA5B3B" w:rsidRDefault="00BA5B3B" w:rsidP="00E165D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B9727" w14:textId="77777777" w:rsidR="00EA64CD" w:rsidRDefault="00EA64CD" w:rsidP="004326E9">
      <w:r>
        <w:separator/>
      </w:r>
    </w:p>
  </w:footnote>
  <w:footnote w:type="continuationSeparator" w:id="0">
    <w:p w14:paraId="4984A421" w14:textId="77777777" w:rsidR="00EA64CD" w:rsidRDefault="00EA64CD" w:rsidP="004326E9">
      <w:r>
        <w:continuationSeparator/>
      </w:r>
    </w:p>
  </w:footnote>
  <w:footnote w:id="1">
    <w:p w14:paraId="7DC0A634" w14:textId="77777777" w:rsidR="004326E9" w:rsidRPr="008A7416" w:rsidRDefault="004326E9" w:rsidP="004326E9">
      <w:pPr>
        <w:pStyle w:val="Vresteksts"/>
        <w:ind w:left="142" w:hanging="142"/>
        <w:jc w:val="both"/>
        <w:rPr>
          <w:rFonts w:ascii="Arial" w:hAnsi="Arial" w:cs="Arial"/>
          <w:sz w:val="18"/>
          <w:szCs w:val="18"/>
          <w:lang w:val="lv-LV"/>
        </w:rPr>
      </w:pPr>
      <w:r w:rsidRPr="001B6325">
        <w:rPr>
          <w:rStyle w:val="Vresatsauce"/>
          <w:rFonts w:ascii="Arial" w:hAnsi="Arial" w:cs="Arial"/>
        </w:rPr>
        <w:footnoteRef/>
      </w:r>
      <w:r w:rsidRPr="001B6325">
        <w:rPr>
          <w:rFonts w:ascii="Arial" w:hAnsi="Arial" w:cs="Arial"/>
          <w:lang w:val="lv-LV"/>
        </w:rPr>
        <w:t xml:space="preserve"> </w:t>
      </w:r>
      <w:r w:rsidRPr="008A7416">
        <w:rPr>
          <w:rFonts w:ascii="Arial" w:hAnsi="Arial" w:cs="Arial"/>
          <w:sz w:val="18"/>
          <w:szCs w:val="18"/>
          <w:lang w:val="lv-LV"/>
        </w:rPr>
        <w:t xml:space="preserve">Prasība </w:t>
      </w:r>
      <w:r w:rsidRPr="008A7416">
        <w:rPr>
          <w:rFonts w:ascii="Arial" w:eastAsia="Calibri" w:hAnsi="Arial" w:cs="Arial"/>
          <w:sz w:val="18"/>
          <w:szCs w:val="18"/>
          <w:lang w:val="lv-LV"/>
        </w:rPr>
        <w:t>attiecināma uz katru personu apvienības dalībnieku, ja pretendents ir personu apvienība, kā arī pretendenta norādīto/piesaistīto sadarbības partneri.</w:t>
      </w:r>
    </w:p>
  </w:footnote>
  <w:footnote w:id="2">
    <w:p w14:paraId="62B517AB" w14:textId="77777777" w:rsidR="004326E9" w:rsidRPr="008A7416" w:rsidRDefault="004326E9" w:rsidP="004326E9">
      <w:pPr>
        <w:pStyle w:val="Vresteksts"/>
        <w:ind w:left="142" w:hanging="142"/>
        <w:rPr>
          <w:rFonts w:ascii="Arial" w:hAnsi="Arial" w:cs="Arial"/>
          <w:sz w:val="18"/>
          <w:szCs w:val="18"/>
          <w:lang w:val="lv-LV"/>
        </w:rPr>
      </w:pPr>
      <w:r w:rsidRPr="008A7416">
        <w:rPr>
          <w:rStyle w:val="Vresatsauce"/>
          <w:rFonts w:ascii="Arial" w:hAnsi="Arial" w:cs="Arial"/>
          <w:sz w:val="18"/>
          <w:szCs w:val="18"/>
        </w:rPr>
        <w:footnoteRef/>
      </w:r>
      <w:r w:rsidRPr="008A7416">
        <w:rPr>
          <w:rFonts w:ascii="Arial" w:hAnsi="Arial" w:cs="Arial"/>
          <w:sz w:val="18"/>
          <w:szCs w:val="18"/>
          <w:lang w:val="lv-LV"/>
        </w:rPr>
        <w:t xml:space="preserve"> Prasība </w:t>
      </w:r>
      <w:r w:rsidRPr="008A7416">
        <w:rPr>
          <w:rFonts w:ascii="Arial" w:eastAsia="Calibri" w:hAnsi="Arial" w:cs="Arial"/>
          <w:sz w:val="18"/>
          <w:szCs w:val="18"/>
          <w:lang w:val="lv-LV"/>
        </w:rPr>
        <w:t>attiecināma uz katru personu apvienības dalībnieku, ja pretendents ir personu apvienība, kā arī pretendenta norādīto/piesaistīto sadarbības partneri.</w:t>
      </w:r>
    </w:p>
  </w:footnote>
  <w:footnote w:id="3">
    <w:p w14:paraId="5859E1D9" w14:textId="77777777" w:rsidR="004326E9" w:rsidRPr="001B6325" w:rsidRDefault="004326E9" w:rsidP="004326E9">
      <w:pPr>
        <w:ind w:left="142" w:hanging="142"/>
        <w:jc w:val="both"/>
        <w:rPr>
          <w:rFonts w:ascii="Arial" w:hAnsi="Arial" w:cs="Arial"/>
          <w:sz w:val="20"/>
          <w:szCs w:val="20"/>
          <w:lang w:val="lv-LV"/>
        </w:rPr>
      </w:pPr>
      <w:r w:rsidRPr="008A7416">
        <w:rPr>
          <w:rStyle w:val="Vresatsauce"/>
          <w:rFonts w:ascii="Arial" w:hAnsi="Arial" w:cs="Arial"/>
          <w:sz w:val="18"/>
          <w:szCs w:val="18"/>
        </w:rPr>
        <w:footnoteRef/>
      </w:r>
      <w:r w:rsidRPr="008A7416">
        <w:rPr>
          <w:rFonts w:ascii="Arial" w:hAnsi="Arial" w:cs="Arial"/>
          <w:sz w:val="18"/>
          <w:szCs w:val="18"/>
          <w:lang w:val="lv-LV"/>
        </w:rPr>
        <w:t xml:space="preserve"> Pasūtītājs, izmantojot publiskās datu bāzes un publiski pieejamo informāciju, pārbaudīs un pārliecināsies, vai uz Latvijas Republikā reģistrētu pretendentu neattiecas izslēgšanas noteikumi atbilstoši nolikuma 3.2.2. punktam. Komisija ir tiesīga pieprasīt no pretendenta jebkurā brīdī iesniegt kompetentu institūciju izsniegtus aktuālus dokumentus, kas apliecina, ka uz pretendentu neattiecas neviens no nolikuma 3.2.2. punktā minētajiem obligātajiem pretendentu izslēgšanas noteikumiem, īpaši gadījumos, ja minēto informāciju nav iespējams pārbaudīt publiski pieejamās datu bāzēs</w:t>
      </w:r>
      <w:r w:rsidRPr="001B6325">
        <w:rPr>
          <w:rFonts w:ascii="Arial" w:hAnsi="Arial" w:cs="Arial"/>
          <w:sz w:val="20"/>
          <w:szCs w:val="20"/>
          <w:lang w:val="lv-LV"/>
        </w:rPr>
        <w:t>.</w:t>
      </w:r>
    </w:p>
    <w:p w14:paraId="0B3A1CCC" w14:textId="77777777" w:rsidR="004326E9" w:rsidRPr="001B6325" w:rsidRDefault="004326E9" w:rsidP="004326E9">
      <w:pPr>
        <w:ind w:left="142"/>
        <w:jc w:val="both"/>
        <w:rPr>
          <w:rFonts w:ascii="Arial" w:hAnsi="Arial" w:cs="Arial"/>
          <w:sz w:val="20"/>
          <w:szCs w:val="20"/>
          <w:lang w:val="lv-LV"/>
        </w:rPr>
      </w:pPr>
    </w:p>
  </w:footnote>
  <w:footnote w:id="4">
    <w:p w14:paraId="4F6F8537" w14:textId="77777777" w:rsidR="004326E9" w:rsidRPr="008A7416" w:rsidRDefault="004326E9" w:rsidP="004326E9">
      <w:pPr>
        <w:pStyle w:val="Vresteksts"/>
        <w:ind w:left="142" w:hanging="142"/>
        <w:jc w:val="both"/>
        <w:rPr>
          <w:rFonts w:ascii="Arial" w:hAnsi="Arial" w:cs="Arial"/>
          <w:sz w:val="18"/>
          <w:szCs w:val="18"/>
          <w:lang w:val="lv-LV"/>
        </w:rPr>
      </w:pPr>
      <w:r w:rsidRPr="00373816">
        <w:rPr>
          <w:rStyle w:val="Vresatsauce"/>
          <w:rFonts w:ascii="Arial" w:hAnsi="Arial" w:cs="Arial"/>
        </w:rPr>
        <w:footnoteRef/>
      </w:r>
      <w:r w:rsidRPr="00373816">
        <w:rPr>
          <w:rFonts w:ascii="Arial" w:hAnsi="Arial" w:cs="Arial"/>
          <w:lang w:val="lv-LV"/>
        </w:rPr>
        <w:t xml:space="preserve"> </w:t>
      </w:r>
      <w:r w:rsidRPr="008A7416">
        <w:rPr>
          <w:rFonts w:ascii="Arial" w:hAnsi="Arial" w:cs="Arial"/>
          <w:sz w:val="18"/>
          <w:szCs w:val="18"/>
          <w:lang w:val="lv-LV"/>
        </w:rPr>
        <w:t>Informācija jāiesniedz par pretendentu, kā arī, ja attiecināms, par</w:t>
      </w:r>
      <w:r w:rsidRPr="008A7416">
        <w:rPr>
          <w:rFonts w:ascii="Arial" w:eastAsia="Calibri" w:hAnsi="Arial" w:cs="Arial"/>
          <w:sz w:val="18"/>
          <w:szCs w:val="18"/>
          <w:lang w:val="lv-LV"/>
        </w:rPr>
        <w:t xml:space="preserve"> personu, uz kuras saimnieciskajām vai finansiālajām , tehniskajām vai profesionālajām spējām pretendents balstās.</w:t>
      </w:r>
    </w:p>
  </w:footnote>
  <w:footnote w:id="5">
    <w:p w14:paraId="22987D0F" w14:textId="77777777" w:rsidR="00940F82" w:rsidRPr="008A7416" w:rsidRDefault="00940F82" w:rsidP="004326E9">
      <w:pPr>
        <w:ind w:left="284" w:hanging="284"/>
        <w:jc w:val="both"/>
        <w:rPr>
          <w:rFonts w:ascii="Arial" w:hAnsi="Arial" w:cs="Arial"/>
          <w:bCs/>
          <w:sz w:val="18"/>
          <w:szCs w:val="18"/>
          <w:lang w:val="lv-LV" w:eastAsia="lv-LV"/>
        </w:rPr>
      </w:pPr>
      <w:r w:rsidRPr="00BE60F3">
        <w:rPr>
          <w:rStyle w:val="Vresatsauce"/>
          <w:rFonts w:ascii="Arial" w:hAnsi="Arial" w:cs="Arial"/>
          <w:sz w:val="20"/>
          <w:szCs w:val="20"/>
        </w:rPr>
        <w:footnoteRef/>
      </w:r>
      <w:r w:rsidRPr="00BE60F3">
        <w:rPr>
          <w:rFonts w:ascii="Arial" w:hAnsi="Arial" w:cs="Arial"/>
          <w:sz w:val="20"/>
          <w:szCs w:val="20"/>
          <w:lang w:val="lv-LV"/>
        </w:rPr>
        <w:t xml:space="preserve"> </w:t>
      </w:r>
      <w:r w:rsidRPr="008A7416">
        <w:rPr>
          <w:rFonts w:ascii="Arial" w:hAnsi="Arial" w:cs="Arial"/>
          <w:sz w:val="18"/>
          <w:szCs w:val="18"/>
          <w:lang w:val="lv-LV"/>
        </w:rPr>
        <w:t>Pretendenti, kas dibināti vēlāk, pieprasīto informāciju iesniedz par faktisko darbības periodu līdz piedāvājumu iesniegšanai.</w:t>
      </w:r>
    </w:p>
  </w:footnote>
  <w:footnote w:id="6">
    <w:p w14:paraId="4D838C11" w14:textId="77777777" w:rsidR="00940F82" w:rsidRPr="00BE60F3" w:rsidRDefault="00940F82" w:rsidP="004326E9">
      <w:pPr>
        <w:pStyle w:val="Vresteksts"/>
        <w:ind w:left="284" w:hanging="284"/>
        <w:jc w:val="both"/>
        <w:rPr>
          <w:rFonts w:ascii="Arial" w:hAnsi="Arial" w:cs="Arial"/>
          <w:lang w:val="lv-LV"/>
        </w:rPr>
      </w:pPr>
      <w:r w:rsidRPr="008A7416">
        <w:rPr>
          <w:rStyle w:val="Vresatsauce"/>
          <w:rFonts w:ascii="Arial" w:hAnsi="Arial" w:cs="Arial"/>
          <w:sz w:val="18"/>
          <w:szCs w:val="18"/>
        </w:rPr>
        <w:footnoteRef/>
      </w:r>
      <w:r w:rsidRPr="008A7416">
        <w:rPr>
          <w:rFonts w:ascii="Arial" w:hAnsi="Arial" w:cs="Arial"/>
          <w:sz w:val="18"/>
          <w:szCs w:val="18"/>
          <w:lang w:val="lv-LV"/>
        </w:rPr>
        <w:t xml:space="preserve"> Pasūtītājam/komisijai ir tiesības ziņas pārbaudīt, sazinoties ar norādīto pakalpojuma saņēmēja  kontaktpersonu</w:t>
      </w:r>
      <w:r w:rsidRPr="00BE60F3">
        <w:rPr>
          <w:rFonts w:ascii="Arial" w:hAnsi="Arial" w:cs="Arial"/>
          <w:lang w:val="lv-LV"/>
        </w:rPr>
        <w:t>.</w:t>
      </w:r>
    </w:p>
  </w:footnote>
  <w:footnote w:id="7">
    <w:p w14:paraId="218EBE70" w14:textId="77777777" w:rsidR="004326E9" w:rsidRPr="007B662B" w:rsidRDefault="004326E9" w:rsidP="004326E9">
      <w:pPr>
        <w:pStyle w:val="Vresteksts"/>
        <w:rPr>
          <w:rFonts w:ascii="Arial" w:hAnsi="Arial" w:cs="Arial"/>
          <w:lang w:val="lv-LV"/>
        </w:rPr>
      </w:pPr>
      <w:r w:rsidRPr="007B662B">
        <w:rPr>
          <w:rStyle w:val="Vresatsauce"/>
          <w:rFonts w:ascii="Arial" w:hAnsi="Arial" w:cs="Arial"/>
        </w:rPr>
        <w:footnoteRef/>
      </w:r>
      <w:r w:rsidRPr="007B662B">
        <w:rPr>
          <w:rFonts w:ascii="Arial" w:hAnsi="Arial" w:cs="Arial"/>
          <w:lang w:val="lv-LV"/>
        </w:rPr>
        <w:t xml:space="preserve"> Pieteikuma vēstuli noformē uz pretendenta uzņēmuma veidlapas.</w:t>
      </w:r>
    </w:p>
  </w:footnote>
  <w:footnote w:id="8">
    <w:p w14:paraId="7C2C883B" w14:textId="77777777" w:rsidR="004326E9" w:rsidRPr="00F31A8E" w:rsidRDefault="004326E9" w:rsidP="004326E9">
      <w:pPr>
        <w:pStyle w:val="Vresteksts"/>
        <w:ind w:left="284" w:hanging="284"/>
        <w:jc w:val="both"/>
        <w:rPr>
          <w:rFonts w:ascii="Arial" w:hAnsi="Arial" w:cs="Arial"/>
          <w:sz w:val="18"/>
          <w:szCs w:val="18"/>
          <w:lang w:val="lv-LV"/>
        </w:rPr>
      </w:pPr>
      <w:r w:rsidRPr="00AB2C7F">
        <w:rPr>
          <w:rStyle w:val="Vresatsauce"/>
          <w:rFonts w:ascii="Arial" w:hAnsi="Arial" w:cs="Arial"/>
        </w:rPr>
        <w:footnoteRef/>
      </w:r>
      <w:r w:rsidRPr="00AB2C7F">
        <w:rPr>
          <w:rFonts w:ascii="Arial" w:hAnsi="Arial" w:cs="Arial"/>
          <w:lang w:val="lv-LV"/>
        </w:rPr>
        <w:t xml:space="preserve"> </w:t>
      </w:r>
      <w:r>
        <w:rPr>
          <w:rFonts w:ascii="Arial" w:hAnsi="Arial" w:cs="Arial"/>
          <w:lang w:val="lv-LV"/>
        </w:rPr>
        <w:t xml:space="preserve"> </w:t>
      </w:r>
      <w:r w:rsidRPr="00F31A8E">
        <w:rPr>
          <w:rFonts w:ascii="Arial" w:hAnsi="Arial" w:cs="Arial"/>
          <w:sz w:val="18"/>
          <w:szCs w:val="18"/>
          <w:lang w:val="lv-LV"/>
        </w:rPr>
        <w:t>Pretendenti, kuri darbojas īsāku laika periodu nekā 2 gadi, norāda informāciju atbilstoši saimnieciskās darbības  periodam.</w:t>
      </w:r>
    </w:p>
  </w:footnote>
  <w:footnote w:id="9">
    <w:p w14:paraId="53732C74" w14:textId="77777777" w:rsidR="004326E9" w:rsidRPr="00F31A8E" w:rsidRDefault="004326E9" w:rsidP="004326E9">
      <w:pPr>
        <w:pStyle w:val="Vresteksts"/>
        <w:ind w:left="284" w:hanging="284"/>
        <w:jc w:val="both"/>
        <w:rPr>
          <w:rFonts w:ascii="Arial" w:hAnsi="Arial" w:cs="Arial"/>
          <w:sz w:val="18"/>
          <w:szCs w:val="18"/>
          <w:lang w:val="lv-LV"/>
        </w:rPr>
      </w:pPr>
      <w:r w:rsidRPr="00F31A8E">
        <w:rPr>
          <w:rStyle w:val="Vresatsauce"/>
          <w:rFonts w:ascii="Arial" w:hAnsi="Arial" w:cs="Arial"/>
          <w:sz w:val="18"/>
          <w:szCs w:val="18"/>
        </w:rPr>
        <w:footnoteRef/>
      </w:r>
      <w:r w:rsidRPr="00F31A8E">
        <w:rPr>
          <w:rFonts w:ascii="Arial" w:hAnsi="Arial" w:cs="Arial"/>
          <w:sz w:val="18"/>
          <w:szCs w:val="18"/>
          <w:lang w:val="lv-LV"/>
        </w:rPr>
        <w:t xml:space="preserve"> Jānorāda preces raksturojošās galvenās pazīmes - izmantotie materiāli, atbilstība standartiem, izstrādājumu funkcionālais pielietojums.</w:t>
      </w:r>
    </w:p>
  </w:footnote>
  <w:footnote w:id="10">
    <w:p w14:paraId="047D4313" w14:textId="77777777" w:rsidR="004326E9" w:rsidRPr="00F31A8E" w:rsidRDefault="004326E9" w:rsidP="004326E9">
      <w:pPr>
        <w:pStyle w:val="Vresteksts"/>
        <w:ind w:left="284" w:hanging="284"/>
        <w:jc w:val="both"/>
        <w:rPr>
          <w:rFonts w:ascii="Arial" w:hAnsi="Arial" w:cs="Arial"/>
          <w:sz w:val="18"/>
          <w:szCs w:val="18"/>
          <w:lang w:val="lv-LV"/>
        </w:rPr>
      </w:pPr>
      <w:r w:rsidRPr="00F31A8E">
        <w:rPr>
          <w:rStyle w:val="Vresatsauce"/>
          <w:rFonts w:ascii="Arial" w:hAnsi="Arial" w:cs="Arial"/>
          <w:sz w:val="18"/>
          <w:szCs w:val="18"/>
        </w:rPr>
        <w:footnoteRef/>
      </w:r>
      <w:r w:rsidRPr="00F31A8E">
        <w:rPr>
          <w:rFonts w:ascii="Arial" w:hAnsi="Arial" w:cs="Arial"/>
          <w:sz w:val="18"/>
          <w:szCs w:val="18"/>
          <w:lang w:val="lv-LV"/>
        </w:rPr>
        <w:t xml:space="preserve">  Preču saņēmējs, pasūtītājs. Jānorāda kontaktpersona un tās kontaktinformācija (tālruņa nr., e-pasta adrese), lai nepieciešamības gadījumā var sazināties, norādītās informācijas apstiprināšanai.</w:t>
      </w:r>
    </w:p>
  </w:footnote>
  <w:footnote w:id="11">
    <w:p w14:paraId="5482D6B7" w14:textId="77777777" w:rsidR="004326E9" w:rsidRPr="00AB2C7F" w:rsidRDefault="004326E9" w:rsidP="004326E9">
      <w:pPr>
        <w:pStyle w:val="Vresteksts"/>
        <w:ind w:left="284" w:hanging="284"/>
        <w:jc w:val="both"/>
        <w:rPr>
          <w:rFonts w:ascii="Arial" w:hAnsi="Arial" w:cs="Arial"/>
          <w:lang w:val="lv-LV"/>
        </w:rPr>
      </w:pPr>
      <w:r w:rsidRPr="00F31A8E">
        <w:rPr>
          <w:rStyle w:val="Vresatsauce"/>
          <w:rFonts w:ascii="Arial" w:hAnsi="Arial" w:cs="Arial"/>
          <w:sz w:val="18"/>
          <w:szCs w:val="18"/>
        </w:rPr>
        <w:footnoteRef/>
      </w:r>
      <w:r w:rsidRPr="00F31A8E">
        <w:rPr>
          <w:rFonts w:ascii="Arial" w:hAnsi="Arial" w:cs="Arial"/>
          <w:sz w:val="18"/>
          <w:szCs w:val="18"/>
          <w:lang w:val="lv-LV"/>
        </w:rPr>
        <w:t xml:space="preserve">  Pretendenti, kuri darbojas īsāku laika periodu nekā 2 gadi, norāda informāciju atbilstoši saimnieciskās darbības  periodam</w:t>
      </w:r>
      <w:r w:rsidRPr="00AB2C7F">
        <w:rPr>
          <w:rFonts w:ascii="Arial" w:hAnsi="Arial" w:cs="Arial"/>
          <w:lang w:val="lv-LV"/>
        </w:rPr>
        <w:t>.</w:t>
      </w:r>
    </w:p>
  </w:footnote>
  <w:footnote w:id="12">
    <w:p w14:paraId="3A7407C4" w14:textId="77777777" w:rsidR="004326E9" w:rsidRPr="008929D0" w:rsidRDefault="004326E9" w:rsidP="004326E9">
      <w:pPr>
        <w:pStyle w:val="Vresteksts"/>
        <w:ind w:left="142" w:hanging="142"/>
        <w:jc w:val="both"/>
        <w:rPr>
          <w:rFonts w:ascii="Arial" w:hAnsi="Arial" w:cs="Arial"/>
          <w:bCs/>
          <w:iCs/>
          <w:lang w:val="lv-LV"/>
        </w:rPr>
      </w:pPr>
      <w:r w:rsidRPr="008929D0">
        <w:rPr>
          <w:rStyle w:val="Vresatsauce"/>
          <w:rFonts w:ascii="Arial" w:hAnsi="Arial" w:cs="Arial"/>
          <w:iCs/>
          <w:lang w:val="lv-LV"/>
        </w:rPr>
        <w:footnoteRef/>
      </w:r>
      <w:r>
        <w:rPr>
          <w:rFonts w:ascii="Arial" w:eastAsia="Calibri" w:hAnsi="Arial" w:cs="Arial"/>
          <w:iCs/>
          <w:lang w:val="lv-LV"/>
        </w:rPr>
        <w:t xml:space="preserve"> </w:t>
      </w:r>
      <w:r w:rsidRPr="00F31A8E">
        <w:rPr>
          <w:rFonts w:ascii="Arial" w:eastAsia="Calibri" w:hAnsi="Arial" w:cs="Arial"/>
          <w:iCs/>
          <w:sz w:val="18"/>
          <w:szCs w:val="18"/>
          <w:lang w:val="lv-LV"/>
        </w:rPr>
        <w:t>Ja pieteikumu dalībai iepirkuma procedūrā paraksta Pretendenta pilnvarotā persona, tad piedāvājumam jāpievieno pilnvara noformēta atbilstoši sarunu procedūras nolikuma prasībām</w:t>
      </w:r>
      <w:r w:rsidRPr="008929D0">
        <w:rPr>
          <w:rFonts w:ascii="Arial" w:eastAsia="Calibri" w:hAnsi="Arial" w:cs="Arial"/>
          <w:iCs/>
          <w:lang w:val="lv-LV"/>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DC2C3" w14:textId="77777777" w:rsidR="00BA5B3B" w:rsidRPr="00060510" w:rsidRDefault="00BA5B3B" w:rsidP="0006051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41A9710"/>
    <w:lvl w:ilvl="0">
      <w:start w:val="1"/>
      <w:numFmt w:val="decimal"/>
      <w:pStyle w:val="Sarakstanumurs2"/>
      <w:lvlText w:val="%1."/>
      <w:lvlJc w:val="left"/>
      <w:pPr>
        <w:tabs>
          <w:tab w:val="num" w:pos="643"/>
        </w:tabs>
        <w:ind w:left="643" w:hanging="360"/>
      </w:pPr>
    </w:lvl>
  </w:abstractNum>
  <w:abstractNum w:abstractNumId="1" w15:restartNumberingAfterBreak="0">
    <w:nsid w:val="033A6C55"/>
    <w:multiLevelType w:val="multilevel"/>
    <w:tmpl w:val="71B6B5B2"/>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b w:val="0"/>
        <w:i w:val="0"/>
        <w:color w:val="auto"/>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 w15:restartNumberingAfterBreak="0">
    <w:nsid w:val="048100F8"/>
    <w:multiLevelType w:val="multilevel"/>
    <w:tmpl w:val="2CC843D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b w:val="0"/>
        <w:bCs/>
      </w:rPr>
    </w:lvl>
    <w:lvl w:ilvl="2">
      <w:start w:val="1"/>
      <w:numFmt w:val="decimal"/>
      <w:lvlText w:val="%1.%2.%3."/>
      <w:lvlJc w:val="left"/>
      <w:pPr>
        <w:ind w:left="1494" w:hanging="504"/>
      </w:pPr>
      <w:rPr>
        <w:b w:val="0"/>
        <w:caps w:val="0"/>
      </w:rPr>
    </w:lvl>
    <w:lvl w:ilvl="3">
      <w:start w:val="1"/>
      <w:numFmt w:val="decimal"/>
      <w:lvlText w:val="%1.%2.%3.%4."/>
      <w:lvlJc w:val="left"/>
      <w:pPr>
        <w:ind w:left="1728" w:hanging="648"/>
      </w:pPr>
      <w:rPr>
        <w:b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BE5D37"/>
    <w:multiLevelType w:val="hybridMultilevel"/>
    <w:tmpl w:val="DA9875C8"/>
    <w:lvl w:ilvl="0" w:tplc="832004A0">
      <w:start w:val="1"/>
      <w:numFmt w:val="decimal"/>
      <w:lvlText w:val="%1)"/>
      <w:lvlJc w:val="left"/>
      <w:pPr>
        <w:ind w:left="303" w:hanging="360"/>
      </w:pPr>
      <w:rPr>
        <w:rFonts w:hint="default"/>
      </w:rPr>
    </w:lvl>
    <w:lvl w:ilvl="1" w:tplc="04260019" w:tentative="1">
      <w:start w:val="1"/>
      <w:numFmt w:val="lowerLetter"/>
      <w:lvlText w:val="%2."/>
      <w:lvlJc w:val="left"/>
      <w:pPr>
        <w:ind w:left="1023" w:hanging="360"/>
      </w:pPr>
    </w:lvl>
    <w:lvl w:ilvl="2" w:tplc="0426001B" w:tentative="1">
      <w:start w:val="1"/>
      <w:numFmt w:val="lowerRoman"/>
      <w:lvlText w:val="%3."/>
      <w:lvlJc w:val="right"/>
      <w:pPr>
        <w:ind w:left="1743" w:hanging="180"/>
      </w:pPr>
    </w:lvl>
    <w:lvl w:ilvl="3" w:tplc="0426000F" w:tentative="1">
      <w:start w:val="1"/>
      <w:numFmt w:val="decimal"/>
      <w:lvlText w:val="%4."/>
      <w:lvlJc w:val="left"/>
      <w:pPr>
        <w:ind w:left="2463" w:hanging="360"/>
      </w:pPr>
    </w:lvl>
    <w:lvl w:ilvl="4" w:tplc="04260019" w:tentative="1">
      <w:start w:val="1"/>
      <w:numFmt w:val="lowerLetter"/>
      <w:lvlText w:val="%5."/>
      <w:lvlJc w:val="left"/>
      <w:pPr>
        <w:ind w:left="3183" w:hanging="360"/>
      </w:pPr>
    </w:lvl>
    <w:lvl w:ilvl="5" w:tplc="0426001B" w:tentative="1">
      <w:start w:val="1"/>
      <w:numFmt w:val="lowerRoman"/>
      <w:lvlText w:val="%6."/>
      <w:lvlJc w:val="right"/>
      <w:pPr>
        <w:ind w:left="3903" w:hanging="180"/>
      </w:pPr>
    </w:lvl>
    <w:lvl w:ilvl="6" w:tplc="0426000F" w:tentative="1">
      <w:start w:val="1"/>
      <w:numFmt w:val="decimal"/>
      <w:lvlText w:val="%7."/>
      <w:lvlJc w:val="left"/>
      <w:pPr>
        <w:ind w:left="4623" w:hanging="360"/>
      </w:pPr>
    </w:lvl>
    <w:lvl w:ilvl="7" w:tplc="04260019" w:tentative="1">
      <w:start w:val="1"/>
      <w:numFmt w:val="lowerLetter"/>
      <w:lvlText w:val="%8."/>
      <w:lvlJc w:val="left"/>
      <w:pPr>
        <w:ind w:left="5343" w:hanging="360"/>
      </w:pPr>
    </w:lvl>
    <w:lvl w:ilvl="8" w:tplc="0426001B" w:tentative="1">
      <w:start w:val="1"/>
      <w:numFmt w:val="lowerRoman"/>
      <w:lvlText w:val="%9."/>
      <w:lvlJc w:val="right"/>
      <w:pPr>
        <w:ind w:left="6063" w:hanging="180"/>
      </w:pPr>
    </w:lvl>
  </w:abstractNum>
  <w:abstractNum w:abstractNumId="4" w15:restartNumberingAfterBreak="0">
    <w:nsid w:val="16F7495E"/>
    <w:multiLevelType w:val="hybridMultilevel"/>
    <w:tmpl w:val="9E56D704"/>
    <w:lvl w:ilvl="0" w:tplc="A26CADF8">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034D1A"/>
    <w:multiLevelType w:val="hybridMultilevel"/>
    <w:tmpl w:val="066E0B96"/>
    <w:lvl w:ilvl="0" w:tplc="E138A25C">
      <w:start w:val="1"/>
      <w:numFmt w:val="decimal"/>
      <w:lvlText w:val="%1."/>
      <w:lvlJc w:val="left"/>
      <w:pPr>
        <w:tabs>
          <w:tab w:val="num" w:pos="720"/>
        </w:tabs>
        <w:ind w:left="720" w:hanging="360"/>
      </w:pPr>
      <w:rPr>
        <w:sz w:val="20"/>
        <w:szCs w:val="2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1DFC0368"/>
    <w:multiLevelType w:val="multilevel"/>
    <w:tmpl w:val="F9FAA9B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color w:val="auto"/>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29320C73"/>
    <w:multiLevelType w:val="hybridMultilevel"/>
    <w:tmpl w:val="C512FA9C"/>
    <w:lvl w:ilvl="0" w:tplc="E496F4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6708B5"/>
    <w:multiLevelType w:val="multilevel"/>
    <w:tmpl w:val="0C10287A"/>
    <w:lvl w:ilvl="0">
      <w:start w:val="1"/>
      <w:numFmt w:val="decimal"/>
      <w:lvlText w:val="%1."/>
      <w:lvlJc w:val="left"/>
      <w:pPr>
        <w:tabs>
          <w:tab w:val="num" w:pos="360"/>
        </w:tabs>
        <w:ind w:left="360" w:hanging="360"/>
      </w:pPr>
      <w:rPr>
        <w:sz w:val="20"/>
        <w:szCs w:val="20"/>
      </w:rPr>
    </w:lvl>
    <w:lvl w:ilvl="1">
      <w:start w:val="1"/>
      <w:numFmt w:val="decimal"/>
      <w:isLgl/>
      <w:lvlText w:val="%1.%2."/>
      <w:lvlJc w:val="left"/>
      <w:pPr>
        <w:ind w:left="360" w:hanging="360"/>
      </w:pPr>
      <w:rPr>
        <w:rFonts w:hint="default"/>
        <w:b w:val="0"/>
        <w:bCs/>
        <w:sz w:val="20"/>
        <w:szCs w:val="20"/>
      </w:rPr>
    </w:lvl>
    <w:lvl w:ilvl="2">
      <w:start w:val="1"/>
      <w:numFmt w:val="decimal"/>
      <w:isLgl/>
      <w:lvlText w:val="%1.%2.%3."/>
      <w:lvlJc w:val="left"/>
      <w:pPr>
        <w:ind w:left="720" w:hanging="720"/>
      </w:pPr>
      <w:rPr>
        <w:rFonts w:hint="default"/>
        <w:sz w:val="20"/>
        <w:szCs w:val="2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C421B46"/>
    <w:multiLevelType w:val="multilevel"/>
    <w:tmpl w:val="DB304B68"/>
    <w:lvl w:ilvl="0">
      <w:start w:val="1"/>
      <w:numFmt w:val="decimal"/>
      <w:lvlText w:val="%1."/>
      <w:lvlJc w:val="left"/>
      <w:pPr>
        <w:ind w:left="540" w:hanging="540"/>
      </w:pPr>
      <w:rPr>
        <w:rFonts w:hint="default"/>
      </w:rPr>
    </w:lvl>
    <w:lvl w:ilvl="1">
      <w:start w:val="7"/>
      <w:numFmt w:val="decimal"/>
      <w:lvlText w:val="%1.%2."/>
      <w:lvlJc w:val="left"/>
      <w:pPr>
        <w:ind w:left="1260" w:hanging="540"/>
      </w:pPr>
      <w:rPr>
        <w:rFonts w:hint="default"/>
      </w:rPr>
    </w:lvl>
    <w:lvl w:ilvl="2">
      <w:start w:val="1"/>
      <w:numFmt w:val="decimal"/>
      <w:lvlText w:val="%1.%2.%3."/>
      <w:lvlJc w:val="left"/>
      <w:pPr>
        <w:ind w:left="1004" w:hanging="720"/>
      </w:pPr>
      <w:rPr>
        <w:rFonts w:hint="default"/>
        <w:i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EA648F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F575246"/>
    <w:multiLevelType w:val="hybridMultilevel"/>
    <w:tmpl w:val="DE3C2C82"/>
    <w:lvl w:ilvl="0" w:tplc="175C79D2">
      <w:start w:val="6"/>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443913EE"/>
    <w:multiLevelType w:val="hybridMultilevel"/>
    <w:tmpl w:val="CD7222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595167A"/>
    <w:multiLevelType w:val="multilevel"/>
    <w:tmpl w:val="E1342FA6"/>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6" w15:restartNumberingAfterBreak="0">
    <w:nsid w:val="459A7A34"/>
    <w:multiLevelType w:val="multilevel"/>
    <w:tmpl w:val="2CC009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4" w:hanging="504"/>
      </w:pPr>
      <w:rPr>
        <w:b w:val="0"/>
        <w:caps w:val="0"/>
      </w:rPr>
    </w:lvl>
    <w:lvl w:ilvl="3">
      <w:start w:val="1"/>
      <w:numFmt w:val="decimal"/>
      <w:lvlText w:val="%1.%2.%3.%4."/>
      <w:lvlJc w:val="left"/>
      <w:pPr>
        <w:ind w:left="1728" w:hanging="648"/>
      </w:pPr>
      <w:rPr>
        <w:b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9B73F1E"/>
    <w:multiLevelType w:val="multilevel"/>
    <w:tmpl w:val="395038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4B4131FD"/>
    <w:multiLevelType w:val="hybridMultilevel"/>
    <w:tmpl w:val="64A6B2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B73ABC"/>
    <w:multiLevelType w:val="hybridMultilevel"/>
    <w:tmpl w:val="7EEC8912"/>
    <w:lvl w:ilvl="0" w:tplc="C3B81BB0">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FE254A0"/>
    <w:multiLevelType w:val="hybridMultilevel"/>
    <w:tmpl w:val="3398B2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0CE47B2"/>
    <w:multiLevelType w:val="hybridMultilevel"/>
    <w:tmpl w:val="852445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68E5CAC"/>
    <w:multiLevelType w:val="multilevel"/>
    <w:tmpl w:val="3E0CA1CC"/>
    <w:lvl w:ilvl="0">
      <w:start w:val="1"/>
      <w:numFmt w:val="decimal"/>
      <w:lvlText w:val="%1."/>
      <w:lvlJc w:val="left"/>
      <w:pPr>
        <w:ind w:left="1334" w:hanging="360"/>
      </w:pPr>
      <w:rPr>
        <w:rFonts w:ascii="Times New Roman Bold" w:hAnsi="Times New Roman Bold"/>
      </w:rPr>
    </w:lvl>
    <w:lvl w:ilvl="1">
      <w:start w:val="1"/>
      <w:numFmt w:val="decimal"/>
      <w:lvlText w:val="%1.%2."/>
      <w:lvlJc w:val="left"/>
      <w:pPr>
        <w:ind w:left="792" w:hanging="432"/>
      </w:pPr>
      <w:rPr>
        <w:rFonts w:ascii="Times New Roman" w:hAnsi="Times New Roman"/>
        <w:b w:val="0"/>
        <w:bCs/>
        <w:color w:val="auto"/>
      </w:rPr>
    </w:lvl>
    <w:lvl w:ilvl="2">
      <w:start w:val="1"/>
      <w:numFmt w:val="decimal"/>
      <w:lvlText w:val="%1.%2.%3."/>
      <w:lvlJc w:val="left"/>
      <w:pPr>
        <w:ind w:left="1214" w:hanging="504"/>
      </w:pPr>
      <w:rPr>
        <w:rFonts w:ascii="Times New Roman" w:hAnsi="Times New Roman"/>
        <w:b w:val="0"/>
        <w:bCs/>
        <w:i w:val="0"/>
        <w:iCs w:val="0"/>
        <w:caps w:val="0"/>
        <w:color w:val="auto"/>
      </w:rPr>
    </w:lvl>
    <w:lvl w:ilvl="3">
      <w:start w:val="1"/>
      <w:numFmt w:val="decimal"/>
      <w:lvlText w:val="%1.%2.%3.%4."/>
      <w:lvlJc w:val="left"/>
      <w:pPr>
        <w:ind w:left="1728" w:hanging="648"/>
      </w:pPr>
      <w:rPr>
        <w:rFonts w:ascii="Times New Roman" w:hAnsi="Times New Roman"/>
        <w:b w:val="0"/>
        <w:bCs/>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6F41EEE"/>
    <w:multiLevelType w:val="multilevel"/>
    <w:tmpl w:val="ECF62E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571"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8E6334E"/>
    <w:multiLevelType w:val="multilevel"/>
    <w:tmpl w:val="2E7495EA"/>
    <w:lvl w:ilvl="0">
      <w:start w:val="1"/>
      <w:numFmt w:val="decimal"/>
      <w:lvlText w:val="%1."/>
      <w:lvlJc w:val="left"/>
      <w:pPr>
        <w:ind w:left="360" w:hanging="360"/>
      </w:pPr>
      <w:rPr>
        <w:rFonts w:ascii="Times New Roman Bold" w:hAnsi="Times New Roman Bold"/>
      </w:rPr>
    </w:lvl>
    <w:lvl w:ilvl="1">
      <w:start w:val="1"/>
      <w:numFmt w:val="decimal"/>
      <w:lvlText w:val="%1.%2."/>
      <w:lvlJc w:val="left"/>
      <w:pPr>
        <w:ind w:left="792" w:hanging="432"/>
      </w:pPr>
      <w:rPr>
        <w:rFonts w:ascii="Times New Roman" w:hAnsi="Times New Roman"/>
        <w:b w:val="0"/>
        <w:bCs/>
        <w:color w:val="auto"/>
      </w:rPr>
    </w:lvl>
    <w:lvl w:ilvl="2">
      <w:start w:val="1"/>
      <w:numFmt w:val="decimal"/>
      <w:lvlText w:val="%1.%2.%3."/>
      <w:lvlJc w:val="left"/>
      <w:pPr>
        <w:ind w:left="1214" w:hanging="504"/>
      </w:pPr>
      <w:rPr>
        <w:rFonts w:ascii="Times New Roman" w:hAnsi="Times New Roman"/>
        <w:b w:val="0"/>
        <w:bCs/>
        <w:caps w:val="0"/>
      </w:rPr>
    </w:lvl>
    <w:lvl w:ilvl="3">
      <w:start w:val="1"/>
      <w:numFmt w:val="decimal"/>
      <w:lvlText w:val="%1.%2.%3.%4."/>
      <w:lvlJc w:val="left"/>
      <w:pPr>
        <w:ind w:left="1728" w:hanging="648"/>
      </w:pPr>
      <w:rPr>
        <w:rFonts w:ascii="Times New Roman" w:hAnsi="Times New Roman"/>
        <w:b w:val="0"/>
        <w:bCs/>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9D46BA4"/>
    <w:multiLevelType w:val="multilevel"/>
    <w:tmpl w:val="29FE5CBC"/>
    <w:lvl w:ilvl="0">
      <w:start w:val="2"/>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9E855F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B7604A0"/>
    <w:multiLevelType w:val="hybridMultilevel"/>
    <w:tmpl w:val="F702B5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0346AAB"/>
    <w:multiLevelType w:val="hybridMultilevel"/>
    <w:tmpl w:val="CD607D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0A57811"/>
    <w:multiLevelType w:val="multilevel"/>
    <w:tmpl w:val="B66CC2E0"/>
    <w:lvl w:ilvl="0">
      <w:start w:val="6"/>
      <w:numFmt w:val="decimal"/>
      <w:lvlText w:val="%1."/>
      <w:lvlJc w:val="left"/>
      <w:pPr>
        <w:ind w:left="360" w:hanging="360"/>
      </w:pPr>
      <w:rPr>
        <w:b/>
      </w:rPr>
    </w:lvl>
    <w:lvl w:ilvl="1">
      <w:start w:val="1"/>
      <w:numFmt w:val="decimal"/>
      <w:lvlText w:val="%1.%2."/>
      <w:lvlJc w:val="left"/>
      <w:pPr>
        <w:ind w:left="574" w:hanging="432"/>
      </w:pPr>
      <w:rPr>
        <w:rFonts w:ascii="Arial" w:hAnsi="Arial" w:cs="Arial" w:hint="default"/>
        <w:b w:val="0"/>
        <w:sz w:val="22"/>
        <w:szCs w:val="22"/>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15:restartNumberingAfterBreak="0">
    <w:nsid w:val="61DD2C24"/>
    <w:multiLevelType w:val="multilevel"/>
    <w:tmpl w:val="0F6287D6"/>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rPr>
        <w:rFonts w:ascii="Arial" w:hAnsi="Arial" w:cs="Arial" w:hint="default"/>
        <w:b w:val="0"/>
        <w:bCs/>
        <w:color w:val="auto"/>
      </w:rPr>
    </w:lvl>
    <w:lvl w:ilvl="2">
      <w:start w:val="1"/>
      <w:numFmt w:val="decimal"/>
      <w:lvlText w:val="%1.%2.%3."/>
      <w:lvlJc w:val="left"/>
      <w:pPr>
        <w:ind w:left="930" w:hanging="504"/>
      </w:pPr>
      <w:rPr>
        <w:rFonts w:ascii="Arial" w:hAnsi="Arial" w:cs="Arial" w:hint="default"/>
        <w:b w:val="0"/>
        <w:bCs/>
        <w:i w:val="0"/>
        <w:iCs w:val="0"/>
        <w:caps w:val="0"/>
        <w:color w:val="auto"/>
      </w:rPr>
    </w:lvl>
    <w:lvl w:ilvl="3">
      <w:start w:val="1"/>
      <w:numFmt w:val="decimal"/>
      <w:lvlText w:val="%1.%2.%3.%4."/>
      <w:lvlJc w:val="left"/>
      <w:pPr>
        <w:ind w:left="1728" w:hanging="648"/>
      </w:pPr>
      <w:rPr>
        <w:rFonts w:ascii="Arial" w:hAnsi="Arial" w:cs="Arial" w:hint="default"/>
        <w:b w:val="0"/>
        <w:bCs/>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AD83B5F"/>
    <w:multiLevelType w:val="hybridMultilevel"/>
    <w:tmpl w:val="C94E72D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5" w15:restartNumberingAfterBreak="0">
    <w:nsid w:val="6B4F7C02"/>
    <w:multiLevelType w:val="hybridMultilevel"/>
    <w:tmpl w:val="4EE6569A"/>
    <w:lvl w:ilvl="0" w:tplc="2FF4220A">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16B680F"/>
    <w:multiLevelType w:val="multilevel"/>
    <w:tmpl w:val="C62880C4"/>
    <w:lvl w:ilvl="0">
      <w:start w:val="1"/>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7" w15:restartNumberingAfterBreak="0">
    <w:nsid w:val="753007B3"/>
    <w:multiLevelType w:val="hybridMultilevel"/>
    <w:tmpl w:val="A2ECC4B0"/>
    <w:lvl w:ilvl="0" w:tplc="901E66C8">
      <w:numFmt w:val="bullet"/>
      <w:lvlText w:val="-"/>
      <w:lvlJc w:val="left"/>
      <w:pPr>
        <w:ind w:left="720" w:hanging="360"/>
      </w:pPr>
      <w:rPr>
        <w:rFonts w:ascii="Calibri" w:eastAsia="Calibri" w:hAnsi="Calibri"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8" w15:restartNumberingAfterBreak="0">
    <w:nsid w:val="760B5E28"/>
    <w:multiLevelType w:val="multilevel"/>
    <w:tmpl w:val="F258CA2C"/>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9"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40" w15:restartNumberingAfterBreak="0">
    <w:nsid w:val="7C5937F5"/>
    <w:multiLevelType w:val="hybridMultilevel"/>
    <w:tmpl w:val="AB02DC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9331169">
    <w:abstractNumId w:val="12"/>
  </w:num>
  <w:num w:numId="2" w16cid:durableId="1925989046">
    <w:abstractNumId w:val="31"/>
  </w:num>
  <w:num w:numId="3" w16cid:durableId="117728914">
    <w:abstractNumId w:val="33"/>
  </w:num>
  <w:num w:numId="4" w16cid:durableId="1171719563">
    <w:abstractNumId w:val="5"/>
  </w:num>
  <w:num w:numId="5" w16cid:durableId="1749840261">
    <w:abstractNumId w:val="39"/>
  </w:num>
  <w:num w:numId="6" w16cid:durableId="1312297711">
    <w:abstractNumId w:val="21"/>
  </w:num>
  <w:num w:numId="7" w16cid:durableId="353578260">
    <w:abstractNumId w:val="0"/>
  </w:num>
  <w:num w:numId="8" w16cid:durableId="30349472">
    <w:abstractNumId w:val="24"/>
  </w:num>
  <w:num w:numId="9" w16cid:durableId="1979217453">
    <w:abstractNumId w:val="8"/>
  </w:num>
  <w:num w:numId="10" w16cid:durableId="2118402106">
    <w:abstractNumId w:val="17"/>
  </w:num>
  <w:num w:numId="11" w16cid:durableId="856695428">
    <w:abstractNumId w:val="10"/>
  </w:num>
  <w:num w:numId="12" w16cid:durableId="1323586598">
    <w:abstractNumId w:val="41"/>
  </w:num>
  <w:num w:numId="13" w16cid:durableId="1999116724">
    <w:abstractNumId w:val="34"/>
  </w:num>
  <w:num w:numId="14" w16cid:durableId="1415317489">
    <w:abstractNumId w:val="26"/>
  </w:num>
  <w:num w:numId="15" w16cid:durableId="1254164420">
    <w:abstractNumId w:val="4"/>
  </w:num>
  <w:num w:numId="16" w16cid:durableId="209538531">
    <w:abstractNumId w:val="15"/>
  </w:num>
  <w:num w:numId="17" w16cid:durableId="949044244">
    <w:abstractNumId w:val="6"/>
  </w:num>
  <w:num w:numId="18" w16cid:durableId="1677919073">
    <w:abstractNumId w:val="36"/>
  </w:num>
  <w:num w:numId="19" w16cid:durableId="1277449499">
    <w:abstractNumId w:val="11"/>
  </w:num>
  <w:num w:numId="20" w16cid:durableId="1004239246">
    <w:abstractNumId w:val="37"/>
  </w:num>
  <w:num w:numId="21" w16cid:durableId="315040107">
    <w:abstractNumId w:val="18"/>
  </w:num>
  <w:num w:numId="22" w16cid:durableId="1132207765">
    <w:abstractNumId w:val="38"/>
  </w:num>
  <w:num w:numId="23" w16cid:durableId="1959755267">
    <w:abstractNumId w:val="32"/>
  </w:num>
  <w:num w:numId="24" w16cid:durableId="71783819">
    <w:abstractNumId w:val="7"/>
  </w:num>
  <w:num w:numId="25" w16cid:durableId="1905800857">
    <w:abstractNumId w:val="27"/>
  </w:num>
  <w:num w:numId="26" w16cid:durableId="1200509532">
    <w:abstractNumId w:val="16"/>
  </w:num>
  <w:num w:numId="27" w16cid:durableId="1598321561">
    <w:abstractNumId w:val="2"/>
  </w:num>
  <w:num w:numId="28" w16cid:durableId="23673434">
    <w:abstractNumId w:val="25"/>
  </w:num>
  <w:num w:numId="29" w16cid:durableId="1007900600">
    <w:abstractNumId w:val="22"/>
  </w:num>
  <w:num w:numId="30" w16cid:durableId="1765681739">
    <w:abstractNumId w:val="9"/>
  </w:num>
  <w:num w:numId="31" w16cid:durableId="1064452817">
    <w:abstractNumId w:val="23"/>
  </w:num>
  <w:num w:numId="32" w16cid:durableId="73749562">
    <w:abstractNumId w:val="3"/>
  </w:num>
  <w:num w:numId="33" w16cid:durableId="998659350">
    <w:abstractNumId w:val="0"/>
    <w:lvlOverride w:ilvl="0">
      <w:startOverride w:val="1"/>
    </w:lvlOverride>
  </w:num>
  <w:num w:numId="34" w16cid:durableId="45733425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352726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58681377">
    <w:abstractNumId w:val="29"/>
  </w:num>
  <w:num w:numId="37" w16cid:durableId="1637491573">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61549332">
    <w:abstractNumId w:val="1"/>
  </w:num>
  <w:num w:numId="39" w16cid:durableId="1787889391">
    <w:abstractNumId w:val="40"/>
  </w:num>
  <w:num w:numId="40" w16cid:durableId="1081637879">
    <w:abstractNumId w:val="14"/>
  </w:num>
  <w:num w:numId="41" w16cid:durableId="106701344">
    <w:abstractNumId w:val="20"/>
  </w:num>
  <w:num w:numId="42" w16cid:durableId="1547138892">
    <w:abstractNumId w:val="28"/>
  </w:num>
  <w:num w:numId="43" w16cid:durableId="2067334868">
    <w:abstractNumId w:val="35"/>
  </w:num>
  <w:num w:numId="44" w16cid:durableId="641236001">
    <w:abstractNumId w:val="19"/>
  </w:num>
  <w:num w:numId="45" w16cid:durableId="5269927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6E9"/>
    <w:rsid w:val="00060510"/>
    <w:rsid w:val="00080B63"/>
    <w:rsid w:val="000C0C82"/>
    <w:rsid w:val="001550D1"/>
    <w:rsid w:val="00236824"/>
    <w:rsid w:val="00270E09"/>
    <w:rsid w:val="002821F2"/>
    <w:rsid w:val="00283074"/>
    <w:rsid w:val="002D3BD0"/>
    <w:rsid w:val="002F2C77"/>
    <w:rsid w:val="00313467"/>
    <w:rsid w:val="003676FA"/>
    <w:rsid w:val="003F4F7F"/>
    <w:rsid w:val="0041709D"/>
    <w:rsid w:val="004326E9"/>
    <w:rsid w:val="0047012E"/>
    <w:rsid w:val="005625C2"/>
    <w:rsid w:val="005A3345"/>
    <w:rsid w:val="005C729C"/>
    <w:rsid w:val="005F7F24"/>
    <w:rsid w:val="0063579D"/>
    <w:rsid w:val="0066071D"/>
    <w:rsid w:val="0068590A"/>
    <w:rsid w:val="006C519D"/>
    <w:rsid w:val="00793885"/>
    <w:rsid w:val="007A51A9"/>
    <w:rsid w:val="007C6AE0"/>
    <w:rsid w:val="00850960"/>
    <w:rsid w:val="008566FD"/>
    <w:rsid w:val="00870EA3"/>
    <w:rsid w:val="00885246"/>
    <w:rsid w:val="008A7416"/>
    <w:rsid w:val="008D20BC"/>
    <w:rsid w:val="00936118"/>
    <w:rsid w:val="00940F82"/>
    <w:rsid w:val="009A485E"/>
    <w:rsid w:val="00A30645"/>
    <w:rsid w:val="00A810C7"/>
    <w:rsid w:val="00AB0464"/>
    <w:rsid w:val="00AB28C5"/>
    <w:rsid w:val="00AB6764"/>
    <w:rsid w:val="00AE246B"/>
    <w:rsid w:val="00B1047E"/>
    <w:rsid w:val="00B77791"/>
    <w:rsid w:val="00BA5B3B"/>
    <w:rsid w:val="00C326CC"/>
    <w:rsid w:val="00CA3549"/>
    <w:rsid w:val="00DE10CD"/>
    <w:rsid w:val="00EA64CD"/>
    <w:rsid w:val="00ED1D39"/>
    <w:rsid w:val="00F31A8E"/>
    <w:rsid w:val="00F6039F"/>
    <w:rsid w:val="00FC02CF"/>
    <w:rsid w:val="00FC43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EDF52"/>
  <w15:chartTrackingRefBased/>
  <w15:docId w15:val="{E41884A3-1EEA-43C6-A7AE-D832AE677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326E9"/>
    <w:pPr>
      <w:spacing w:after="0" w:line="240" w:lineRule="auto"/>
    </w:pPr>
    <w:rPr>
      <w:rFonts w:ascii="Times New Roman" w:eastAsia="Times New Roman" w:hAnsi="Times New Roman" w:cs="Times New Roman"/>
      <w:kern w:val="0"/>
      <w:sz w:val="24"/>
      <w:szCs w:val="24"/>
      <w:lang w:val="en-GB"/>
      <w14:ligatures w14:val="none"/>
    </w:rPr>
  </w:style>
  <w:style w:type="paragraph" w:styleId="Virsraksts1">
    <w:name w:val="heading 1"/>
    <w:basedOn w:val="Parasts"/>
    <w:next w:val="Parasts"/>
    <w:link w:val="Virsraksts1Rakstz"/>
    <w:qFormat/>
    <w:rsid w:val="004326E9"/>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4326E9"/>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qFormat/>
    <w:rsid w:val="004326E9"/>
    <w:pPr>
      <w:keepNext/>
      <w:ind w:left="1260"/>
      <w:jc w:val="both"/>
      <w:outlineLvl w:val="2"/>
    </w:pPr>
    <w:rPr>
      <w:b/>
      <w:szCs w:val="20"/>
      <w:lang w:val="ru-RU"/>
    </w:rPr>
  </w:style>
  <w:style w:type="paragraph" w:styleId="Virsraksts4">
    <w:name w:val="heading 4"/>
    <w:basedOn w:val="Parasts"/>
    <w:next w:val="Parasts"/>
    <w:link w:val="Virsraksts4Rakstz"/>
    <w:qFormat/>
    <w:rsid w:val="004326E9"/>
    <w:pPr>
      <w:keepNext/>
      <w:outlineLvl w:val="3"/>
    </w:pPr>
    <w:rPr>
      <w:b/>
      <w:bCs/>
      <w:lang w:val="lv-LV"/>
    </w:rPr>
  </w:style>
  <w:style w:type="paragraph" w:styleId="Virsraksts5">
    <w:name w:val="heading 5"/>
    <w:basedOn w:val="Parasts"/>
    <w:next w:val="Parasts"/>
    <w:link w:val="Virsraksts5Rakstz"/>
    <w:qFormat/>
    <w:rsid w:val="004326E9"/>
    <w:pPr>
      <w:keepNext/>
      <w:ind w:firstLine="567"/>
      <w:jc w:val="right"/>
      <w:outlineLvl w:val="4"/>
    </w:pPr>
    <w:rPr>
      <w:bCs/>
      <w:lang w:val="lv-LV"/>
    </w:rPr>
  </w:style>
  <w:style w:type="paragraph" w:styleId="Virsraksts6">
    <w:name w:val="heading 6"/>
    <w:basedOn w:val="Parasts"/>
    <w:next w:val="Parasts"/>
    <w:link w:val="Virsraksts6Rakstz"/>
    <w:qFormat/>
    <w:rsid w:val="004326E9"/>
    <w:pPr>
      <w:spacing w:before="240" w:after="60"/>
      <w:outlineLvl w:val="5"/>
    </w:pPr>
    <w:rPr>
      <w:b/>
      <w:bCs/>
      <w:sz w:val="22"/>
      <w:szCs w:val="22"/>
    </w:rPr>
  </w:style>
  <w:style w:type="paragraph" w:styleId="Virsraksts7">
    <w:name w:val="heading 7"/>
    <w:basedOn w:val="Parasts"/>
    <w:next w:val="Parasts"/>
    <w:link w:val="Virsraksts7Rakstz"/>
    <w:qFormat/>
    <w:rsid w:val="004326E9"/>
    <w:pPr>
      <w:keepNext/>
      <w:jc w:val="both"/>
      <w:outlineLvl w:val="6"/>
    </w:pPr>
    <w:rPr>
      <w:b/>
      <w:szCs w:val="20"/>
      <w:lang w:val="ru-RU"/>
    </w:rPr>
  </w:style>
  <w:style w:type="paragraph" w:styleId="Virsraksts8">
    <w:name w:val="heading 8"/>
    <w:basedOn w:val="Parasts"/>
    <w:next w:val="Parasts"/>
    <w:link w:val="Virsraksts8Rakstz"/>
    <w:qFormat/>
    <w:rsid w:val="004326E9"/>
    <w:pPr>
      <w:keepNext/>
      <w:outlineLvl w:val="7"/>
    </w:pPr>
    <w:rPr>
      <w:b/>
      <w:i/>
      <w:sz w:val="28"/>
      <w:szCs w:val="20"/>
      <w:lang w:val="en-US"/>
    </w:rPr>
  </w:style>
  <w:style w:type="paragraph" w:styleId="Virsraksts9">
    <w:name w:val="heading 9"/>
    <w:basedOn w:val="Parasts"/>
    <w:next w:val="Parasts"/>
    <w:link w:val="Virsraksts9Rakstz"/>
    <w:unhideWhenUsed/>
    <w:qFormat/>
    <w:rsid w:val="004326E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4326E9"/>
    <w:rPr>
      <w:rFonts w:ascii="Arial" w:eastAsia="Times New Roman" w:hAnsi="Arial" w:cs="Arial"/>
      <w:b/>
      <w:bCs/>
      <w:kern w:val="32"/>
      <w:sz w:val="32"/>
      <w:szCs w:val="32"/>
      <w:lang w:val="en-GB"/>
      <w14:ligatures w14:val="none"/>
    </w:rPr>
  </w:style>
  <w:style w:type="character" w:customStyle="1" w:styleId="Virsraksts2Rakstz">
    <w:name w:val="Virsraksts 2 Rakstz."/>
    <w:basedOn w:val="Noklusjumarindkopasfonts"/>
    <w:link w:val="Virsraksts2"/>
    <w:rsid w:val="004326E9"/>
    <w:rPr>
      <w:rFonts w:ascii="Arial" w:eastAsia="Times New Roman" w:hAnsi="Arial" w:cs="Arial"/>
      <w:b/>
      <w:bCs/>
      <w:i/>
      <w:iCs/>
      <w:kern w:val="0"/>
      <w:sz w:val="28"/>
      <w:szCs w:val="28"/>
      <w:lang w:val="en-GB"/>
      <w14:ligatures w14:val="none"/>
    </w:rPr>
  </w:style>
  <w:style w:type="character" w:customStyle="1" w:styleId="Virsraksts3Rakstz">
    <w:name w:val="Virsraksts 3 Rakstz."/>
    <w:basedOn w:val="Noklusjumarindkopasfonts"/>
    <w:link w:val="Virsraksts3"/>
    <w:rsid w:val="004326E9"/>
    <w:rPr>
      <w:rFonts w:ascii="Times New Roman" w:eastAsia="Times New Roman" w:hAnsi="Times New Roman" w:cs="Times New Roman"/>
      <w:b/>
      <w:kern w:val="0"/>
      <w:sz w:val="24"/>
      <w:szCs w:val="20"/>
      <w:lang w:val="ru-RU"/>
      <w14:ligatures w14:val="none"/>
    </w:rPr>
  </w:style>
  <w:style w:type="character" w:customStyle="1" w:styleId="Virsraksts4Rakstz">
    <w:name w:val="Virsraksts 4 Rakstz."/>
    <w:basedOn w:val="Noklusjumarindkopasfonts"/>
    <w:link w:val="Virsraksts4"/>
    <w:rsid w:val="004326E9"/>
    <w:rPr>
      <w:rFonts w:ascii="Times New Roman" w:eastAsia="Times New Roman" w:hAnsi="Times New Roman" w:cs="Times New Roman"/>
      <w:b/>
      <w:bCs/>
      <w:kern w:val="0"/>
      <w:sz w:val="24"/>
      <w:szCs w:val="24"/>
      <w14:ligatures w14:val="none"/>
    </w:rPr>
  </w:style>
  <w:style w:type="character" w:customStyle="1" w:styleId="Virsraksts5Rakstz">
    <w:name w:val="Virsraksts 5 Rakstz."/>
    <w:basedOn w:val="Noklusjumarindkopasfonts"/>
    <w:link w:val="Virsraksts5"/>
    <w:rsid w:val="004326E9"/>
    <w:rPr>
      <w:rFonts w:ascii="Times New Roman" w:eastAsia="Times New Roman" w:hAnsi="Times New Roman" w:cs="Times New Roman"/>
      <w:bCs/>
      <w:kern w:val="0"/>
      <w:sz w:val="24"/>
      <w:szCs w:val="24"/>
      <w14:ligatures w14:val="none"/>
    </w:rPr>
  </w:style>
  <w:style w:type="character" w:customStyle="1" w:styleId="Virsraksts6Rakstz">
    <w:name w:val="Virsraksts 6 Rakstz."/>
    <w:basedOn w:val="Noklusjumarindkopasfonts"/>
    <w:link w:val="Virsraksts6"/>
    <w:rsid w:val="004326E9"/>
    <w:rPr>
      <w:rFonts w:ascii="Times New Roman" w:eastAsia="Times New Roman" w:hAnsi="Times New Roman" w:cs="Times New Roman"/>
      <w:b/>
      <w:bCs/>
      <w:kern w:val="0"/>
      <w:lang w:val="en-GB"/>
      <w14:ligatures w14:val="none"/>
    </w:rPr>
  </w:style>
  <w:style w:type="character" w:customStyle="1" w:styleId="Virsraksts7Rakstz">
    <w:name w:val="Virsraksts 7 Rakstz."/>
    <w:basedOn w:val="Noklusjumarindkopasfonts"/>
    <w:link w:val="Virsraksts7"/>
    <w:rsid w:val="004326E9"/>
    <w:rPr>
      <w:rFonts w:ascii="Times New Roman" w:eastAsia="Times New Roman" w:hAnsi="Times New Roman" w:cs="Times New Roman"/>
      <w:b/>
      <w:kern w:val="0"/>
      <w:sz w:val="24"/>
      <w:szCs w:val="20"/>
      <w:lang w:val="ru-RU"/>
      <w14:ligatures w14:val="none"/>
    </w:rPr>
  </w:style>
  <w:style w:type="character" w:customStyle="1" w:styleId="Virsraksts8Rakstz">
    <w:name w:val="Virsraksts 8 Rakstz."/>
    <w:basedOn w:val="Noklusjumarindkopasfonts"/>
    <w:link w:val="Virsraksts8"/>
    <w:rsid w:val="004326E9"/>
    <w:rPr>
      <w:rFonts w:ascii="Times New Roman" w:eastAsia="Times New Roman" w:hAnsi="Times New Roman" w:cs="Times New Roman"/>
      <w:b/>
      <w:i/>
      <w:kern w:val="0"/>
      <w:sz w:val="28"/>
      <w:szCs w:val="20"/>
      <w:lang w:val="en-US"/>
      <w14:ligatures w14:val="none"/>
    </w:rPr>
  </w:style>
  <w:style w:type="character" w:customStyle="1" w:styleId="Virsraksts9Rakstz">
    <w:name w:val="Virsraksts 9 Rakstz."/>
    <w:basedOn w:val="Noklusjumarindkopasfonts"/>
    <w:link w:val="Virsraksts9"/>
    <w:rsid w:val="004326E9"/>
    <w:rPr>
      <w:rFonts w:asciiTheme="majorHAnsi" w:eastAsiaTheme="majorEastAsia" w:hAnsiTheme="majorHAnsi" w:cstheme="majorBidi"/>
      <w:i/>
      <w:iCs/>
      <w:color w:val="272727" w:themeColor="text1" w:themeTint="D8"/>
      <w:kern w:val="0"/>
      <w:sz w:val="21"/>
      <w:szCs w:val="21"/>
      <w:lang w:val="en-GB"/>
      <w14:ligatures w14:val="none"/>
    </w:rPr>
  </w:style>
  <w:style w:type="numbering" w:customStyle="1" w:styleId="Style1">
    <w:name w:val="Style1"/>
    <w:rsid w:val="004326E9"/>
    <w:pPr>
      <w:numPr>
        <w:numId w:val="1"/>
      </w:numPr>
    </w:pPr>
  </w:style>
  <w:style w:type="paragraph" w:customStyle="1" w:styleId="Teksts">
    <w:name w:val="Teksts"/>
    <w:rsid w:val="004326E9"/>
    <w:pPr>
      <w:tabs>
        <w:tab w:val="left" w:pos="426"/>
      </w:tabs>
      <w:spacing w:after="0" w:line="240" w:lineRule="auto"/>
      <w:jc w:val="both"/>
    </w:pPr>
    <w:rPr>
      <w:rFonts w:ascii="Times New Roman" w:eastAsia="Times New Roman" w:hAnsi="Times New Roman" w:cs="Times New Roman"/>
      <w:iCs/>
      <w:kern w:val="0"/>
      <w:sz w:val="24"/>
      <w:szCs w:val="24"/>
      <w:lang w:eastAsia="ar-SA"/>
      <w14:ligatures w14:val="none"/>
    </w:rPr>
  </w:style>
  <w:style w:type="paragraph" w:customStyle="1" w:styleId="Nos1">
    <w:name w:val="Nos1"/>
    <w:rsid w:val="004326E9"/>
    <w:pPr>
      <w:spacing w:before="3600" w:after="120" w:line="240" w:lineRule="auto"/>
      <w:jc w:val="center"/>
    </w:pPr>
    <w:rPr>
      <w:rFonts w:ascii="Times New Roman" w:eastAsia="Times New Roman" w:hAnsi="Times New Roman" w:cs="Times New Roman"/>
      <w:b/>
      <w:bCs/>
      <w:kern w:val="0"/>
      <w:sz w:val="32"/>
      <w:szCs w:val="24"/>
      <w:lang w:eastAsia="ar-SA"/>
      <w14:ligatures w14:val="none"/>
    </w:rPr>
  </w:style>
  <w:style w:type="paragraph" w:customStyle="1" w:styleId="Nos2">
    <w:name w:val="Nos2"/>
    <w:rsid w:val="004326E9"/>
    <w:pPr>
      <w:spacing w:before="120" w:after="120" w:line="240" w:lineRule="auto"/>
      <w:jc w:val="center"/>
    </w:pPr>
    <w:rPr>
      <w:rFonts w:ascii="Times New Roman" w:eastAsia="Times New Roman" w:hAnsi="Times New Roman" w:cs="Times New Roman"/>
      <w:bCs/>
      <w:kern w:val="0"/>
      <w:sz w:val="40"/>
      <w:szCs w:val="40"/>
      <w:lang w:eastAsia="ar-SA"/>
      <w14:ligatures w14:val="none"/>
    </w:rPr>
  </w:style>
  <w:style w:type="paragraph" w:customStyle="1" w:styleId="Nos3">
    <w:name w:val="Nos3"/>
    <w:rsid w:val="004326E9"/>
    <w:pPr>
      <w:spacing w:before="120" w:after="120" w:line="240" w:lineRule="auto"/>
      <w:jc w:val="center"/>
    </w:pPr>
    <w:rPr>
      <w:rFonts w:ascii="Times New Roman" w:eastAsia="Times New Roman" w:hAnsi="Times New Roman" w:cs="Times New Roman"/>
      <w:b/>
      <w:bCs/>
      <w:kern w:val="0"/>
      <w:sz w:val="32"/>
      <w:szCs w:val="24"/>
      <w:lang w:eastAsia="ar-SA"/>
      <w14:ligatures w14:val="none"/>
    </w:rPr>
  </w:style>
  <w:style w:type="paragraph" w:styleId="Galvene">
    <w:name w:val="header"/>
    <w:aliases w:val="Header Char Char"/>
    <w:basedOn w:val="Parasts"/>
    <w:link w:val="GalveneRakstz"/>
    <w:rsid w:val="004326E9"/>
    <w:pPr>
      <w:tabs>
        <w:tab w:val="center" w:pos="4153"/>
        <w:tab w:val="right" w:pos="8306"/>
      </w:tabs>
    </w:pPr>
  </w:style>
  <w:style w:type="character" w:customStyle="1" w:styleId="GalveneRakstz">
    <w:name w:val="Galvene Rakstz."/>
    <w:aliases w:val="Header Char Char Rakstz."/>
    <w:basedOn w:val="Noklusjumarindkopasfonts"/>
    <w:link w:val="Galvene"/>
    <w:rsid w:val="004326E9"/>
    <w:rPr>
      <w:rFonts w:ascii="Times New Roman" w:eastAsia="Times New Roman" w:hAnsi="Times New Roman" w:cs="Times New Roman"/>
      <w:kern w:val="0"/>
      <w:sz w:val="24"/>
      <w:szCs w:val="24"/>
      <w:lang w:val="en-GB"/>
      <w14:ligatures w14:val="none"/>
    </w:rPr>
  </w:style>
  <w:style w:type="paragraph" w:styleId="Kjene">
    <w:name w:val="footer"/>
    <w:basedOn w:val="Parasts"/>
    <w:link w:val="KjeneRakstz"/>
    <w:uiPriority w:val="99"/>
    <w:rsid w:val="004326E9"/>
    <w:pPr>
      <w:tabs>
        <w:tab w:val="center" w:pos="4153"/>
        <w:tab w:val="right" w:pos="8306"/>
      </w:tabs>
    </w:pPr>
  </w:style>
  <w:style w:type="character" w:customStyle="1" w:styleId="KjeneRakstz">
    <w:name w:val="Kājene Rakstz."/>
    <w:basedOn w:val="Noklusjumarindkopasfonts"/>
    <w:link w:val="Kjene"/>
    <w:uiPriority w:val="99"/>
    <w:rsid w:val="004326E9"/>
    <w:rPr>
      <w:rFonts w:ascii="Times New Roman" w:eastAsia="Times New Roman" w:hAnsi="Times New Roman" w:cs="Times New Roman"/>
      <w:kern w:val="0"/>
      <w:sz w:val="24"/>
      <w:szCs w:val="24"/>
      <w:lang w:val="en-GB"/>
      <w14:ligatures w14:val="none"/>
    </w:rPr>
  </w:style>
  <w:style w:type="table" w:styleId="Reatabula">
    <w:name w:val="Table Grid"/>
    <w:basedOn w:val="Parastatabula"/>
    <w:uiPriority w:val="59"/>
    <w:rsid w:val="004326E9"/>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4326E9"/>
    <w:pPr>
      <w:ind w:firstLine="720"/>
      <w:jc w:val="both"/>
    </w:pPr>
    <w:rPr>
      <w:sz w:val="22"/>
      <w:lang w:val="ru-RU"/>
    </w:rPr>
  </w:style>
  <w:style w:type="character" w:customStyle="1" w:styleId="PamattekstsaratkpiRakstz">
    <w:name w:val="Pamatteksts ar atkāpi Rakstz."/>
    <w:basedOn w:val="Noklusjumarindkopasfonts"/>
    <w:link w:val="Pamattekstsaratkpi"/>
    <w:rsid w:val="004326E9"/>
    <w:rPr>
      <w:rFonts w:ascii="Times New Roman" w:eastAsia="Times New Roman" w:hAnsi="Times New Roman" w:cs="Times New Roman"/>
      <w:kern w:val="0"/>
      <w:szCs w:val="24"/>
      <w:lang w:val="ru-RU"/>
      <w14:ligatures w14:val="none"/>
    </w:rPr>
  </w:style>
  <w:style w:type="paragraph" w:customStyle="1" w:styleId="Tabnos">
    <w:name w:val="Tab_nos"/>
    <w:rsid w:val="004326E9"/>
    <w:pPr>
      <w:tabs>
        <w:tab w:val="left" w:pos="426"/>
      </w:tabs>
      <w:snapToGrid w:val="0"/>
      <w:spacing w:after="0" w:line="240" w:lineRule="auto"/>
      <w:ind w:left="142" w:hanging="142"/>
      <w:jc w:val="center"/>
    </w:pPr>
    <w:rPr>
      <w:rFonts w:ascii="Times New Roman" w:eastAsia="Times New Roman" w:hAnsi="Times New Roman" w:cs="Times New Roman"/>
      <w:b/>
      <w:bCs/>
      <w:kern w:val="0"/>
      <w:sz w:val="24"/>
      <w:lang w:eastAsia="ar-SA"/>
      <w14:ligatures w14:val="none"/>
    </w:rPr>
  </w:style>
  <w:style w:type="paragraph" w:customStyle="1" w:styleId="TekstsN">
    <w:name w:val="TekstsN"/>
    <w:basedOn w:val="Teksts"/>
    <w:rsid w:val="004326E9"/>
    <w:pPr>
      <w:numPr>
        <w:ilvl w:val="1"/>
        <w:numId w:val="3"/>
      </w:numPr>
      <w:tabs>
        <w:tab w:val="clear" w:pos="426"/>
        <w:tab w:val="left" w:pos="709"/>
      </w:tabs>
      <w:ind w:left="709" w:hanging="709"/>
    </w:pPr>
  </w:style>
  <w:style w:type="paragraph" w:customStyle="1" w:styleId="TekstsN2">
    <w:name w:val="TekstsN2"/>
    <w:basedOn w:val="Teksts"/>
    <w:rsid w:val="004326E9"/>
    <w:pPr>
      <w:numPr>
        <w:ilvl w:val="2"/>
        <w:numId w:val="3"/>
      </w:numPr>
      <w:tabs>
        <w:tab w:val="clear" w:pos="426"/>
        <w:tab w:val="left" w:pos="709"/>
        <w:tab w:val="left" w:pos="992"/>
      </w:tabs>
      <w:ind w:left="720" w:hanging="720"/>
    </w:pPr>
  </w:style>
  <w:style w:type="paragraph" w:customStyle="1" w:styleId="TekstsN3">
    <w:name w:val="TekstsN3"/>
    <w:basedOn w:val="Teksts"/>
    <w:rsid w:val="004326E9"/>
    <w:pPr>
      <w:numPr>
        <w:ilvl w:val="3"/>
        <w:numId w:val="3"/>
      </w:numPr>
      <w:tabs>
        <w:tab w:val="clear" w:pos="426"/>
        <w:tab w:val="left" w:pos="1134"/>
      </w:tabs>
      <w:ind w:left="709" w:hanging="709"/>
    </w:pPr>
  </w:style>
  <w:style w:type="paragraph" w:customStyle="1" w:styleId="TekstsN4">
    <w:name w:val="TekstsN4"/>
    <w:basedOn w:val="Teksts"/>
    <w:rsid w:val="004326E9"/>
    <w:pPr>
      <w:numPr>
        <w:ilvl w:val="4"/>
        <w:numId w:val="3"/>
      </w:numPr>
      <w:ind w:left="709" w:hanging="709"/>
    </w:pPr>
  </w:style>
  <w:style w:type="paragraph" w:customStyle="1" w:styleId="naisf">
    <w:name w:val="naisf"/>
    <w:basedOn w:val="Parasts"/>
    <w:rsid w:val="004326E9"/>
    <w:pPr>
      <w:spacing w:before="100" w:beforeAutospacing="1" w:after="100" w:afterAutospacing="1"/>
    </w:pPr>
    <w:rPr>
      <w:lang w:val="lv-LV" w:eastAsia="lv-LV"/>
    </w:rPr>
  </w:style>
  <w:style w:type="paragraph" w:customStyle="1" w:styleId="BodyText21">
    <w:name w:val="Body Text 21"/>
    <w:basedOn w:val="Parasts"/>
    <w:link w:val="BodyText21Char"/>
    <w:rsid w:val="004326E9"/>
    <w:pPr>
      <w:jc w:val="both"/>
    </w:pPr>
    <w:rPr>
      <w:szCs w:val="20"/>
      <w:lang w:val="lv-LV"/>
    </w:rPr>
  </w:style>
  <w:style w:type="paragraph" w:customStyle="1" w:styleId="BodyTextIndent31">
    <w:name w:val="Body Text Indent 31"/>
    <w:basedOn w:val="Parasts"/>
    <w:rsid w:val="004326E9"/>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rsid w:val="004326E9"/>
    <w:pPr>
      <w:spacing w:after="120"/>
    </w:pPr>
  </w:style>
  <w:style w:type="character" w:customStyle="1" w:styleId="PamattekstsRakstz">
    <w:name w:val="Pamatteksts Rakstz."/>
    <w:basedOn w:val="Noklusjumarindkopasfonts"/>
    <w:link w:val="Pamatteksts"/>
    <w:rsid w:val="004326E9"/>
    <w:rPr>
      <w:rFonts w:ascii="Times New Roman" w:eastAsia="Times New Roman" w:hAnsi="Times New Roman" w:cs="Times New Roman"/>
      <w:kern w:val="0"/>
      <w:sz w:val="24"/>
      <w:szCs w:val="24"/>
      <w:lang w:val="en-GB"/>
      <w14:ligatures w14:val="none"/>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qFormat/>
    <w:rsid w:val="004326E9"/>
    <w:rPr>
      <w:vertAlign w:val="superscript"/>
    </w:rPr>
  </w:style>
  <w:style w:type="paragraph" w:styleId="Pamatteksts2">
    <w:name w:val="Body Text 2"/>
    <w:basedOn w:val="Parasts"/>
    <w:link w:val="Pamatteksts2Rakstz"/>
    <w:rsid w:val="004326E9"/>
    <w:pPr>
      <w:spacing w:after="120" w:line="480" w:lineRule="auto"/>
    </w:pPr>
    <w:rPr>
      <w:sz w:val="20"/>
      <w:szCs w:val="20"/>
      <w:lang w:val="lv-LV"/>
    </w:rPr>
  </w:style>
  <w:style w:type="character" w:customStyle="1" w:styleId="Pamatteksts2Rakstz">
    <w:name w:val="Pamatteksts 2 Rakstz."/>
    <w:basedOn w:val="Noklusjumarindkopasfonts"/>
    <w:link w:val="Pamatteksts2"/>
    <w:rsid w:val="004326E9"/>
    <w:rPr>
      <w:rFonts w:ascii="Times New Roman" w:eastAsia="Times New Roman" w:hAnsi="Times New Roman" w:cs="Times New Roman"/>
      <w:kern w:val="0"/>
      <w:sz w:val="20"/>
      <w:szCs w:val="20"/>
      <w14:ligatures w14:val="none"/>
    </w:rPr>
  </w:style>
  <w:style w:type="character" w:styleId="Lappusesnumurs">
    <w:name w:val="page number"/>
    <w:basedOn w:val="Noklusjumarindkopasfonts"/>
    <w:rsid w:val="004326E9"/>
  </w:style>
  <w:style w:type="paragraph" w:styleId="Pamattekstaatkpe2">
    <w:name w:val="Body Text Indent 2"/>
    <w:basedOn w:val="Parasts"/>
    <w:link w:val="Pamattekstaatkpe2Rakstz"/>
    <w:rsid w:val="004326E9"/>
    <w:pPr>
      <w:spacing w:after="120" w:line="480" w:lineRule="auto"/>
      <w:ind w:left="283"/>
    </w:pPr>
  </w:style>
  <w:style w:type="character" w:customStyle="1" w:styleId="Pamattekstaatkpe2Rakstz">
    <w:name w:val="Pamatteksta atkāpe 2 Rakstz."/>
    <w:basedOn w:val="Noklusjumarindkopasfonts"/>
    <w:link w:val="Pamattekstaatkpe2"/>
    <w:rsid w:val="004326E9"/>
    <w:rPr>
      <w:rFonts w:ascii="Times New Roman" w:eastAsia="Times New Roman" w:hAnsi="Times New Roman" w:cs="Times New Roman"/>
      <w:kern w:val="0"/>
      <w:sz w:val="24"/>
      <w:szCs w:val="24"/>
      <w:lang w:val="en-GB"/>
      <w14:ligatures w14:val="none"/>
    </w:rPr>
  </w:style>
  <w:style w:type="paragraph" w:customStyle="1" w:styleId="Teksts1">
    <w:name w:val="Teksts1"/>
    <w:basedOn w:val="Parasts"/>
    <w:rsid w:val="004326E9"/>
    <w:pPr>
      <w:widowControl w:val="0"/>
      <w:spacing w:after="320"/>
    </w:pPr>
    <w:rPr>
      <w:rFonts w:ascii="BaltTimes" w:hAnsi="BaltTimes"/>
      <w:szCs w:val="20"/>
      <w:lang w:val="lv-LV"/>
    </w:rPr>
  </w:style>
  <w:style w:type="character" w:customStyle="1" w:styleId="CharChar8">
    <w:name w:val="Char Char8"/>
    <w:semiHidden/>
    <w:locked/>
    <w:rsid w:val="004326E9"/>
    <w:rPr>
      <w:rFonts w:ascii="BaltHelvetica" w:hAnsi="BaltHelvetica"/>
      <w:sz w:val="24"/>
      <w:lang w:val="ru-RU" w:eastAsia="en-US" w:bidi="ar-SA"/>
    </w:rPr>
  </w:style>
  <w:style w:type="paragraph" w:styleId="Balonteksts">
    <w:name w:val="Balloon Text"/>
    <w:basedOn w:val="Parasts"/>
    <w:link w:val="BalontekstsRakstz"/>
    <w:uiPriority w:val="99"/>
    <w:semiHidden/>
    <w:rsid w:val="004326E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326E9"/>
    <w:rPr>
      <w:rFonts w:ascii="Tahoma" w:eastAsia="Times New Roman" w:hAnsi="Tahoma" w:cs="Tahoma"/>
      <w:kern w:val="0"/>
      <w:sz w:val="16"/>
      <w:szCs w:val="16"/>
      <w:lang w:val="en-GB"/>
      <w14:ligatures w14:val="none"/>
    </w:rPr>
  </w:style>
  <w:style w:type="paragraph" w:customStyle="1" w:styleId="Default">
    <w:name w:val="Default"/>
    <w:rsid w:val="004326E9"/>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14:ligatures w14:val="none"/>
    </w:rPr>
  </w:style>
  <w:style w:type="character" w:styleId="Komentraatsauce">
    <w:name w:val="annotation reference"/>
    <w:uiPriority w:val="99"/>
    <w:rsid w:val="004326E9"/>
    <w:rPr>
      <w:sz w:val="16"/>
      <w:szCs w:val="16"/>
    </w:rPr>
  </w:style>
  <w:style w:type="paragraph" w:styleId="Komentrateksts">
    <w:name w:val="annotation text"/>
    <w:basedOn w:val="Parasts"/>
    <w:link w:val="KomentratekstsRakstz"/>
    <w:uiPriority w:val="99"/>
    <w:rsid w:val="004326E9"/>
    <w:rPr>
      <w:sz w:val="20"/>
      <w:szCs w:val="20"/>
    </w:rPr>
  </w:style>
  <w:style w:type="character" w:customStyle="1" w:styleId="KomentratekstsRakstz">
    <w:name w:val="Komentāra teksts Rakstz."/>
    <w:basedOn w:val="Noklusjumarindkopasfonts"/>
    <w:link w:val="Komentrateksts"/>
    <w:uiPriority w:val="99"/>
    <w:rsid w:val="004326E9"/>
    <w:rPr>
      <w:rFonts w:ascii="Times New Roman" w:eastAsia="Times New Roman" w:hAnsi="Times New Roman" w:cs="Times New Roman"/>
      <w:kern w:val="0"/>
      <w:sz w:val="20"/>
      <w:szCs w:val="20"/>
      <w:lang w:val="en-GB"/>
      <w14:ligatures w14:val="none"/>
    </w:rPr>
  </w:style>
  <w:style w:type="paragraph" w:styleId="Komentratma">
    <w:name w:val="annotation subject"/>
    <w:basedOn w:val="Komentrateksts"/>
    <w:next w:val="Komentrateksts"/>
    <w:link w:val="KomentratmaRakstz"/>
    <w:rsid w:val="004326E9"/>
    <w:rPr>
      <w:b/>
      <w:bCs/>
    </w:rPr>
  </w:style>
  <w:style w:type="character" w:customStyle="1" w:styleId="KomentratmaRakstz">
    <w:name w:val="Komentāra tēma Rakstz."/>
    <w:basedOn w:val="KomentratekstsRakstz"/>
    <w:link w:val="Komentratma"/>
    <w:rsid w:val="004326E9"/>
    <w:rPr>
      <w:rFonts w:ascii="Times New Roman" w:eastAsia="Times New Roman" w:hAnsi="Times New Roman" w:cs="Times New Roman"/>
      <w:b/>
      <w:bCs/>
      <w:kern w:val="0"/>
      <w:sz w:val="20"/>
      <w:szCs w:val="20"/>
      <w:lang w:val="en-GB"/>
      <w14:ligatures w14:val="none"/>
    </w:rPr>
  </w:style>
  <w:style w:type="character" w:customStyle="1" w:styleId="HeaderChar1">
    <w:name w:val="Header Char1"/>
    <w:aliases w:val="Header Char Char Char1"/>
    <w:locked/>
    <w:rsid w:val="004326E9"/>
    <w:rPr>
      <w:rFonts w:ascii="BaltHelvetica" w:hAnsi="BaltHelvetica"/>
      <w:sz w:val="24"/>
      <w:szCs w:val="24"/>
      <w:lang w:val="ru-RU" w:eastAsia="en-US" w:bidi="ar-SA"/>
    </w:rPr>
  </w:style>
  <w:style w:type="paragraph" w:styleId="Sarakstarindkopa">
    <w:name w:val="List Paragraph"/>
    <w:aliases w:val="H&amp;P List Paragraph,2,Strip,Normal bullet 2,Bullet list,Syle 1,Saistīto dokumentu saraksts,PPS_Bullet,Numurets,Virsraksti,List Paragraph1,Bullets,Numbered List,Paragraph,Bullet point 1,1st level - Bullet List Paragraph,l"/>
    <w:basedOn w:val="Parasts"/>
    <w:link w:val="SarakstarindkopaRakstz"/>
    <w:uiPriority w:val="34"/>
    <w:qFormat/>
    <w:rsid w:val="004326E9"/>
    <w:pPr>
      <w:ind w:left="720"/>
      <w:contextualSpacing/>
    </w:pPr>
  </w:style>
  <w:style w:type="character" w:styleId="Hipersaite">
    <w:name w:val="Hyperlink"/>
    <w:rsid w:val="004326E9"/>
    <w:rPr>
      <w:rFonts w:cs="Times New Roman"/>
      <w:color w:val="0000FF"/>
      <w:u w:val="single"/>
    </w:rPr>
  </w:style>
  <w:style w:type="character" w:customStyle="1" w:styleId="BodyText21Char">
    <w:name w:val="Body Text 21 Char"/>
    <w:link w:val="BodyText21"/>
    <w:locked/>
    <w:rsid w:val="004326E9"/>
    <w:rPr>
      <w:rFonts w:ascii="Times New Roman" w:eastAsia="Times New Roman" w:hAnsi="Times New Roman" w:cs="Times New Roman"/>
      <w:kern w:val="0"/>
      <w:sz w:val="24"/>
      <w:szCs w:val="20"/>
      <w14:ligatures w14:val="none"/>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qFormat/>
    <w:rsid w:val="004326E9"/>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4326E9"/>
    <w:rPr>
      <w:rFonts w:ascii="Times New Roman" w:eastAsia="Times New Roman" w:hAnsi="Times New Roman" w:cs="Times New Roman"/>
      <w:kern w:val="0"/>
      <w:sz w:val="20"/>
      <w:szCs w:val="20"/>
      <w:lang w:val="en-GB"/>
      <w14:ligatures w14:val="none"/>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Numurets Rakstz.,Virsraksti Rakstz.,List Paragraph1 Rakstz."/>
    <w:link w:val="Sarakstarindkopa"/>
    <w:uiPriority w:val="34"/>
    <w:qFormat/>
    <w:locked/>
    <w:rsid w:val="004326E9"/>
    <w:rPr>
      <w:rFonts w:ascii="Times New Roman" w:eastAsia="Times New Roman" w:hAnsi="Times New Roman" w:cs="Times New Roman"/>
      <w:kern w:val="0"/>
      <w:sz w:val="24"/>
      <w:szCs w:val="24"/>
      <w:lang w:val="en-GB"/>
      <w14:ligatures w14:val="none"/>
    </w:rPr>
  </w:style>
  <w:style w:type="character" w:styleId="Izclums">
    <w:name w:val="Emphasis"/>
    <w:uiPriority w:val="20"/>
    <w:qFormat/>
    <w:rsid w:val="004326E9"/>
    <w:rPr>
      <w:i/>
      <w:iCs/>
    </w:rPr>
  </w:style>
  <w:style w:type="numbering" w:customStyle="1" w:styleId="Style3">
    <w:name w:val="Style3"/>
    <w:uiPriority w:val="99"/>
    <w:rsid w:val="004326E9"/>
    <w:pPr>
      <w:numPr>
        <w:numId w:val="5"/>
      </w:numPr>
    </w:pPr>
  </w:style>
  <w:style w:type="paragraph" w:customStyle="1" w:styleId="Standard">
    <w:name w:val="Standard"/>
    <w:rsid w:val="004326E9"/>
    <w:pPr>
      <w:suppressAutoHyphens/>
      <w:spacing w:after="0" w:line="240" w:lineRule="auto"/>
      <w:textAlignment w:val="baseline"/>
    </w:pPr>
    <w:rPr>
      <w:rFonts w:ascii="Times New Roman" w:eastAsia="Times New Roman" w:hAnsi="Times New Roman" w:cs="Calibri"/>
      <w:bCs/>
      <w:kern w:val="1"/>
      <w:sz w:val="24"/>
      <w:szCs w:val="24"/>
      <w:lang w:val="en-GB" w:eastAsia="ar-SA"/>
      <w14:ligatures w14:val="none"/>
    </w:rPr>
  </w:style>
  <w:style w:type="numbering" w:customStyle="1" w:styleId="Style5">
    <w:name w:val="Style5"/>
    <w:uiPriority w:val="99"/>
    <w:rsid w:val="004326E9"/>
    <w:pPr>
      <w:numPr>
        <w:numId w:val="6"/>
      </w:numPr>
    </w:pPr>
  </w:style>
  <w:style w:type="paragraph" w:styleId="Prskatjums">
    <w:name w:val="Revision"/>
    <w:hidden/>
    <w:uiPriority w:val="99"/>
    <w:semiHidden/>
    <w:rsid w:val="004326E9"/>
    <w:pPr>
      <w:spacing w:after="0" w:line="240" w:lineRule="auto"/>
    </w:pPr>
    <w:rPr>
      <w:rFonts w:ascii="Times New Roman" w:eastAsia="Times New Roman" w:hAnsi="Times New Roman" w:cs="Times New Roman"/>
      <w:kern w:val="0"/>
      <w:sz w:val="24"/>
      <w:szCs w:val="24"/>
      <w:lang w:val="en-GB"/>
      <w14:ligatures w14:val="none"/>
    </w:rPr>
  </w:style>
  <w:style w:type="paragraph" w:styleId="Sarakstanumurs2">
    <w:name w:val="List Number 2"/>
    <w:basedOn w:val="Parasts"/>
    <w:uiPriority w:val="99"/>
    <w:unhideWhenUsed/>
    <w:rsid w:val="004326E9"/>
    <w:pPr>
      <w:numPr>
        <w:numId w:val="7"/>
      </w:numPr>
      <w:suppressAutoHyphens/>
      <w:contextualSpacing/>
    </w:pPr>
    <w:rPr>
      <w:rFonts w:cs="Calibri"/>
      <w:lang w:eastAsia="zh-CN"/>
    </w:rPr>
  </w:style>
  <w:style w:type="character" w:customStyle="1" w:styleId="UnresolvedMention1">
    <w:name w:val="Unresolved Mention1"/>
    <w:basedOn w:val="Noklusjumarindkopasfonts"/>
    <w:uiPriority w:val="99"/>
    <w:semiHidden/>
    <w:unhideWhenUsed/>
    <w:rsid w:val="004326E9"/>
    <w:rPr>
      <w:color w:val="605E5C"/>
      <w:shd w:val="clear" w:color="auto" w:fill="E1DFDD"/>
    </w:rPr>
  </w:style>
  <w:style w:type="character" w:customStyle="1" w:styleId="st1">
    <w:name w:val="st1"/>
    <w:rsid w:val="004326E9"/>
  </w:style>
  <w:style w:type="paragraph" w:customStyle="1" w:styleId="views-row">
    <w:name w:val="views-row"/>
    <w:basedOn w:val="Parasts"/>
    <w:rsid w:val="004326E9"/>
    <w:pPr>
      <w:spacing w:before="100" w:beforeAutospacing="1" w:after="100" w:afterAutospacing="1"/>
    </w:pPr>
    <w:rPr>
      <w:lang w:val="lv-LV" w:eastAsia="lv-LV"/>
    </w:rPr>
  </w:style>
  <w:style w:type="character" w:customStyle="1" w:styleId="acopre1">
    <w:name w:val="acopre1"/>
    <w:basedOn w:val="Noklusjumarindkopasfonts"/>
    <w:rsid w:val="004326E9"/>
  </w:style>
  <w:style w:type="numbering" w:customStyle="1" w:styleId="NoList1">
    <w:name w:val="No List1"/>
    <w:next w:val="Bezsaraksta"/>
    <w:uiPriority w:val="99"/>
    <w:semiHidden/>
    <w:rsid w:val="004326E9"/>
  </w:style>
  <w:style w:type="numbering" w:customStyle="1" w:styleId="Style11">
    <w:name w:val="Style11"/>
    <w:rsid w:val="004326E9"/>
  </w:style>
  <w:style w:type="paragraph" w:styleId="Pamatteksts3">
    <w:name w:val="Body Text 3"/>
    <w:basedOn w:val="Parasts"/>
    <w:link w:val="Pamatteksts3Rakstz"/>
    <w:rsid w:val="004326E9"/>
    <w:pPr>
      <w:spacing w:after="120"/>
    </w:pPr>
    <w:rPr>
      <w:sz w:val="16"/>
      <w:szCs w:val="16"/>
    </w:rPr>
  </w:style>
  <w:style w:type="character" w:customStyle="1" w:styleId="Pamatteksts3Rakstz">
    <w:name w:val="Pamatteksts 3 Rakstz."/>
    <w:basedOn w:val="Noklusjumarindkopasfonts"/>
    <w:link w:val="Pamatteksts3"/>
    <w:rsid w:val="004326E9"/>
    <w:rPr>
      <w:rFonts w:ascii="Times New Roman" w:eastAsia="Times New Roman" w:hAnsi="Times New Roman" w:cs="Times New Roman"/>
      <w:kern w:val="0"/>
      <w:sz w:val="16"/>
      <w:szCs w:val="16"/>
      <w:lang w:val="en-GB"/>
      <w14:ligatures w14:val="none"/>
    </w:rPr>
  </w:style>
  <w:style w:type="paragraph" w:customStyle="1" w:styleId="text">
    <w:name w:val="text"/>
    <w:basedOn w:val="Parasts"/>
    <w:rsid w:val="004326E9"/>
    <w:rPr>
      <w:rFonts w:ascii="Verdana" w:hAnsi="Verdana"/>
      <w:color w:val="000000"/>
      <w:sz w:val="14"/>
      <w:szCs w:val="14"/>
      <w:lang w:val="lv-LV" w:eastAsia="lv-LV"/>
    </w:rPr>
  </w:style>
  <w:style w:type="paragraph" w:customStyle="1" w:styleId="text1">
    <w:name w:val="text1"/>
    <w:basedOn w:val="Parasts"/>
    <w:rsid w:val="004326E9"/>
    <w:rPr>
      <w:rFonts w:ascii="Verdana" w:hAnsi="Verdana"/>
      <w:color w:val="000000"/>
      <w:sz w:val="14"/>
      <w:szCs w:val="14"/>
      <w:lang w:val="lv-LV" w:eastAsia="lv-LV"/>
    </w:rPr>
  </w:style>
  <w:style w:type="paragraph" w:customStyle="1" w:styleId="xl106">
    <w:name w:val="xl106"/>
    <w:basedOn w:val="Parasts"/>
    <w:rsid w:val="004326E9"/>
    <w:pPr>
      <w:pBdr>
        <w:left w:val="single" w:sz="4" w:space="0" w:color="auto"/>
        <w:bottom w:val="single" w:sz="4" w:space="0" w:color="auto"/>
        <w:right w:val="single" w:sz="4" w:space="0" w:color="auto"/>
      </w:pBdr>
      <w:spacing w:before="100" w:after="100"/>
      <w:jc w:val="center"/>
    </w:pPr>
    <w:rPr>
      <w:szCs w:val="20"/>
    </w:rPr>
  </w:style>
  <w:style w:type="paragraph" w:styleId="Nosaukums">
    <w:name w:val="Title"/>
    <w:basedOn w:val="Parasts"/>
    <w:link w:val="NosaukumsRakstz"/>
    <w:qFormat/>
    <w:rsid w:val="004326E9"/>
    <w:pPr>
      <w:jc w:val="center"/>
    </w:pPr>
    <w:rPr>
      <w:sz w:val="28"/>
      <w:szCs w:val="20"/>
    </w:rPr>
  </w:style>
  <w:style w:type="character" w:customStyle="1" w:styleId="NosaukumsRakstz">
    <w:name w:val="Nosaukums Rakstz."/>
    <w:basedOn w:val="Noklusjumarindkopasfonts"/>
    <w:link w:val="Nosaukums"/>
    <w:rsid w:val="004326E9"/>
    <w:rPr>
      <w:rFonts w:ascii="Times New Roman" w:eastAsia="Times New Roman" w:hAnsi="Times New Roman" w:cs="Times New Roman"/>
      <w:kern w:val="0"/>
      <w:sz w:val="28"/>
      <w:szCs w:val="20"/>
      <w:lang w:val="en-GB"/>
      <w14:ligatures w14:val="none"/>
    </w:rPr>
  </w:style>
  <w:style w:type="paragraph" w:styleId="Pamattekstaatkpe3">
    <w:name w:val="Body Text Indent 3"/>
    <w:basedOn w:val="Parasts"/>
    <w:link w:val="Pamattekstaatkpe3Rakstz"/>
    <w:rsid w:val="004326E9"/>
    <w:pPr>
      <w:ind w:firstLine="720"/>
      <w:jc w:val="both"/>
    </w:pPr>
    <w:rPr>
      <w:b/>
      <w:szCs w:val="20"/>
    </w:rPr>
  </w:style>
  <w:style w:type="character" w:customStyle="1" w:styleId="Pamattekstaatkpe3Rakstz">
    <w:name w:val="Pamatteksta atkāpe 3 Rakstz."/>
    <w:basedOn w:val="Noklusjumarindkopasfonts"/>
    <w:link w:val="Pamattekstaatkpe3"/>
    <w:rsid w:val="004326E9"/>
    <w:rPr>
      <w:rFonts w:ascii="Times New Roman" w:eastAsia="Times New Roman" w:hAnsi="Times New Roman" w:cs="Times New Roman"/>
      <w:b/>
      <w:kern w:val="0"/>
      <w:sz w:val="24"/>
      <w:szCs w:val="20"/>
      <w:lang w:val="en-GB"/>
      <w14:ligatures w14:val="none"/>
    </w:rPr>
  </w:style>
  <w:style w:type="paragraph" w:styleId="Tekstabloks">
    <w:name w:val="Block Text"/>
    <w:basedOn w:val="Parasts"/>
    <w:rsid w:val="004326E9"/>
    <w:pPr>
      <w:ind w:left="360" w:right="-58"/>
      <w:jc w:val="both"/>
    </w:pPr>
    <w:rPr>
      <w:szCs w:val="20"/>
      <w:lang w:val="lv-LV"/>
    </w:rPr>
  </w:style>
  <w:style w:type="numbering" w:customStyle="1" w:styleId="NoList11">
    <w:name w:val="No List11"/>
    <w:next w:val="Bezsaraksta"/>
    <w:uiPriority w:val="99"/>
    <w:semiHidden/>
    <w:unhideWhenUsed/>
    <w:rsid w:val="004326E9"/>
  </w:style>
  <w:style w:type="numbering" w:customStyle="1" w:styleId="NoList111">
    <w:name w:val="No List111"/>
    <w:next w:val="Bezsaraksta"/>
    <w:semiHidden/>
    <w:rsid w:val="004326E9"/>
  </w:style>
  <w:style w:type="numbering" w:customStyle="1" w:styleId="Style111">
    <w:name w:val="Style111"/>
    <w:rsid w:val="004326E9"/>
  </w:style>
  <w:style w:type="numbering" w:customStyle="1" w:styleId="NoList2">
    <w:name w:val="No List2"/>
    <w:next w:val="Bezsaraksta"/>
    <w:uiPriority w:val="99"/>
    <w:semiHidden/>
    <w:unhideWhenUsed/>
    <w:rsid w:val="004326E9"/>
  </w:style>
  <w:style w:type="numbering" w:customStyle="1" w:styleId="Style12">
    <w:name w:val="Style12"/>
    <w:rsid w:val="004326E9"/>
  </w:style>
  <w:style w:type="numbering" w:customStyle="1" w:styleId="Style112">
    <w:name w:val="Style112"/>
    <w:rsid w:val="004326E9"/>
  </w:style>
  <w:style w:type="numbering" w:customStyle="1" w:styleId="Style121">
    <w:name w:val="Style121"/>
    <w:rsid w:val="004326E9"/>
  </w:style>
  <w:style w:type="numbering" w:customStyle="1" w:styleId="Style1121">
    <w:name w:val="Style1121"/>
    <w:rsid w:val="004326E9"/>
  </w:style>
  <w:style w:type="numbering" w:customStyle="1" w:styleId="Style13">
    <w:name w:val="Style13"/>
    <w:rsid w:val="004326E9"/>
  </w:style>
  <w:style w:type="numbering" w:customStyle="1" w:styleId="Style113">
    <w:name w:val="Style113"/>
    <w:rsid w:val="004326E9"/>
  </w:style>
  <w:style w:type="character" w:customStyle="1" w:styleId="c1">
    <w:name w:val="c1"/>
    <w:rsid w:val="004326E9"/>
  </w:style>
  <w:style w:type="numbering" w:customStyle="1" w:styleId="NoList3">
    <w:name w:val="No List3"/>
    <w:next w:val="Bezsaraksta"/>
    <w:uiPriority w:val="99"/>
    <w:semiHidden/>
    <w:unhideWhenUsed/>
    <w:rsid w:val="004326E9"/>
  </w:style>
  <w:style w:type="paragraph" w:customStyle="1" w:styleId="NormalWeb1">
    <w:name w:val="Normal (Web)1"/>
    <w:basedOn w:val="Parasts"/>
    <w:next w:val="Paraststmeklis"/>
    <w:uiPriority w:val="99"/>
    <w:semiHidden/>
    <w:unhideWhenUsed/>
    <w:rsid w:val="004326E9"/>
    <w:rPr>
      <w:rFonts w:eastAsia="Calibri"/>
      <w:lang w:val="ru-RU" w:eastAsia="ru-RU"/>
    </w:rPr>
  </w:style>
  <w:style w:type="paragraph" w:styleId="Paraststmeklis">
    <w:name w:val="Normal (Web)"/>
    <w:basedOn w:val="Parasts"/>
    <w:rsid w:val="004326E9"/>
  </w:style>
  <w:style w:type="table" w:customStyle="1" w:styleId="TableGrid1">
    <w:name w:val="Table Grid1"/>
    <w:basedOn w:val="Parastatabula"/>
    <w:next w:val="Reatabula"/>
    <w:uiPriority w:val="39"/>
    <w:rsid w:val="004326E9"/>
    <w:pPr>
      <w:spacing w:after="0" w:line="240" w:lineRule="auto"/>
      <w:jc w:val="both"/>
    </w:pPr>
    <w:rPr>
      <w:rFonts w:ascii="Times New Roman" w:eastAsia="Calibri" w:hAnsi="Times New Roman" w:cs="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4326E9"/>
  </w:style>
  <w:style w:type="numbering" w:customStyle="1" w:styleId="Style1111">
    <w:name w:val="Style1111"/>
    <w:rsid w:val="004326E9"/>
  </w:style>
  <w:style w:type="numbering" w:customStyle="1" w:styleId="Style11111">
    <w:name w:val="Style11111"/>
    <w:rsid w:val="004326E9"/>
  </w:style>
  <w:style w:type="numbering" w:customStyle="1" w:styleId="Style122">
    <w:name w:val="Style122"/>
    <w:rsid w:val="004326E9"/>
  </w:style>
  <w:style w:type="numbering" w:customStyle="1" w:styleId="Style1122">
    <w:name w:val="Style1122"/>
    <w:rsid w:val="004326E9"/>
  </w:style>
  <w:style w:type="numbering" w:customStyle="1" w:styleId="Style1211">
    <w:name w:val="Style1211"/>
    <w:rsid w:val="004326E9"/>
    <w:pPr>
      <w:numPr>
        <w:numId w:val="12"/>
      </w:numPr>
    </w:pPr>
  </w:style>
  <w:style w:type="numbering" w:customStyle="1" w:styleId="Style11211">
    <w:name w:val="Style11211"/>
    <w:rsid w:val="004326E9"/>
  </w:style>
  <w:style w:type="numbering" w:customStyle="1" w:styleId="Style131">
    <w:name w:val="Style131"/>
    <w:rsid w:val="004326E9"/>
  </w:style>
  <w:style w:type="numbering" w:customStyle="1" w:styleId="Style1131">
    <w:name w:val="Style1131"/>
    <w:rsid w:val="004326E9"/>
  </w:style>
  <w:style w:type="numbering" w:customStyle="1" w:styleId="Style14">
    <w:name w:val="Style14"/>
    <w:rsid w:val="004326E9"/>
  </w:style>
  <w:style w:type="numbering" w:customStyle="1" w:styleId="Style115">
    <w:name w:val="Style115"/>
    <w:rsid w:val="004326E9"/>
  </w:style>
  <w:style w:type="numbering" w:customStyle="1" w:styleId="Style1112">
    <w:name w:val="Style1112"/>
    <w:rsid w:val="004326E9"/>
  </w:style>
  <w:style w:type="numbering" w:customStyle="1" w:styleId="Style123">
    <w:name w:val="Style123"/>
    <w:rsid w:val="004326E9"/>
  </w:style>
  <w:style w:type="numbering" w:customStyle="1" w:styleId="Style1123">
    <w:name w:val="Style1123"/>
    <w:rsid w:val="004326E9"/>
  </w:style>
  <w:style w:type="numbering" w:customStyle="1" w:styleId="Style1212">
    <w:name w:val="Style1212"/>
    <w:rsid w:val="004326E9"/>
  </w:style>
  <w:style w:type="numbering" w:customStyle="1" w:styleId="Style11212">
    <w:name w:val="Style11212"/>
    <w:rsid w:val="004326E9"/>
  </w:style>
  <w:style w:type="numbering" w:customStyle="1" w:styleId="Style132">
    <w:name w:val="Style132"/>
    <w:rsid w:val="004326E9"/>
  </w:style>
  <w:style w:type="numbering" w:customStyle="1" w:styleId="Style1132">
    <w:name w:val="Style1132"/>
    <w:rsid w:val="004326E9"/>
  </w:style>
  <w:style w:type="numbering" w:customStyle="1" w:styleId="Style1141">
    <w:name w:val="Style1141"/>
    <w:rsid w:val="004326E9"/>
  </w:style>
  <w:style w:type="numbering" w:customStyle="1" w:styleId="Style11112">
    <w:name w:val="Style11112"/>
    <w:rsid w:val="004326E9"/>
  </w:style>
  <w:style w:type="numbering" w:customStyle="1" w:styleId="Style111111">
    <w:name w:val="Style111111"/>
    <w:rsid w:val="004326E9"/>
  </w:style>
  <w:style w:type="numbering" w:customStyle="1" w:styleId="Style1221">
    <w:name w:val="Style1221"/>
    <w:rsid w:val="004326E9"/>
  </w:style>
  <w:style w:type="numbering" w:customStyle="1" w:styleId="Style11221">
    <w:name w:val="Style11221"/>
    <w:rsid w:val="004326E9"/>
  </w:style>
  <w:style w:type="numbering" w:customStyle="1" w:styleId="Style112111">
    <w:name w:val="Style112111"/>
    <w:rsid w:val="004326E9"/>
  </w:style>
  <w:style w:type="numbering" w:customStyle="1" w:styleId="Style1311">
    <w:name w:val="Style1311"/>
    <w:rsid w:val="004326E9"/>
  </w:style>
  <w:style w:type="paragraph" w:styleId="HTMLiepriekformattais">
    <w:name w:val="HTML Preformatted"/>
    <w:basedOn w:val="Parasts"/>
    <w:link w:val="HTMLiepriekformattaisRakstz"/>
    <w:uiPriority w:val="99"/>
    <w:unhideWhenUsed/>
    <w:rsid w:val="00432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iepriekformattaisRakstz">
    <w:name w:val="HTML iepriekšformatētais Rakstz."/>
    <w:basedOn w:val="Noklusjumarindkopasfonts"/>
    <w:link w:val="HTMLiepriekformattais"/>
    <w:uiPriority w:val="99"/>
    <w:rsid w:val="004326E9"/>
    <w:rPr>
      <w:rFonts w:ascii="Courier New" w:eastAsia="Times New Roman" w:hAnsi="Courier New" w:cs="Courier New"/>
      <w:kern w:val="0"/>
      <w:sz w:val="20"/>
      <w:szCs w:val="20"/>
      <w:lang w:eastAsia="lv-LV"/>
      <w14:ligatures w14:val="none"/>
    </w:rPr>
  </w:style>
  <w:style w:type="character" w:customStyle="1" w:styleId="Neatrisintapieminana1">
    <w:name w:val="Neatrisināta pieminēšana1"/>
    <w:uiPriority w:val="99"/>
    <w:semiHidden/>
    <w:unhideWhenUsed/>
    <w:rsid w:val="004326E9"/>
    <w:rPr>
      <w:color w:val="808080"/>
      <w:shd w:val="clear" w:color="auto" w:fill="E6E6E6"/>
    </w:rPr>
  </w:style>
  <w:style w:type="character" w:customStyle="1" w:styleId="phrase">
    <w:name w:val="phrase"/>
    <w:basedOn w:val="Noklusjumarindkopasfonts"/>
    <w:rsid w:val="004326E9"/>
  </w:style>
  <w:style w:type="character" w:customStyle="1" w:styleId="word">
    <w:name w:val="word"/>
    <w:basedOn w:val="Noklusjumarindkopasfonts"/>
    <w:rsid w:val="004326E9"/>
  </w:style>
  <w:style w:type="paragraph" w:customStyle="1" w:styleId="mt-translation">
    <w:name w:val="mt-translation"/>
    <w:basedOn w:val="Parasts"/>
    <w:rsid w:val="004326E9"/>
    <w:pPr>
      <w:spacing w:before="100" w:beforeAutospacing="1" w:after="100" w:afterAutospacing="1"/>
    </w:pPr>
    <w:rPr>
      <w:lang w:val="lv-LV" w:eastAsia="lv-LV"/>
    </w:rPr>
  </w:style>
  <w:style w:type="numbering" w:customStyle="1" w:styleId="NoList4">
    <w:name w:val="No List4"/>
    <w:next w:val="Bezsaraksta"/>
    <w:uiPriority w:val="99"/>
    <w:semiHidden/>
    <w:unhideWhenUsed/>
    <w:rsid w:val="004326E9"/>
  </w:style>
  <w:style w:type="numbering" w:customStyle="1" w:styleId="NoList12">
    <w:name w:val="No List12"/>
    <w:next w:val="Bezsaraksta"/>
    <w:uiPriority w:val="99"/>
    <w:semiHidden/>
    <w:rsid w:val="004326E9"/>
  </w:style>
  <w:style w:type="numbering" w:customStyle="1" w:styleId="Style15">
    <w:name w:val="Style15"/>
    <w:rsid w:val="004326E9"/>
  </w:style>
  <w:style w:type="table" w:customStyle="1" w:styleId="TableGrid2">
    <w:name w:val="Table Grid2"/>
    <w:basedOn w:val="Parastatabula"/>
    <w:next w:val="Reatabula"/>
    <w:uiPriority w:val="59"/>
    <w:rsid w:val="004326E9"/>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4326E9"/>
  </w:style>
  <w:style w:type="numbering" w:customStyle="1" w:styleId="NoList1111">
    <w:name w:val="No List1111"/>
    <w:next w:val="Bezsaraksta"/>
    <w:uiPriority w:val="99"/>
    <w:semiHidden/>
    <w:unhideWhenUsed/>
    <w:rsid w:val="004326E9"/>
  </w:style>
  <w:style w:type="numbering" w:customStyle="1" w:styleId="NoList11111">
    <w:name w:val="No List11111"/>
    <w:next w:val="Bezsaraksta"/>
    <w:semiHidden/>
    <w:rsid w:val="004326E9"/>
  </w:style>
  <w:style w:type="numbering" w:customStyle="1" w:styleId="Style1113">
    <w:name w:val="Style1113"/>
    <w:rsid w:val="004326E9"/>
  </w:style>
  <w:style w:type="numbering" w:customStyle="1" w:styleId="NoList21">
    <w:name w:val="No List21"/>
    <w:next w:val="Bezsaraksta"/>
    <w:uiPriority w:val="99"/>
    <w:semiHidden/>
    <w:unhideWhenUsed/>
    <w:rsid w:val="004326E9"/>
  </w:style>
  <w:style w:type="numbering" w:customStyle="1" w:styleId="Style124">
    <w:name w:val="Style124"/>
    <w:rsid w:val="004326E9"/>
  </w:style>
  <w:style w:type="numbering" w:customStyle="1" w:styleId="Style1124">
    <w:name w:val="Style1124"/>
    <w:rsid w:val="004326E9"/>
  </w:style>
  <w:style w:type="numbering" w:customStyle="1" w:styleId="Style1213">
    <w:name w:val="Style1213"/>
    <w:rsid w:val="004326E9"/>
  </w:style>
  <w:style w:type="numbering" w:customStyle="1" w:styleId="Style11213">
    <w:name w:val="Style11213"/>
    <w:rsid w:val="004326E9"/>
  </w:style>
  <w:style w:type="numbering" w:customStyle="1" w:styleId="Style133">
    <w:name w:val="Style133"/>
    <w:rsid w:val="004326E9"/>
  </w:style>
  <w:style w:type="numbering" w:customStyle="1" w:styleId="Style1133">
    <w:name w:val="Style1133"/>
    <w:rsid w:val="004326E9"/>
  </w:style>
  <w:style w:type="numbering" w:customStyle="1" w:styleId="NoList31">
    <w:name w:val="No List31"/>
    <w:next w:val="Bezsaraksta"/>
    <w:uiPriority w:val="99"/>
    <w:semiHidden/>
    <w:unhideWhenUsed/>
    <w:rsid w:val="004326E9"/>
  </w:style>
  <w:style w:type="table" w:customStyle="1" w:styleId="TableGrid11">
    <w:name w:val="Table Grid11"/>
    <w:basedOn w:val="Parastatabula"/>
    <w:next w:val="Reatabula"/>
    <w:uiPriority w:val="39"/>
    <w:rsid w:val="004326E9"/>
    <w:pPr>
      <w:spacing w:after="0" w:line="240" w:lineRule="auto"/>
      <w:jc w:val="both"/>
    </w:pPr>
    <w:rPr>
      <w:rFonts w:ascii="Times New Roman" w:eastAsia="Calibri" w:hAnsi="Times New Roman" w:cs="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4326E9"/>
  </w:style>
  <w:style w:type="numbering" w:customStyle="1" w:styleId="Style11113">
    <w:name w:val="Style11113"/>
    <w:rsid w:val="004326E9"/>
  </w:style>
  <w:style w:type="numbering" w:customStyle="1" w:styleId="Style111112">
    <w:name w:val="Style111112"/>
    <w:rsid w:val="004326E9"/>
  </w:style>
  <w:style w:type="numbering" w:customStyle="1" w:styleId="Style1222">
    <w:name w:val="Style1222"/>
    <w:rsid w:val="004326E9"/>
  </w:style>
  <w:style w:type="numbering" w:customStyle="1" w:styleId="Style11222">
    <w:name w:val="Style11222"/>
    <w:rsid w:val="004326E9"/>
  </w:style>
  <w:style w:type="numbering" w:customStyle="1" w:styleId="Style12111">
    <w:name w:val="Style12111"/>
    <w:rsid w:val="004326E9"/>
  </w:style>
  <w:style w:type="numbering" w:customStyle="1" w:styleId="Style112112">
    <w:name w:val="Style112112"/>
    <w:rsid w:val="004326E9"/>
  </w:style>
  <w:style w:type="numbering" w:customStyle="1" w:styleId="Style1312">
    <w:name w:val="Style1312"/>
    <w:rsid w:val="004326E9"/>
  </w:style>
  <w:style w:type="numbering" w:customStyle="1" w:styleId="Style11311">
    <w:name w:val="Style11311"/>
    <w:rsid w:val="004326E9"/>
  </w:style>
  <w:style w:type="numbering" w:customStyle="1" w:styleId="Style141">
    <w:name w:val="Style141"/>
    <w:rsid w:val="004326E9"/>
  </w:style>
  <w:style w:type="numbering" w:customStyle="1" w:styleId="Style1151">
    <w:name w:val="Style1151"/>
    <w:rsid w:val="004326E9"/>
  </w:style>
  <w:style w:type="numbering" w:customStyle="1" w:styleId="Style11121">
    <w:name w:val="Style11121"/>
    <w:rsid w:val="004326E9"/>
  </w:style>
  <w:style w:type="numbering" w:customStyle="1" w:styleId="Style1231">
    <w:name w:val="Style1231"/>
    <w:rsid w:val="004326E9"/>
  </w:style>
  <w:style w:type="numbering" w:customStyle="1" w:styleId="Style11231">
    <w:name w:val="Style11231"/>
    <w:rsid w:val="004326E9"/>
  </w:style>
  <w:style w:type="numbering" w:customStyle="1" w:styleId="Style12121">
    <w:name w:val="Style12121"/>
    <w:rsid w:val="004326E9"/>
  </w:style>
  <w:style w:type="numbering" w:customStyle="1" w:styleId="Style112121">
    <w:name w:val="Style112121"/>
    <w:rsid w:val="004326E9"/>
  </w:style>
  <w:style w:type="numbering" w:customStyle="1" w:styleId="Style1321">
    <w:name w:val="Style1321"/>
    <w:rsid w:val="004326E9"/>
  </w:style>
  <w:style w:type="numbering" w:customStyle="1" w:styleId="Style11321">
    <w:name w:val="Style11321"/>
    <w:rsid w:val="004326E9"/>
  </w:style>
  <w:style w:type="numbering" w:customStyle="1" w:styleId="Style11411">
    <w:name w:val="Style11411"/>
    <w:rsid w:val="004326E9"/>
  </w:style>
  <w:style w:type="numbering" w:customStyle="1" w:styleId="Style111121">
    <w:name w:val="Style111121"/>
    <w:rsid w:val="004326E9"/>
  </w:style>
  <w:style w:type="numbering" w:customStyle="1" w:styleId="Style1111111">
    <w:name w:val="Style1111111"/>
    <w:rsid w:val="004326E9"/>
  </w:style>
  <w:style w:type="numbering" w:customStyle="1" w:styleId="Style12211">
    <w:name w:val="Style12211"/>
    <w:rsid w:val="004326E9"/>
  </w:style>
  <w:style w:type="numbering" w:customStyle="1" w:styleId="Style112211">
    <w:name w:val="Style112211"/>
    <w:rsid w:val="004326E9"/>
  </w:style>
  <w:style w:type="numbering" w:customStyle="1" w:styleId="Style1121111">
    <w:name w:val="Style1121111"/>
    <w:rsid w:val="004326E9"/>
  </w:style>
  <w:style w:type="numbering" w:customStyle="1" w:styleId="Style13111">
    <w:name w:val="Style13111"/>
    <w:rsid w:val="004326E9"/>
  </w:style>
  <w:style w:type="character" w:styleId="Neatrisintapieminana">
    <w:name w:val="Unresolved Mention"/>
    <w:basedOn w:val="Noklusjumarindkopasfonts"/>
    <w:uiPriority w:val="99"/>
    <w:semiHidden/>
    <w:unhideWhenUsed/>
    <w:rsid w:val="004326E9"/>
    <w:rPr>
      <w:color w:val="605E5C"/>
      <w:shd w:val="clear" w:color="auto" w:fill="E1DFDD"/>
    </w:rPr>
  </w:style>
  <w:style w:type="paragraph" w:customStyle="1" w:styleId="CharCharCharChar">
    <w:name w:val="Char Char Char Char"/>
    <w:aliases w:val="Char2"/>
    <w:basedOn w:val="Parasts"/>
    <w:next w:val="Parasts"/>
    <w:link w:val="Vresatsauce"/>
    <w:rsid w:val="004326E9"/>
    <w:pPr>
      <w:spacing w:after="160" w:line="240" w:lineRule="exact"/>
      <w:jc w:val="both"/>
      <w:textAlignment w:val="baseline"/>
    </w:pPr>
    <w:rPr>
      <w:rFonts w:asciiTheme="minorHAnsi" w:eastAsiaTheme="minorHAnsi" w:hAnsiTheme="minorHAnsi" w:cstheme="minorBidi"/>
      <w:kern w:val="2"/>
      <w:sz w:val="22"/>
      <w:szCs w:val="22"/>
      <w:vertAlign w:val="superscript"/>
      <w:lang w:val="lv-LV"/>
      <w14:ligatures w14:val="standardContextual"/>
    </w:rPr>
  </w:style>
  <w:style w:type="character" w:styleId="Izmantotahipersaite">
    <w:name w:val="FollowedHyperlink"/>
    <w:basedOn w:val="Noklusjumarindkopasfonts"/>
    <w:uiPriority w:val="99"/>
    <w:semiHidden/>
    <w:unhideWhenUsed/>
    <w:rsid w:val="004326E9"/>
    <w:rPr>
      <w:color w:val="954F72" w:themeColor="followedHyperlink"/>
      <w:u w:val="single"/>
    </w:rPr>
  </w:style>
  <w:style w:type="paragraph" w:customStyle="1" w:styleId="msonormal0">
    <w:name w:val="msonormal"/>
    <w:basedOn w:val="Parasts"/>
    <w:rsid w:val="004326E9"/>
  </w:style>
  <w:style w:type="character" w:customStyle="1" w:styleId="FootnoteTextChar1">
    <w:name w:val="Footnote Text Char1"/>
    <w:aliases w:val="Footnote text Char1,Style 5 Char1,Footnote Char1,Fußnote Char1,fn Char1,FT Char1,ft Char1,SD Footnote Text Char1,Footnote Text AG Char1,footnote text Char1,style 5 Char1,footnote Char1,fußnote Char1,sd footnote text Char1"/>
    <w:basedOn w:val="Noklusjumarindkopasfonts"/>
    <w:semiHidden/>
    <w:rsid w:val="004326E9"/>
    <w:rPr>
      <w:lang w:val="en-GB" w:eastAsia="en-US"/>
    </w:rPr>
  </w:style>
  <w:style w:type="character" w:customStyle="1" w:styleId="cf51">
    <w:name w:val="cf51"/>
    <w:rsid w:val="0041709D"/>
    <w:rPr>
      <w:rFonts w:ascii="Segoe UI" w:hAnsi="Segoe UI" w:cs="Segoe UI" w:hint="default"/>
      <w:sz w:val="18"/>
      <w:szCs w:val="18"/>
    </w:rPr>
  </w:style>
  <w:style w:type="character" w:customStyle="1" w:styleId="cf61">
    <w:name w:val="cf61"/>
    <w:rsid w:val="0041709D"/>
    <w:rPr>
      <w:rFonts w:ascii="Segoe UI" w:hAnsi="Segoe UI" w:cs="Segoe UI" w:hint="default"/>
      <w:sz w:val="18"/>
      <w:szCs w:val="18"/>
    </w:rPr>
  </w:style>
  <w:style w:type="paragraph" w:customStyle="1" w:styleId="pf0">
    <w:name w:val="pf0"/>
    <w:basedOn w:val="Parasts"/>
    <w:rsid w:val="0041709D"/>
    <w:pPr>
      <w:spacing w:before="100" w:beforeAutospacing="1" w:after="100" w:afterAutospacing="1"/>
      <w:ind w:left="426"/>
      <w:jc w:val="both"/>
    </w:pPr>
    <w:rPr>
      <w:lang w:val="lv-LV" w:eastAsia="lv-LV"/>
    </w:rPr>
  </w:style>
  <w:style w:type="character" w:customStyle="1" w:styleId="cf71">
    <w:name w:val="cf71"/>
    <w:rsid w:val="0041709D"/>
    <w:rPr>
      <w:rFonts w:ascii="Segoe UI" w:hAnsi="Segoe UI" w:cs="Segoe UI" w:hint="default"/>
      <w:b/>
      <w:bCs/>
      <w:sz w:val="18"/>
      <w:szCs w:val="18"/>
    </w:rPr>
  </w:style>
  <w:style w:type="character" w:customStyle="1" w:styleId="cf81">
    <w:name w:val="cf81"/>
    <w:rsid w:val="0041709D"/>
    <w:rPr>
      <w:rFonts w:ascii="Segoe UI" w:hAnsi="Segoe UI" w:cs="Segoe UI" w:hint="default"/>
      <w:b/>
      <w:bCs/>
      <w:sz w:val="18"/>
      <w:szCs w:val="18"/>
    </w:rPr>
  </w:style>
  <w:style w:type="character" w:customStyle="1" w:styleId="cf91">
    <w:name w:val="cf91"/>
    <w:rsid w:val="0041709D"/>
    <w:rPr>
      <w:rFonts w:ascii="Segoe UI" w:hAnsi="Segoe UI" w:cs="Segoe UI" w:hint="default"/>
      <w:sz w:val="18"/>
      <w:szCs w:val="18"/>
      <w:u w:val="single"/>
    </w:rPr>
  </w:style>
  <w:style w:type="character" w:customStyle="1" w:styleId="cf101">
    <w:name w:val="cf101"/>
    <w:rsid w:val="0041709D"/>
    <w:rPr>
      <w:rFonts w:ascii="Segoe UI" w:hAnsi="Segoe UI" w:cs="Segoe UI" w:hint="default"/>
      <w:sz w:val="18"/>
      <w:szCs w:val="18"/>
      <w:u w:val="single"/>
    </w:rPr>
  </w:style>
  <w:style w:type="character" w:customStyle="1" w:styleId="cf111">
    <w:name w:val="cf111"/>
    <w:rsid w:val="0041709D"/>
    <w:rPr>
      <w:rFonts w:ascii="Segoe UI" w:hAnsi="Segoe UI" w:cs="Segoe UI" w:hint="default"/>
      <w:sz w:val="18"/>
      <w:szCs w:val="18"/>
      <w:u w:val="single"/>
    </w:rPr>
  </w:style>
  <w:style w:type="character" w:customStyle="1" w:styleId="cf121">
    <w:name w:val="cf121"/>
    <w:rsid w:val="0041709D"/>
    <w:rPr>
      <w:rFonts w:ascii="Segoe UI" w:hAnsi="Segoe UI" w:cs="Segoe UI" w:hint="default"/>
      <w:sz w:val="18"/>
      <w:szCs w:val="18"/>
      <w:u w:val="single"/>
    </w:rPr>
  </w:style>
  <w:style w:type="character" w:customStyle="1" w:styleId="cf131">
    <w:name w:val="cf131"/>
    <w:rsid w:val="0041709D"/>
    <w:rPr>
      <w:rFonts w:ascii="Segoe UI" w:hAnsi="Segoe UI" w:cs="Segoe UI" w:hint="default"/>
      <w:sz w:val="18"/>
      <w:szCs w:val="18"/>
    </w:rPr>
  </w:style>
  <w:style w:type="character" w:customStyle="1" w:styleId="ui-provider">
    <w:name w:val="ui-provider"/>
    <w:basedOn w:val="Noklusjumarindkopasfonts"/>
    <w:rsid w:val="00367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ldz.lv" TargetMode="External"/><Relationship Id="rId12" Type="http://schemas.openxmlformats.org/officeDocument/2006/relationships/hyperlink" Target="http://www.ldz.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dz.l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39094</Words>
  <Characters>22284</Characters>
  <Application>Microsoft Office Word</Application>
  <DocSecurity>0</DocSecurity>
  <Lines>185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Kārkle</dc:creator>
  <cp:keywords/>
  <dc:description/>
  <cp:lastModifiedBy>Inga Zilberga</cp:lastModifiedBy>
  <cp:revision>2</cp:revision>
  <dcterms:created xsi:type="dcterms:W3CDTF">2024-06-27T12:48:00Z</dcterms:created>
  <dcterms:modified xsi:type="dcterms:W3CDTF">2024-06-27T12:48:00Z</dcterms:modified>
</cp:coreProperties>
</file>