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AEA31" w14:textId="77777777" w:rsidR="00E343B4" w:rsidRPr="00E343B4" w:rsidRDefault="00E343B4" w:rsidP="00E343B4">
      <w:pPr>
        <w:tabs>
          <w:tab w:val="left" w:pos="3760"/>
        </w:tabs>
        <w:ind w:left="-284" w:right="26" w:firstLine="4394"/>
        <w:jc w:val="right"/>
        <w:rPr>
          <w:i/>
          <w:sz w:val="24"/>
          <w:szCs w:val="24"/>
          <w:lang w:val="pt-BR"/>
        </w:rPr>
      </w:pPr>
      <w:r w:rsidRPr="00E343B4">
        <w:rPr>
          <w:i/>
          <w:sz w:val="24"/>
          <w:szCs w:val="24"/>
          <w:lang w:val="pt-BR"/>
        </w:rPr>
        <w:t>APSTIPRINĀTS:</w:t>
      </w:r>
    </w:p>
    <w:p w14:paraId="5A4730DE" w14:textId="1E8C6226" w:rsidR="00E343B4" w:rsidRPr="00E343B4" w:rsidRDefault="00E343B4" w:rsidP="00E343B4">
      <w:pPr>
        <w:tabs>
          <w:tab w:val="left" w:pos="3760"/>
        </w:tabs>
        <w:ind w:left="-284" w:right="26" w:firstLine="3704"/>
        <w:jc w:val="right"/>
        <w:rPr>
          <w:i/>
          <w:sz w:val="24"/>
          <w:szCs w:val="24"/>
          <w:lang w:val="pt-BR"/>
        </w:rPr>
      </w:pPr>
      <w:r w:rsidRPr="00E343B4">
        <w:rPr>
          <w:i/>
          <w:sz w:val="24"/>
          <w:szCs w:val="24"/>
          <w:lang w:val="pt-BR"/>
        </w:rPr>
        <w:t xml:space="preserve">ar iepirkuma komisijas </w:t>
      </w:r>
      <w:r w:rsidRPr="00E343B4">
        <w:rPr>
          <w:rFonts w:eastAsia="Arial Unicode MS"/>
          <w:i/>
          <w:sz w:val="24"/>
          <w:szCs w:val="24"/>
          <w:lang w:val="pt-BR"/>
        </w:rPr>
        <w:t>202</w:t>
      </w:r>
      <w:r>
        <w:rPr>
          <w:rFonts w:eastAsia="Arial Unicode MS"/>
          <w:i/>
          <w:sz w:val="24"/>
          <w:szCs w:val="24"/>
          <w:lang w:val="pt-BR"/>
        </w:rPr>
        <w:t>5</w:t>
      </w:r>
      <w:r w:rsidRPr="00E343B4">
        <w:rPr>
          <w:rFonts w:eastAsia="Arial Unicode MS"/>
          <w:i/>
          <w:sz w:val="24"/>
          <w:szCs w:val="24"/>
          <w:lang w:val="pt-BR"/>
        </w:rPr>
        <w:t xml:space="preserve">.gada </w:t>
      </w:r>
      <w:r>
        <w:rPr>
          <w:rFonts w:eastAsia="Arial Unicode MS"/>
          <w:i/>
          <w:sz w:val="24"/>
          <w:szCs w:val="24"/>
          <w:lang w:val="pt-BR"/>
        </w:rPr>
        <w:t>22</w:t>
      </w:r>
      <w:r w:rsidRPr="00E343B4">
        <w:rPr>
          <w:rFonts w:eastAsia="Arial Unicode MS"/>
          <w:i/>
          <w:sz w:val="24"/>
          <w:szCs w:val="24"/>
          <w:lang w:val="pt-BR"/>
        </w:rPr>
        <w:t>.janvāra</w:t>
      </w:r>
    </w:p>
    <w:p w14:paraId="782A9108" w14:textId="77777777" w:rsidR="00E343B4" w:rsidRPr="00E343B4" w:rsidRDefault="00E343B4" w:rsidP="00E343B4">
      <w:pPr>
        <w:tabs>
          <w:tab w:val="left" w:pos="3760"/>
        </w:tabs>
        <w:ind w:left="-284" w:right="26" w:firstLine="4394"/>
        <w:jc w:val="right"/>
        <w:rPr>
          <w:i/>
          <w:sz w:val="24"/>
          <w:szCs w:val="24"/>
          <w:lang w:val="pt-BR"/>
        </w:rPr>
      </w:pPr>
      <w:r w:rsidRPr="00E343B4">
        <w:rPr>
          <w:rFonts w:eastAsia="Arial Unicode MS"/>
          <w:i/>
          <w:sz w:val="24"/>
          <w:szCs w:val="24"/>
          <w:lang w:val="pt-BR"/>
        </w:rPr>
        <w:t>sēdes protokolu Nr.2</w:t>
      </w:r>
    </w:p>
    <w:p w14:paraId="2B7D52F0" w14:textId="77777777" w:rsidR="00E343B4" w:rsidRPr="00E343B4" w:rsidRDefault="00E343B4" w:rsidP="00E343B4">
      <w:pPr>
        <w:pStyle w:val="Title"/>
        <w:tabs>
          <w:tab w:val="left" w:pos="3760"/>
        </w:tabs>
        <w:ind w:right="26"/>
        <w:rPr>
          <w:b/>
          <w:sz w:val="24"/>
          <w:szCs w:val="24"/>
          <w:lang w:val="pt-BR"/>
        </w:rPr>
      </w:pPr>
    </w:p>
    <w:p w14:paraId="10F09B30" w14:textId="77777777" w:rsidR="00E343B4" w:rsidRDefault="00E343B4" w:rsidP="00E343B4">
      <w:pPr>
        <w:pStyle w:val="Title"/>
        <w:tabs>
          <w:tab w:val="left" w:pos="3760"/>
        </w:tabs>
        <w:rPr>
          <w:b/>
          <w:sz w:val="24"/>
          <w:szCs w:val="24"/>
          <w:lang w:val="pt-BR"/>
        </w:rPr>
      </w:pPr>
    </w:p>
    <w:p w14:paraId="06E83335" w14:textId="01E3884D" w:rsidR="00E343B4" w:rsidRPr="000E346A" w:rsidRDefault="00E343B4" w:rsidP="00E343B4">
      <w:pPr>
        <w:pStyle w:val="Title"/>
        <w:tabs>
          <w:tab w:val="left" w:pos="3760"/>
        </w:tabs>
        <w:rPr>
          <w:b/>
          <w:sz w:val="24"/>
          <w:szCs w:val="24"/>
        </w:rPr>
      </w:pPr>
      <w:r w:rsidRPr="007C59AA">
        <w:rPr>
          <w:b/>
          <w:sz w:val="24"/>
          <w:szCs w:val="24"/>
        </w:rPr>
        <w:t xml:space="preserve">Valsts </w:t>
      </w:r>
      <w:r w:rsidRPr="000E346A">
        <w:rPr>
          <w:b/>
          <w:sz w:val="24"/>
          <w:szCs w:val="24"/>
        </w:rPr>
        <w:t>akciju sabiedrības “Latvijas dzelzceļš”</w:t>
      </w:r>
    </w:p>
    <w:p w14:paraId="15011EB2" w14:textId="77777777" w:rsidR="00E343B4" w:rsidRDefault="00E343B4" w:rsidP="00E343B4">
      <w:pPr>
        <w:pStyle w:val="Title"/>
        <w:rPr>
          <w:b/>
          <w:sz w:val="24"/>
          <w:szCs w:val="24"/>
        </w:rPr>
      </w:pPr>
      <w:bookmarkStart w:id="0" w:name="_Hlk113433366"/>
      <w:r>
        <w:rPr>
          <w:b/>
          <w:sz w:val="24"/>
          <w:szCs w:val="24"/>
        </w:rPr>
        <w:t xml:space="preserve">Sarunu procedūra ar publikāciju </w:t>
      </w:r>
      <w:bookmarkEnd w:id="0"/>
    </w:p>
    <w:p w14:paraId="67034D1B" w14:textId="77777777" w:rsidR="00E343B4" w:rsidRDefault="00E343B4" w:rsidP="00E343B4">
      <w:pPr>
        <w:pStyle w:val="Title"/>
        <w:rPr>
          <w:b/>
          <w:sz w:val="24"/>
          <w:szCs w:val="24"/>
        </w:rPr>
      </w:pPr>
      <w:r w:rsidRPr="00684ED5">
        <w:rPr>
          <w:b/>
          <w:sz w:val="24"/>
          <w:szCs w:val="24"/>
        </w:rPr>
        <w:t>„</w:t>
      </w:r>
      <w:r>
        <w:rPr>
          <w:b/>
          <w:sz w:val="24"/>
          <w:szCs w:val="24"/>
        </w:rPr>
        <w:t>A</w:t>
      </w:r>
      <w:r w:rsidRPr="00684ED5">
        <w:rPr>
          <w:b/>
          <w:sz w:val="24"/>
          <w:szCs w:val="24"/>
        </w:rPr>
        <w:t>utotransporta noma operatīvajā līzingā SIA “LDZ apsardze” vajadzībām”</w:t>
      </w:r>
    </w:p>
    <w:p w14:paraId="04B1F8BA" w14:textId="77777777" w:rsidR="00E343B4" w:rsidRPr="006B358B" w:rsidRDefault="00E343B4" w:rsidP="00E343B4">
      <w:pPr>
        <w:pStyle w:val="Title"/>
        <w:rPr>
          <w:b/>
          <w:sz w:val="24"/>
          <w:szCs w:val="24"/>
        </w:rPr>
      </w:pPr>
      <w:r w:rsidRPr="006379EA">
        <w:rPr>
          <w:b/>
          <w:bCs/>
          <w:sz w:val="24"/>
          <w:szCs w:val="24"/>
        </w:rPr>
        <w:t xml:space="preserve">(iepirkuma </w:t>
      </w:r>
      <w:proofErr w:type="spellStart"/>
      <w:r w:rsidRPr="006379EA">
        <w:rPr>
          <w:b/>
          <w:bCs/>
          <w:sz w:val="24"/>
          <w:szCs w:val="24"/>
        </w:rPr>
        <w:t>id.</w:t>
      </w:r>
      <w:r w:rsidRPr="0095503F">
        <w:rPr>
          <w:b/>
          <w:bCs/>
          <w:sz w:val="24"/>
          <w:szCs w:val="24"/>
        </w:rPr>
        <w:t>Nr</w:t>
      </w:r>
      <w:proofErr w:type="spellEnd"/>
      <w:r w:rsidRPr="0095503F">
        <w:rPr>
          <w:b/>
          <w:bCs/>
          <w:sz w:val="24"/>
          <w:szCs w:val="24"/>
        </w:rPr>
        <w:t>. LDZ 202</w:t>
      </w:r>
      <w:r>
        <w:rPr>
          <w:b/>
          <w:bCs/>
          <w:sz w:val="24"/>
          <w:szCs w:val="24"/>
        </w:rPr>
        <w:t>5</w:t>
      </w:r>
      <w:r w:rsidRPr="0095503F"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</w:rPr>
        <w:t>12</w:t>
      </w:r>
      <w:r w:rsidRPr="0095503F">
        <w:rPr>
          <w:b/>
          <w:bCs/>
          <w:sz w:val="24"/>
          <w:szCs w:val="24"/>
        </w:rPr>
        <w:t>-SPA)</w:t>
      </w:r>
    </w:p>
    <w:p w14:paraId="3A9FAAF9" w14:textId="77777777" w:rsidR="00E343B4" w:rsidRPr="000364F4" w:rsidRDefault="00E343B4" w:rsidP="00E343B4">
      <w:pPr>
        <w:jc w:val="center"/>
        <w:rPr>
          <w:b/>
          <w:sz w:val="24"/>
          <w:szCs w:val="24"/>
        </w:rPr>
      </w:pPr>
      <w:r w:rsidRPr="000364F4">
        <w:rPr>
          <w:b/>
          <w:sz w:val="24"/>
          <w:szCs w:val="24"/>
        </w:rPr>
        <w:t>SKAIDROJUMS Nr.1</w:t>
      </w:r>
    </w:p>
    <w:p w14:paraId="1A6EDD2A" w14:textId="77777777" w:rsidR="00E343B4" w:rsidRPr="000364F4" w:rsidRDefault="00E343B4" w:rsidP="00E343B4">
      <w:pPr>
        <w:jc w:val="center"/>
        <w:rPr>
          <w:b/>
          <w:sz w:val="24"/>
          <w:szCs w:val="24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4956"/>
        <w:gridCol w:w="4923"/>
      </w:tblGrid>
      <w:tr w:rsidR="00E343B4" w:rsidRPr="00142854" w14:paraId="6A8BDC35" w14:textId="77777777" w:rsidTr="000D432B">
        <w:trPr>
          <w:trHeight w:val="543"/>
          <w:jc w:val="center"/>
        </w:trPr>
        <w:tc>
          <w:tcPr>
            <w:tcW w:w="889" w:type="dxa"/>
            <w:shd w:val="clear" w:color="auto" w:fill="FFF2CC"/>
          </w:tcPr>
          <w:p w14:paraId="2A274B68" w14:textId="77777777" w:rsidR="00E343B4" w:rsidRPr="001F59F8" w:rsidRDefault="00E343B4" w:rsidP="001F1039">
            <w:pPr>
              <w:jc w:val="center"/>
              <w:rPr>
                <w:rFonts w:eastAsia="Calibri"/>
                <w:sz w:val="22"/>
                <w:szCs w:val="22"/>
              </w:rPr>
            </w:pPr>
            <w:bookmarkStart w:id="1" w:name="_Hlk70326926"/>
            <w:proofErr w:type="spellStart"/>
            <w:r w:rsidRPr="001F59F8">
              <w:rPr>
                <w:rFonts w:eastAsia="Calibri"/>
                <w:sz w:val="22"/>
                <w:szCs w:val="22"/>
              </w:rPr>
              <w:t>Nr.p.k</w:t>
            </w:r>
            <w:proofErr w:type="spellEnd"/>
            <w:r w:rsidRPr="001F59F8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4956" w:type="dxa"/>
            <w:shd w:val="clear" w:color="auto" w:fill="FFF2CC"/>
          </w:tcPr>
          <w:p w14:paraId="4084A2A2" w14:textId="77777777" w:rsidR="00E343B4" w:rsidRPr="001F59F8" w:rsidRDefault="00E343B4" w:rsidP="001F1039">
            <w:pPr>
              <w:jc w:val="center"/>
              <w:rPr>
                <w:rFonts w:eastAsia="Calibri"/>
                <w:i/>
                <w:sz w:val="22"/>
                <w:szCs w:val="22"/>
              </w:rPr>
            </w:pPr>
            <w:proofErr w:type="spellStart"/>
            <w:r w:rsidRPr="001F59F8">
              <w:rPr>
                <w:rFonts w:eastAsia="Calibri"/>
                <w:i/>
                <w:sz w:val="22"/>
                <w:szCs w:val="22"/>
              </w:rPr>
              <w:t>Jautājumi</w:t>
            </w:r>
            <w:proofErr w:type="spellEnd"/>
          </w:p>
        </w:tc>
        <w:tc>
          <w:tcPr>
            <w:tcW w:w="4923" w:type="dxa"/>
            <w:shd w:val="clear" w:color="auto" w:fill="FFF2CC"/>
          </w:tcPr>
          <w:p w14:paraId="3B5FF020" w14:textId="77777777" w:rsidR="00E343B4" w:rsidRPr="001F59F8" w:rsidRDefault="00E343B4" w:rsidP="001F1039">
            <w:pPr>
              <w:jc w:val="center"/>
              <w:rPr>
                <w:rFonts w:eastAsia="Calibri"/>
                <w:i/>
                <w:sz w:val="22"/>
                <w:szCs w:val="22"/>
              </w:rPr>
            </w:pPr>
            <w:proofErr w:type="spellStart"/>
            <w:r w:rsidRPr="001F59F8">
              <w:rPr>
                <w:rFonts w:eastAsia="Calibri"/>
                <w:i/>
                <w:sz w:val="22"/>
                <w:szCs w:val="22"/>
              </w:rPr>
              <w:t>Atbildes</w:t>
            </w:r>
            <w:proofErr w:type="spellEnd"/>
          </w:p>
        </w:tc>
      </w:tr>
      <w:tr w:rsidR="00E343B4" w:rsidRPr="003E74FD" w14:paraId="464C2D0F" w14:textId="77777777" w:rsidTr="000D432B">
        <w:trPr>
          <w:trHeight w:val="560"/>
          <w:jc w:val="center"/>
        </w:trPr>
        <w:tc>
          <w:tcPr>
            <w:tcW w:w="889" w:type="dxa"/>
            <w:shd w:val="clear" w:color="auto" w:fill="auto"/>
          </w:tcPr>
          <w:p w14:paraId="128BBC44" w14:textId="77777777" w:rsidR="00E343B4" w:rsidRPr="001F59F8" w:rsidRDefault="00E343B4" w:rsidP="001F1039">
            <w:pPr>
              <w:pStyle w:val="ListParagraph"/>
              <w:ind w:left="0" w:right="282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F59F8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4956" w:type="dxa"/>
            <w:shd w:val="clear" w:color="auto" w:fill="auto"/>
          </w:tcPr>
          <w:p w14:paraId="15C23C78" w14:textId="77777777" w:rsidR="00E343B4" w:rsidRPr="00E243D2" w:rsidRDefault="00E343B4" w:rsidP="000D432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lv-LV" w:eastAsia="lv-LV"/>
              </w:rPr>
            </w:pPr>
            <w:r w:rsidRPr="00750B03">
              <w:rPr>
                <w:sz w:val="24"/>
                <w:szCs w:val="24"/>
                <w:lang w:val="lv-LV"/>
              </w:rPr>
              <w:t>Lūdzu, precizēt, vai ir iespējams piedāvāt maiņas automašīnu uz laiku, kamēr tiek saražots, aprīkots un piegādāts automobilis, kas ir norādīts tehniskajā specifikācij</w:t>
            </w:r>
            <w:r>
              <w:rPr>
                <w:sz w:val="24"/>
                <w:szCs w:val="24"/>
                <w:lang w:val="lv-LV"/>
              </w:rPr>
              <w:t>ā</w:t>
            </w:r>
            <w:r w:rsidRPr="00750B03">
              <w:rPr>
                <w:sz w:val="24"/>
                <w:szCs w:val="24"/>
                <w:lang w:val="lv-LV"/>
              </w:rPr>
              <w:t>?</w:t>
            </w:r>
          </w:p>
        </w:tc>
        <w:tc>
          <w:tcPr>
            <w:tcW w:w="4923" w:type="dxa"/>
            <w:shd w:val="clear" w:color="auto" w:fill="auto"/>
          </w:tcPr>
          <w:p w14:paraId="5ABB2081" w14:textId="77777777" w:rsidR="003E74FD" w:rsidRPr="00201373" w:rsidRDefault="003E74FD" w:rsidP="003E74FD">
            <w:pPr>
              <w:rPr>
                <w:sz w:val="24"/>
                <w:szCs w:val="24"/>
                <w:lang w:val="lv-LV"/>
              </w:rPr>
            </w:pPr>
            <w:r w:rsidRPr="00201373">
              <w:rPr>
                <w:sz w:val="24"/>
                <w:szCs w:val="24"/>
                <w:lang w:val="lv-LV"/>
              </w:rPr>
              <w:t>Šādu iespēju var piedāvāt.  </w:t>
            </w:r>
          </w:p>
          <w:p w14:paraId="57DAD7B1" w14:textId="77777777" w:rsidR="003E74FD" w:rsidRPr="00201373" w:rsidRDefault="003E74FD" w:rsidP="003E74FD">
            <w:pPr>
              <w:rPr>
                <w:sz w:val="24"/>
                <w:szCs w:val="24"/>
                <w:lang w:val="lv-LV"/>
              </w:rPr>
            </w:pPr>
            <w:r w:rsidRPr="00201373">
              <w:rPr>
                <w:sz w:val="24"/>
                <w:szCs w:val="24"/>
                <w:lang w:val="lv-LV"/>
              </w:rPr>
              <w:t>Aizvietojamaja</w:t>
            </w:r>
            <w:r>
              <w:rPr>
                <w:sz w:val="24"/>
                <w:szCs w:val="24"/>
                <w:lang w:val="lv-LV"/>
              </w:rPr>
              <w:t>i</w:t>
            </w:r>
            <w:r w:rsidRPr="00201373">
              <w:rPr>
                <w:sz w:val="24"/>
                <w:szCs w:val="24"/>
                <w:lang w:val="lv-LV"/>
              </w:rPr>
              <w:t xml:space="preserve"> auto</w:t>
            </w:r>
            <w:r>
              <w:rPr>
                <w:sz w:val="24"/>
                <w:szCs w:val="24"/>
                <w:lang w:val="lv-LV"/>
              </w:rPr>
              <w:t>mašīnai</w:t>
            </w:r>
            <w:r w:rsidRPr="00201373">
              <w:rPr>
                <w:sz w:val="24"/>
                <w:szCs w:val="24"/>
                <w:lang w:val="lv-LV"/>
              </w:rPr>
              <w:t xml:space="preserve"> jābūt līdzvērtīga</w:t>
            </w:r>
            <w:r>
              <w:rPr>
                <w:sz w:val="24"/>
                <w:szCs w:val="24"/>
                <w:lang w:val="lv-LV"/>
              </w:rPr>
              <w:t>i</w:t>
            </w:r>
            <w:r w:rsidRPr="00201373">
              <w:rPr>
                <w:sz w:val="24"/>
                <w:szCs w:val="24"/>
                <w:lang w:val="lv-LV"/>
              </w:rPr>
              <w:t xml:space="preserve"> un noradīta</w:t>
            </w:r>
            <w:r>
              <w:rPr>
                <w:sz w:val="24"/>
                <w:szCs w:val="24"/>
                <w:lang w:val="lv-LV"/>
              </w:rPr>
              <w:t>i</w:t>
            </w:r>
            <w:r w:rsidRPr="00201373">
              <w:rPr>
                <w:sz w:val="24"/>
                <w:szCs w:val="24"/>
                <w:lang w:val="lv-LV"/>
              </w:rPr>
              <w:t xml:space="preserve"> piedāvājumā. </w:t>
            </w:r>
          </w:p>
          <w:p w14:paraId="5796912C" w14:textId="791D89D3" w:rsidR="00E343B4" w:rsidRPr="001F59F8" w:rsidRDefault="00E343B4" w:rsidP="000D432B">
            <w:pPr>
              <w:ind w:right="180"/>
              <w:jc w:val="both"/>
              <w:rPr>
                <w:rFonts w:eastAsia="Calibri"/>
                <w:sz w:val="22"/>
                <w:szCs w:val="22"/>
                <w:lang w:val="lv-LV"/>
              </w:rPr>
            </w:pPr>
          </w:p>
        </w:tc>
      </w:tr>
      <w:bookmarkEnd w:id="1"/>
    </w:tbl>
    <w:p w14:paraId="2D28F452" w14:textId="77777777" w:rsidR="00E835ED" w:rsidRPr="00E343B4" w:rsidRDefault="00E835ED">
      <w:pPr>
        <w:rPr>
          <w:lang w:val="lv-LV"/>
        </w:rPr>
      </w:pPr>
    </w:p>
    <w:sectPr w:rsidR="00E835ED" w:rsidRPr="00E343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6FD"/>
    <w:rsid w:val="000D432B"/>
    <w:rsid w:val="00127DB3"/>
    <w:rsid w:val="00201373"/>
    <w:rsid w:val="003166FD"/>
    <w:rsid w:val="003E74FD"/>
    <w:rsid w:val="009A5911"/>
    <w:rsid w:val="00E343B4"/>
    <w:rsid w:val="00E554A3"/>
    <w:rsid w:val="00E8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ADEB0"/>
  <w15:chartTrackingRefBased/>
  <w15:docId w15:val="{FB542C34-37BC-47AC-A367-F1942D94A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3B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343B4"/>
    <w:pPr>
      <w:jc w:val="center"/>
    </w:pPr>
    <w:rPr>
      <w:sz w:val="28"/>
      <w:lang w:val="lv-LV"/>
    </w:rPr>
  </w:style>
  <w:style w:type="character" w:customStyle="1" w:styleId="TitleChar">
    <w:name w:val="Title Char"/>
    <w:basedOn w:val="DefaultParagraphFont"/>
    <w:link w:val="Title"/>
    <w:rsid w:val="00E343B4"/>
    <w:rPr>
      <w:rFonts w:ascii="Times New Roman" w:eastAsia="Times New Roman" w:hAnsi="Times New Roman" w:cs="Times New Roman"/>
      <w:kern w:val="0"/>
      <w:sz w:val="28"/>
      <w:szCs w:val="20"/>
      <w14:ligatures w14:val="none"/>
    </w:rPr>
  </w:style>
  <w:style w:type="paragraph" w:styleId="ListParagraph">
    <w:name w:val="List Paragraph"/>
    <w:aliases w:val="Strip,2,H&amp;P List Paragraph,Syle 1,Saistīto dokumentu saraksts,Normal bullet 2,Bullet list,Numurets,PPS_Bullet,Virsraksti,List Paragraph1,Saraksta rindkopa,Bullets,Numbered List,Paragraph,Bullet point 1,1st level - Bullet List Paragraph"/>
    <w:basedOn w:val="Normal"/>
    <w:link w:val="ListParagraphChar"/>
    <w:uiPriority w:val="34"/>
    <w:qFormat/>
    <w:rsid w:val="00E343B4"/>
    <w:pPr>
      <w:ind w:left="720"/>
    </w:pPr>
  </w:style>
  <w:style w:type="character" w:customStyle="1" w:styleId="ListParagraphChar">
    <w:name w:val="List Paragraph Char"/>
    <w:aliases w:val="Strip Char,2 Char,H&amp;P List Paragraph Char,Syle 1 Char,Saistīto dokumentu saraksts Char,Normal bullet 2 Char,Bullet list Char,Numurets Char,PPS_Bullet Char,Virsraksti Char,List Paragraph1 Char,Saraksta rindkopa Char,Bullets Char"/>
    <w:link w:val="ListParagraph"/>
    <w:uiPriority w:val="34"/>
    <w:qFormat/>
    <w:locked/>
    <w:rsid w:val="00E343B4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7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Upenāja</dc:creator>
  <cp:keywords/>
  <dc:description/>
  <cp:lastModifiedBy>Inga Upenāja</cp:lastModifiedBy>
  <cp:revision>4</cp:revision>
  <dcterms:created xsi:type="dcterms:W3CDTF">2025-01-22T06:25:00Z</dcterms:created>
  <dcterms:modified xsi:type="dcterms:W3CDTF">2025-01-22T07:42:00Z</dcterms:modified>
</cp:coreProperties>
</file>